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02" w:rsidRPr="00B163E5" w:rsidRDefault="004C1F02" w:rsidP="005924D9">
      <w:pPr>
        <w:spacing w:after="0" w:line="360" w:lineRule="auto"/>
        <w:jc w:val="center"/>
        <w:rPr>
          <w:rFonts w:ascii="Arial" w:hAnsi="Arial"/>
          <w:b/>
          <w:sz w:val="28"/>
          <w:szCs w:val="24"/>
        </w:rPr>
      </w:pPr>
      <w:bookmarkStart w:id="0" w:name="_GoBack"/>
      <w:bookmarkEnd w:id="0"/>
      <w:r w:rsidRPr="00B163E5">
        <w:rPr>
          <w:rFonts w:ascii="Arial" w:hAnsi="Arial"/>
          <w:b/>
          <w:sz w:val="28"/>
          <w:szCs w:val="24"/>
        </w:rPr>
        <w:t>TENSE ERRORS IN THE WRITTEN ENGLISH OF SENIOR SECONDARY SCHOOL STUDENTS IN ILORIN</w:t>
      </w:r>
      <w:r w:rsidR="005924D9" w:rsidRPr="00B163E5">
        <w:rPr>
          <w:rFonts w:ascii="Arial" w:hAnsi="Arial"/>
          <w:b/>
          <w:sz w:val="28"/>
          <w:szCs w:val="24"/>
        </w:rPr>
        <w:t xml:space="preserve"> SOUTH LGA</w:t>
      </w:r>
      <w:r w:rsidR="00504A6D" w:rsidRPr="00B163E5">
        <w:rPr>
          <w:rFonts w:ascii="Arial" w:hAnsi="Arial"/>
          <w:b/>
          <w:sz w:val="28"/>
          <w:szCs w:val="24"/>
        </w:rPr>
        <w:t>,</w:t>
      </w:r>
      <w:r w:rsidRPr="00B163E5">
        <w:rPr>
          <w:rFonts w:ascii="Arial" w:hAnsi="Arial"/>
          <w:b/>
          <w:sz w:val="28"/>
          <w:szCs w:val="24"/>
        </w:rPr>
        <w:t xml:space="preserve"> KWARA STATE</w:t>
      </w:r>
    </w:p>
    <w:p w:rsidR="00B163E5" w:rsidRDefault="00B163E5" w:rsidP="005924D9">
      <w:pPr>
        <w:spacing w:after="0" w:line="360" w:lineRule="auto"/>
        <w:jc w:val="center"/>
        <w:rPr>
          <w:rFonts w:ascii="Arial" w:hAnsi="Arial"/>
          <w:b/>
          <w:i/>
          <w:sz w:val="28"/>
          <w:szCs w:val="24"/>
        </w:rPr>
      </w:pPr>
    </w:p>
    <w:p w:rsidR="00B163E5" w:rsidRDefault="00B163E5" w:rsidP="005924D9">
      <w:pPr>
        <w:spacing w:after="0" w:line="360" w:lineRule="auto"/>
        <w:jc w:val="center"/>
        <w:rPr>
          <w:rFonts w:ascii="Arial" w:hAnsi="Arial"/>
          <w:b/>
          <w:i/>
          <w:sz w:val="28"/>
          <w:szCs w:val="24"/>
        </w:rPr>
      </w:pPr>
    </w:p>
    <w:p w:rsidR="00B163E5" w:rsidRDefault="00B163E5" w:rsidP="005924D9">
      <w:pPr>
        <w:spacing w:after="0" w:line="360" w:lineRule="auto"/>
        <w:jc w:val="center"/>
        <w:rPr>
          <w:rFonts w:ascii="Arial" w:hAnsi="Arial"/>
          <w:b/>
          <w:i/>
          <w:sz w:val="28"/>
          <w:szCs w:val="24"/>
        </w:rPr>
      </w:pPr>
    </w:p>
    <w:p w:rsidR="004C1F02" w:rsidRPr="00B163E5" w:rsidRDefault="004C1F02" w:rsidP="005924D9">
      <w:pPr>
        <w:spacing w:after="0" w:line="360" w:lineRule="auto"/>
        <w:jc w:val="center"/>
        <w:rPr>
          <w:rFonts w:ascii="Arial" w:hAnsi="Arial"/>
          <w:b/>
          <w:i/>
          <w:sz w:val="28"/>
          <w:szCs w:val="24"/>
        </w:rPr>
      </w:pPr>
      <w:r w:rsidRPr="00B163E5">
        <w:rPr>
          <w:rFonts w:ascii="Arial" w:hAnsi="Arial"/>
          <w:b/>
          <w:i/>
          <w:sz w:val="28"/>
          <w:szCs w:val="24"/>
        </w:rPr>
        <w:t>BY</w:t>
      </w:r>
    </w:p>
    <w:p w:rsidR="005924D9" w:rsidRPr="00B163E5" w:rsidRDefault="005924D9" w:rsidP="005924D9">
      <w:pPr>
        <w:spacing w:line="360" w:lineRule="auto"/>
        <w:jc w:val="center"/>
        <w:rPr>
          <w:rFonts w:ascii="Arial" w:hAnsi="Arial"/>
          <w:sz w:val="28"/>
          <w:szCs w:val="32"/>
        </w:rPr>
      </w:pPr>
    </w:p>
    <w:p w:rsidR="005924D9" w:rsidRPr="00B163E5" w:rsidRDefault="005924D9" w:rsidP="005924D9">
      <w:pPr>
        <w:spacing w:line="360" w:lineRule="auto"/>
        <w:jc w:val="center"/>
        <w:rPr>
          <w:rFonts w:ascii="Arial" w:hAnsi="Arial"/>
          <w:sz w:val="28"/>
          <w:szCs w:val="32"/>
        </w:rPr>
      </w:pPr>
    </w:p>
    <w:p w:rsidR="005924D9" w:rsidRPr="00B163E5" w:rsidRDefault="004D066C" w:rsidP="00B163E5">
      <w:pPr>
        <w:spacing w:line="240" w:lineRule="auto"/>
        <w:jc w:val="center"/>
        <w:outlineLvl w:val="0"/>
        <w:rPr>
          <w:rFonts w:ascii="Arial" w:hAnsi="Arial"/>
          <w:b/>
          <w:sz w:val="34"/>
        </w:rPr>
      </w:pPr>
      <w:r w:rsidRPr="00B163E5">
        <w:rPr>
          <w:rFonts w:ascii="Arial" w:hAnsi="Arial"/>
          <w:b/>
          <w:sz w:val="34"/>
          <w:szCs w:val="32"/>
        </w:rPr>
        <w:t>SAFIRIYU TOMIWA ITUNU</w:t>
      </w:r>
      <w:r w:rsidR="005924D9" w:rsidRPr="00B163E5">
        <w:rPr>
          <w:rFonts w:ascii="Arial" w:hAnsi="Arial"/>
          <w:b/>
          <w:sz w:val="34"/>
          <w:szCs w:val="32"/>
        </w:rPr>
        <w:t xml:space="preserve"> </w:t>
      </w:r>
    </w:p>
    <w:p w:rsidR="005924D9" w:rsidRPr="00B163E5" w:rsidRDefault="005924D9" w:rsidP="00B163E5">
      <w:pPr>
        <w:spacing w:line="240" w:lineRule="auto"/>
        <w:jc w:val="center"/>
        <w:outlineLvl w:val="0"/>
        <w:rPr>
          <w:rFonts w:ascii="Arial" w:hAnsi="Arial"/>
          <w:b/>
          <w:i/>
          <w:sz w:val="28"/>
        </w:rPr>
      </w:pPr>
      <w:r w:rsidRPr="00B163E5">
        <w:rPr>
          <w:rFonts w:ascii="Arial" w:hAnsi="Arial"/>
          <w:b/>
          <w:i/>
          <w:sz w:val="28"/>
        </w:rPr>
        <w:t>EKSU/IL/R</w:t>
      </w:r>
      <w:r w:rsidR="004D066C" w:rsidRPr="00B163E5">
        <w:rPr>
          <w:rFonts w:ascii="Arial" w:hAnsi="Arial"/>
          <w:b/>
          <w:i/>
          <w:sz w:val="28"/>
        </w:rPr>
        <w:t>4/20/0143</w:t>
      </w:r>
    </w:p>
    <w:p w:rsidR="005924D9" w:rsidRPr="00B163E5" w:rsidRDefault="005924D9" w:rsidP="005924D9">
      <w:pPr>
        <w:spacing w:line="360" w:lineRule="auto"/>
        <w:jc w:val="center"/>
        <w:rPr>
          <w:rFonts w:ascii="Arial" w:hAnsi="Arial"/>
          <w:b/>
          <w:i/>
          <w:sz w:val="28"/>
        </w:rPr>
      </w:pPr>
    </w:p>
    <w:p w:rsidR="005924D9" w:rsidRPr="00B163E5" w:rsidRDefault="005924D9" w:rsidP="005924D9">
      <w:pPr>
        <w:spacing w:line="360" w:lineRule="auto"/>
        <w:jc w:val="both"/>
        <w:rPr>
          <w:rFonts w:ascii="Arial" w:hAnsi="Arial"/>
          <w:b/>
          <w:sz w:val="28"/>
        </w:rPr>
      </w:pPr>
    </w:p>
    <w:p w:rsidR="005924D9" w:rsidRPr="00B163E5" w:rsidRDefault="005924D9" w:rsidP="005924D9">
      <w:pPr>
        <w:spacing w:line="360" w:lineRule="auto"/>
        <w:jc w:val="center"/>
        <w:rPr>
          <w:rFonts w:ascii="Arial" w:hAnsi="Arial"/>
          <w:b/>
          <w:sz w:val="28"/>
        </w:rPr>
      </w:pPr>
      <w:r w:rsidRPr="00B163E5">
        <w:rPr>
          <w:rFonts w:ascii="Arial" w:hAnsi="Arial"/>
          <w:b/>
          <w:sz w:val="28"/>
        </w:rPr>
        <w:t>A RESEARCH PROJECT SUBMITTED TO THE FACULTY OF EDUCATION, EKITI STATE UNIVERSITY, ADO-EKITI, NIGERIA.</w:t>
      </w:r>
    </w:p>
    <w:p w:rsidR="005924D9" w:rsidRPr="00B163E5" w:rsidRDefault="005924D9" w:rsidP="005924D9">
      <w:pPr>
        <w:spacing w:line="360" w:lineRule="auto"/>
        <w:jc w:val="center"/>
        <w:rPr>
          <w:rFonts w:ascii="Arial" w:hAnsi="Arial"/>
          <w:b/>
          <w:sz w:val="28"/>
        </w:rPr>
      </w:pPr>
      <w:r w:rsidRPr="00B163E5">
        <w:rPr>
          <w:rFonts w:ascii="Arial" w:hAnsi="Arial"/>
          <w:b/>
          <w:sz w:val="28"/>
        </w:rPr>
        <w:t>IN PARTIAL FULFILMENTS FOR THE AWARD OF BACHELOR OF EDUCATION (B.ED) DEGREE IN ENGLISH EDUCATION</w:t>
      </w:r>
    </w:p>
    <w:p w:rsidR="005924D9" w:rsidRPr="00B163E5" w:rsidRDefault="005924D9" w:rsidP="005924D9">
      <w:pPr>
        <w:spacing w:line="360" w:lineRule="auto"/>
        <w:rPr>
          <w:rFonts w:ascii="Arial" w:hAnsi="Arial"/>
          <w:b/>
          <w:sz w:val="28"/>
        </w:rPr>
      </w:pPr>
    </w:p>
    <w:p w:rsidR="005924D9" w:rsidRPr="00B163E5" w:rsidRDefault="005924D9" w:rsidP="005924D9">
      <w:pPr>
        <w:spacing w:line="360" w:lineRule="auto"/>
        <w:rPr>
          <w:rFonts w:ascii="Arial" w:hAnsi="Arial"/>
          <w:b/>
          <w:sz w:val="28"/>
        </w:rPr>
      </w:pPr>
      <w:r w:rsidRPr="00B163E5">
        <w:rPr>
          <w:rFonts w:ascii="Arial" w:hAnsi="Arial"/>
          <w:b/>
          <w:sz w:val="28"/>
        </w:rPr>
        <w:tab/>
      </w:r>
      <w:r w:rsidRPr="00B163E5">
        <w:rPr>
          <w:rFonts w:ascii="Arial" w:hAnsi="Arial"/>
          <w:b/>
          <w:sz w:val="28"/>
        </w:rPr>
        <w:tab/>
      </w:r>
      <w:r w:rsidRPr="00B163E5">
        <w:rPr>
          <w:rFonts w:ascii="Arial" w:hAnsi="Arial"/>
          <w:b/>
          <w:sz w:val="28"/>
        </w:rPr>
        <w:tab/>
      </w:r>
      <w:r w:rsidRPr="00B163E5">
        <w:rPr>
          <w:rFonts w:ascii="Arial" w:hAnsi="Arial"/>
          <w:b/>
          <w:sz w:val="28"/>
        </w:rPr>
        <w:tab/>
      </w:r>
      <w:r w:rsidRPr="00B163E5">
        <w:rPr>
          <w:rFonts w:ascii="Arial" w:hAnsi="Arial"/>
          <w:b/>
          <w:sz w:val="28"/>
        </w:rPr>
        <w:tab/>
      </w:r>
      <w:r w:rsidRPr="00B163E5">
        <w:rPr>
          <w:rFonts w:ascii="Arial" w:hAnsi="Arial"/>
          <w:b/>
          <w:sz w:val="28"/>
        </w:rPr>
        <w:tab/>
      </w:r>
      <w:r w:rsidRPr="00B163E5">
        <w:rPr>
          <w:rFonts w:ascii="Arial" w:hAnsi="Arial"/>
          <w:b/>
          <w:sz w:val="28"/>
        </w:rPr>
        <w:tab/>
      </w:r>
      <w:r w:rsidRPr="00B163E5">
        <w:rPr>
          <w:rFonts w:ascii="Arial" w:hAnsi="Arial"/>
          <w:b/>
          <w:sz w:val="28"/>
        </w:rPr>
        <w:tab/>
        <w:t>AUGUST 2024</w:t>
      </w:r>
    </w:p>
    <w:p w:rsidR="005924D9" w:rsidRPr="00B163E5" w:rsidRDefault="005924D9" w:rsidP="005924D9">
      <w:pPr>
        <w:spacing w:line="360" w:lineRule="auto"/>
        <w:jc w:val="center"/>
        <w:rPr>
          <w:rFonts w:ascii="Arial" w:hAnsi="Arial"/>
          <w:b/>
          <w:bCs/>
          <w:sz w:val="28"/>
          <w:szCs w:val="24"/>
        </w:rPr>
      </w:pPr>
      <w:r w:rsidRPr="00B163E5">
        <w:rPr>
          <w:rFonts w:ascii="Arial" w:hAnsi="Arial"/>
          <w:b/>
          <w:sz w:val="28"/>
        </w:rPr>
        <w:br w:type="page"/>
      </w:r>
      <w:r w:rsidRPr="00B163E5">
        <w:rPr>
          <w:rFonts w:ascii="Arial" w:hAnsi="Arial"/>
          <w:b/>
          <w:sz w:val="28"/>
        </w:rPr>
        <w:lastRenderedPageBreak/>
        <w:t>C</w:t>
      </w:r>
      <w:r w:rsidRPr="00B163E5">
        <w:rPr>
          <w:rFonts w:ascii="Arial" w:hAnsi="Arial"/>
          <w:b/>
          <w:bCs/>
          <w:sz w:val="28"/>
          <w:szCs w:val="24"/>
        </w:rPr>
        <w:t>ERTIFICATION</w:t>
      </w:r>
    </w:p>
    <w:p w:rsidR="005924D9" w:rsidRPr="00B163E5" w:rsidRDefault="005924D9" w:rsidP="004D066C">
      <w:pPr>
        <w:spacing w:line="480" w:lineRule="auto"/>
        <w:jc w:val="both"/>
        <w:rPr>
          <w:rFonts w:ascii="Arial" w:hAnsi="Arial"/>
          <w:sz w:val="28"/>
          <w:szCs w:val="24"/>
        </w:rPr>
      </w:pPr>
      <w:r w:rsidRPr="00B163E5">
        <w:rPr>
          <w:rFonts w:ascii="Arial" w:hAnsi="Arial"/>
          <w:b/>
          <w:bCs/>
          <w:sz w:val="28"/>
          <w:szCs w:val="24"/>
        </w:rPr>
        <w:tab/>
      </w:r>
      <w:r w:rsidRPr="00B163E5">
        <w:rPr>
          <w:rFonts w:ascii="Arial" w:hAnsi="Arial"/>
          <w:sz w:val="28"/>
          <w:szCs w:val="24"/>
        </w:rPr>
        <w:t xml:space="preserve">This is to certify that the project has been read and fully approved as meeting the requirements of the Department of English Education Ekiti State University in Affiliation with Kwara State College of Education, Ilorin. </w:t>
      </w:r>
    </w:p>
    <w:p w:rsidR="005924D9" w:rsidRPr="00B163E5" w:rsidRDefault="005924D9" w:rsidP="005924D9">
      <w:pPr>
        <w:spacing w:line="360" w:lineRule="auto"/>
        <w:rPr>
          <w:rFonts w:ascii="Arial" w:hAnsi="Arial"/>
          <w:sz w:val="28"/>
          <w:szCs w:val="24"/>
        </w:rPr>
      </w:pPr>
    </w:p>
    <w:p w:rsidR="005924D9" w:rsidRPr="00B163E5" w:rsidRDefault="006C2D3E" w:rsidP="005924D9">
      <w:pPr>
        <w:spacing w:line="360" w:lineRule="auto"/>
        <w:rPr>
          <w:rFonts w:ascii="Arial" w:hAnsi="Arial"/>
          <w:i/>
          <w:iCs/>
          <w:sz w:val="28"/>
          <w:szCs w:val="24"/>
        </w:rPr>
      </w:pPr>
      <w:r w:rsidRPr="006C2D3E">
        <w:rPr>
          <w:rFonts w:ascii="Arial" w:hAnsi="Arial"/>
          <w:sz w:val="28"/>
          <w:szCs w:val="24"/>
          <w:u w:val="single"/>
        </w:rPr>
        <w:t>Mr.Garuba</w:t>
      </w:r>
      <w:r>
        <w:rPr>
          <w:rFonts w:ascii="Arial" w:hAnsi="Arial"/>
          <w:sz w:val="28"/>
          <w:szCs w:val="24"/>
          <w:u w:val="single"/>
        </w:rPr>
        <w:t xml:space="preserve"> </w:t>
      </w:r>
      <w:r w:rsidRPr="006C2D3E">
        <w:rPr>
          <w:rFonts w:ascii="Arial" w:hAnsi="Arial"/>
          <w:sz w:val="28"/>
          <w:szCs w:val="24"/>
          <w:u w:val="single"/>
        </w:rPr>
        <w:t xml:space="preserve"> A.G</w:t>
      </w:r>
      <w:r>
        <w:rPr>
          <w:rFonts w:ascii="Arial" w:hAnsi="Arial"/>
          <w:sz w:val="28"/>
          <w:szCs w:val="24"/>
          <w:u w:val="single"/>
        </w:rPr>
        <w:tab/>
      </w:r>
      <w:r w:rsidR="005924D9" w:rsidRPr="00B163E5">
        <w:rPr>
          <w:rFonts w:ascii="Arial" w:hAnsi="Arial"/>
          <w:sz w:val="28"/>
          <w:szCs w:val="24"/>
        </w:rPr>
        <w:tab/>
      </w:r>
      <w:r w:rsidR="005924D9" w:rsidRPr="00B163E5">
        <w:rPr>
          <w:rFonts w:ascii="Arial" w:hAnsi="Arial"/>
          <w:sz w:val="28"/>
          <w:szCs w:val="24"/>
        </w:rPr>
        <w:tab/>
        <w:t>_____________</w:t>
      </w:r>
      <w:r w:rsidR="005924D9" w:rsidRPr="00B163E5">
        <w:rPr>
          <w:rFonts w:ascii="Arial" w:hAnsi="Arial"/>
          <w:sz w:val="28"/>
          <w:szCs w:val="24"/>
        </w:rPr>
        <w:tab/>
      </w:r>
      <w:r w:rsidR="005924D9" w:rsidRPr="00B163E5">
        <w:rPr>
          <w:rFonts w:ascii="Arial" w:hAnsi="Arial"/>
          <w:sz w:val="28"/>
          <w:szCs w:val="24"/>
        </w:rPr>
        <w:tab/>
        <w:t>__________</w:t>
      </w:r>
      <w:r w:rsidR="004D066C" w:rsidRPr="00B163E5">
        <w:rPr>
          <w:rFonts w:ascii="Arial" w:hAnsi="Arial"/>
          <w:i/>
          <w:iCs/>
          <w:sz w:val="28"/>
          <w:szCs w:val="24"/>
        </w:rPr>
        <w:t>__</w:t>
      </w:r>
      <w:r w:rsidR="005924D9" w:rsidRPr="00B163E5">
        <w:rPr>
          <w:rFonts w:ascii="Arial" w:hAnsi="Arial"/>
          <w:i/>
          <w:iCs/>
          <w:sz w:val="28"/>
          <w:szCs w:val="24"/>
        </w:rPr>
        <w:br/>
        <w:t>Project Supervisor</w:t>
      </w:r>
      <w:r w:rsidR="005924D9" w:rsidRPr="00B163E5">
        <w:rPr>
          <w:rFonts w:ascii="Arial" w:hAnsi="Arial"/>
          <w:i/>
          <w:iCs/>
          <w:sz w:val="28"/>
          <w:szCs w:val="24"/>
        </w:rPr>
        <w:tab/>
      </w:r>
      <w:r w:rsidR="005924D9" w:rsidRPr="00B163E5">
        <w:rPr>
          <w:rFonts w:ascii="Arial" w:hAnsi="Arial"/>
          <w:i/>
          <w:iCs/>
          <w:sz w:val="28"/>
          <w:szCs w:val="24"/>
        </w:rPr>
        <w:tab/>
        <w:t xml:space="preserve">Signature </w:t>
      </w:r>
      <w:r w:rsidR="005924D9" w:rsidRPr="00B163E5">
        <w:rPr>
          <w:rFonts w:ascii="Arial" w:hAnsi="Arial"/>
          <w:i/>
          <w:iCs/>
          <w:sz w:val="28"/>
          <w:szCs w:val="24"/>
        </w:rPr>
        <w:tab/>
      </w:r>
      <w:r w:rsidR="005924D9" w:rsidRPr="00B163E5">
        <w:rPr>
          <w:rFonts w:ascii="Arial" w:hAnsi="Arial"/>
          <w:i/>
          <w:iCs/>
          <w:sz w:val="28"/>
          <w:szCs w:val="24"/>
        </w:rPr>
        <w:tab/>
      </w:r>
      <w:r w:rsidR="005924D9" w:rsidRPr="00B163E5">
        <w:rPr>
          <w:rFonts w:ascii="Arial" w:hAnsi="Arial"/>
          <w:i/>
          <w:iCs/>
          <w:sz w:val="28"/>
          <w:szCs w:val="24"/>
        </w:rPr>
        <w:tab/>
      </w:r>
      <w:r w:rsidR="005924D9" w:rsidRPr="00B163E5">
        <w:rPr>
          <w:rFonts w:ascii="Arial" w:hAnsi="Arial"/>
          <w:i/>
          <w:iCs/>
          <w:sz w:val="28"/>
          <w:szCs w:val="24"/>
        </w:rPr>
        <w:tab/>
        <w:t xml:space="preserve">Date </w:t>
      </w:r>
    </w:p>
    <w:p w:rsidR="005924D9" w:rsidRPr="00B163E5" w:rsidRDefault="005924D9" w:rsidP="005924D9">
      <w:pPr>
        <w:spacing w:line="360" w:lineRule="auto"/>
        <w:rPr>
          <w:rFonts w:ascii="Arial" w:hAnsi="Arial"/>
          <w:i/>
          <w:iCs/>
          <w:sz w:val="28"/>
          <w:szCs w:val="24"/>
        </w:rPr>
      </w:pPr>
    </w:p>
    <w:p w:rsidR="005924D9" w:rsidRPr="00B163E5" w:rsidRDefault="005924D9" w:rsidP="005924D9">
      <w:pPr>
        <w:spacing w:line="360" w:lineRule="auto"/>
        <w:rPr>
          <w:rFonts w:ascii="Arial" w:hAnsi="Arial"/>
          <w:i/>
          <w:iCs/>
          <w:sz w:val="28"/>
          <w:szCs w:val="24"/>
        </w:rPr>
      </w:pPr>
    </w:p>
    <w:p w:rsidR="005924D9" w:rsidRPr="00B163E5" w:rsidRDefault="004D066C" w:rsidP="005924D9">
      <w:pPr>
        <w:spacing w:line="360" w:lineRule="auto"/>
        <w:rPr>
          <w:rFonts w:ascii="Arial" w:hAnsi="Arial"/>
          <w:i/>
          <w:iCs/>
          <w:sz w:val="28"/>
          <w:szCs w:val="24"/>
        </w:rPr>
      </w:pPr>
      <w:r w:rsidRPr="00B163E5">
        <w:rPr>
          <w:rFonts w:ascii="Arial" w:hAnsi="Arial"/>
          <w:sz w:val="28"/>
          <w:szCs w:val="24"/>
        </w:rPr>
        <w:t>_________________</w:t>
      </w:r>
      <w:r w:rsidRPr="00B163E5">
        <w:rPr>
          <w:rFonts w:ascii="Arial" w:hAnsi="Arial"/>
          <w:sz w:val="28"/>
          <w:szCs w:val="24"/>
        </w:rPr>
        <w:tab/>
      </w:r>
      <w:r w:rsidRPr="00B163E5">
        <w:rPr>
          <w:rFonts w:ascii="Arial" w:hAnsi="Arial"/>
          <w:sz w:val="28"/>
          <w:szCs w:val="24"/>
        </w:rPr>
        <w:tab/>
        <w:t>_____________</w:t>
      </w:r>
      <w:r w:rsidRPr="00B163E5">
        <w:rPr>
          <w:rFonts w:ascii="Arial" w:hAnsi="Arial"/>
          <w:sz w:val="28"/>
          <w:szCs w:val="24"/>
        </w:rPr>
        <w:tab/>
      </w:r>
      <w:r w:rsidRPr="00B163E5">
        <w:rPr>
          <w:rFonts w:ascii="Arial" w:hAnsi="Arial"/>
          <w:sz w:val="28"/>
          <w:szCs w:val="24"/>
        </w:rPr>
        <w:tab/>
        <w:t>__________</w:t>
      </w:r>
      <w:r w:rsidRPr="00B163E5">
        <w:rPr>
          <w:rFonts w:ascii="Arial" w:hAnsi="Arial"/>
          <w:i/>
          <w:iCs/>
          <w:sz w:val="28"/>
          <w:szCs w:val="24"/>
        </w:rPr>
        <w:t>__</w:t>
      </w:r>
      <w:r w:rsidRPr="00B163E5">
        <w:rPr>
          <w:rFonts w:ascii="Arial" w:hAnsi="Arial"/>
          <w:i/>
          <w:iCs/>
          <w:sz w:val="28"/>
          <w:szCs w:val="24"/>
        </w:rPr>
        <w:br/>
      </w:r>
      <w:r w:rsidR="009F5807" w:rsidRPr="00B163E5">
        <w:rPr>
          <w:rFonts w:ascii="Arial" w:hAnsi="Arial"/>
          <w:i/>
          <w:iCs/>
          <w:sz w:val="28"/>
          <w:szCs w:val="24"/>
        </w:rPr>
        <w:t>Project Coordinator</w:t>
      </w:r>
      <w:r w:rsidR="005924D9" w:rsidRPr="00B163E5">
        <w:rPr>
          <w:rFonts w:ascii="Arial" w:hAnsi="Arial"/>
          <w:i/>
          <w:iCs/>
          <w:sz w:val="28"/>
          <w:szCs w:val="24"/>
        </w:rPr>
        <w:t xml:space="preserve"> </w:t>
      </w:r>
      <w:r w:rsidR="005924D9" w:rsidRPr="00B163E5">
        <w:rPr>
          <w:rFonts w:ascii="Arial" w:hAnsi="Arial"/>
          <w:i/>
          <w:iCs/>
          <w:sz w:val="28"/>
          <w:szCs w:val="24"/>
        </w:rPr>
        <w:tab/>
      </w:r>
      <w:r w:rsidR="005924D9" w:rsidRPr="00B163E5">
        <w:rPr>
          <w:rFonts w:ascii="Arial" w:hAnsi="Arial"/>
          <w:i/>
          <w:iCs/>
          <w:sz w:val="28"/>
          <w:szCs w:val="24"/>
        </w:rPr>
        <w:tab/>
        <w:t xml:space="preserve">     Signature </w:t>
      </w:r>
      <w:r w:rsidR="005924D9" w:rsidRPr="00B163E5">
        <w:rPr>
          <w:rFonts w:ascii="Arial" w:hAnsi="Arial"/>
          <w:i/>
          <w:iCs/>
          <w:sz w:val="28"/>
          <w:szCs w:val="24"/>
        </w:rPr>
        <w:tab/>
      </w:r>
      <w:r w:rsidR="005924D9" w:rsidRPr="00B163E5">
        <w:rPr>
          <w:rFonts w:ascii="Arial" w:hAnsi="Arial"/>
          <w:i/>
          <w:iCs/>
          <w:sz w:val="28"/>
          <w:szCs w:val="24"/>
        </w:rPr>
        <w:tab/>
      </w:r>
      <w:r w:rsidR="005924D9" w:rsidRPr="00B163E5">
        <w:rPr>
          <w:rFonts w:ascii="Arial" w:hAnsi="Arial"/>
          <w:i/>
          <w:iCs/>
          <w:sz w:val="28"/>
          <w:szCs w:val="24"/>
        </w:rPr>
        <w:tab/>
        <w:t xml:space="preserve">Date </w:t>
      </w:r>
    </w:p>
    <w:p w:rsidR="005924D9" w:rsidRPr="00B163E5" w:rsidRDefault="005924D9" w:rsidP="005924D9">
      <w:pPr>
        <w:spacing w:line="360" w:lineRule="auto"/>
        <w:rPr>
          <w:rFonts w:ascii="Arial" w:hAnsi="Arial"/>
          <w:b/>
          <w:bCs/>
          <w:sz w:val="28"/>
          <w:szCs w:val="24"/>
        </w:rPr>
      </w:pPr>
    </w:p>
    <w:p w:rsidR="005924D9" w:rsidRPr="00B163E5" w:rsidRDefault="005924D9" w:rsidP="005924D9">
      <w:pPr>
        <w:spacing w:line="360" w:lineRule="auto"/>
        <w:rPr>
          <w:rFonts w:ascii="Arial" w:hAnsi="Arial"/>
          <w:b/>
          <w:bCs/>
          <w:sz w:val="28"/>
          <w:szCs w:val="24"/>
        </w:rPr>
      </w:pPr>
    </w:p>
    <w:p w:rsidR="005924D9" w:rsidRPr="00B163E5" w:rsidRDefault="004D066C" w:rsidP="005924D9">
      <w:pPr>
        <w:spacing w:line="360" w:lineRule="auto"/>
        <w:rPr>
          <w:rFonts w:ascii="Arial" w:hAnsi="Arial"/>
          <w:i/>
          <w:iCs/>
          <w:sz w:val="28"/>
          <w:szCs w:val="24"/>
        </w:rPr>
      </w:pPr>
      <w:r w:rsidRPr="00B163E5">
        <w:rPr>
          <w:rFonts w:ascii="Arial" w:hAnsi="Arial"/>
          <w:sz w:val="28"/>
          <w:szCs w:val="24"/>
        </w:rPr>
        <w:t>_________________</w:t>
      </w:r>
      <w:r w:rsidRPr="00B163E5">
        <w:rPr>
          <w:rFonts w:ascii="Arial" w:hAnsi="Arial"/>
          <w:sz w:val="28"/>
          <w:szCs w:val="24"/>
        </w:rPr>
        <w:tab/>
      </w:r>
      <w:r w:rsidRPr="00B163E5">
        <w:rPr>
          <w:rFonts w:ascii="Arial" w:hAnsi="Arial"/>
          <w:sz w:val="28"/>
          <w:szCs w:val="24"/>
        </w:rPr>
        <w:tab/>
        <w:t>_____________</w:t>
      </w:r>
      <w:r w:rsidRPr="00B163E5">
        <w:rPr>
          <w:rFonts w:ascii="Arial" w:hAnsi="Arial"/>
          <w:sz w:val="28"/>
          <w:szCs w:val="24"/>
        </w:rPr>
        <w:tab/>
      </w:r>
      <w:r w:rsidRPr="00B163E5">
        <w:rPr>
          <w:rFonts w:ascii="Arial" w:hAnsi="Arial"/>
          <w:sz w:val="28"/>
          <w:szCs w:val="24"/>
        </w:rPr>
        <w:tab/>
        <w:t>__________</w:t>
      </w:r>
      <w:r w:rsidRPr="00B163E5">
        <w:rPr>
          <w:rFonts w:ascii="Arial" w:hAnsi="Arial"/>
          <w:i/>
          <w:iCs/>
          <w:sz w:val="28"/>
          <w:szCs w:val="24"/>
        </w:rPr>
        <w:t>__</w:t>
      </w:r>
      <w:r w:rsidRPr="00B163E5">
        <w:rPr>
          <w:rFonts w:ascii="Arial" w:hAnsi="Arial"/>
          <w:i/>
          <w:iCs/>
          <w:sz w:val="28"/>
          <w:szCs w:val="24"/>
        </w:rPr>
        <w:br/>
      </w:r>
      <w:r w:rsidR="009F5807">
        <w:rPr>
          <w:rFonts w:ascii="Arial" w:hAnsi="Arial"/>
          <w:i/>
          <w:iCs/>
          <w:sz w:val="28"/>
          <w:szCs w:val="24"/>
        </w:rPr>
        <w:t>External Examiner</w:t>
      </w:r>
      <w:r w:rsidR="005924D9" w:rsidRPr="00B163E5">
        <w:rPr>
          <w:rFonts w:ascii="Arial" w:hAnsi="Arial"/>
          <w:i/>
          <w:iCs/>
          <w:sz w:val="28"/>
          <w:szCs w:val="24"/>
        </w:rPr>
        <w:t xml:space="preserve"> </w:t>
      </w:r>
      <w:r w:rsidR="005924D9" w:rsidRPr="00B163E5">
        <w:rPr>
          <w:rFonts w:ascii="Arial" w:hAnsi="Arial"/>
          <w:i/>
          <w:iCs/>
          <w:sz w:val="28"/>
          <w:szCs w:val="24"/>
        </w:rPr>
        <w:tab/>
      </w:r>
      <w:r w:rsidR="005924D9" w:rsidRPr="00B163E5">
        <w:rPr>
          <w:rFonts w:ascii="Arial" w:hAnsi="Arial"/>
          <w:i/>
          <w:iCs/>
          <w:sz w:val="28"/>
          <w:szCs w:val="24"/>
        </w:rPr>
        <w:tab/>
        <w:t xml:space="preserve">     Signature </w:t>
      </w:r>
      <w:r w:rsidR="005924D9" w:rsidRPr="00B163E5">
        <w:rPr>
          <w:rFonts w:ascii="Arial" w:hAnsi="Arial"/>
          <w:i/>
          <w:iCs/>
          <w:sz w:val="28"/>
          <w:szCs w:val="24"/>
        </w:rPr>
        <w:tab/>
      </w:r>
      <w:r w:rsidR="005924D9" w:rsidRPr="00B163E5">
        <w:rPr>
          <w:rFonts w:ascii="Arial" w:hAnsi="Arial"/>
          <w:i/>
          <w:iCs/>
          <w:sz w:val="28"/>
          <w:szCs w:val="24"/>
        </w:rPr>
        <w:tab/>
      </w:r>
      <w:r w:rsidR="005924D9" w:rsidRPr="00B163E5">
        <w:rPr>
          <w:rFonts w:ascii="Arial" w:hAnsi="Arial"/>
          <w:i/>
          <w:iCs/>
          <w:sz w:val="28"/>
          <w:szCs w:val="24"/>
        </w:rPr>
        <w:tab/>
        <w:t xml:space="preserve">Date </w:t>
      </w:r>
    </w:p>
    <w:p w:rsidR="005924D9" w:rsidRPr="00B163E5" w:rsidRDefault="005924D9" w:rsidP="005924D9">
      <w:pPr>
        <w:spacing w:line="360" w:lineRule="auto"/>
        <w:rPr>
          <w:rFonts w:ascii="Arial" w:hAnsi="Arial"/>
          <w:b/>
          <w:bCs/>
          <w:sz w:val="28"/>
          <w:szCs w:val="24"/>
        </w:rPr>
      </w:pPr>
    </w:p>
    <w:p w:rsidR="005924D9" w:rsidRPr="00B163E5" w:rsidRDefault="005924D9" w:rsidP="005924D9">
      <w:pPr>
        <w:spacing w:line="360" w:lineRule="auto"/>
        <w:jc w:val="center"/>
        <w:rPr>
          <w:rFonts w:ascii="Arial" w:hAnsi="Arial"/>
          <w:b/>
          <w:bCs/>
          <w:sz w:val="28"/>
          <w:szCs w:val="24"/>
        </w:rPr>
      </w:pPr>
    </w:p>
    <w:p w:rsidR="00B464D4" w:rsidRPr="006B2925" w:rsidRDefault="00B464D4" w:rsidP="009F5807">
      <w:pPr>
        <w:spacing w:line="480" w:lineRule="auto"/>
        <w:jc w:val="center"/>
        <w:rPr>
          <w:rFonts w:ascii="Arial" w:hAnsi="Arial"/>
          <w:sz w:val="26"/>
        </w:rPr>
      </w:pPr>
      <w:r w:rsidRPr="006B2925">
        <w:rPr>
          <w:rFonts w:ascii="Arial" w:hAnsi="Arial"/>
          <w:b/>
          <w:sz w:val="26"/>
        </w:rPr>
        <w:lastRenderedPageBreak/>
        <w:t>DEDICATION</w:t>
      </w:r>
    </w:p>
    <w:p w:rsidR="00B464D4" w:rsidRDefault="00B464D4" w:rsidP="009F5807">
      <w:pPr>
        <w:spacing w:line="480" w:lineRule="auto"/>
        <w:ind w:firstLine="720"/>
        <w:jc w:val="both"/>
        <w:rPr>
          <w:rFonts w:ascii="Arial" w:hAnsi="Arial"/>
          <w:sz w:val="26"/>
        </w:rPr>
      </w:pPr>
      <w:r w:rsidRPr="006B2925">
        <w:rPr>
          <w:rFonts w:ascii="Arial" w:hAnsi="Arial"/>
          <w:sz w:val="26"/>
        </w:rPr>
        <w:t>I want to dedicate my project to Allah, the God of Universe the Alpha and Om</w:t>
      </w:r>
      <w:r>
        <w:rPr>
          <w:rFonts w:ascii="Arial" w:hAnsi="Arial"/>
          <w:sz w:val="26"/>
        </w:rPr>
        <w:t>ega the sup</w:t>
      </w:r>
      <w:r w:rsidRPr="006B2925">
        <w:rPr>
          <w:rFonts w:ascii="Arial" w:hAnsi="Arial"/>
          <w:sz w:val="26"/>
        </w:rPr>
        <w:t>ernatural, the omnipotent, omniscience. the creator of all universe indeed without no doubt.</w:t>
      </w:r>
      <w:r>
        <w:rPr>
          <w:rFonts w:ascii="Arial" w:hAnsi="Arial"/>
          <w:sz w:val="26"/>
        </w:rPr>
        <w:t xml:space="preserve"> </w:t>
      </w:r>
      <w:r w:rsidRPr="006B2925">
        <w:rPr>
          <w:rFonts w:ascii="Arial" w:hAnsi="Arial"/>
          <w:sz w:val="26"/>
        </w:rPr>
        <w:t>that makes this project possible from the beginning to the end and without Allah this project cannot</w:t>
      </w:r>
      <w:r>
        <w:rPr>
          <w:rFonts w:ascii="Arial" w:hAnsi="Arial"/>
          <w:sz w:val="26"/>
        </w:rPr>
        <w:t xml:space="preserve"> </w:t>
      </w:r>
      <w:r w:rsidRPr="006B2925">
        <w:rPr>
          <w:rFonts w:ascii="Arial" w:hAnsi="Arial"/>
          <w:sz w:val="26"/>
        </w:rPr>
        <w:t>be executed because HE alone owns the superpower.</w:t>
      </w:r>
    </w:p>
    <w:p w:rsidR="00B464D4" w:rsidRDefault="00B464D4" w:rsidP="009F5807">
      <w:pPr>
        <w:spacing w:line="480" w:lineRule="auto"/>
        <w:rPr>
          <w:rFonts w:ascii="Arial" w:hAnsi="Arial"/>
          <w:b/>
          <w:bCs/>
          <w:sz w:val="28"/>
          <w:szCs w:val="24"/>
        </w:rPr>
      </w:pPr>
      <w:r>
        <w:rPr>
          <w:rFonts w:ascii="Arial" w:hAnsi="Arial"/>
          <w:b/>
          <w:bCs/>
          <w:sz w:val="28"/>
          <w:szCs w:val="24"/>
        </w:rPr>
        <w:br w:type="page"/>
      </w:r>
    </w:p>
    <w:p w:rsidR="00B464D4" w:rsidRPr="006B2925" w:rsidRDefault="00B464D4" w:rsidP="009F5807">
      <w:pPr>
        <w:spacing w:line="480" w:lineRule="auto"/>
        <w:jc w:val="center"/>
        <w:rPr>
          <w:rFonts w:ascii="Arial" w:hAnsi="Arial"/>
          <w:sz w:val="26"/>
        </w:rPr>
      </w:pPr>
      <w:r w:rsidRPr="006B2925">
        <w:rPr>
          <w:rFonts w:ascii="Arial" w:hAnsi="Arial"/>
          <w:b/>
          <w:sz w:val="26"/>
        </w:rPr>
        <w:lastRenderedPageBreak/>
        <w:t>ACKNOWLEDEMENTs</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t>My utmost gratitude is ascribed to the Almighty Allah, for his faithful and kind</w:t>
      </w:r>
      <w:r>
        <w:rPr>
          <w:rFonts w:ascii="Arial" w:hAnsi="Arial"/>
          <w:sz w:val="26"/>
        </w:rPr>
        <w:t>n</w:t>
      </w:r>
      <w:r w:rsidRPr="006B2925">
        <w:rPr>
          <w:rFonts w:ascii="Arial" w:hAnsi="Arial"/>
          <w:sz w:val="26"/>
        </w:rPr>
        <w:t>e</w:t>
      </w:r>
      <w:r>
        <w:rPr>
          <w:rFonts w:ascii="Arial" w:hAnsi="Arial"/>
          <w:sz w:val="26"/>
        </w:rPr>
        <w:t xml:space="preserve">ss through </w:t>
      </w:r>
      <w:r w:rsidRPr="006B2925">
        <w:rPr>
          <w:rFonts w:ascii="Arial" w:hAnsi="Arial"/>
          <w:sz w:val="26"/>
        </w:rPr>
        <w:t>the moment of this programme.</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t>I so much appreciate my exceptional supervisor Mr. Garuba A. G for his superb kindness</w:t>
      </w:r>
      <w:r>
        <w:rPr>
          <w:rFonts w:ascii="Arial" w:hAnsi="Arial"/>
          <w:sz w:val="26"/>
        </w:rPr>
        <w:t xml:space="preserve"> </w:t>
      </w:r>
      <w:r w:rsidRPr="006B2925">
        <w:rPr>
          <w:rFonts w:ascii="Arial" w:hAnsi="Arial"/>
          <w:sz w:val="26"/>
        </w:rPr>
        <w:t>advice. guidance and the knowledge he has impacted on me. Despite is busy schedules, he</w:t>
      </w:r>
      <w:r>
        <w:rPr>
          <w:rFonts w:ascii="Arial" w:hAnsi="Arial"/>
          <w:sz w:val="26"/>
        </w:rPr>
        <w:t xml:space="preserve"> </w:t>
      </w:r>
      <w:r w:rsidRPr="006B2925">
        <w:rPr>
          <w:rFonts w:ascii="Arial" w:hAnsi="Arial"/>
          <w:sz w:val="26"/>
        </w:rPr>
        <w:t>devoted his precious time to attend to me. His prompt advice and criticism have contribut</w:t>
      </w:r>
      <w:r>
        <w:rPr>
          <w:rFonts w:ascii="Arial" w:hAnsi="Arial"/>
          <w:sz w:val="26"/>
        </w:rPr>
        <w:t>e</w:t>
      </w:r>
      <w:r w:rsidRPr="006B2925">
        <w:rPr>
          <w:rFonts w:ascii="Arial" w:hAnsi="Arial"/>
          <w:sz w:val="26"/>
        </w:rPr>
        <w:t>d</w:t>
      </w:r>
      <w:r>
        <w:rPr>
          <w:rFonts w:ascii="Arial" w:hAnsi="Arial"/>
          <w:sz w:val="26"/>
        </w:rPr>
        <w:t xml:space="preserve"> </w:t>
      </w:r>
      <w:r w:rsidRPr="006B2925">
        <w:rPr>
          <w:rFonts w:ascii="Arial" w:hAnsi="Arial"/>
          <w:sz w:val="26"/>
        </w:rPr>
        <w:t>imm</w:t>
      </w:r>
      <w:r>
        <w:rPr>
          <w:rFonts w:ascii="Arial" w:hAnsi="Arial"/>
          <w:sz w:val="26"/>
        </w:rPr>
        <w:t>ensely towards the complet</w:t>
      </w:r>
      <w:r w:rsidRPr="006B2925">
        <w:rPr>
          <w:rFonts w:ascii="Arial" w:hAnsi="Arial"/>
          <w:sz w:val="26"/>
        </w:rPr>
        <w:t>ion of</w:t>
      </w:r>
      <w:r>
        <w:rPr>
          <w:rFonts w:ascii="Arial" w:hAnsi="Arial"/>
          <w:sz w:val="26"/>
        </w:rPr>
        <w:t xml:space="preserve"> this projects I pray that God bl</w:t>
      </w:r>
      <w:r w:rsidRPr="006B2925">
        <w:rPr>
          <w:rFonts w:ascii="Arial" w:hAnsi="Arial"/>
          <w:sz w:val="26"/>
        </w:rPr>
        <w:t>ess him exceedingly and</w:t>
      </w:r>
      <w:r>
        <w:rPr>
          <w:rFonts w:ascii="Arial" w:hAnsi="Arial"/>
          <w:sz w:val="26"/>
        </w:rPr>
        <w:t xml:space="preserve"> </w:t>
      </w:r>
      <w:r w:rsidRPr="006B2925">
        <w:rPr>
          <w:rFonts w:ascii="Arial" w:hAnsi="Arial"/>
          <w:sz w:val="26"/>
        </w:rPr>
        <w:t>abundantly above his expectations.</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t>I acknowle</w:t>
      </w:r>
      <w:r>
        <w:rPr>
          <w:rFonts w:ascii="Arial" w:hAnsi="Arial"/>
          <w:sz w:val="26"/>
        </w:rPr>
        <w:t>dge the efforts and support of t</w:t>
      </w:r>
      <w:r w:rsidRPr="006B2925">
        <w:rPr>
          <w:rFonts w:ascii="Arial" w:hAnsi="Arial"/>
          <w:sz w:val="26"/>
        </w:rPr>
        <w:t>he Dean School of Languages, Mr. Ahmed K. S.</w:t>
      </w:r>
      <w:r>
        <w:rPr>
          <w:rFonts w:ascii="Arial" w:hAnsi="Arial"/>
          <w:sz w:val="26"/>
        </w:rPr>
        <w:t xml:space="preserve"> </w:t>
      </w:r>
      <w:r w:rsidRPr="006B2925">
        <w:rPr>
          <w:rFonts w:ascii="Arial" w:hAnsi="Arial"/>
          <w:sz w:val="26"/>
        </w:rPr>
        <w:t>for his fatherly role and the Head of Department English, Mrs Oluwole Y. G. for her mother role.</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t>l appreciate the efforts of other lecturers in Department of nglish; among them are Mrs isa Asabe,</w:t>
      </w:r>
      <w:r>
        <w:rPr>
          <w:rFonts w:ascii="Arial" w:hAnsi="Arial"/>
          <w:sz w:val="26"/>
        </w:rPr>
        <w:t xml:space="preserve"> </w:t>
      </w:r>
      <w:r w:rsidRPr="006B2925">
        <w:rPr>
          <w:rFonts w:ascii="Arial" w:hAnsi="Arial"/>
          <w:sz w:val="26"/>
        </w:rPr>
        <w:t>Mrs. Adokutu Azunmi, Mrs. Olarewaju R. F. for the knowledge impacted on me. I pray that God</w:t>
      </w:r>
      <w:r>
        <w:rPr>
          <w:rFonts w:ascii="Arial" w:hAnsi="Arial"/>
          <w:sz w:val="26"/>
        </w:rPr>
        <w:t xml:space="preserve"> </w:t>
      </w:r>
      <w:r w:rsidRPr="006B2925">
        <w:rPr>
          <w:rFonts w:ascii="Arial" w:hAnsi="Arial"/>
          <w:sz w:val="26"/>
        </w:rPr>
        <w:t>reward them all excecdingly.</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lastRenderedPageBreak/>
        <w:t>I appreciate the effort and support of my parents  Mr and Mrs. Safiriiyu for their financial,</w:t>
      </w:r>
      <w:r>
        <w:rPr>
          <w:rFonts w:ascii="Arial" w:hAnsi="Arial"/>
          <w:sz w:val="26"/>
        </w:rPr>
        <w:t xml:space="preserve"> </w:t>
      </w:r>
      <w:r w:rsidRPr="006B2925">
        <w:rPr>
          <w:rFonts w:ascii="Arial" w:hAnsi="Arial"/>
          <w:sz w:val="26"/>
        </w:rPr>
        <w:t>moral, prayers and mentoring support throughout this academic journey, you shall eat the fruit of</w:t>
      </w:r>
      <w:r>
        <w:rPr>
          <w:rFonts w:ascii="Arial" w:hAnsi="Arial"/>
          <w:sz w:val="26"/>
        </w:rPr>
        <w:t xml:space="preserve"> </w:t>
      </w:r>
      <w:r w:rsidRPr="006B2925">
        <w:rPr>
          <w:rFonts w:ascii="Arial" w:hAnsi="Arial"/>
          <w:sz w:val="26"/>
        </w:rPr>
        <w:t>Your labour. I cannot but ałso appreciate the strong support ny guardian Mr. &amp; Mrs. Adesanya</w:t>
      </w:r>
      <w:r>
        <w:rPr>
          <w:rFonts w:ascii="Arial" w:hAnsi="Arial"/>
          <w:sz w:val="26"/>
        </w:rPr>
        <w:t xml:space="preserve"> </w:t>
      </w:r>
      <w:r w:rsidRPr="006B2925">
        <w:rPr>
          <w:rFonts w:ascii="Arial" w:hAnsi="Arial"/>
          <w:sz w:val="26"/>
        </w:rPr>
        <w:t>and also my brother, Safiri: Feyisara towards the sneee</w:t>
      </w:r>
      <w:r>
        <w:rPr>
          <w:rFonts w:ascii="Arial" w:hAnsi="Arial"/>
          <w:sz w:val="26"/>
        </w:rPr>
        <w:t>ssfirl completion of this programme.</w:t>
      </w:r>
      <w:r w:rsidRPr="006B2925">
        <w:rPr>
          <w:rFonts w:ascii="Arial" w:hAnsi="Arial"/>
          <w:sz w:val="26"/>
        </w:rPr>
        <w:t xml:space="preserve"> I</w:t>
      </w:r>
      <w:r>
        <w:rPr>
          <w:rFonts w:ascii="Arial" w:hAnsi="Arial"/>
          <w:sz w:val="26"/>
        </w:rPr>
        <w:t xml:space="preserve"> </w:t>
      </w:r>
      <w:r w:rsidRPr="006B2925">
        <w:rPr>
          <w:rFonts w:ascii="Arial" w:hAnsi="Arial"/>
          <w:sz w:val="26"/>
        </w:rPr>
        <w:t>sincerely appreciate their love, care, Godly advice, financial and moral support, and spiritual</w:t>
      </w:r>
      <w:r>
        <w:rPr>
          <w:rFonts w:ascii="Arial" w:hAnsi="Arial"/>
          <w:sz w:val="26"/>
        </w:rPr>
        <w:t xml:space="preserve"> </w:t>
      </w:r>
      <w:r w:rsidRPr="006B2925">
        <w:rPr>
          <w:rFonts w:ascii="Arial" w:hAnsi="Arial"/>
          <w:sz w:val="26"/>
        </w:rPr>
        <w:t>training. May God bless them richly and keep them safe and sound. May the Almighty God</w:t>
      </w:r>
      <w:r>
        <w:rPr>
          <w:rFonts w:ascii="Arial" w:hAnsi="Arial"/>
          <w:sz w:val="26"/>
        </w:rPr>
        <w:t xml:space="preserve"> </w:t>
      </w:r>
      <w:r w:rsidRPr="006B2925">
        <w:rPr>
          <w:rFonts w:ascii="Arial" w:hAnsi="Arial"/>
          <w:sz w:val="26"/>
        </w:rPr>
        <w:t>continu</w:t>
      </w:r>
      <w:r>
        <w:rPr>
          <w:rFonts w:ascii="Arial" w:hAnsi="Arial"/>
          <w:sz w:val="26"/>
        </w:rPr>
        <w:t>e</w:t>
      </w:r>
      <w:r w:rsidRPr="006B2925">
        <w:rPr>
          <w:rFonts w:ascii="Arial" w:hAnsi="Arial"/>
          <w:sz w:val="26"/>
        </w:rPr>
        <w:t xml:space="preserve"> to bless them all.</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t>I appreciate the efforts of all my friends, I appreciate their kindness and their support are</w:t>
      </w:r>
      <w:r>
        <w:rPr>
          <w:rFonts w:ascii="Arial" w:hAnsi="Arial"/>
          <w:sz w:val="26"/>
        </w:rPr>
        <w:t xml:space="preserve"> </w:t>
      </w:r>
      <w:r w:rsidRPr="006B2925">
        <w:rPr>
          <w:rFonts w:ascii="Arial" w:hAnsi="Arial"/>
          <w:sz w:val="26"/>
        </w:rPr>
        <w:t>highly appreciated. May God reward you abundantly.</w:t>
      </w:r>
    </w:p>
    <w:p w:rsidR="00B464D4" w:rsidRDefault="00B464D4" w:rsidP="00B464D4">
      <w:pPr>
        <w:jc w:val="center"/>
        <w:rPr>
          <w:rFonts w:ascii="Arial" w:hAnsi="Arial"/>
          <w:sz w:val="26"/>
        </w:rPr>
      </w:pPr>
      <w:r>
        <w:rPr>
          <w:rFonts w:ascii="Arial" w:hAnsi="Arial"/>
          <w:sz w:val="26"/>
        </w:rPr>
        <w:br w:type="page"/>
      </w:r>
    </w:p>
    <w:p w:rsidR="004C1F02" w:rsidRPr="00B163E5" w:rsidRDefault="004C1F02" w:rsidP="005924D9">
      <w:pPr>
        <w:spacing w:after="0" w:line="360" w:lineRule="auto"/>
        <w:rPr>
          <w:rFonts w:ascii="Arial" w:hAnsi="Arial"/>
          <w:b/>
          <w:bCs/>
          <w:sz w:val="28"/>
        </w:rPr>
      </w:pPr>
      <w:r w:rsidRPr="00B163E5">
        <w:rPr>
          <w:rFonts w:ascii="Arial" w:hAnsi="Arial"/>
          <w:sz w:val="28"/>
        </w:rPr>
        <w:lastRenderedPageBreak/>
        <w:tab/>
      </w:r>
      <w:r w:rsidRPr="00B163E5">
        <w:rPr>
          <w:rFonts w:ascii="Arial" w:hAnsi="Arial"/>
          <w:sz w:val="28"/>
        </w:rPr>
        <w:tab/>
      </w:r>
      <w:r w:rsidRPr="00B163E5">
        <w:rPr>
          <w:rFonts w:ascii="Arial" w:hAnsi="Arial"/>
          <w:sz w:val="28"/>
        </w:rPr>
        <w:tab/>
      </w:r>
      <w:r w:rsidRPr="00B163E5">
        <w:rPr>
          <w:rFonts w:ascii="Arial" w:hAnsi="Arial"/>
          <w:sz w:val="28"/>
        </w:rPr>
        <w:tab/>
      </w:r>
      <w:r w:rsidRPr="00B163E5">
        <w:rPr>
          <w:rFonts w:ascii="Arial" w:hAnsi="Arial"/>
          <w:b/>
          <w:bCs/>
          <w:sz w:val="28"/>
        </w:rPr>
        <w:t>ABSTRACT</w:t>
      </w:r>
    </w:p>
    <w:p w:rsidR="004C1F02" w:rsidRPr="009F5807" w:rsidRDefault="004C1F02" w:rsidP="00B163E5">
      <w:pPr>
        <w:spacing w:after="0" w:line="240" w:lineRule="auto"/>
        <w:ind w:firstLine="720"/>
        <w:jc w:val="both"/>
        <w:rPr>
          <w:rFonts w:ascii="Times New Roman" w:hAnsi="Times New Roman"/>
          <w:i/>
          <w:sz w:val="24"/>
        </w:rPr>
      </w:pPr>
      <w:r w:rsidRPr="009F5807">
        <w:rPr>
          <w:rFonts w:ascii="Times New Roman" w:hAnsi="Times New Roman"/>
          <w:i/>
          <w:sz w:val="24"/>
        </w:rPr>
        <w:t>This study investigated tense errors in the written English of senior secondary school students in Ilorin South Local Government Area of Kwara State. The study was carried out to analyse tense errors in the written English among senior secondary school students. The stratified sampling technique was used in selecting (four) 4 senior secondary schools (a school each from urban-public, urban-private, rural-public and rural-private) involving one hundred and twenty (120) students from SSS111 classes. The Descriptive Survey method was used while the instrument used consisted of a research designed written test to elicit information on bio-data of respondents, a 10 item open-ended test and a 20 item multiple choice test to identify and describe tense errors in the written English. The information regarding personal characteristics of the respondents was analysed using percentage while t-test statistical technique was used to test the three (3) hypotheses postulated. The research findings showed that there is no significant difference in the tense errors committed by male and female senior secondary school students in Ilorin South Local Government Area of Kwara State as proposed by the research hypothesis one (1). While there is a significant difference in the tense errors committed by students from public and private senior secondary schools and there is a significant difference in the tense errors committed by students from urban and rural senior secondary schools as opposed to the research hypotheses two (2) and (3) proposed.In the light of these findings, relevant conclusions were drawn. It was recommended that students should be made to realize the practical usefulness of error analysis. The teachers of English should be encouraged to assist students in teaching and learning especially in the areas identified. Authors of English textbooks should be aware of the needs of students in order to provide adequate materials for different aspects of English based on the identified areas of difficulties.</w:t>
      </w:r>
    </w:p>
    <w:p w:rsidR="00B163E5" w:rsidRPr="009F5807" w:rsidRDefault="00B163E5" w:rsidP="00B163E5">
      <w:pPr>
        <w:spacing w:after="0" w:line="240" w:lineRule="auto"/>
        <w:ind w:firstLine="720"/>
        <w:jc w:val="both"/>
        <w:rPr>
          <w:rFonts w:ascii="Times New Roman" w:hAnsi="Times New Roman"/>
          <w:i/>
          <w:sz w:val="24"/>
        </w:rPr>
      </w:pPr>
    </w:p>
    <w:p w:rsidR="00946232" w:rsidRDefault="00946232">
      <w:pPr>
        <w:rPr>
          <w:rFonts w:ascii="Arial" w:hAnsi="Arial"/>
          <w:i/>
          <w:sz w:val="24"/>
        </w:rPr>
      </w:pPr>
      <w:r>
        <w:rPr>
          <w:rFonts w:ascii="Arial" w:hAnsi="Arial"/>
          <w:i/>
          <w:sz w:val="24"/>
        </w:rPr>
        <w:br w:type="page"/>
      </w:r>
    </w:p>
    <w:p w:rsidR="006C00FD" w:rsidRDefault="006C00FD" w:rsidP="009F5807">
      <w:pPr>
        <w:spacing w:line="48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6C00FD" w:rsidRPr="00257506" w:rsidRDefault="006C00FD" w:rsidP="009F5807">
      <w:pPr>
        <w:spacing w:after="0" w:line="480" w:lineRule="auto"/>
        <w:rPr>
          <w:rFonts w:ascii="Times New Roman" w:hAnsi="Times New Roman"/>
          <w:sz w:val="24"/>
          <w:szCs w:val="24"/>
        </w:rPr>
      </w:pPr>
      <w:r w:rsidRPr="00257506">
        <w:rPr>
          <w:rFonts w:ascii="Times New Roman" w:hAnsi="Times New Roman"/>
          <w:sz w:val="24"/>
          <w:szCs w:val="24"/>
        </w:rPr>
        <w:t xml:space="preserve">CERTIFICATION </w:t>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Pr>
          <w:rFonts w:ascii="Times New Roman" w:hAnsi="Times New Roman"/>
          <w:sz w:val="24"/>
          <w:szCs w:val="24"/>
        </w:rPr>
        <w:tab/>
        <w:t>ii</w:t>
      </w:r>
    </w:p>
    <w:p w:rsidR="006C00FD" w:rsidRPr="00257506" w:rsidRDefault="006C00FD" w:rsidP="009F5807">
      <w:pPr>
        <w:spacing w:after="0" w:line="480" w:lineRule="auto"/>
        <w:rPr>
          <w:rFonts w:ascii="Times New Roman" w:hAnsi="Times New Roman"/>
          <w:sz w:val="24"/>
          <w:szCs w:val="24"/>
        </w:rPr>
      </w:pPr>
      <w:r w:rsidRPr="00257506">
        <w:rPr>
          <w:rFonts w:ascii="Times New Roman" w:hAnsi="Times New Roman"/>
          <w:sz w:val="24"/>
          <w:szCs w:val="24"/>
        </w:rPr>
        <w:t xml:space="preserve">DEDICATION </w:t>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Pr>
          <w:rFonts w:ascii="Times New Roman" w:hAnsi="Times New Roman"/>
          <w:sz w:val="24"/>
          <w:szCs w:val="24"/>
        </w:rPr>
        <w:tab/>
        <w:t>iii</w:t>
      </w:r>
    </w:p>
    <w:p w:rsidR="006C00FD" w:rsidRDefault="006C00FD" w:rsidP="009F5807">
      <w:pPr>
        <w:spacing w:after="0" w:line="480" w:lineRule="auto"/>
        <w:rPr>
          <w:rFonts w:ascii="Times New Roman" w:hAnsi="Times New Roman"/>
          <w:sz w:val="24"/>
          <w:szCs w:val="24"/>
        </w:rPr>
      </w:pPr>
      <w:r w:rsidRPr="00257506">
        <w:rPr>
          <w:rFonts w:ascii="Times New Roman" w:hAnsi="Times New Roman"/>
          <w:sz w:val="24"/>
          <w:szCs w:val="24"/>
        </w:rPr>
        <w:t>ACKNOWLEDGEMENT</w:t>
      </w:r>
      <w:r>
        <w:rPr>
          <w:rFonts w:ascii="Times New Roman" w:hAnsi="Times New Roman"/>
          <w:sz w:val="24"/>
          <w:szCs w:val="24"/>
        </w:rPr>
        <w:t>S</w:t>
      </w:r>
      <w:r w:rsidRPr="00257506">
        <w:rPr>
          <w:rFonts w:ascii="Times New Roman" w:hAnsi="Times New Roman"/>
          <w:sz w:val="24"/>
          <w:szCs w:val="24"/>
        </w:rPr>
        <w:t xml:space="preserve"> </w:t>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Pr>
          <w:rFonts w:ascii="Times New Roman" w:hAnsi="Times New Roman"/>
          <w:sz w:val="24"/>
          <w:szCs w:val="24"/>
        </w:rPr>
        <w:tab/>
        <w:t>iv</w:t>
      </w:r>
    </w:p>
    <w:p w:rsidR="006C00FD" w:rsidRPr="00257506" w:rsidRDefault="006C00FD" w:rsidP="009F5807">
      <w:pPr>
        <w:spacing w:after="0" w:line="480" w:lineRule="auto"/>
        <w:rPr>
          <w:rFonts w:ascii="Times New Roman" w:hAnsi="Times New Roman"/>
          <w:sz w:val="24"/>
          <w:szCs w:val="24"/>
        </w:rPr>
      </w:pPr>
      <w:r w:rsidRPr="00257506">
        <w:rPr>
          <w:rFonts w:ascii="Times New Roman" w:hAnsi="Times New Roman"/>
          <w:sz w:val="24"/>
          <w:szCs w:val="24"/>
        </w:rPr>
        <w:t xml:space="preserve">ABSTRACT </w:t>
      </w:r>
      <w:r w:rsidRPr="00257506">
        <w:rPr>
          <w:rFonts w:ascii="Times New Roman" w:hAnsi="Times New Roman"/>
          <w:sz w:val="24"/>
          <w:szCs w:val="24"/>
        </w:rPr>
        <w:tab/>
      </w:r>
      <w:r w:rsidRPr="0025750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6C00FD" w:rsidRPr="00257506" w:rsidRDefault="006C00FD" w:rsidP="009F5807">
      <w:pPr>
        <w:spacing w:after="0" w:line="480" w:lineRule="auto"/>
        <w:rPr>
          <w:rFonts w:ascii="Times New Roman" w:hAnsi="Times New Roman"/>
          <w:sz w:val="24"/>
          <w:szCs w:val="24"/>
        </w:rPr>
      </w:pPr>
      <w:r w:rsidRPr="00257506">
        <w:rPr>
          <w:rFonts w:ascii="Times New Roman" w:hAnsi="Times New Roman"/>
          <w:sz w:val="24"/>
          <w:szCs w:val="24"/>
        </w:rPr>
        <w:t xml:space="preserve">TABLE OF CONTENTS </w:t>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Pr>
          <w:rFonts w:ascii="Times New Roman" w:hAnsi="Times New Roman"/>
          <w:sz w:val="24"/>
          <w:szCs w:val="24"/>
        </w:rPr>
        <w:tab/>
        <w:t>vii</w:t>
      </w:r>
    </w:p>
    <w:p w:rsidR="006C00FD" w:rsidRPr="00811FF0" w:rsidRDefault="006C00FD" w:rsidP="009F5807">
      <w:pPr>
        <w:spacing w:after="0" w:line="480" w:lineRule="auto"/>
        <w:rPr>
          <w:rFonts w:ascii="Times New Roman" w:hAnsi="Times New Roman"/>
          <w:b/>
          <w:sz w:val="24"/>
          <w:szCs w:val="24"/>
        </w:rPr>
      </w:pPr>
      <w:r w:rsidRPr="00811FF0">
        <w:rPr>
          <w:rFonts w:ascii="Times New Roman" w:hAnsi="Times New Roman"/>
          <w:b/>
          <w:sz w:val="24"/>
          <w:szCs w:val="24"/>
        </w:rPr>
        <w:t>CHAPTER ONE: INTRODUCTION</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Purpose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Research Question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Scope and Delimitation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6C00FD" w:rsidRPr="00283D60" w:rsidRDefault="006C00FD" w:rsidP="009F5807">
      <w:pPr>
        <w:spacing w:after="0" w:line="480" w:lineRule="auto"/>
        <w:rPr>
          <w:rFonts w:ascii="Times New Roman" w:hAnsi="Times New Roman"/>
          <w:bCs/>
          <w:sz w:val="24"/>
          <w:szCs w:val="24"/>
        </w:rPr>
      </w:pPr>
      <w:r w:rsidRPr="00283D60">
        <w:rPr>
          <w:rFonts w:ascii="Times New Roman" w:hAnsi="Times New Roman"/>
          <w:bCs/>
          <w:sz w:val="28"/>
          <w:szCs w:val="28"/>
        </w:rPr>
        <w:t>Limitation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16</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Definition of Key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C00FD" w:rsidRDefault="006C00FD" w:rsidP="009F5807">
      <w:pPr>
        <w:spacing w:after="0" w:line="480" w:lineRule="auto"/>
        <w:rPr>
          <w:rFonts w:ascii="Times New Roman" w:hAnsi="Times New Roman"/>
          <w:b/>
          <w:bCs/>
          <w:sz w:val="24"/>
          <w:szCs w:val="24"/>
        </w:rPr>
      </w:pPr>
      <w:r>
        <w:rPr>
          <w:rFonts w:ascii="Times New Roman" w:hAnsi="Times New Roman"/>
          <w:b/>
          <w:bCs/>
          <w:sz w:val="24"/>
          <w:szCs w:val="24"/>
        </w:rPr>
        <w:t xml:space="preserve">CHAPTER TWO: LITERATURE REVIEW </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Concept of Tense errors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Summary of Literature Reviewed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6C00FD" w:rsidRDefault="006C00FD" w:rsidP="009F5807">
      <w:pPr>
        <w:spacing w:after="0" w:line="480" w:lineRule="auto"/>
        <w:rPr>
          <w:rFonts w:ascii="Times New Roman" w:hAnsi="Times New Roman"/>
          <w:b/>
          <w:bCs/>
          <w:sz w:val="24"/>
          <w:szCs w:val="24"/>
        </w:rPr>
      </w:pPr>
      <w:r>
        <w:rPr>
          <w:rFonts w:ascii="Times New Roman" w:hAnsi="Times New Roman"/>
          <w:b/>
          <w:bCs/>
          <w:sz w:val="24"/>
          <w:szCs w:val="24"/>
        </w:rPr>
        <w:t xml:space="preserve">CHAPTER THREE: RESEARCH METHODOLOGY </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Research Design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27</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lastRenderedPageBreak/>
        <w:t xml:space="preserve">Population of the Study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28</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Sample and Sampling Techniques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28</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Research Instrument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Validity of the Instrument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29</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Reliability of the Instrument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Administration of the Instrument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30</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Proc</w:t>
      </w:r>
      <w:r>
        <w:rPr>
          <w:rFonts w:ascii="Times New Roman" w:hAnsi="Times New Roman"/>
          <w:sz w:val="24"/>
          <w:szCs w:val="24"/>
        </w:rPr>
        <w:t xml:space="preserve">edure for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6C00FD" w:rsidRPr="00C629EA" w:rsidRDefault="006C00FD" w:rsidP="009F5807">
      <w:pPr>
        <w:spacing w:after="0" w:line="480" w:lineRule="auto"/>
        <w:rPr>
          <w:rFonts w:ascii="Times New Roman" w:hAnsi="Times New Roman"/>
          <w:b/>
          <w:bCs/>
          <w:sz w:val="24"/>
          <w:szCs w:val="24"/>
        </w:rPr>
      </w:pPr>
      <w:r w:rsidRPr="00C629EA">
        <w:rPr>
          <w:rFonts w:ascii="Times New Roman" w:hAnsi="Times New Roman"/>
          <w:b/>
          <w:bCs/>
          <w:sz w:val="24"/>
          <w:szCs w:val="24"/>
        </w:rPr>
        <w:t xml:space="preserve">CHAPTER FOUR: DATA ANALYSIS AND RESULT </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Results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32</w:t>
      </w:r>
    </w:p>
    <w:p w:rsidR="006C00FD" w:rsidRDefault="006C00FD" w:rsidP="009F5807">
      <w:pPr>
        <w:spacing w:after="0" w:line="480" w:lineRule="auto"/>
        <w:rPr>
          <w:rFonts w:ascii="Times New Roman" w:hAnsi="Times New Roman"/>
          <w:b/>
          <w:bCs/>
          <w:sz w:val="24"/>
          <w:szCs w:val="24"/>
        </w:rPr>
      </w:pPr>
      <w:r w:rsidRPr="00190D23">
        <w:rPr>
          <w:rFonts w:ascii="Times New Roman" w:hAnsi="Times New Roman"/>
          <w:sz w:val="24"/>
          <w:szCs w:val="24"/>
        </w:rPr>
        <w:t xml:space="preserve">Discussion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36</w:t>
      </w:r>
    </w:p>
    <w:p w:rsidR="006C00FD" w:rsidRDefault="006C00FD" w:rsidP="009F5807">
      <w:pPr>
        <w:spacing w:after="0" w:line="480" w:lineRule="auto"/>
        <w:rPr>
          <w:rFonts w:ascii="Times New Roman" w:hAnsi="Times New Roman"/>
          <w:b/>
          <w:bCs/>
          <w:sz w:val="24"/>
          <w:szCs w:val="24"/>
        </w:rPr>
      </w:pPr>
      <w:r>
        <w:rPr>
          <w:rFonts w:ascii="Times New Roman" w:hAnsi="Times New Roman"/>
          <w:b/>
          <w:bCs/>
          <w:sz w:val="24"/>
          <w:szCs w:val="24"/>
        </w:rPr>
        <w:t xml:space="preserve">CHAPTER FIVE: SUMMARY, CONCLUSION AND RECOMMENDATIONS </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Summary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37</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Conclusion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39</w:t>
      </w:r>
    </w:p>
    <w:p w:rsidR="009F5807" w:rsidRDefault="009F5807" w:rsidP="009F5807">
      <w:pPr>
        <w:spacing w:after="0" w:line="480" w:lineRule="auto"/>
        <w:rPr>
          <w:rFonts w:ascii="Times New Roman" w:hAnsi="Times New Roman"/>
          <w:sz w:val="24"/>
          <w:szCs w:val="24"/>
        </w:rPr>
      </w:pPr>
      <w:r>
        <w:rPr>
          <w:rFonts w:ascii="Times New Roman" w:hAnsi="Times New Roman"/>
          <w:sz w:val="24"/>
          <w:szCs w:val="24"/>
        </w:rPr>
        <w:t xml:space="preserve">Implication </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Recommendations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30</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Suggestion for Further Studies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41</w:t>
      </w:r>
    </w:p>
    <w:p w:rsidR="006C00FD" w:rsidRDefault="006C00FD" w:rsidP="009F5807">
      <w:pPr>
        <w:spacing w:after="0" w:line="480" w:lineRule="auto"/>
        <w:rPr>
          <w:rFonts w:ascii="Times New Roman" w:hAnsi="Times New Roman"/>
          <w:b/>
          <w:bCs/>
          <w:sz w:val="24"/>
          <w:szCs w:val="24"/>
        </w:rPr>
      </w:pPr>
      <w:r>
        <w:rPr>
          <w:rFonts w:ascii="Times New Roman" w:hAnsi="Times New Roman"/>
          <w:b/>
          <w:bCs/>
          <w:sz w:val="24"/>
          <w:szCs w:val="24"/>
        </w:rPr>
        <w:t xml:space="preserve">REFERENCES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6C00FD" w:rsidRDefault="006C00FD" w:rsidP="009F5807">
      <w:pPr>
        <w:spacing w:after="0" w:line="480" w:lineRule="auto"/>
        <w:rPr>
          <w:rFonts w:ascii="Times New Roman" w:hAnsi="Times New Roman"/>
          <w:b/>
          <w:bCs/>
          <w:sz w:val="24"/>
          <w:szCs w:val="24"/>
        </w:rPr>
      </w:pPr>
      <w:r>
        <w:rPr>
          <w:rFonts w:ascii="Times New Roman" w:hAnsi="Times New Roman"/>
          <w:b/>
          <w:bCs/>
          <w:sz w:val="24"/>
          <w:szCs w:val="24"/>
        </w:rPr>
        <w:t xml:space="preserve">APPENDIX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6C00FD" w:rsidRDefault="006C00FD" w:rsidP="009F5807">
      <w:pPr>
        <w:spacing w:after="0" w:line="480" w:lineRule="auto"/>
        <w:rPr>
          <w:rFonts w:ascii="Times New Roman" w:hAnsi="Times New Roman"/>
          <w:b/>
          <w:bCs/>
          <w:sz w:val="24"/>
          <w:szCs w:val="24"/>
        </w:rPr>
        <w:sectPr w:rsidR="006C00FD" w:rsidSect="009F5807">
          <w:footerReference w:type="default" r:id="rId7"/>
          <w:pgSz w:w="11520" w:h="14400" w:code="1"/>
          <w:pgMar w:top="1440" w:right="1440" w:bottom="1440" w:left="1728" w:header="720" w:footer="720" w:gutter="0"/>
          <w:pgNumType w:fmt="lowerRoman" w:start="1"/>
          <w:cols w:space="720"/>
          <w:docGrid w:linePitch="360"/>
        </w:sectPr>
      </w:pPr>
    </w:p>
    <w:p w:rsidR="00486A6A" w:rsidRPr="00B163E5" w:rsidRDefault="00486A6A" w:rsidP="009F5807">
      <w:pPr>
        <w:spacing w:after="0" w:line="480" w:lineRule="auto"/>
        <w:jc w:val="center"/>
        <w:rPr>
          <w:rFonts w:ascii="Arial" w:hAnsi="Arial"/>
          <w:b/>
          <w:sz w:val="28"/>
          <w:szCs w:val="24"/>
        </w:rPr>
      </w:pPr>
      <w:r w:rsidRPr="00B163E5">
        <w:rPr>
          <w:rFonts w:ascii="Arial" w:hAnsi="Arial"/>
          <w:b/>
          <w:sz w:val="28"/>
          <w:szCs w:val="24"/>
        </w:rPr>
        <w:t>CHAPTER ONE</w:t>
      </w:r>
    </w:p>
    <w:p w:rsidR="00486A6A" w:rsidRPr="00B163E5" w:rsidRDefault="00486A6A" w:rsidP="009F5807">
      <w:pPr>
        <w:spacing w:after="0" w:line="480" w:lineRule="auto"/>
        <w:jc w:val="center"/>
        <w:rPr>
          <w:rFonts w:ascii="Arial" w:hAnsi="Arial"/>
          <w:b/>
          <w:sz w:val="28"/>
          <w:szCs w:val="24"/>
        </w:rPr>
      </w:pPr>
      <w:r w:rsidRPr="00B163E5">
        <w:rPr>
          <w:rFonts w:ascii="Arial" w:hAnsi="Arial"/>
          <w:b/>
          <w:sz w:val="28"/>
          <w:szCs w:val="24"/>
        </w:rPr>
        <w:t>INTRODUCTION</w:t>
      </w:r>
    </w:p>
    <w:p w:rsidR="00486A6A" w:rsidRPr="00B163E5" w:rsidRDefault="00486A6A" w:rsidP="009F5807">
      <w:pPr>
        <w:spacing w:after="0" w:line="480" w:lineRule="auto"/>
        <w:rPr>
          <w:rFonts w:ascii="Arial" w:hAnsi="Arial"/>
          <w:b/>
          <w:sz w:val="28"/>
          <w:szCs w:val="24"/>
        </w:rPr>
      </w:pPr>
      <w:r w:rsidRPr="00B163E5">
        <w:rPr>
          <w:rFonts w:ascii="Arial" w:hAnsi="Arial"/>
          <w:b/>
          <w:sz w:val="28"/>
          <w:szCs w:val="24"/>
        </w:rPr>
        <w:t>Background to the Study</w:t>
      </w:r>
    </w:p>
    <w:p w:rsidR="00486A6A" w:rsidRPr="00B163E5" w:rsidRDefault="00486A6A" w:rsidP="009F5807">
      <w:pPr>
        <w:spacing w:after="0" w:line="480" w:lineRule="auto"/>
        <w:jc w:val="both"/>
        <w:rPr>
          <w:rFonts w:ascii="Arial" w:hAnsi="Arial"/>
          <w:sz w:val="28"/>
          <w:szCs w:val="24"/>
        </w:rPr>
      </w:pPr>
      <w:r w:rsidRPr="00B163E5">
        <w:rPr>
          <w:rFonts w:ascii="Arial" w:hAnsi="Arial"/>
          <w:b/>
          <w:sz w:val="28"/>
          <w:szCs w:val="24"/>
        </w:rPr>
        <w:tab/>
      </w:r>
      <w:r w:rsidRPr="00B163E5">
        <w:rPr>
          <w:rFonts w:ascii="Arial" w:hAnsi="Arial"/>
          <w:sz w:val="28"/>
          <w:szCs w:val="24"/>
        </w:rPr>
        <w:t>Language is defined as an arbitrary system of vocal symbol through which a group of people interact in terms of shared culture. English language, the language of England became popularly and generally accepted as the official language  of Nigeria due to colonialism experienced and encountered by the Africans most especially Nigeria.  This has caused the</w:t>
      </w:r>
      <w:r w:rsidR="009D3BED" w:rsidRPr="00B163E5">
        <w:rPr>
          <w:rFonts w:ascii="Arial" w:hAnsi="Arial"/>
          <w:sz w:val="28"/>
          <w:szCs w:val="24"/>
        </w:rPr>
        <w:t xml:space="preserve"> declaration of English as the o</w:t>
      </w:r>
      <w:r w:rsidRPr="00B163E5">
        <w:rPr>
          <w:rFonts w:ascii="Arial" w:hAnsi="Arial"/>
          <w:sz w:val="28"/>
          <w:szCs w:val="24"/>
        </w:rPr>
        <w:t>fficial language in Nigeria since the 19</w:t>
      </w:r>
      <w:r w:rsidRPr="00B163E5">
        <w:rPr>
          <w:rFonts w:ascii="Arial" w:hAnsi="Arial"/>
          <w:sz w:val="28"/>
          <w:szCs w:val="24"/>
          <w:vertAlign w:val="superscript"/>
        </w:rPr>
        <w:t>th</w:t>
      </w:r>
      <w:r w:rsidRPr="00B163E5">
        <w:rPr>
          <w:rFonts w:ascii="Arial" w:hAnsi="Arial"/>
          <w:sz w:val="28"/>
          <w:szCs w:val="24"/>
        </w:rPr>
        <w:t xml:space="preserve"> century</w:t>
      </w:r>
      <w:r w:rsidR="002A6E25" w:rsidRPr="00B163E5">
        <w:rPr>
          <w:rFonts w:ascii="Arial" w:hAnsi="Arial"/>
          <w:sz w:val="28"/>
          <w:szCs w:val="24"/>
        </w:rPr>
        <w:t>.</w:t>
      </w:r>
    </w:p>
    <w:p w:rsidR="00AF2544" w:rsidRPr="00B163E5" w:rsidRDefault="00486A6A" w:rsidP="009F5807">
      <w:pPr>
        <w:spacing w:after="0" w:line="480" w:lineRule="auto"/>
        <w:ind w:firstLine="720"/>
        <w:jc w:val="both"/>
        <w:rPr>
          <w:rFonts w:ascii="Arial" w:hAnsi="Arial"/>
          <w:sz w:val="28"/>
          <w:szCs w:val="24"/>
        </w:rPr>
      </w:pPr>
      <w:r w:rsidRPr="00B163E5">
        <w:rPr>
          <w:rFonts w:ascii="Arial" w:hAnsi="Arial"/>
          <w:sz w:val="28"/>
          <w:szCs w:val="24"/>
        </w:rPr>
        <w:t>English language has become a very important language in Nigeria which must  not be underestimated because it is the second and official language  of the country used in business</w:t>
      </w:r>
      <w:r w:rsidR="00625189" w:rsidRPr="00B163E5">
        <w:rPr>
          <w:rFonts w:ascii="Arial" w:hAnsi="Arial"/>
          <w:sz w:val="28"/>
          <w:szCs w:val="24"/>
        </w:rPr>
        <w:t>,</w:t>
      </w:r>
      <w:r w:rsidRPr="00B163E5">
        <w:rPr>
          <w:rFonts w:ascii="Arial" w:hAnsi="Arial"/>
          <w:sz w:val="28"/>
          <w:szCs w:val="24"/>
        </w:rPr>
        <w:t xml:space="preserve"> education, press, law, politics, administration</w:t>
      </w:r>
      <w:r w:rsidR="00625189" w:rsidRPr="00B163E5">
        <w:rPr>
          <w:rFonts w:ascii="Arial" w:hAnsi="Arial"/>
          <w:sz w:val="28"/>
          <w:szCs w:val="24"/>
        </w:rPr>
        <w:t>,</w:t>
      </w:r>
      <w:r w:rsidRPr="00B163E5">
        <w:rPr>
          <w:rFonts w:ascii="Arial" w:hAnsi="Arial"/>
          <w:sz w:val="28"/>
          <w:szCs w:val="24"/>
        </w:rPr>
        <w:t xml:space="preserve"> as well as science and technology. This is the reason why we teach Mathematics, Social Studies</w:t>
      </w:r>
      <w:r w:rsidR="002A6E25" w:rsidRPr="00B163E5">
        <w:rPr>
          <w:rFonts w:ascii="Arial" w:hAnsi="Arial"/>
          <w:sz w:val="28"/>
          <w:szCs w:val="24"/>
        </w:rPr>
        <w:t>,</w:t>
      </w:r>
      <w:r w:rsidR="009F3CB7" w:rsidRPr="00B163E5">
        <w:rPr>
          <w:rFonts w:ascii="Arial" w:hAnsi="Arial"/>
          <w:sz w:val="28"/>
          <w:szCs w:val="24"/>
        </w:rPr>
        <w:t xml:space="preserve"> Agricultural Science and other subjects in English language with the exception of the mother tongue such as</w:t>
      </w:r>
      <w:r w:rsidR="009D3BED" w:rsidRPr="00B163E5">
        <w:rPr>
          <w:rFonts w:ascii="Arial" w:hAnsi="Arial"/>
          <w:sz w:val="28"/>
          <w:szCs w:val="24"/>
        </w:rPr>
        <w:t xml:space="preserve"> Hausa, Igbo, Yoruba</w:t>
      </w:r>
      <w:r w:rsidR="002A6E25" w:rsidRPr="00B163E5">
        <w:rPr>
          <w:rFonts w:ascii="Arial" w:hAnsi="Arial"/>
          <w:sz w:val="28"/>
          <w:szCs w:val="24"/>
        </w:rPr>
        <w:t>,</w:t>
      </w:r>
      <w:r w:rsidR="009D3BED" w:rsidRPr="00B163E5">
        <w:rPr>
          <w:rFonts w:ascii="Arial" w:hAnsi="Arial"/>
          <w:sz w:val="28"/>
          <w:szCs w:val="24"/>
        </w:rPr>
        <w:t xml:space="preserve"> and other l</w:t>
      </w:r>
      <w:r w:rsidR="009F3CB7" w:rsidRPr="00B163E5">
        <w:rPr>
          <w:rFonts w:ascii="Arial" w:hAnsi="Arial"/>
          <w:sz w:val="28"/>
          <w:szCs w:val="24"/>
        </w:rPr>
        <w:t>ocal languages</w:t>
      </w:r>
      <w:r w:rsidR="00AF2544" w:rsidRPr="00B163E5">
        <w:rPr>
          <w:rFonts w:ascii="Arial" w:hAnsi="Arial"/>
          <w:sz w:val="28"/>
          <w:szCs w:val="24"/>
        </w:rPr>
        <w:t>.</w:t>
      </w:r>
    </w:p>
    <w:p w:rsidR="00AF2544" w:rsidRPr="00B163E5" w:rsidRDefault="00AF2544" w:rsidP="009F5807">
      <w:pPr>
        <w:spacing w:after="0" w:line="480" w:lineRule="auto"/>
        <w:ind w:firstLine="720"/>
        <w:jc w:val="both"/>
        <w:rPr>
          <w:rFonts w:ascii="Arial" w:hAnsi="Arial"/>
          <w:sz w:val="28"/>
          <w:szCs w:val="24"/>
        </w:rPr>
      </w:pPr>
      <w:r w:rsidRPr="00B163E5">
        <w:rPr>
          <w:rFonts w:ascii="Arial" w:hAnsi="Arial"/>
          <w:sz w:val="28"/>
          <w:szCs w:val="24"/>
        </w:rPr>
        <w:t>English language is one of the core subjects at every level of education in Nigeria. It is the bedrock of other subjects. It has also become the nation’s medium of administration and communication, library activities and  instruction in the institutions of  higher learning.</w:t>
      </w:r>
    </w:p>
    <w:p w:rsidR="00AF2544" w:rsidRPr="00B163E5" w:rsidRDefault="00AF2544" w:rsidP="009F5807">
      <w:pPr>
        <w:spacing w:after="0" w:line="480" w:lineRule="auto"/>
        <w:ind w:firstLine="720"/>
        <w:jc w:val="both"/>
        <w:rPr>
          <w:rFonts w:ascii="Arial" w:hAnsi="Arial"/>
          <w:sz w:val="28"/>
          <w:szCs w:val="24"/>
        </w:rPr>
      </w:pPr>
      <w:r w:rsidRPr="00B163E5">
        <w:rPr>
          <w:rFonts w:ascii="Arial" w:hAnsi="Arial"/>
          <w:sz w:val="28"/>
          <w:szCs w:val="24"/>
        </w:rPr>
        <w:t>Apart from these,</w:t>
      </w:r>
      <w:r w:rsidR="00FC3E86" w:rsidRPr="00B163E5">
        <w:rPr>
          <w:rFonts w:ascii="Arial" w:hAnsi="Arial"/>
          <w:sz w:val="28"/>
          <w:szCs w:val="24"/>
        </w:rPr>
        <w:t xml:space="preserve"> </w:t>
      </w:r>
      <w:r w:rsidRPr="00B163E5">
        <w:rPr>
          <w:rFonts w:ascii="Arial" w:hAnsi="Arial"/>
          <w:sz w:val="28"/>
          <w:szCs w:val="24"/>
        </w:rPr>
        <w:t>English language is offered as a subject in all school</w:t>
      </w:r>
      <w:r w:rsidR="009D3BED" w:rsidRPr="00B163E5">
        <w:rPr>
          <w:rFonts w:ascii="Arial" w:hAnsi="Arial"/>
          <w:sz w:val="28"/>
          <w:szCs w:val="24"/>
        </w:rPr>
        <w:t>s</w:t>
      </w:r>
      <w:r w:rsidRPr="00B163E5">
        <w:rPr>
          <w:rFonts w:ascii="Arial" w:hAnsi="Arial"/>
          <w:sz w:val="28"/>
          <w:szCs w:val="24"/>
        </w:rPr>
        <w:t xml:space="preserve"> nation wide</w:t>
      </w:r>
      <w:r w:rsidR="00FC3E86" w:rsidRPr="00B163E5">
        <w:rPr>
          <w:rFonts w:ascii="Arial" w:hAnsi="Arial"/>
          <w:sz w:val="28"/>
          <w:szCs w:val="24"/>
        </w:rPr>
        <w:t>.</w:t>
      </w:r>
      <w:r w:rsidR="009D3BED" w:rsidRPr="00B163E5">
        <w:rPr>
          <w:rFonts w:ascii="Arial" w:hAnsi="Arial"/>
          <w:sz w:val="28"/>
          <w:szCs w:val="24"/>
        </w:rPr>
        <w:t xml:space="preserve"> </w:t>
      </w:r>
      <w:r w:rsidR="00FC3E86" w:rsidRPr="00B163E5">
        <w:rPr>
          <w:rFonts w:ascii="Arial" w:hAnsi="Arial"/>
          <w:sz w:val="28"/>
          <w:szCs w:val="24"/>
        </w:rPr>
        <w:t xml:space="preserve">Considering </w:t>
      </w:r>
      <w:r w:rsidR="009D3BED" w:rsidRPr="00B163E5">
        <w:rPr>
          <w:rFonts w:ascii="Arial" w:hAnsi="Arial"/>
          <w:sz w:val="28"/>
          <w:szCs w:val="24"/>
        </w:rPr>
        <w:t xml:space="preserve">its importance therefore, English language </w:t>
      </w:r>
      <w:r w:rsidRPr="00B163E5">
        <w:rPr>
          <w:rFonts w:ascii="Arial" w:hAnsi="Arial"/>
          <w:sz w:val="28"/>
          <w:szCs w:val="24"/>
        </w:rPr>
        <w:t xml:space="preserve"> stands as a binding language which unifies all tribes and ethnic groups in the country. English relieves the nation of her burden in  multi-lingual  complexities. It is used nationally and internationally. The use of English by the nation is so great  that a person who could  not  speak it is regarded as an ‘illiterate’ even if he can  read  and write in his own indigenous language.</w:t>
      </w:r>
    </w:p>
    <w:p w:rsidR="00C4382E" w:rsidRPr="00B163E5" w:rsidRDefault="00AF2544" w:rsidP="009F5807">
      <w:pPr>
        <w:spacing w:after="0" w:line="480" w:lineRule="auto"/>
        <w:ind w:firstLine="720"/>
        <w:jc w:val="both"/>
        <w:rPr>
          <w:rFonts w:ascii="Arial" w:hAnsi="Arial"/>
          <w:sz w:val="28"/>
          <w:szCs w:val="24"/>
        </w:rPr>
      </w:pPr>
      <w:r w:rsidRPr="00B163E5">
        <w:rPr>
          <w:rFonts w:ascii="Arial" w:hAnsi="Arial"/>
          <w:sz w:val="28"/>
          <w:szCs w:val="24"/>
        </w:rPr>
        <w:t xml:space="preserve">To the elites, a good command of English brings respect to the speaker.  A good use of English Language ensures an attentive </w:t>
      </w:r>
      <w:r w:rsidR="00C4382E" w:rsidRPr="00B163E5">
        <w:rPr>
          <w:rFonts w:ascii="Arial" w:hAnsi="Arial"/>
          <w:sz w:val="28"/>
          <w:szCs w:val="24"/>
        </w:rPr>
        <w:t xml:space="preserve">audience during conversation. Fluency among secondary school students in the use of English gives them the opportunity to take part </w:t>
      </w:r>
      <w:r w:rsidR="00614DFE" w:rsidRPr="00B163E5">
        <w:rPr>
          <w:rFonts w:ascii="Arial" w:hAnsi="Arial"/>
          <w:sz w:val="28"/>
          <w:szCs w:val="24"/>
        </w:rPr>
        <w:t xml:space="preserve">in </w:t>
      </w:r>
      <w:r w:rsidR="00C4382E" w:rsidRPr="00B163E5">
        <w:rPr>
          <w:rFonts w:ascii="Arial" w:hAnsi="Arial"/>
          <w:sz w:val="28"/>
          <w:szCs w:val="24"/>
        </w:rPr>
        <w:t>intra and inter school debates.</w:t>
      </w:r>
    </w:p>
    <w:p w:rsidR="00727F35" w:rsidRPr="00B163E5" w:rsidRDefault="00C4382E" w:rsidP="009F5807">
      <w:pPr>
        <w:spacing w:after="0" w:line="480" w:lineRule="auto"/>
        <w:ind w:firstLine="720"/>
        <w:jc w:val="both"/>
        <w:rPr>
          <w:rFonts w:ascii="Arial" w:hAnsi="Arial"/>
          <w:sz w:val="28"/>
          <w:szCs w:val="24"/>
        </w:rPr>
      </w:pPr>
      <w:r w:rsidRPr="00B163E5">
        <w:rPr>
          <w:rFonts w:ascii="Arial" w:hAnsi="Arial"/>
          <w:sz w:val="28"/>
          <w:szCs w:val="24"/>
        </w:rPr>
        <w:t>From the foregoing, one may say that English language is desired by Nigerians. Yet the poor performance in it among Nigeria learners is disturbing. It is lea</w:t>
      </w:r>
      <w:r w:rsidR="00614DFE" w:rsidRPr="00B163E5">
        <w:rPr>
          <w:rFonts w:ascii="Arial" w:hAnsi="Arial"/>
          <w:sz w:val="28"/>
          <w:szCs w:val="24"/>
        </w:rPr>
        <w:t>r</w:t>
      </w:r>
      <w:r w:rsidRPr="00B163E5">
        <w:rPr>
          <w:rFonts w:ascii="Arial" w:hAnsi="Arial"/>
          <w:sz w:val="28"/>
          <w:szCs w:val="24"/>
        </w:rPr>
        <w:t>nt as a second language in Nigeri</w:t>
      </w:r>
      <w:r w:rsidR="00727F35" w:rsidRPr="00B163E5">
        <w:rPr>
          <w:rFonts w:ascii="Arial" w:hAnsi="Arial"/>
          <w:sz w:val="28"/>
          <w:szCs w:val="24"/>
        </w:rPr>
        <w:t>an schools and this is the reason why students face difficulties in mastering the skills of the language especially in the area</w:t>
      </w:r>
      <w:r w:rsidR="00614DFE" w:rsidRPr="00B163E5">
        <w:rPr>
          <w:rFonts w:ascii="Arial" w:hAnsi="Arial"/>
          <w:sz w:val="28"/>
          <w:szCs w:val="24"/>
        </w:rPr>
        <w:t xml:space="preserve"> of</w:t>
      </w:r>
      <w:r w:rsidR="00727F35" w:rsidRPr="00B163E5">
        <w:rPr>
          <w:rFonts w:ascii="Arial" w:hAnsi="Arial"/>
          <w:sz w:val="28"/>
          <w:szCs w:val="24"/>
        </w:rPr>
        <w:t xml:space="preserve"> tense errors.</w:t>
      </w:r>
    </w:p>
    <w:p w:rsidR="00727F35" w:rsidRPr="00B163E5" w:rsidRDefault="00C4382E" w:rsidP="009F5807">
      <w:pPr>
        <w:spacing w:after="0" w:line="480" w:lineRule="auto"/>
        <w:ind w:firstLine="720"/>
        <w:jc w:val="both"/>
        <w:rPr>
          <w:rFonts w:ascii="Arial" w:hAnsi="Arial"/>
          <w:sz w:val="28"/>
          <w:szCs w:val="24"/>
        </w:rPr>
      </w:pPr>
      <w:r w:rsidRPr="00B163E5">
        <w:rPr>
          <w:rFonts w:ascii="Arial" w:hAnsi="Arial"/>
          <w:sz w:val="28"/>
          <w:szCs w:val="24"/>
        </w:rPr>
        <w:t xml:space="preserve"> </w:t>
      </w:r>
      <w:r w:rsidR="00AF2544" w:rsidRPr="00B163E5">
        <w:rPr>
          <w:rFonts w:ascii="Arial" w:hAnsi="Arial"/>
          <w:sz w:val="28"/>
          <w:szCs w:val="24"/>
        </w:rPr>
        <w:t xml:space="preserve"> </w:t>
      </w:r>
      <w:r w:rsidR="00486A6A" w:rsidRPr="00B163E5">
        <w:rPr>
          <w:rFonts w:ascii="Arial" w:hAnsi="Arial"/>
          <w:sz w:val="28"/>
          <w:szCs w:val="24"/>
        </w:rPr>
        <w:t xml:space="preserve"> </w:t>
      </w:r>
      <w:r w:rsidR="00727F35" w:rsidRPr="00B163E5">
        <w:rPr>
          <w:rFonts w:ascii="Arial" w:hAnsi="Arial"/>
          <w:sz w:val="28"/>
          <w:szCs w:val="24"/>
        </w:rPr>
        <w:t>Error</w:t>
      </w:r>
      <w:r w:rsidR="00614DFE" w:rsidRPr="00B163E5">
        <w:rPr>
          <w:rFonts w:ascii="Arial" w:hAnsi="Arial"/>
          <w:sz w:val="28"/>
          <w:szCs w:val="24"/>
        </w:rPr>
        <w:t>s in language can be defined as the</w:t>
      </w:r>
      <w:r w:rsidR="00727F35" w:rsidRPr="00B163E5">
        <w:rPr>
          <w:rFonts w:ascii="Arial" w:hAnsi="Arial"/>
          <w:sz w:val="28"/>
          <w:szCs w:val="24"/>
        </w:rPr>
        <w:t xml:space="preserve"> deviation from the norms of the linguistic rules of target language. Errors</w:t>
      </w:r>
      <w:r w:rsidR="00FC3E86" w:rsidRPr="00B163E5">
        <w:rPr>
          <w:rFonts w:ascii="Arial" w:hAnsi="Arial"/>
          <w:sz w:val="28"/>
          <w:szCs w:val="24"/>
        </w:rPr>
        <w:t xml:space="preserve"> show the limit of the learner’s competence </w:t>
      </w:r>
      <w:r w:rsidR="00727F35" w:rsidRPr="00B163E5">
        <w:rPr>
          <w:rFonts w:ascii="Arial" w:hAnsi="Arial"/>
          <w:sz w:val="28"/>
          <w:szCs w:val="24"/>
        </w:rPr>
        <w:t>in using the target language.</w:t>
      </w:r>
      <w:r w:rsidR="009D3BED" w:rsidRPr="00B163E5">
        <w:rPr>
          <w:rFonts w:ascii="Arial" w:hAnsi="Arial"/>
          <w:sz w:val="28"/>
          <w:szCs w:val="24"/>
        </w:rPr>
        <w:t xml:space="preserve"> </w:t>
      </w:r>
      <w:r w:rsidR="00727F35" w:rsidRPr="00B163E5">
        <w:rPr>
          <w:rFonts w:ascii="Arial" w:hAnsi="Arial"/>
          <w:sz w:val="28"/>
          <w:szCs w:val="24"/>
        </w:rPr>
        <w:t>It is a state of doing something wrong or being wrong in believe or behavio</w:t>
      </w:r>
      <w:r w:rsidR="009D3BED" w:rsidRPr="00B163E5">
        <w:rPr>
          <w:rFonts w:ascii="Arial" w:hAnsi="Arial"/>
          <w:sz w:val="28"/>
          <w:szCs w:val="24"/>
        </w:rPr>
        <w:t>u</w:t>
      </w:r>
      <w:r w:rsidR="00727F35" w:rsidRPr="00B163E5">
        <w:rPr>
          <w:rFonts w:ascii="Arial" w:hAnsi="Arial"/>
          <w:sz w:val="28"/>
          <w:szCs w:val="24"/>
        </w:rPr>
        <w:t xml:space="preserve">r, especially when </w:t>
      </w:r>
      <w:r w:rsidR="00542D34" w:rsidRPr="00B163E5">
        <w:rPr>
          <w:rFonts w:ascii="Arial" w:hAnsi="Arial"/>
          <w:sz w:val="28"/>
          <w:szCs w:val="24"/>
        </w:rPr>
        <w:t>a</w:t>
      </w:r>
      <w:r w:rsidR="002A6E25" w:rsidRPr="00B163E5">
        <w:rPr>
          <w:rFonts w:ascii="Arial" w:hAnsi="Arial"/>
          <w:sz w:val="28"/>
          <w:szCs w:val="24"/>
        </w:rPr>
        <w:t xml:space="preserve"> </w:t>
      </w:r>
      <w:r w:rsidR="00542D34" w:rsidRPr="00B163E5">
        <w:rPr>
          <w:rFonts w:ascii="Arial" w:hAnsi="Arial"/>
          <w:sz w:val="28"/>
          <w:szCs w:val="24"/>
        </w:rPr>
        <w:t>student</w:t>
      </w:r>
      <w:r w:rsidR="00727F35" w:rsidRPr="00B163E5">
        <w:rPr>
          <w:rFonts w:ascii="Arial" w:hAnsi="Arial"/>
          <w:sz w:val="28"/>
          <w:szCs w:val="24"/>
        </w:rPr>
        <w:t xml:space="preserve"> does not know  that his or her expression</w:t>
      </w:r>
      <w:r w:rsidR="002A6E25" w:rsidRPr="00B163E5">
        <w:rPr>
          <w:rFonts w:ascii="Arial" w:hAnsi="Arial"/>
          <w:sz w:val="28"/>
          <w:szCs w:val="24"/>
        </w:rPr>
        <w:t>s</w:t>
      </w:r>
      <w:r w:rsidR="00727F35" w:rsidRPr="00B163E5">
        <w:rPr>
          <w:rFonts w:ascii="Arial" w:hAnsi="Arial"/>
          <w:sz w:val="28"/>
          <w:szCs w:val="24"/>
        </w:rPr>
        <w:t xml:space="preserve"> are deviant in that particular language</w:t>
      </w:r>
      <w:r w:rsidR="002A6E25" w:rsidRPr="00B163E5">
        <w:rPr>
          <w:rFonts w:ascii="Arial" w:hAnsi="Arial"/>
          <w:sz w:val="28"/>
          <w:szCs w:val="24"/>
        </w:rPr>
        <w:t>.</w:t>
      </w:r>
    </w:p>
    <w:p w:rsidR="00727F35" w:rsidRPr="00B163E5" w:rsidRDefault="00727F35" w:rsidP="009F5807">
      <w:pPr>
        <w:spacing w:after="0" w:line="480" w:lineRule="auto"/>
        <w:ind w:firstLine="720"/>
        <w:jc w:val="both"/>
        <w:rPr>
          <w:rFonts w:ascii="Arial" w:hAnsi="Arial"/>
          <w:sz w:val="28"/>
          <w:szCs w:val="24"/>
        </w:rPr>
      </w:pPr>
      <w:r w:rsidRPr="00B163E5">
        <w:rPr>
          <w:rFonts w:ascii="Arial" w:hAnsi="Arial"/>
          <w:sz w:val="28"/>
          <w:szCs w:val="24"/>
        </w:rPr>
        <w:t xml:space="preserve">Adegbija </w:t>
      </w:r>
      <w:r w:rsidR="004D6DC7" w:rsidRPr="00B163E5">
        <w:rPr>
          <w:rFonts w:ascii="Arial" w:hAnsi="Arial"/>
          <w:sz w:val="28"/>
          <w:szCs w:val="24"/>
        </w:rPr>
        <w:t>(201</w:t>
      </w:r>
      <w:r w:rsidRPr="00B163E5">
        <w:rPr>
          <w:rFonts w:ascii="Arial" w:hAnsi="Arial"/>
          <w:sz w:val="28"/>
          <w:szCs w:val="24"/>
        </w:rPr>
        <w:t>6) argued that tense errors are not limited to a particular state of second  language acquisition. Tense errors occur</w:t>
      </w:r>
      <w:r w:rsidR="00C625A1" w:rsidRPr="00B163E5">
        <w:rPr>
          <w:rFonts w:ascii="Arial" w:hAnsi="Arial"/>
          <w:sz w:val="28"/>
          <w:szCs w:val="24"/>
        </w:rPr>
        <w:t xml:space="preserve"> at various level</w:t>
      </w:r>
      <w:r w:rsidR="002A6E25" w:rsidRPr="00B163E5">
        <w:rPr>
          <w:rFonts w:ascii="Arial" w:hAnsi="Arial"/>
          <w:sz w:val="28"/>
          <w:szCs w:val="24"/>
        </w:rPr>
        <w:t>s</w:t>
      </w:r>
      <w:r w:rsidR="00C625A1" w:rsidRPr="00B163E5">
        <w:rPr>
          <w:rFonts w:ascii="Arial" w:hAnsi="Arial"/>
          <w:sz w:val="28"/>
          <w:szCs w:val="24"/>
        </w:rPr>
        <w:t xml:space="preserve"> of education in Nigeria. In  social gathering for example</w:t>
      </w:r>
      <w:r w:rsidR="00614DFE" w:rsidRPr="00B163E5">
        <w:rPr>
          <w:rFonts w:ascii="Arial" w:hAnsi="Arial"/>
          <w:sz w:val="28"/>
          <w:szCs w:val="24"/>
        </w:rPr>
        <w:t>,</w:t>
      </w:r>
      <w:r w:rsidR="00C625A1" w:rsidRPr="00B163E5">
        <w:rPr>
          <w:rFonts w:ascii="Arial" w:hAnsi="Arial"/>
          <w:sz w:val="28"/>
          <w:szCs w:val="24"/>
        </w:rPr>
        <w:t xml:space="preserve"> English lea</w:t>
      </w:r>
      <w:r w:rsidR="008A3C30" w:rsidRPr="00B163E5">
        <w:rPr>
          <w:rFonts w:ascii="Arial" w:hAnsi="Arial"/>
          <w:sz w:val="28"/>
          <w:szCs w:val="24"/>
        </w:rPr>
        <w:t>r</w:t>
      </w:r>
      <w:r w:rsidR="00C625A1" w:rsidRPr="00B163E5">
        <w:rPr>
          <w:rFonts w:ascii="Arial" w:hAnsi="Arial"/>
          <w:sz w:val="28"/>
          <w:szCs w:val="24"/>
        </w:rPr>
        <w:t>ners speak English that contains a lot of errors because of the effect of mother tongue interference and this make</w:t>
      </w:r>
      <w:r w:rsidR="002A6E25" w:rsidRPr="00B163E5">
        <w:rPr>
          <w:rFonts w:ascii="Arial" w:hAnsi="Arial"/>
          <w:sz w:val="28"/>
          <w:szCs w:val="24"/>
        </w:rPr>
        <w:t>s</w:t>
      </w:r>
      <w:r w:rsidR="00C625A1" w:rsidRPr="00B163E5">
        <w:rPr>
          <w:rFonts w:ascii="Arial" w:hAnsi="Arial"/>
          <w:sz w:val="28"/>
          <w:szCs w:val="24"/>
        </w:rPr>
        <w:t xml:space="preserve"> the language difficult especially when speaking with the native speakers</w:t>
      </w:r>
      <w:r w:rsidR="008A3C30" w:rsidRPr="00B163E5">
        <w:rPr>
          <w:rFonts w:ascii="Arial" w:hAnsi="Arial"/>
          <w:sz w:val="28"/>
          <w:szCs w:val="24"/>
        </w:rPr>
        <w:t>.</w:t>
      </w:r>
    </w:p>
    <w:p w:rsidR="008A3C30" w:rsidRPr="00B163E5" w:rsidRDefault="008A3C30" w:rsidP="009F5807">
      <w:pPr>
        <w:spacing w:after="0" w:line="480" w:lineRule="auto"/>
        <w:ind w:firstLine="720"/>
        <w:jc w:val="both"/>
        <w:rPr>
          <w:rFonts w:ascii="Arial" w:hAnsi="Arial"/>
          <w:sz w:val="28"/>
          <w:szCs w:val="24"/>
        </w:rPr>
      </w:pPr>
      <w:r w:rsidRPr="00B163E5">
        <w:rPr>
          <w:rFonts w:ascii="Arial" w:hAnsi="Arial"/>
          <w:sz w:val="28"/>
          <w:szCs w:val="24"/>
        </w:rPr>
        <w:t>The essence of error analysis is to identify the principles which should guide effective correction of errors in the written English of students. Adegbija (</w:t>
      </w:r>
      <w:r w:rsidR="004D6DC7" w:rsidRPr="00B163E5">
        <w:rPr>
          <w:rFonts w:ascii="Arial" w:hAnsi="Arial"/>
          <w:sz w:val="28"/>
          <w:szCs w:val="24"/>
        </w:rPr>
        <w:t>201</w:t>
      </w:r>
      <w:r w:rsidRPr="00B163E5">
        <w:rPr>
          <w:rFonts w:ascii="Arial" w:hAnsi="Arial"/>
          <w:sz w:val="28"/>
          <w:szCs w:val="24"/>
        </w:rPr>
        <w:t>9) and Adeniyi (20</w:t>
      </w:r>
      <w:r w:rsidR="004D6DC7" w:rsidRPr="00B163E5">
        <w:rPr>
          <w:rFonts w:ascii="Arial" w:hAnsi="Arial"/>
          <w:sz w:val="28"/>
          <w:szCs w:val="24"/>
        </w:rPr>
        <w:t>1</w:t>
      </w:r>
      <w:r w:rsidRPr="00B163E5">
        <w:rPr>
          <w:rFonts w:ascii="Arial" w:hAnsi="Arial"/>
          <w:sz w:val="28"/>
          <w:szCs w:val="24"/>
        </w:rPr>
        <w:t>4) among other</w:t>
      </w:r>
      <w:r w:rsidR="002A6E25" w:rsidRPr="00B163E5">
        <w:rPr>
          <w:rFonts w:ascii="Arial" w:hAnsi="Arial"/>
          <w:sz w:val="28"/>
          <w:szCs w:val="24"/>
        </w:rPr>
        <w:t>s</w:t>
      </w:r>
      <w:r w:rsidRPr="00B163E5">
        <w:rPr>
          <w:rFonts w:ascii="Arial" w:hAnsi="Arial"/>
          <w:sz w:val="28"/>
          <w:szCs w:val="24"/>
        </w:rPr>
        <w:t xml:space="preserve"> linked the problems of tense errors to a lot of factors. Adegbija linked it to the factor of gender when he claimed that there are differences in the language use of male and female students, especially in the areas of lexical choice and rhetorical topic of discussion among  others.</w:t>
      </w:r>
    </w:p>
    <w:p w:rsidR="008A3C30" w:rsidRPr="00B163E5" w:rsidRDefault="008A3C30" w:rsidP="009F5807">
      <w:pPr>
        <w:spacing w:after="0" w:line="480" w:lineRule="auto"/>
        <w:ind w:firstLine="720"/>
        <w:jc w:val="both"/>
        <w:rPr>
          <w:rFonts w:ascii="Arial" w:hAnsi="Arial"/>
          <w:sz w:val="28"/>
          <w:szCs w:val="24"/>
        </w:rPr>
      </w:pPr>
      <w:r w:rsidRPr="00B163E5">
        <w:rPr>
          <w:rFonts w:ascii="Arial" w:hAnsi="Arial"/>
          <w:sz w:val="28"/>
          <w:szCs w:val="24"/>
        </w:rPr>
        <w:t>The emphasis on gender as a social practice  is that gender is understood as  inactivity  mediated, in context where men and women use and learn language  differently, they do so not because of some inherent traits  but because they engage  in different social activities. This social activities have been influenced by certain in born potentials such as temperament and cultural opportunities</w:t>
      </w:r>
      <w:r w:rsidR="00542D34" w:rsidRPr="00B163E5">
        <w:rPr>
          <w:rFonts w:ascii="Arial" w:hAnsi="Arial"/>
          <w:sz w:val="28"/>
          <w:szCs w:val="24"/>
        </w:rPr>
        <w:t>.</w:t>
      </w:r>
    </w:p>
    <w:p w:rsidR="002A6E25" w:rsidRPr="00B163E5" w:rsidRDefault="008A3C30" w:rsidP="009F5807">
      <w:pPr>
        <w:spacing w:after="0" w:line="480" w:lineRule="auto"/>
        <w:ind w:firstLine="720"/>
        <w:jc w:val="both"/>
        <w:rPr>
          <w:rFonts w:ascii="Arial" w:hAnsi="Arial"/>
          <w:sz w:val="28"/>
          <w:szCs w:val="24"/>
        </w:rPr>
      </w:pPr>
      <w:r w:rsidRPr="00B163E5">
        <w:rPr>
          <w:rFonts w:ascii="Arial" w:hAnsi="Arial"/>
          <w:sz w:val="28"/>
          <w:szCs w:val="24"/>
        </w:rPr>
        <w:t>In African society and others part of the world for example</w:t>
      </w:r>
      <w:r w:rsidR="00504A6D" w:rsidRPr="00B163E5">
        <w:rPr>
          <w:rFonts w:ascii="Arial" w:hAnsi="Arial"/>
          <w:sz w:val="28"/>
          <w:szCs w:val="24"/>
        </w:rPr>
        <w:t>,</w:t>
      </w:r>
      <w:r w:rsidRPr="00B163E5">
        <w:rPr>
          <w:rFonts w:ascii="Arial" w:hAnsi="Arial"/>
          <w:sz w:val="28"/>
          <w:szCs w:val="24"/>
        </w:rPr>
        <w:t xml:space="preserve"> gender determines the role to be ascribed to either male </w:t>
      </w:r>
      <w:r w:rsidR="00261EAE" w:rsidRPr="00B163E5">
        <w:rPr>
          <w:rFonts w:ascii="Arial" w:hAnsi="Arial"/>
          <w:sz w:val="28"/>
          <w:szCs w:val="24"/>
        </w:rPr>
        <w:t xml:space="preserve">or </w:t>
      </w:r>
      <w:r w:rsidRPr="00B163E5">
        <w:rPr>
          <w:rFonts w:ascii="Arial" w:hAnsi="Arial"/>
          <w:sz w:val="28"/>
          <w:szCs w:val="24"/>
        </w:rPr>
        <w:t>female. While women are expected to be reserved, docile and dependent</w:t>
      </w:r>
      <w:r w:rsidR="009D3BED" w:rsidRPr="00B163E5">
        <w:rPr>
          <w:rFonts w:ascii="Arial" w:hAnsi="Arial"/>
          <w:sz w:val="28"/>
          <w:szCs w:val="24"/>
        </w:rPr>
        <w:t>,</w:t>
      </w:r>
      <w:r w:rsidRPr="00B163E5">
        <w:rPr>
          <w:rFonts w:ascii="Arial" w:hAnsi="Arial"/>
          <w:sz w:val="28"/>
          <w:szCs w:val="24"/>
        </w:rPr>
        <w:t xml:space="preserve"> men are expected to be aggressive, restless, domineering and adventurous. Th</w:t>
      </w:r>
      <w:r w:rsidR="00542D34" w:rsidRPr="00B163E5">
        <w:rPr>
          <w:rFonts w:ascii="Arial" w:hAnsi="Arial"/>
          <w:sz w:val="28"/>
          <w:szCs w:val="24"/>
        </w:rPr>
        <w:t>e</w:t>
      </w:r>
      <w:r w:rsidRPr="00B163E5">
        <w:rPr>
          <w:rFonts w:ascii="Arial" w:hAnsi="Arial"/>
          <w:sz w:val="28"/>
          <w:szCs w:val="24"/>
        </w:rPr>
        <w:t xml:space="preserve"> scholar is of the opinion that the male have been found to excel in technical areas that is the visual-spatial ability, mechanical and aggressive action and the female often excel more than male in expression and verbal ability. </w:t>
      </w:r>
    </w:p>
    <w:p w:rsidR="008A3C30" w:rsidRPr="00B163E5" w:rsidRDefault="002A6E25" w:rsidP="009F5807">
      <w:pPr>
        <w:spacing w:after="0" w:line="480" w:lineRule="auto"/>
        <w:ind w:firstLine="720"/>
        <w:jc w:val="both"/>
        <w:rPr>
          <w:rFonts w:ascii="Arial" w:hAnsi="Arial"/>
          <w:sz w:val="28"/>
          <w:szCs w:val="24"/>
        </w:rPr>
      </w:pPr>
      <w:r w:rsidRPr="00B163E5">
        <w:rPr>
          <w:rFonts w:ascii="Arial" w:hAnsi="Arial"/>
          <w:sz w:val="28"/>
          <w:szCs w:val="24"/>
        </w:rPr>
        <w:t>Similarly, participation in activities may well be mediated by gender and other social categories of membership such as class and race</w:t>
      </w:r>
      <w:r w:rsidR="008A3C30" w:rsidRPr="00B163E5">
        <w:rPr>
          <w:rFonts w:ascii="Arial" w:hAnsi="Arial"/>
          <w:sz w:val="28"/>
          <w:szCs w:val="24"/>
        </w:rPr>
        <w:t>.</w:t>
      </w:r>
      <w:r w:rsidRPr="00B163E5">
        <w:rPr>
          <w:rFonts w:ascii="Arial" w:hAnsi="Arial"/>
          <w:sz w:val="28"/>
          <w:szCs w:val="24"/>
        </w:rPr>
        <w:t xml:space="preserve"> Studies  on the role of gender by Rintell (1984) in the inter-language pragmatics reflect those in sociolinguistics and second  language acquisition on  drastically reduced </w:t>
      </w:r>
      <w:r w:rsidR="00F12E9C" w:rsidRPr="00B163E5">
        <w:rPr>
          <w:rFonts w:ascii="Arial" w:hAnsi="Arial"/>
          <w:sz w:val="28"/>
          <w:szCs w:val="24"/>
        </w:rPr>
        <w:t xml:space="preserve"> scale. He found no effect of gender on learners perception of expressions of emotions by second language (L2) speakers.  On the contrary, Kekere (</w:t>
      </w:r>
      <w:r w:rsidR="004D6DC7" w:rsidRPr="00B163E5">
        <w:rPr>
          <w:rFonts w:ascii="Arial" w:hAnsi="Arial"/>
          <w:sz w:val="28"/>
          <w:szCs w:val="24"/>
        </w:rPr>
        <w:t>201</w:t>
      </w:r>
      <w:r w:rsidR="00F12E9C" w:rsidRPr="00B163E5">
        <w:rPr>
          <w:rFonts w:ascii="Arial" w:hAnsi="Arial"/>
          <w:sz w:val="28"/>
          <w:szCs w:val="24"/>
        </w:rPr>
        <w:t>2) in her study opine</w:t>
      </w:r>
      <w:r w:rsidR="00504A6D" w:rsidRPr="00B163E5">
        <w:rPr>
          <w:rFonts w:ascii="Arial" w:hAnsi="Arial"/>
          <w:sz w:val="28"/>
          <w:szCs w:val="24"/>
        </w:rPr>
        <w:t>d</w:t>
      </w:r>
      <w:r w:rsidR="00F12E9C" w:rsidRPr="00B163E5">
        <w:rPr>
          <w:rFonts w:ascii="Arial" w:hAnsi="Arial"/>
          <w:sz w:val="28"/>
          <w:szCs w:val="24"/>
        </w:rPr>
        <w:t xml:space="preserve"> that, as a group, female are high proficient learners  of English than their male counterparts. </w:t>
      </w:r>
    </w:p>
    <w:p w:rsidR="008A3C30" w:rsidRPr="00B163E5" w:rsidRDefault="008A3C30" w:rsidP="009F5807">
      <w:pPr>
        <w:spacing w:after="0" w:line="480" w:lineRule="auto"/>
        <w:ind w:firstLine="720"/>
        <w:jc w:val="both"/>
        <w:rPr>
          <w:rFonts w:ascii="Arial" w:hAnsi="Arial"/>
          <w:sz w:val="28"/>
          <w:szCs w:val="24"/>
        </w:rPr>
      </w:pPr>
      <w:r w:rsidRPr="00B163E5">
        <w:rPr>
          <w:rFonts w:ascii="Arial" w:hAnsi="Arial"/>
          <w:sz w:val="28"/>
          <w:szCs w:val="24"/>
        </w:rPr>
        <w:t>Another factor responsible for error of tenses among senior secondary school students is the school type that is, public and private senior secondary schools. The public school</w:t>
      </w:r>
      <w:r w:rsidR="00614DFE" w:rsidRPr="00B163E5">
        <w:rPr>
          <w:rFonts w:ascii="Arial" w:hAnsi="Arial"/>
          <w:sz w:val="28"/>
          <w:szCs w:val="24"/>
        </w:rPr>
        <w:t>s</w:t>
      </w:r>
      <w:r w:rsidRPr="00B163E5">
        <w:rPr>
          <w:rFonts w:ascii="Arial" w:hAnsi="Arial"/>
          <w:sz w:val="28"/>
          <w:szCs w:val="24"/>
        </w:rPr>
        <w:t xml:space="preserve"> are owned by the </w:t>
      </w:r>
      <w:r w:rsidR="009D3BED" w:rsidRPr="00B163E5">
        <w:rPr>
          <w:rFonts w:ascii="Arial" w:hAnsi="Arial"/>
          <w:sz w:val="28"/>
          <w:szCs w:val="24"/>
        </w:rPr>
        <w:t>government and private school are the one</w:t>
      </w:r>
      <w:r w:rsidR="00614DFE" w:rsidRPr="00B163E5">
        <w:rPr>
          <w:rFonts w:ascii="Arial" w:hAnsi="Arial"/>
          <w:sz w:val="28"/>
          <w:szCs w:val="24"/>
        </w:rPr>
        <w:t>s</w:t>
      </w:r>
      <w:r w:rsidR="009D3BED" w:rsidRPr="00B163E5">
        <w:rPr>
          <w:rFonts w:ascii="Arial" w:hAnsi="Arial"/>
          <w:sz w:val="28"/>
          <w:szCs w:val="24"/>
        </w:rPr>
        <w:t xml:space="preserve"> </w:t>
      </w:r>
      <w:r w:rsidRPr="00B163E5">
        <w:rPr>
          <w:rFonts w:ascii="Arial" w:hAnsi="Arial"/>
          <w:sz w:val="28"/>
          <w:szCs w:val="24"/>
        </w:rPr>
        <w:t>where individual</w:t>
      </w:r>
      <w:r w:rsidR="00614DFE" w:rsidRPr="00B163E5">
        <w:rPr>
          <w:rFonts w:ascii="Arial" w:hAnsi="Arial"/>
          <w:sz w:val="28"/>
          <w:szCs w:val="24"/>
        </w:rPr>
        <w:t>s</w:t>
      </w:r>
      <w:r w:rsidRPr="00B163E5">
        <w:rPr>
          <w:rFonts w:ascii="Arial" w:hAnsi="Arial"/>
          <w:sz w:val="28"/>
          <w:szCs w:val="24"/>
        </w:rPr>
        <w:t xml:space="preserve"> are given enterprising tickets to operate schools with little or no control from the government. This also goes a</w:t>
      </w:r>
      <w:r w:rsidR="009D3BED" w:rsidRPr="00B163E5">
        <w:rPr>
          <w:rFonts w:ascii="Arial" w:hAnsi="Arial"/>
          <w:sz w:val="28"/>
          <w:szCs w:val="24"/>
        </w:rPr>
        <w:t xml:space="preserve"> </w:t>
      </w:r>
      <w:r w:rsidRPr="00B163E5">
        <w:rPr>
          <w:rFonts w:ascii="Arial" w:hAnsi="Arial"/>
          <w:sz w:val="28"/>
          <w:szCs w:val="24"/>
        </w:rPr>
        <w:t>long way in affecting the performance of senior secondary school students most especially in English language.</w:t>
      </w:r>
    </w:p>
    <w:p w:rsidR="00F12E9C" w:rsidRPr="00B163E5" w:rsidRDefault="00F12E9C" w:rsidP="009F5807">
      <w:pPr>
        <w:spacing w:after="0" w:line="480" w:lineRule="auto"/>
        <w:ind w:firstLine="720"/>
        <w:jc w:val="both"/>
        <w:rPr>
          <w:rFonts w:ascii="Arial" w:hAnsi="Arial"/>
          <w:sz w:val="28"/>
          <w:szCs w:val="24"/>
        </w:rPr>
      </w:pPr>
      <w:r w:rsidRPr="00B163E5">
        <w:rPr>
          <w:rFonts w:ascii="Arial" w:hAnsi="Arial"/>
          <w:sz w:val="28"/>
          <w:szCs w:val="24"/>
        </w:rPr>
        <w:t>The essence of error analysis is to identify the principles which should guide effective correction of tense errors of English students</w:t>
      </w:r>
      <w:r w:rsidR="004D6DC7" w:rsidRPr="00B163E5">
        <w:rPr>
          <w:rFonts w:ascii="Arial" w:hAnsi="Arial"/>
          <w:sz w:val="28"/>
          <w:szCs w:val="24"/>
        </w:rPr>
        <w:t>.  In this regard, Olabanji (202</w:t>
      </w:r>
      <w:r w:rsidRPr="00B163E5">
        <w:rPr>
          <w:rFonts w:ascii="Arial" w:hAnsi="Arial"/>
          <w:sz w:val="28"/>
          <w:szCs w:val="24"/>
        </w:rPr>
        <w:t xml:space="preserve">1) observed that school background and location are the primary environment and the foundation of language acquisition. The students’ language learning skill development readily depends on the language the family uses </w:t>
      </w:r>
      <w:r w:rsidR="00031128" w:rsidRPr="00B163E5">
        <w:rPr>
          <w:rFonts w:ascii="Arial" w:hAnsi="Arial"/>
          <w:sz w:val="28"/>
          <w:szCs w:val="24"/>
        </w:rPr>
        <w:t xml:space="preserve"> and how often it </w:t>
      </w:r>
      <w:r w:rsidR="00542D34" w:rsidRPr="00B163E5">
        <w:rPr>
          <w:rFonts w:ascii="Arial" w:hAnsi="Arial"/>
          <w:sz w:val="28"/>
          <w:szCs w:val="24"/>
        </w:rPr>
        <w:t>is been</w:t>
      </w:r>
      <w:r w:rsidR="00031128" w:rsidRPr="00B163E5">
        <w:rPr>
          <w:rFonts w:ascii="Arial" w:hAnsi="Arial"/>
          <w:sz w:val="28"/>
          <w:szCs w:val="24"/>
        </w:rPr>
        <w:t xml:space="preserve"> used. These formed the basis for any school community or nation. Schools located in urban centres due to</w:t>
      </w:r>
      <w:r w:rsidR="006652D6" w:rsidRPr="00B163E5">
        <w:rPr>
          <w:rFonts w:ascii="Arial" w:hAnsi="Arial"/>
          <w:sz w:val="28"/>
          <w:szCs w:val="24"/>
        </w:rPr>
        <w:t xml:space="preserve"> the availability of educational infrastructure added to parents’ socio-economic status and level of education determine their children’s ability and potential in language learning</w:t>
      </w:r>
      <w:r w:rsidR="00504A6D" w:rsidRPr="00B163E5">
        <w:rPr>
          <w:rFonts w:ascii="Arial" w:hAnsi="Arial"/>
          <w:sz w:val="28"/>
          <w:szCs w:val="24"/>
        </w:rPr>
        <w:t>.</w:t>
      </w:r>
      <w:r w:rsidR="006652D6" w:rsidRPr="00B163E5">
        <w:rPr>
          <w:rFonts w:ascii="Arial" w:hAnsi="Arial"/>
          <w:sz w:val="28"/>
          <w:szCs w:val="24"/>
        </w:rPr>
        <w:t xml:space="preserve"> </w:t>
      </w:r>
    </w:p>
    <w:p w:rsidR="006652D6" w:rsidRPr="00B163E5" w:rsidRDefault="004D6DC7" w:rsidP="009F5807">
      <w:pPr>
        <w:spacing w:after="0" w:line="480" w:lineRule="auto"/>
        <w:ind w:firstLine="720"/>
        <w:jc w:val="both"/>
        <w:rPr>
          <w:rFonts w:ascii="Arial" w:hAnsi="Arial"/>
          <w:sz w:val="28"/>
          <w:szCs w:val="24"/>
        </w:rPr>
      </w:pPr>
      <w:r w:rsidRPr="00B163E5">
        <w:rPr>
          <w:rFonts w:ascii="Arial" w:hAnsi="Arial"/>
          <w:sz w:val="28"/>
          <w:szCs w:val="24"/>
        </w:rPr>
        <w:t>Oyetade (201</w:t>
      </w:r>
      <w:r w:rsidR="006652D6" w:rsidRPr="00B163E5">
        <w:rPr>
          <w:rFonts w:ascii="Arial" w:hAnsi="Arial"/>
          <w:sz w:val="28"/>
          <w:szCs w:val="24"/>
        </w:rPr>
        <w:t>5) equally reported that success in school is related to parents</w:t>
      </w:r>
      <w:r w:rsidR="00614DFE" w:rsidRPr="00B163E5">
        <w:rPr>
          <w:rFonts w:ascii="Arial" w:hAnsi="Arial"/>
          <w:sz w:val="28"/>
          <w:szCs w:val="24"/>
        </w:rPr>
        <w:t>’</w:t>
      </w:r>
      <w:r w:rsidR="006652D6" w:rsidRPr="00B163E5">
        <w:rPr>
          <w:rFonts w:ascii="Arial" w:hAnsi="Arial"/>
          <w:sz w:val="28"/>
          <w:szCs w:val="24"/>
        </w:rPr>
        <w:t xml:space="preserve"> occupation, parents’ assistance with school activities and the number of books available in the home. Marjo</w:t>
      </w:r>
      <w:r w:rsidR="00542D34" w:rsidRPr="00B163E5">
        <w:rPr>
          <w:rFonts w:ascii="Arial" w:hAnsi="Arial"/>
          <w:sz w:val="28"/>
          <w:szCs w:val="24"/>
        </w:rPr>
        <w:t>ri</w:t>
      </w:r>
      <w:r w:rsidR="006652D6" w:rsidRPr="00B163E5">
        <w:rPr>
          <w:rFonts w:ascii="Arial" w:hAnsi="Arial"/>
          <w:sz w:val="28"/>
          <w:szCs w:val="24"/>
        </w:rPr>
        <w:t>bank (1984) observe</w:t>
      </w:r>
      <w:r w:rsidR="00504A6D" w:rsidRPr="00B163E5">
        <w:rPr>
          <w:rFonts w:ascii="Arial" w:hAnsi="Arial"/>
          <w:sz w:val="28"/>
          <w:szCs w:val="24"/>
        </w:rPr>
        <w:t>d</w:t>
      </w:r>
      <w:r w:rsidR="006652D6" w:rsidRPr="00B163E5">
        <w:rPr>
          <w:rFonts w:ascii="Arial" w:hAnsi="Arial"/>
          <w:sz w:val="28"/>
          <w:szCs w:val="24"/>
        </w:rPr>
        <w:t xml:space="preserve"> that children with illiterate parent</w:t>
      </w:r>
      <w:r w:rsidR="00542D34" w:rsidRPr="00B163E5">
        <w:rPr>
          <w:rFonts w:ascii="Arial" w:hAnsi="Arial"/>
          <w:sz w:val="28"/>
          <w:szCs w:val="24"/>
        </w:rPr>
        <w:t>s</w:t>
      </w:r>
      <w:r w:rsidR="006652D6" w:rsidRPr="00B163E5">
        <w:rPr>
          <w:rFonts w:ascii="Arial" w:hAnsi="Arial"/>
          <w:sz w:val="28"/>
          <w:szCs w:val="24"/>
        </w:rPr>
        <w:t xml:space="preserve"> do not get the right type of encouragement expected of them and cannot appreciate the need for a quiet place of study. Olabanji (</w:t>
      </w:r>
      <w:r w:rsidRPr="00B163E5">
        <w:rPr>
          <w:rFonts w:ascii="Arial" w:hAnsi="Arial"/>
          <w:sz w:val="28"/>
          <w:szCs w:val="24"/>
        </w:rPr>
        <w:t>202</w:t>
      </w:r>
      <w:r w:rsidR="006652D6" w:rsidRPr="00B163E5">
        <w:rPr>
          <w:rFonts w:ascii="Arial" w:hAnsi="Arial"/>
          <w:sz w:val="28"/>
          <w:szCs w:val="24"/>
        </w:rPr>
        <w:t>1) also opined that literate parents give due encouragement to their children in learning English by supplying them with necessary reading materials and also correcting them when they commit errors in speaking or writing</w:t>
      </w:r>
      <w:r w:rsidR="00614DFE" w:rsidRPr="00B163E5">
        <w:rPr>
          <w:rFonts w:ascii="Arial" w:hAnsi="Arial"/>
          <w:sz w:val="28"/>
          <w:szCs w:val="24"/>
        </w:rPr>
        <w:t>.</w:t>
      </w:r>
      <w:r w:rsidR="006652D6" w:rsidRPr="00B163E5">
        <w:rPr>
          <w:rFonts w:ascii="Arial" w:hAnsi="Arial"/>
          <w:sz w:val="28"/>
          <w:szCs w:val="24"/>
        </w:rPr>
        <w:t xml:space="preserve"> </w:t>
      </w:r>
    </w:p>
    <w:p w:rsidR="00050162" w:rsidRPr="00B163E5" w:rsidRDefault="008A3C30" w:rsidP="009F5807">
      <w:pPr>
        <w:spacing w:after="0" w:line="480" w:lineRule="auto"/>
        <w:ind w:firstLine="720"/>
        <w:jc w:val="both"/>
        <w:rPr>
          <w:rFonts w:ascii="Arial" w:hAnsi="Arial"/>
          <w:sz w:val="28"/>
          <w:szCs w:val="24"/>
        </w:rPr>
      </w:pPr>
      <w:r w:rsidRPr="00B163E5">
        <w:rPr>
          <w:rFonts w:ascii="Arial" w:hAnsi="Arial"/>
          <w:sz w:val="28"/>
          <w:szCs w:val="24"/>
        </w:rPr>
        <w:t xml:space="preserve">The schools in the rural and urban areas cannot be ignored as one of the factors or influences of the performance of English language of senior secondary schools </w:t>
      </w:r>
      <w:r w:rsidR="00050162" w:rsidRPr="00B163E5">
        <w:rPr>
          <w:rFonts w:ascii="Arial" w:hAnsi="Arial"/>
          <w:sz w:val="28"/>
          <w:szCs w:val="24"/>
        </w:rPr>
        <w:t xml:space="preserve">students. Students in the urban centre are usually fluent </w:t>
      </w:r>
      <w:r w:rsidR="009D3BED" w:rsidRPr="00B163E5">
        <w:rPr>
          <w:rFonts w:ascii="Arial" w:hAnsi="Arial"/>
          <w:sz w:val="28"/>
          <w:szCs w:val="24"/>
        </w:rPr>
        <w:t xml:space="preserve">in English language  than the students in rural </w:t>
      </w:r>
      <w:r w:rsidR="00050162" w:rsidRPr="00B163E5">
        <w:rPr>
          <w:rFonts w:ascii="Arial" w:hAnsi="Arial"/>
          <w:sz w:val="28"/>
          <w:szCs w:val="24"/>
        </w:rPr>
        <w:t>area. Schools in the urban areas are usually affiliated with infrastructural facilities that enhanced teaching and learning compared to schools in rural areas.</w:t>
      </w:r>
      <w:r w:rsidR="004D6DC7" w:rsidRPr="00B163E5">
        <w:rPr>
          <w:rFonts w:ascii="Arial" w:hAnsi="Arial"/>
          <w:sz w:val="28"/>
          <w:szCs w:val="24"/>
        </w:rPr>
        <w:t xml:space="preserve"> Norman (201</w:t>
      </w:r>
      <w:r w:rsidR="006652D6" w:rsidRPr="00B163E5">
        <w:rPr>
          <w:rFonts w:ascii="Arial" w:hAnsi="Arial"/>
          <w:sz w:val="28"/>
          <w:szCs w:val="24"/>
        </w:rPr>
        <w:t>3) also stated that the school should be fully accountable for the students’ behavio</w:t>
      </w:r>
      <w:r w:rsidR="00542D34" w:rsidRPr="00B163E5">
        <w:rPr>
          <w:rFonts w:ascii="Arial" w:hAnsi="Arial"/>
          <w:sz w:val="28"/>
          <w:szCs w:val="24"/>
        </w:rPr>
        <w:t>u</w:t>
      </w:r>
      <w:r w:rsidR="006652D6" w:rsidRPr="00B163E5">
        <w:rPr>
          <w:rFonts w:ascii="Arial" w:hAnsi="Arial"/>
          <w:sz w:val="28"/>
          <w:szCs w:val="24"/>
        </w:rPr>
        <w:t>r and performance. The type of school to this study is whether the school is privately or publicly owned.</w:t>
      </w:r>
    </w:p>
    <w:p w:rsidR="00050162" w:rsidRPr="00B163E5" w:rsidRDefault="00050162" w:rsidP="009F5807">
      <w:pPr>
        <w:spacing w:after="0" w:line="480" w:lineRule="auto"/>
        <w:ind w:firstLine="720"/>
        <w:jc w:val="both"/>
        <w:rPr>
          <w:rFonts w:ascii="Arial" w:hAnsi="Arial"/>
          <w:sz w:val="28"/>
          <w:szCs w:val="24"/>
        </w:rPr>
      </w:pPr>
      <w:r w:rsidRPr="00B163E5">
        <w:rPr>
          <w:rFonts w:ascii="Arial" w:hAnsi="Arial"/>
          <w:sz w:val="28"/>
          <w:szCs w:val="24"/>
        </w:rPr>
        <w:t xml:space="preserve">It is the general observation of the people </w:t>
      </w:r>
      <w:r w:rsidR="00542D34" w:rsidRPr="00B163E5">
        <w:rPr>
          <w:rFonts w:ascii="Arial" w:hAnsi="Arial"/>
          <w:sz w:val="28"/>
          <w:szCs w:val="24"/>
        </w:rPr>
        <w:t>about the</w:t>
      </w:r>
      <w:r w:rsidRPr="00B163E5">
        <w:rPr>
          <w:rFonts w:ascii="Arial" w:hAnsi="Arial"/>
          <w:sz w:val="28"/>
          <w:szCs w:val="24"/>
        </w:rPr>
        <w:t xml:space="preserve"> poor performance of senior secondary school students who are expected to perform better in English language after their exposure to English in their primary and post primary educa</w:t>
      </w:r>
      <w:r w:rsidR="00FC3E86" w:rsidRPr="00B163E5">
        <w:rPr>
          <w:rFonts w:ascii="Arial" w:hAnsi="Arial"/>
          <w:sz w:val="28"/>
          <w:szCs w:val="24"/>
        </w:rPr>
        <w:t>t</w:t>
      </w:r>
      <w:r w:rsidRPr="00B163E5">
        <w:rPr>
          <w:rFonts w:ascii="Arial" w:hAnsi="Arial"/>
          <w:sz w:val="28"/>
          <w:szCs w:val="24"/>
        </w:rPr>
        <w:t>ion and who are also preparing for further education studies in tertiary institutions are now performing below expectation in English. This stimulates the researcher to undergo a study on tense error</w:t>
      </w:r>
      <w:r w:rsidR="00625189" w:rsidRPr="00B163E5">
        <w:rPr>
          <w:rFonts w:ascii="Arial" w:hAnsi="Arial"/>
          <w:sz w:val="28"/>
          <w:szCs w:val="24"/>
        </w:rPr>
        <w:t>s</w:t>
      </w:r>
      <w:r w:rsidRPr="00B163E5">
        <w:rPr>
          <w:rFonts w:ascii="Arial" w:hAnsi="Arial"/>
          <w:sz w:val="28"/>
          <w:szCs w:val="24"/>
        </w:rPr>
        <w:t xml:space="preserve"> in </w:t>
      </w:r>
      <w:r w:rsidR="00614DFE" w:rsidRPr="00B163E5">
        <w:rPr>
          <w:rFonts w:ascii="Arial" w:hAnsi="Arial"/>
          <w:sz w:val="28"/>
          <w:szCs w:val="24"/>
        </w:rPr>
        <w:t xml:space="preserve">the written </w:t>
      </w:r>
      <w:r w:rsidRPr="00B163E5">
        <w:rPr>
          <w:rFonts w:ascii="Arial" w:hAnsi="Arial"/>
          <w:sz w:val="28"/>
          <w:szCs w:val="24"/>
        </w:rPr>
        <w:t xml:space="preserve">English </w:t>
      </w:r>
      <w:r w:rsidR="00614DFE" w:rsidRPr="00B163E5">
        <w:rPr>
          <w:rFonts w:ascii="Arial" w:hAnsi="Arial"/>
          <w:sz w:val="28"/>
          <w:szCs w:val="24"/>
        </w:rPr>
        <w:t>of senior secondary school students in Ilorin South Local Government Area of Kwara State</w:t>
      </w:r>
      <w:r w:rsidRPr="00B163E5">
        <w:rPr>
          <w:rFonts w:ascii="Arial" w:hAnsi="Arial"/>
          <w:sz w:val="28"/>
          <w:szCs w:val="24"/>
        </w:rPr>
        <w:t>.</w:t>
      </w:r>
    </w:p>
    <w:p w:rsidR="008A3C30" w:rsidRPr="00B163E5" w:rsidRDefault="00050162" w:rsidP="009F5807">
      <w:pPr>
        <w:spacing w:after="0" w:line="480" w:lineRule="auto"/>
        <w:jc w:val="both"/>
        <w:rPr>
          <w:rFonts w:ascii="Arial" w:hAnsi="Arial"/>
          <w:b/>
          <w:sz w:val="28"/>
          <w:szCs w:val="24"/>
        </w:rPr>
      </w:pPr>
      <w:r w:rsidRPr="00B163E5">
        <w:rPr>
          <w:rFonts w:ascii="Arial" w:hAnsi="Arial"/>
          <w:b/>
          <w:sz w:val="28"/>
          <w:szCs w:val="24"/>
        </w:rPr>
        <w:t xml:space="preserve">Statement of the Problem </w:t>
      </w:r>
      <w:r w:rsidR="008A3C30" w:rsidRPr="00B163E5">
        <w:rPr>
          <w:rFonts w:ascii="Arial" w:hAnsi="Arial"/>
          <w:b/>
          <w:sz w:val="28"/>
          <w:szCs w:val="24"/>
        </w:rPr>
        <w:t xml:space="preserve">  </w:t>
      </w:r>
    </w:p>
    <w:p w:rsidR="00D5141A" w:rsidRPr="00B163E5" w:rsidRDefault="00D5141A" w:rsidP="009F5807">
      <w:pPr>
        <w:spacing w:after="0" w:line="480" w:lineRule="auto"/>
        <w:jc w:val="both"/>
        <w:rPr>
          <w:rFonts w:ascii="Arial" w:hAnsi="Arial"/>
          <w:sz w:val="28"/>
        </w:rPr>
      </w:pPr>
      <w:r w:rsidRPr="00B163E5">
        <w:rPr>
          <w:rFonts w:ascii="Arial" w:hAnsi="Arial"/>
          <w:b/>
          <w:bCs/>
          <w:sz w:val="28"/>
        </w:rPr>
        <w:tab/>
      </w:r>
      <w:r w:rsidRPr="00B163E5">
        <w:rPr>
          <w:rFonts w:ascii="Arial" w:hAnsi="Arial"/>
          <w:sz w:val="28"/>
        </w:rPr>
        <w:t>There are several researches that been conducted to show that there is a decline in the performance senior secondary school students in English lan</w:t>
      </w:r>
      <w:r w:rsidR="004D6DC7" w:rsidRPr="00B163E5">
        <w:rPr>
          <w:rFonts w:ascii="Arial" w:hAnsi="Arial"/>
          <w:sz w:val="28"/>
        </w:rPr>
        <w:t>guage. For example, Felicia (2021</w:t>
      </w:r>
      <w:r w:rsidRPr="00B163E5">
        <w:rPr>
          <w:rFonts w:ascii="Arial" w:hAnsi="Arial"/>
          <w:sz w:val="28"/>
        </w:rPr>
        <w:t>) studied tense errors in the written English of students of Government Girls Day Secondary School, Oko-Erin, Il</w:t>
      </w:r>
      <w:r w:rsidR="004D6DC7" w:rsidRPr="00B163E5">
        <w:rPr>
          <w:rFonts w:ascii="Arial" w:hAnsi="Arial"/>
          <w:sz w:val="28"/>
        </w:rPr>
        <w:t>orin; Etim (201</w:t>
      </w:r>
      <w:r w:rsidRPr="00B163E5">
        <w:rPr>
          <w:rFonts w:ascii="Arial" w:hAnsi="Arial"/>
          <w:sz w:val="28"/>
        </w:rPr>
        <w:t>6) studied common errors in the written exercises of learners of English in Nigeria; Oguntunbi (2011) studied error analysis in the use of verbs in the written English of senior secondary school</w:t>
      </w:r>
      <w:r w:rsidR="004D6DC7" w:rsidRPr="00B163E5">
        <w:rPr>
          <w:rFonts w:ascii="Arial" w:hAnsi="Arial"/>
          <w:sz w:val="28"/>
        </w:rPr>
        <w:t xml:space="preserve"> students</w:t>
      </w:r>
      <w:r w:rsidRPr="00B163E5">
        <w:rPr>
          <w:rFonts w:ascii="Arial" w:hAnsi="Arial"/>
          <w:sz w:val="28"/>
        </w:rPr>
        <w:t>; Sanusi (1998) also studied error analysis of the performance of secondary school students in Ilorin metropolis and Jerry (2010) carried out a research on syntactic errors in the written English of senior secondary school students in Central Senatorial District of Cross River State.</w:t>
      </w:r>
    </w:p>
    <w:p w:rsidR="00D5141A" w:rsidRPr="00B163E5" w:rsidRDefault="00D5141A" w:rsidP="009F5807">
      <w:pPr>
        <w:spacing w:after="0" w:line="480" w:lineRule="auto"/>
        <w:jc w:val="both"/>
        <w:rPr>
          <w:rFonts w:ascii="Arial" w:hAnsi="Arial"/>
          <w:sz w:val="28"/>
        </w:rPr>
      </w:pPr>
      <w:r w:rsidRPr="00B163E5">
        <w:rPr>
          <w:rFonts w:ascii="Arial" w:hAnsi="Arial"/>
          <w:sz w:val="28"/>
        </w:rPr>
        <w:tab/>
        <w:t xml:space="preserve">Going by the various studies carried out by the researchers mentioned above, it is obvious that only one research study is closely related to the problem of this study. Apart from “errors” which is common to all of these studies, tense errors in the written English of senior secondary school students has not been done by any previous researcher, most especially in Ilorin South Local Government Area of Kwara State. This is the gap this research hopes to bridge.    </w:t>
      </w:r>
    </w:p>
    <w:p w:rsidR="00050162" w:rsidRPr="00B163E5" w:rsidRDefault="00050162" w:rsidP="009F5807">
      <w:pPr>
        <w:spacing w:after="0" w:line="480" w:lineRule="auto"/>
        <w:jc w:val="both"/>
        <w:rPr>
          <w:rFonts w:ascii="Arial" w:hAnsi="Arial"/>
          <w:sz w:val="28"/>
          <w:szCs w:val="24"/>
        </w:rPr>
      </w:pPr>
    </w:p>
    <w:p w:rsidR="00DD7A80" w:rsidRPr="00B163E5" w:rsidRDefault="00DD7A80" w:rsidP="009F5807">
      <w:pPr>
        <w:spacing w:after="0" w:line="480" w:lineRule="auto"/>
        <w:jc w:val="both"/>
        <w:rPr>
          <w:rFonts w:ascii="Arial" w:hAnsi="Arial"/>
          <w:b/>
          <w:sz w:val="28"/>
          <w:szCs w:val="24"/>
        </w:rPr>
      </w:pPr>
      <w:r w:rsidRPr="00B163E5">
        <w:rPr>
          <w:rFonts w:ascii="Arial" w:hAnsi="Arial"/>
          <w:b/>
          <w:sz w:val="28"/>
          <w:szCs w:val="24"/>
        </w:rPr>
        <w:t>Purpose of the Study</w:t>
      </w:r>
    </w:p>
    <w:p w:rsidR="00DD7A80" w:rsidRPr="00B163E5" w:rsidRDefault="00DD7A80" w:rsidP="009F5807">
      <w:pPr>
        <w:spacing w:after="0" w:line="480" w:lineRule="auto"/>
        <w:jc w:val="both"/>
        <w:rPr>
          <w:rFonts w:ascii="Arial" w:hAnsi="Arial"/>
          <w:sz w:val="28"/>
          <w:szCs w:val="24"/>
        </w:rPr>
      </w:pPr>
      <w:r w:rsidRPr="00B163E5">
        <w:rPr>
          <w:rFonts w:ascii="Arial" w:hAnsi="Arial"/>
          <w:b/>
          <w:sz w:val="28"/>
          <w:szCs w:val="24"/>
        </w:rPr>
        <w:tab/>
      </w:r>
      <w:r w:rsidRPr="00B163E5">
        <w:rPr>
          <w:rFonts w:ascii="Arial" w:hAnsi="Arial"/>
          <w:sz w:val="28"/>
          <w:szCs w:val="24"/>
        </w:rPr>
        <w:t>The</w:t>
      </w:r>
      <w:r w:rsidR="00614DFE" w:rsidRPr="00B163E5">
        <w:rPr>
          <w:rFonts w:ascii="Arial" w:hAnsi="Arial"/>
          <w:sz w:val="28"/>
          <w:szCs w:val="24"/>
        </w:rPr>
        <w:t xml:space="preserve"> general </w:t>
      </w:r>
      <w:r w:rsidRPr="00B163E5">
        <w:rPr>
          <w:rFonts w:ascii="Arial" w:hAnsi="Arial"/>
          <w:sz w:val="28"/>
          <w:szCs w:val="24"/>
        </w:rPr>
        <w:t xml:space="preserve">purpose of this study is to </w:t>
      </w:r>
      <w:r w:rsidR="00614DFE" w:rsidRPr="00B163E5">
        <w:rPr>
          <w:rFonts w:ascii="Arial" w:hAnsi="Arial"/>
          <w:sz w:val="28"/>
          <w:szCs w:val="24"/>
        </w:rPr>
        <w:t>identify tense errors among senior secondary school students in Ilorin South Local Government Area of Kwara State.</w:t>
      </w:r>
    </w:p>
    <w:p w:rsidR="00BA707D" w:rsidRPr="00B163E5" w:rsidRDefault="00E674C5" w:rsidP="009F5807">
      <w:pPr>
        <w:spacing w:after="0" w:line="480" w:lineRule="auto"/>
        <w:jc w:val="both"/>
        <w:rPr>
          <w:rFonts w:ascii="Arial" w:hAnsi="Arial"/>
          <w:sz w:val="28"/>
          <w:szCs w:val="24"/>
        </w:rPr>
      </w:pPr>
      <w:r w:rsidRPr="00B163E5">
        <w:rPr>
          <w:rFonts w:ascii="Arial" w:hAnsi="Arial"/>
          <w:sz w:val="28"/>
          <w:szCs w:val="24"/>
        </w:rPr>
        <w:t xml:space="preserve">Specifically, </w:t>
      </w:r>
      <w:r w:rsidR="00BA707D" w:rsidRPr="00B163E5">
        <w:rPr>
          <w:rFonts w:ascii="Arial" w:hAnsi="Arial"/>
          <w:sz w:val="28"/>
          <w:szCs w:val="24"/>
        </w:rPr>
        <w:t xml:space="preserve"> the study intends to find out:</w:t>
      </w:r>
    </w:p>
    <w:p w:rsidR="00BA707D" w:rsidRPr="00B163E5" w:rsidRDefault="00BA707D" w:rsidP="009F5807">
      <w:pPr>
        <w:pStyle w:val="ListParagraph"/>
        <w:numPr>
          <w:ilvl w:val="0"/>
          <w:numId w:val="13"/>
        </w:numPr>
        <w:spacing w:after="0" w:line="480" w:lineRule="auto"/>
        <w:jc w:val="both"/>
        <w:rPr>
          <w:rFonts w:ascii="Arial" w:hAnsi="Arial"/>
          <w:sz w:val="28"/>
          <w:szCs w:val="24"/>
        </w:rPr>
      </w:pPr>
      <w:r w:rsidRPr="00B163E5">
        <w:rPr>
          <w:rFonts w:ascii="Arial" w:hAnsi="Arial"/>
          <w:sz w:val="28"/>
          <w:szCs w:val="24"/>
        </w:rPr>
        <w:t>If there is any difference in the tense errors among male and female senior secondary school students</w:t>
      </w:r>
      <w:r w:rsidR="00261EAE" w:rsidRPr="00B163E5">
        <w:rPr>
          <w:rFonts w:ascii="Arial" w:hAnsi="Arial"/>
          <w:sz w:val="28"/>
          <w:szCs w:val="24"/>
        </w:rPr>
        <w:t>.</w:t>
      </w:r>
      <w:r w:rsidRPr="00B163E5">
        <w:rPr>
          <w:rFonts w:ascii="Arial" w:hAnsi="Arial"/>
          <w:sz w:val="28"/>
          <w:szCs w:val="24"/>
        </w:rPr>
        <w:t xml:space="preserve"> </w:t>
      </w:r>
    </w:p>
    <w:p w:rsidR="00BA707D" w:rsidRPr="00B163E5" w:rsidRDefault="00BA707D" w:rsidP="009F5807">
      <w:pPr>
        <w:pStyle w:val="ListParagraph"/>
        <w:numPr>
          <w:ilvl w:val="0"/>
          <w:numId w:val="13"/>
        </w:numPr>
        <w:spacing w:after="0" w:line="480" w:lineRule="auto"/>
        <w:jc w:val="both"/>
        <w:rPr>
          <w:rFonts w:ascii="Arial" w:hAnsi="Arial"/>
          <w:sz w:val="28"/>
          <w:szCs w:val="24"/>
        </w:rPr>
      </w:pPr>
      <w:r w:rsidRPr="00B163E5">
        <w:rPr>
          <w:rFonts w:ascii="Arial" w:hAnsi="Arial"/>
          <w:sz w:val="28"/>
          <w:szCs w:val="24"/>
        </w:rPr>
        <w:t>If there is any difference in the tense errors among senior secondary school students from public and  private schools</w:t>
      </w:r>
      <w:r w:rsidR="00261EAE" w:rsidRPr="00B163E5">
        <w:rPr>
          <w:rFonts w:ascii="Arial" w:hAnsi="Arial"/>
          <w:sz w:val="28"/>
          <w:szCs w:val="24"/>
        </w:rPr>
        <w:t>.</w:t>
      </w:r>
      <w:r w:rsidRPr="00B163E5">
        <w:rPr>
          <w:rFonts w:ascii="Arial" w:hAnsi="Arial"/>
          <w:sz w:val="28"/>
          <w:szCs w:val="24"/>
        </w:rPr>
        <w:t xml:space="preserve"> </w:t>
      </w:r>
    </w:p>
    <w:p w:rsidR="00BA707D" w:rsidRPr="00B163E5" w:rsidRDefault="00BA707D" w:rsidP="009F5807">
      <w:pPr>
        <w:pStyle w:val="ListParagraph"/>
        <w:numPr>
          <w:ilvl w:val="0"/>
          <w:numId w:val="13"/>
        </w:numPr>
        <w:spacing w:after="0" w:line="480" w:lineRule="auto"/>
        <w:jc w:val="both"/>
        <w:rPr>
          <w:rFonts w:ascii="Arial" w:hAnsi="Arial"/>
          <w:sz w:val="28"/>
          <w:szCs w:val="24"/>
        </w:rPr>
      </w:pPr>
      <w:r w:rsidRPr="00B163E5">
        <w:rPr>
          <w:rFonts w:ascii="Arial" w:hAnsi="Arial"/>
          <w:sz w:val="28"/>
          <w:szCs w:val="24"/>
        </w:rPr>
        <w:t xml:space="preserve">If there is any difference in the tense errors among senior secondary school students from urban and rural </w:t>
      </w:r>
      <w:r w:rsidR="00C4131F" w:rsidRPr="00B163E5">
        <w:rPr>
          <w:rFonts w:ascii="Arial" w:hAnsi="Arial"/>
          <w:sz w:val="28"/>
          <w:szCs w:val="24"/>
        </w:rPr>
        <w:t>schools.</w:t>
      </w:r>
    </w:p>
    <w:p w:rsidR="00D5141A" w:rsidRPr="00B163E5" w:rsidRDefault="00D5141A" w:rsidP="009F5807">
      <w:pPr>
        <w:spacing w:after="0" w:line="480" w:lineRule="auto"/>
        <w:jc w:val="both"/>
        <w:rPr>
          <w:rFonts w:ascii="Arial" w:hAnsi="Arial"/>
          <w:b/>
          <w:sz w:val="28"/>
          <w:szCs w:val="24"/>
        </w:rPr>
      </w:pPr>
    </w:p>
    <w:p w:rsidR="00DD7A80" w:rsidRPr="00B163E5" w:rsidRDefault="00DD7A80" w:rsidP="009F5807">
      <w:pPr>
        <w:spacing w:after="0" w:line="480" w:lineRule="auto"/>
        <w:jc w:val="both"/>
        <w:rPr>
          <w:rFonts w:ascii="Arial" w:hAnsi="Arial"/>
          <w:b/>
          <w:sz w:val="28"/>
          <w:szCs w:val="24"/>
        </w:rPr>
      </w:pPr>
      <w:r w:rsidRPr="00B163E5">
        <w:rPr>
          <w:rFonts w:ascii="Arial" w:hAnsi="Arial"/>
          <w:b/>
          <w:sz w:val="28"/>
          <w:szCs w:val="24"/>
        </w:rPr>
        <w:t>Research Questions</w:t>
      </w:r>
    </w:p>
    <w:p w:rsidR="00C4131F" w:rsidRPr="00B163E5" w:rsidRDefault="00DD7A80" w:rsidP="009F5807">
      <w:pPr>
        <w:spacing w:after="0" w:line="480" w:lineRule="auto"/>
        <w:jc w:val="both"/>
        <w:rPr>
          <w:rFonts w:ascii="Arial" w:hAnsi="Arial"/>
          <w:sz w:val="28"/>
          <w:szCs w:val="24"/>
        </w:rPr>
      </w:pPr>
      <w:r w:rsidRPr="00B163E5">
        <w:rPr>
          <w:rFonts w:ascii="Arial" w:hAnsi="Arial"/>
          <w:sz w:val="28"/>
          <w:szCs w:val="24"/>
        </w:rPr>
        <w:tab/>
        <w:t>The following research question</w:t>
      </w:r>
      <w:r w:rsidR="00C4131F" w:rsidRPr="00B163E5">
        <w:rPr>
          <w:rFonts w:ascii="Arial" w:hAnsi="Arial"/>
          <w:sz w:val="28"/>
          <w:szCs w:val="24"/>
        </w:rPr>
        <w:t>s</w:t>
      </w:r>
      <w:r w:rsidRPr="00B163E5">
        <w:rPr>
          <w:rFonts w:ascii="Arial" w:hAnsi="Arial"/>
          <w:sz w:val="28"/>
          <w:szCs w:val="24"/>
        </w:rPr>
        <w:t xml:space="preserve"> shall be </w:t>
      </w:r>
      <w:r w:rsidR="00C4131F" w:rsidRPr="00B163E5">
        <w:rPr>
          <w:rFonts w:ascii="Arial" w:hAnsi="Arial"/>
          <w:sz w:val="28"/>
          <w:szCs w:val="24"/>
        </w:rPr>
        <w:t xml:space="preserve">formulated to guide the study </w:t>
      </w:r>
    </w:p>
    <w:p w:rsidR="00765168" w:rsidRPr="00B163E5" w:rsidRDefault="00C4131F" w:rsidP="009F5807">
      <w:pPr>
        <w:pStyle w:val="ListParagraph"/>
        <w:numPr>
          <w:ilvl w:val="0"/>
          <w:numId w:val="6"/>
        </w:numPr>
        <w:spacing w:after="0" w:line="480" w:lineRule="auto"/>
        <w:jc w:val="both"/>
        <w:rPr>
          <w:rFonts w:ascii="Arial" w:hAnsi="Arial"/>
          <w:sz w:val="28"/>
          <w:szCs w:val="24"/>
        </w:rPr>
      </w:pPr>
      <w:r w:rsidRPr="00B163E5">
        <w:rPr>
          <w:rFonts w:ascii="Arial" w:hAnsi="Arial"/>
          <w:sz w:val="28"/>
          <w:szCs w:val="24"/>
        </w:rPr>
        <w:t>Is there any difference in the tense errors in the written English of male and female senior secondary school students?</w:t>
      </w:r>
    </w:p>
    <w:p w:rsidR="00C1525D" w:rsidRPr="00B163E5" w:rsidRDefault="00C4131F" w:rsidP="009F5807">
      <w:pPr>
        <w:pStyle w:val="ListParagraph"/>
        <w:numPr>
          <w:ilvl w:val="0"/>
          <w:numId w:val="6"/>
        </w:numPr>
        <w:spacing w:after="0" w:line="480" w:lineRule="auto"/>
        <w:jc w:val="both"/>
        <w:rPr>
          <w:rFonts w:ascii="Arial" w:hAnsi="Arial"/>
          <w:sz w:val="28"/>
          <w:szCs w:val="24"/>
        </w:rPr>
      </w:pPr>
      <w:r w:rsidRPr="00B163E5">
        <w:rPr>
          <w:rFonts w:ascii="Arial" w:hAnsi="Arial"/>
          <w:sz w:val="28"/>
          <w:szCs w:val="24"/>
        </w:rPr>
        <w:t>Is there any difference in the tense errors in the</w:t>
      </w:r>
      <w:r w:rsidR="00C1525D" w:rsidRPr="00B163E5">
        <w:rPr>
          <w:rFonts w:ascii="Arial" w:hAnsi="Arial"/>
          <w:sz w:val="28"/>
          <w:szCs w:val="24"/>
        </w:rPr>
        <w:t xml:space="preserve"> written English of public and private senior secondary school students?</w:t>
      </w:r>
    </w:p>
    <w:p w:rsidR="00C1525D" w:rsidRPr="00B163E5" w:rsidRDefault="00C1525D" w:rsidP="009F5807">
      <w:pPr>
        <w:pStyle w:val="ListParagraph"/>
        <w:numPr>
          <w:ilvl w:val="0"/>
          <w:numId w:val="6"/>
        </w:numPr>
        <w:spacing w:after="0" w:line="480" w:lineRule="auto"/>
        <w:jc w:val="both"/>
        <w:rPr>
          <w:rFonts w:ascii="Arial" w:hAnsi="Arial"/>
          <w:sz w:val="28"/>
          <w:szCs w:val="24"/>
        </w:rPr>
      </w:pPr>
      <w:r w:rsidRPr="00B163E5">
        <w:rPr>
          <w:rFonts w:ascii="Arial" w:hAnsi="Arial"/>
          <w:sz w:val="28"/>
          <w:szCs w:val="24"/>
        </w:rPr>
        <w:t xml:space="preserve"> Is there any difference in the tense errors in the written English of senior secondary school students from urban and rural schools?</w:t>
      </w:r>
    </w:p>
    <w:p w:rsidR="00765168" w:rsidRPr="00B163E5" w:rsidRDefault="00765168" w:rsidP="009F5807">
      <w:pPr>
        <w:spacing w:after="0" w:line="480" w:lineRule="auto"/>
        <w:ind w:left="360"/>
        <w:jc w:val="both"/>
        <w:rPr>
          <w:rFonts w:ascii="Arial" w:hAnsi="Arial"/>
          <w:b/>
          <w:sz w:val="28"/>
          <w:szCs w:val="24"/>
        </w:rPr>
      </w:pPr>
      <w:r w:rsidRPr="00B163E5">
        <w:rPr>
          <w:rFonts w:ascii="Arial" w:hAnsi="Arial"/>
          <w:b/>
          <w:sz w:val="28"/>
          <w:szCs w:val="24"/>
        </w:rPr>
        <w:t>Research Hypotheses</w:t>
      </w:r>
    </w:p>
    <w:p w:rsidR="00765168" w:rsidRPr="00B163E5" w:rsidRDefault="00765168" w:rsidP="009F5807">
      <w:pPr>
        <w:spacing w:after="0" w:line="480" w:lineRule="auto"/>
        <w:ind w:left="360"/>
        <w:jc w:val="both"/>
        <w:rPr>
          <w:rFonts w:ascii="Arial" w:hAnsi="Arial"/>
          <w:sz w:val="28"/>
          <w:szCs w:val="24"/>
        </w:rPr>
      </w:pPr>
      <w:r w:rsidRPr="00B163E5">
        <w:rPr>
          <w:rFonts w:ascii="Arial" w:hAnsi="Arial"/>
          <w:b/>
          <w:sz w:val="28"/>
          <w:szCs w:val="24"/>
        </w:rPr>
        <w:tab/>
      </w:r>
      <w:r w:rsidRPr="00B163E5">
        <w:rPr>
          <w:rFonts w:ascii="Arial" w:hAnsi="Arial"/>
          <w:sz w:val="28"/>
          <w:szCs w:val="24"/>
        </w:rPr>
        <w:t>The following research hypothese</w:t>
      </w:r>
      <w:r w:rsidR="00625189" w:rsidRPr="00B163E5">
        <w:rPr>
          <w:rFonts w:ascii="Arial" w:hAnsi="Arial"/>
          <w:sz w:val="28"/>
          <w:szCs w:val="24"/>
        </w:rPr>
        <w:t>s shall be tested by this study:</w:t>
      </w:r>
    </w:p>
    <w:p w:rsidR="00C1525D" w:rsidRPr="00B163E5" w:rsidRDefault="00765168" w:rsidP="009F5807">
      <w:pPr>
        <w:pStyle w:val="ListParagraph"/>
        <w:numPr>
          <w:ilvl w:val="0"/>
          <w:numId w:val="15"/>
        </w:numPr>
        <w:spacing w:after="0" w:line="480" w:lineRule="auto"/>
        <w:jc w:val="both"/>
        <w:rPr>
          <w:rFonts w:ascii="Arial" w:hAnsi="Arial"/>
          <w:sz w:val="28"/>
          <w:szCs w:val="24"/>
        </w:rPr>
      </w:pPr>
      <w:r w:rsidRPr="00B163E5">
        <w:rPr>
          <w:rFonts w:ascii="Arial" w:hAnsi="Arial"/>
          <w:sz w:val="28"/>
          <w:szCs w:val="24"/>
        </w:rPr>
        <w:t xml:space="preserve">There is no significant difference in the </w:t>
      </w:r>
      <w:r w:rsidR="00C1525D" w:rsidRPr="00B163E5">
        <w:rPr>
          <w:rFonts w:ascii="Arial" w:hAnsi="Arial"/>
          <w:sz w:val="28"/>
          <w:szCs w:val="24"/>
        </w:rPr>
        <w:t xml:space="preserve">tense  </w:t>
      </w:r>
      <w:r w:rsidRPr="00B163E5">
        <w:rPr>
          <w:rFonts w:ascii="Arial" w:hAnsi="Arial"/>
          <w:sz w:val="28"/>
          <w:szCs w:val="24"/>
        </w:rPr>
        <w:t>errors committed by male and female senior secondary school students</w:t>
      </w:r>
      <w:r w:rsidR="00261EAE" w:rsidRPr="00B163E5">
        <w:rPr>
          <w:rFonts w:ascii="Arial" w:hAnsi="Arial"/>
          <w:sz w:val="28"/>
          <w:szCs w:val="24"/>
        </w:rPr>
        <w:t>.</w:t>
      </w:r>
      <w:r w:rsidRPr="00B163E5">
        <w:rPr>
          <w:rFonts w:ascii="Arial" w:hAnsi="Arial"/>
          <w:sz w:val="28"/>
          <w:szCs w:val="24"/>
        </w:rPr>
        <w:t xml:space="preserve"> </w:t>
      </w:r>
    </w:p>
    <w:p w:rsidR="00C1525D" w:rsidRPr="00B163E5" w:rsidRDefault="00765168" w:rsidP="009F5807">
      <w:pPr>
        <w:pStyle w:val="ListParagraph"/>
        <w:numPr>
          <w:ilvl w:val="0"/>
          <w:numId w:val="15"/>
        </w:numPr>
        <w:spacing w:after="0" w:line="480" w:lineRule="auto"/>
        <w:jc w:val="both"/>
        <w:rPr>
          <w:rFonts w:ascii="Arial" w:hAnsi="Arial"/>
          <w:sz w:val="28"/>
          <w:szCs w:val="24"/>
        </w:rPr>
      </w:pPr>
      <w:r w:rsidRPr="00B163E5">
        <w:rPr>
          <w:rFonts w:ascii="Arial" w:hAnsi="Arial"/>
          <w:sz w:val="28"/>
          <w:szCs w:val="24"/>
        </w:rPr>
        <w:t xml:space="preserve">There is no significant difference in the tense errors committed by </w:t>
      </w:r>
      <w:r w:rsidR="00261EAE" w:rsidRPr="00B163E5">
        <w:rPr>
          <w:rFonts w:ascii="Arial" w:hAnsi="Arial"/>
          <w:sz w:val="28"/>
          <w:szCs w:val="24"/>
        </w:rPr>
        <w:t xml:space="preserve">students from </w:t>
      </w:r>
      <w:r w:rsidR="00C1525D" w:rsidRPr="00B163E5">
        <w:rPr>
          <w:rFonts w:ascii="Arial" w:hAnsi="Arial"/>
          <w:sz w:val="28"/>
          <w:szCs w:val="24"/>
        </w:rPr>
        <w:t>public and private senior secondary school</w:t>
      </w:r>
      <w:r w:rsidR="00261EAE" w:rsidRPr="00B163E5">
        <w:rPr>
          <w:rFonts w:ascii="Arial" w:hAnsi="Arial"/>
          <w:sz w:val="28"/>
          <w:szCs w:val="24"/>
        </w:rPr>
        <w:t>s.</w:t>
      </w:r>
      <w:r w:rsidRPr="00B163E5">
        <w:rPr>
          <w:rFonts w:ascii="Arial" w:hAnsi="Arial"/>
          <w:sz w:val="28"/>
          <w:szCs w:val="24"/>
        </w:rPr>
        <w:t xml:space="preserve"> </w:t>
      </w:r>
    </w:p>
    <w:p w:rsidR="00765168" w:rsidRPr="00B163E5" w:rsidRDefault="00765168" w:rsidP="009F5807">
      <w:pPr>
        <w:pStyle w:val="ListParagraph"/>
        <w:numPr>
          <w:ilvl w:val="0"/>
          <w:numId w:val="15"/>
        </w:numPr>
        <w:spacing w:after="0" w:line="480" w:lineRule="auto"/>
        <w:jc w:val="both"/>
        <w:rPr>
          <w:rFonts w:ascii="Arial" w:hAnsi="Arial"/>
          <w:sz w:val="28"/>
          <w:szCs w:val="24"/>
        </w:rPr>
      </w:pPr>
      <w:r w:rsidRPr="00B163E5">
        <w:rPr>
          <w:rFonts w:ascii="Arial" w:hAnsi="Arial"/>
          <w:sz w:val="28"/>
          <w:szCs w:val="24"/>
        </w:rPr>
        <w:t xml:space="preserve">There is no significant difference in the tense errors committed by </w:t>
      </w:r>
      <w:r w:rsidR="00261EAE" w:rsidRPr="00B163E5">
        <w:rPr>
          <w:rFonts w:ascii="Arial" w:hAnsi="Arial"/>
          <w:sz w:val="28"/>
          <w:szCs w:val="24"/>
        </w:rPr>
        <w:t xml:space="preserve">students from </w:t>
      </w:r>
      <w:r w:rsidR="00C1525D" w:rsidRPr="00B163E5">
        <w:rPr>
          <w:rFonts w:ascii="Arial" w:hAnsi="Arial"/>
          <w:sz w:val="28"/>
          <w:szCs w:val="24"/>
        </w:rPr>
        <w:t>urban and rural senior secondary school</w:t>
      </w:r>
      <w:r w:rsidR="00261EAE" w:rsidRPr="00B163E5">
        <w:rPr>
          <w:rFonts w:ascii="Arial" w:hAnsi="Arial"/>
          <w:sz w:val="28"/>
          <w:szCs w:val="24"/>
        </w:rPr>
        <w:t>s</w:t>
      </w:r>
      <w:r w:rsidR="00C1525D" w:rsidRPr="00B163E5">
        <w:rPr>
          <w:rFonts w:ascii="Arial" w:hAnsi="Arial"/>
          <w:sz w:val="28"/>
          <w:szCs w:val="24"/>
        </w:rPr>
        <w:t>.</w:t>
      </w:r>
    </w:p>
    <w:p w:rsidR="00765168" w:rsidRPr="00B163E5" w:rsidRDefault="00765168" w:rsidP="009F5807">
      <w:pPr>
        <w:spacing w:after="0" w:line="480" w:lineRule="auto"/>
        <w:jc w:val="both"/>
        <w:rPr>
          <w:rFonts w:ascii="Arial" w:hAnsi="Arial"/>
          <w:b/>
          <w:sz w:val="28"/>
          <w:szCs w:val="24"/>
        </w:rPr>
      </w:pPr>
      <w:r w:rsidRPr="00B163E5">
        <w:rPr>
          <w:rFonts w:ascii="Arial" w:hAnsi="Arial"/>
          <w:b/>
          <w:sz w:val="28"/>
          <w:szCs w:val="24"/>
        </w:rPr>
        <w:t>Scope of the Study</w:t>
      </w:r>
    </w:p>
    <w:p w:rsidR="00765168" w:rsidRPr="00B163E5" w:rsidRDefault="00C1525D" w:rsidP="009F5807">
      <w:pPr>
        <w:spacing w:after="0" w:line="480" w:lineRule="auto"/>
        <w:ind w:firstLine="360"/>
        <w:jc w:val="both"/>
        <w:rPr>
          <w:rFonts w:ascii="Arial" w:hAnsi="Arial"/>
          <w:sz w:val="28"/>
          <w:szCs w:val="24"/>
        </w:rPr>
      </w:pPr>
      <w:r w:rsidRPr="00B163E5">
        <w:rPr>
          <w:rFonts w:ascii="Arial" w:hAnsi="Arial"/>
          <w:sz w:val="28"/>
          <w:szCs w:val="24"/>
        </w:rPr>
        <w:t xml:space="preserve">This study will cover tense errors in English language. Other errors types shall not be considered.  English language is the school subject of interest. The study shall be conducted in Ilorin South Local Government Area of Kwara State. </w:t>
      </w:r>
      <w:r w:rsidR="00667089" w:rsidRPr="00B163E5">
        <w:rPr>
          <w:rFonts w:ascii="Arial" w:hAnsi="Arial"/>
          <w:sz w:val="28"/>
          <w:szCs w:val="24"/>
        </w:rPr>
        <w:t xml:space="preserve">Senior </w:t>
      </w:r>
      <w:r w:rsidRPr="00B163E5">
        <w:rPr>
          <w:rFonts w:ascii="Arial" w:hAnsi="Arial"/>
          <w:sz w:val="28"/>
          <w:szCs w:val="24"/>
        </w:rPr>
        <w:t>secondary</w:t>
      </w:r>
      <w:r w:rsidR="00C64027" w:rsidRPr="00B163E5">
        <w:rPr>
          <w:rFonts w:ascii="Arial" w:hAnsi="Arial"/>
          <w:sz w:val="28"/>
          <w:szCs w:val="24"/>
        </w:rPr>
        <w:t xml:space="preserve"> </w:t>
      </w:r>
      <w:r w:rsidR="00667089" w:rsidRPr="00B163E5">
        <w:rPr>
          <w:rFonts w:ascii="Arial" w:hAnsi="Arial"/>
          <w:sz w:val="28"/>
          <w:szCs w:val="24"/>
        </w:rPr>
        <w:t xml:space="preserve">school </w:t>
      </w:r>
      <w:r w:rsidR="00C64027" w:rsidRPr="00B163E5">
        <w:rPr>
          <w:rFonts w:ascii="Arial" w:hAnsi="Arial"/>
          <w:sz w:val="28"/>
          <w:szCs w:val="24"/>
        </w:rPr>
        <w:t>students shall constit</w:t>
      </w:r>
      <w:r w:rsidR="00667089" w:rsidRPr="00B163E5">
        <w:rPr>
          <w:rFonts w:ascii="Arial" w:hAnsi="Arial"/>
          <w:sz w:val="28"/>
          <w:szCs w:val="24"/>
        </w:rPr>
        <w:t>u</w:t>
      </w:r>
      <w:r w:rsidR="00C64027" w:rsidRPr="00B163E5">
        <w:rPr>
          <w:rFonts w:ascii="Arial" w:hAnsi="Arial"/>
          <w:sz w:val="28"/>
          <w:szCs w:val="24"/>
        </w:rPr>
        <w:t>te the study population</w:t>
      </w:r>
      <w:r w:rsidR="00667089" w:rsidRPr="00B163E5">
        <w:rPr>
          <w:rFonts w:ascii="Arial" w:hAnsi="Arial"/>
          <w:sz w:val="28"/>
          <w:szCs w:val="24"/>
        </w:rPr>
        <w:t xml:space="preserve">. An English language test shall be used for data collection while frequency counts, percentage indices and the t-test statistic shall be used for data analysis. </w:t>
      </w:r>
      <w:r w:rsidRPr="00B163E5">
        <w:rPr>
          <w:rFonts w:ascii="Arial" w:hAnsi="Arial"/>
          <w:sz w:val="28"/>
          <w:szCs w:val="24"/>
        </w:rPr>
        <w:t xml:space="preserve"> </w:t>
      </w:r>
    </w:p>
    <w:p w:rsidR="00765168" w:rsidRPr="00B163E5" w:rsidRDefault="00765168" w:rsidP="009F5807">
      <w:pPr>
        <w:spacing w:after="0" w:line="480" w:lineRule="auto"/>
        <w:jc w:val="both"/>
        <w:rPr>
          <w:rFonts w:ascii="Arial" w:hAnsi="Arial"/>
          <w:b/>
          <w:sz w:val="28"/>
          <w:szCs w:val="24"/>
        </w:rPr>
      </w:pPr>
      <w:r w:rsidRPr="00B163E5">
        <w:rPr>
          <w:rFonts w:ascii="Arial" w:hAnsi="Arial"/>
          <w:b/>
          <w:sz w:val="28"/>
          <w:szCs w:val="24"/>
        </w:rPr>
        <w:t xml:space="preserve">Operational Definition of Terms and Variables </w:t>
      </w:r>
    </w:p>
    <w:p w:rsidR="00765168" w:rsidRPr="00B163E5" w:rsidRDefault="00765168" w:rsidP="009F5807">
      <w:pPr>
        <w:spacing w:after="0" w:line="480" w:lineRule="auto"/>
        <w:jc w:val="both"/>
        <w:rPr>
          <w:rFonts w:ascii="Arial" w:hAnsi="Arial"/>
          <w:sz w:val="28"/>
          <w:szCs w:val="24"/>
        </w:rPr>
      </w:pPr>
      <w:r w:rsidRPr="00B163E5">
        <w:rPr>
          <w:rFonts w:ascii="Arial" w:hAnsi="Arial"/>
          <w:sz w:val="28"/>
          <w:szCs w:val="24"/>
        </w:rPr>
        <w:t>The following terms are operationally defined as used in the study:</w:t>
      </w:r>
    </w:p>
    <w:p w:rsidR="00765168" w:rsidRPr="00B163E5" w:rsidRDefault="00765168" w:rsidP="009F5807">
      <w:pPr>
        <w:spacing w:after="0" w:line="480" w:lineRule="auto"/>
        <w:jc w:val="both"/>
        <w:rPr>
          <w:rFonts w:ascii="Arial" w:hAnsi="Arial"/>
          <w:sz w:val="28"/>
          <w:szCs w:val="24"/>
        </w:rPr>
      </w:pPr>
      <w:r w:rsidRPr="00B163E5">
        <w:rPr>
          <w:rFonts w:ascii="Arial" w:hAnsi="Arial"/>
          <w:b/>
          <w:i/>
          <w:sz w:val="28"/>
          <w:szCs w:val="24"/>
        </w:rPr>
        <w:t>Error</w:t>
      </w:r>
      <w:r w:rsidRPr="00B163E5">
        <w:rPr>
          <w:rFonts w:ascii="Arial" w:hAnsi="Arial"/>
          <w:sz w:val="28"/>
          <w:szCs w:val="24"/>
        </w:rPr>
        <w:t xml:space="preserve">: </w:t>
      </w:r>
      <w:r w:rsidR="00B63933" w:rsidRPr="00B163E5">
        <w:rPr>
          <w:rFonts w:ascii="Arial" w:hAnsi="Arial"/>
          <w:sz w:val="28"/>
          <w:szCs w:val="24"/>
        </w:rPr>
        <w:t xml:space="preserve">This </w:t>
      </w:r>
      <w:r w:rsidRPr="00B163E5">
        <w:rPr>
          <w:rFonts w:ascii="Arial" w:hAnsi="Arial"/>
          <w:sz w:val="28"/>
          <w:szCs w:val="24"/>
        </w:rPr>
        <w:t>is a total or constant deviation from the rules, norms and features of a language.</w:t>
      </w:r>
    </w:p>
    <w:p w:rsidR="00765168" w:rsidRPr="00B163E5" w:rsidRDefault="00765168" w:rsidP="009F5807">
      <w:pPr>
        <w:spacing w:after="0" w:line="480" w:lineRule="auto"/>
        <w:jc w:val="both"/>
        <w:rPr>
          <w:rFonts w:ascii="Arial" w:hAnsi="Arial"/>
          <w:sz w:val="28"/>
          <w:szCs w:val="24"/>
        </w:rPr>
      </w:pPr>
      <w:r w:rsidRPr="00B163E5">
        <w:rPr>
          <w:rFonts w:ascii="Arial" w:hAnsi="Arial"/>
          <w:b/>
          <w:i/>
          <w:sz w:val="28"/>
          <w:szCs w:val="24"/>
        </w:rPr>
        <w:t>Analysis</w:t>
      </w:r>
      <w:r w:rsidRPr="00B163E5">
        <w:rPr>
          <w:rFonts w:ascii="Arial" w:hAnsi="Arial"/>
          <w:sz w:val="28"/>
          <w:szCs w:val="24"/>
        </w:rPr>
        <w:t>: Classification of the different kinds of tense errors committed by the students</w:t>
      </w:r>
      <w:r w:rsidR="00426D8E" w:rsidRPr="00B163E5">
        <w:rPr>
          <w:rFonts w:ascii="Arial" w:hAnsi="Arial"/>
          <w:sz w:val="28"/>
          <w:szCs w:val="24"/>
        </w:rPr>
        <w:t>.</w:t>
      </w:r>
    </w:p>
    <w:p w:rsidR="00333324" w:rsidRPr="00B163E5" w:rsidRDefault="00765168" w:rsidP="009F5807">
      <w:pPr>
        <w:spacing w:after="0" w:line="480" w:lineRule="auto"/>
        <w:jc w:val="both"/>
        <w:rPr>
          <w:rFonts w:ascii="Arial" w:hAnsi="Arial"/>
          <w:sz w:val="28"/>
          <w:szCs w:val="24"/>
        </w:rPr>
      </w:pPr>
      <w:r w:rsidRPr="00B163E5">
        <w:rPr>
          <w:rFonts w:ascii="Arial" w:hAnsi="Arial"/>
          <w:b/>
          <w:i/>
          <w:sz w:val="28"/>
          <w:szCs w:val="24"/>
        </w:rPr>
        <w:t>Mistake</w:t>
      </w:r>
      <w:r w:rsidRPr="00B163E5">
        <w:rPr>
          <w:rFonts w:ascii="Arial" w:hAnsi="Arial"/>
          <w:sz w:val="28"/>
          <w:szCs w:val="24"/>
        </w:rPr>
        <w:t>:</w:t>
      </w:r>
      <w:r w:rsidR="00333324" w:rsidRPr="00B163E5">
        <w:rPr>
          <w:rFonts w:ascii="Arial" w:hAnsi="Arial"/>
          <w:sz w:val="28"/>
          <w:szCs w:val="24"/>
        </w:rPr>
        <w:t xml:space="preserve"> A wrong interpretation of symbol or an expression that can be easily detected and corrected by the learner himself.</w:t>
      </w:r>
    </w:p>
    <w:p w:rsidR="005E5DEC" w:rsidRPr="00B163E5" w:rsidRDefault="00333324" w:rsidP="009F5807">
      <w:pPr>
        <w:spacing w:after="0" w:line="480" w:lineRule="auto"/>
        <w:jc w:val="both"/>
        <w:rPr>
          <w:rFonts w:ascii="Arial" w:hAnsi="Arial"/>
          <w:sz w:val="28"/>
          <w:szCs w:val="24"/>
        </w:rPr>
      </w:pPr>
      <w:r w:rsidRPr="00B163E5">
        <w:rPr>
          <w:rFonts w:ascii="Arial" w:hAnsi="Arial"/>
          <w:b/>
          <w:i/>
          <w:sz w:val="28"/>
          <w:szCs w:val="24"/>
        </w:rPr>
        <w:t>Tense</w:t>
      </w:r>
      <w:r w:rsidRPr="00B163E5">
        <w:rPr>
          <w:rFonts w:ascii="Arial" w:hAnsi="Arial"/>
          <w:sz w:val="28"/>
          <w:szCs w:val="24"/>
        </w:rPr>
        <w:t xml:space="preserve">: </w:t>
      </w:r>
      <w:r w:rsidR="00B63933" w:rsidRPr="00B163E5">
        <w:rPr>
          <w:rFonts w:ascii="Arial" w:hAnsi="Arial"/>
          <w:sz w:val="28"/>
          <w:szCs w:val="24"/>
        </w:rPr>
        <w:t xml:space="preserve">This </w:t>
      </w:r>
      <w:r w:rsidRPr="00B163E5">
        <w:rPr>
          <w:rFonts w:ascii="Arial" w:hAnsi="Arial"/>
          <w:sz w:val="28"/>
          <w:szCs w:val="24"/>
        </w:rPr>
        <w:t>is the form of verb that indicates the times at which an action takes place or is being performed (present, past</w:t>
      </w:r>
      <w:r w:rsidR="00B63933" w:rsidRPr="00B163E5">
        <w:rPr>
          <w:rFonts w:ascii="Arial" w:hAnsi="Arial"/>
          <w:sz w:val="28"/>
          <w:szCs w:val="24"/>
        </w:rPr>
        <w:t xml:space="preserve"> or</w:t>
      </w:r>
      <w:r w:rsidRPr="00B163E5">
        <w:rPr>
          <w:rFonts w:ascii="Arial" w:hAnsi="Arial"/>
          <w:sz w:val="28"/>
          <w:szCs w:val="24"/>
        </w:rPr>
        <w:t xml:space="preserve"> future)</w:t>
      </w:r>
      <w:r w:rsidR="00426D8E" w:rsidRPr="00B163E5">
        <w:rPr>
          <w:rFonts w:ascii="Arial" w:hAnsi="Arial"/>
          <w:sz w:val="28"/>
          <w:szCs w:val="24"/>
        </w:rPr>
        <w:t>.</w:t>
      </w:r>
    </w:p>
    <w:p w:rsidR="005E5DEC" w:rsidRPr="00B163E5" w:rsidRDefault="005E5DEC" w:rsidP="009F5807">
      <w:pPr>
        <w:spacing w:after="0" w:line="480" w:lineRule="auto"/>
        <w:jc w:val="both"/>
        <w:rPr>
          <w:rFonts w:ascii="Arial" w:hAnsi="Arial"/>
          <w:sz w:val="28"/>
          <w:szCs w:val="24"/>
        </w:rPr>
      </w:pPr>
      <w:r w:rsidRPr="00B163E5">
        <w:rPr>
          <w:rFonts w:ascii="Arial" w:hAnsi="Arial"/>
          <w:b/>
          <w:i/>
          <w:sz w:val="28"/>
          <w:szCs w:val="24"/>
        </w:rPr>
        <w:t>First language (L</w:t>
      </w:r>
      <w:r w:rsidR="00B63933" w:rsidRPr="00B163E5">
        <w:rPr>
          <w:rFonts w:ascii="Arial" w:hAnsi="Arial"/>
          <w:b/>
          <w:i/>
          <w:sz w:val="28"/>
          <w:szCs w:val="24"/>
        </w:rPr>
        <w:t>1</w:t>
      </w:r>
      <w:r w:rsidRPr="00B163E5">
        <w:rPr>
          <w:rFonts w:ascii="Arial" w:hAnsi="Arial"/>
          <w:b/>
          <w:i/>
          <w:sz w:val="28"/>
          <w:szCs w:val="24"/>
        </w:rPr>
        <w:t>):</w:t>
      </w:r>
      <w:r w:rsidRPr="00B163E5">
        <w:rPr>
          <w:rFonts w:ascii="Arial" w:hAnsi="Arial"/>
          <w:i/>
          <w:sz w:val="28"/>
          <w:szCs w:val="24"/>
        </w:rPr>
        <w:t xml:space="preserve"> </w:t>
      </w:r>
      <w:r w:rsidR="00542D34" w:rsidRPr="00B163E5">
        <w:rPr>
          <w:rFonts w:ascii="Arial" w:hAnsi="Arial"/>
          <w:sz w:val="28"/>
          <w:szCs w:val="24"/>
        </w:rPr>
        <w:t>A</w:t>
      </w:r>
      <w:r w:rsidRPr="00B163E5">
        <w:rPr>
          <w:rFonts w:ascii="Arial" w:hAnsi="Arial"/>
          <w:sz w:val="28"/>
          <w:szCs w:val="24"/>
        </w:rPr>
        <w:t xml:space="preserve"> language acquired during the learners childhood. It is also </w:t>
      </w:r>
      <w:r w:rsidR="00B63933" w:rsidRPr="00B163E5">
        <w:rPr>
          <w:rFonts w:ascii="Arial" w:hAnsi="Arial"/>
          <w:sz w:val="28"/>
          <w:szCs w:val="24"/>
        </w:rPr>
        <w:t>referred</w:t>
      </w:r>
      <w:r w:rsidRPr="00B163E5">
        <w:rPr>
          <w:rFonts w:ascii="Arial" w:hAnsi="Arial"/>
          <w:sz w:val="28"/>
          <w:szCs w:val="24"/>
        </w:rPr>
        <w:t xml:space="preserve"> to as the mother tongue (MT)</w:t>
      </w:r>
      <w:r w:rsidR="00426D8E" w:rsidRPr="00B163E5">
        <w:rPr>
          <w:rFonts w:ascii="Arial" w:hAnsi="Arial"/>
          <w:sz w:val="28"/>
          <w:szCs w:val="24"/>
        </w:rPr>
        <w:t>.</w:t>
      </w:r>
    </w:p>
    <w:p w:rsidR="000E17FA" w:rsidRPr="00B163E5" w:rsidRDefault="005E5DEC" w:rsidP="009F5807">
      <w:pPr>
        <w:spacing w:after="0" w:line="480" w:lineRule="auto"/>
        <w:jc w:val="both"/>
        <w:rPr>
          <w:rFonts w:ascii="Arial" w:hAnsi="Arial"/>
          <w:sz w:val="28"/>
          <w:szCs w:val="24"/>
        </w:rPr>
      </w:pPr>
      <w:r w:rsidRPr="00B163E5">
        <w:rPr>
          <w:rFonts w:ascii="Arial" w:hAnsi="Arial"/>
          <w:b/>
          <w:i/>
          <w:sz w:val="28"/>
          <w:szCs w:val="24"/>
        </w:rPr>
        <w:t xml:space="preserve">Second </w:t>
      </w:r>
      <w:r w:rsidR="00B63933" w:rsidRPr="00B163E5">
        <w:rPr>
          <w:rFonts w:ascii="Arial" w:hAnsi="Arial"/>
          <w:b/>
          <w:i/>
          <w:sz w:val="28"/>
          <w:szCs w:val="24"/>
        </w:rPr>
        <w:t xml:space="preserve">Language </w:t>
      </w:r>
      <w:r w:rsidRPr="00B163E5">
        <w:rPr>
          <w:rFonts w:ascii="Arial" w:hAnsi="Arial"/>
          <w:b/>
          <w:i/>
          <w:sz w:val="28"/>
          <w:szCs w:val="24"/>
        </w:rPr>
        <w:t xml:space="preserve">(L2): </w:t>
      </w:r>
      <w:r w:rsidR="00625189" w:rsidRPr="00B163E5">
        <w:rPr>
          <w:rFonts w:ascii="Arial" w:hAnsi="Arial"/>
          <w:sz w:val="28"/>
          <w:szCs w:val="24"/>
        </w:rPr>
        <w:t xml:space="preserve">A </w:t>
      </w:r>
      <w:r w:rsidRPr="00B163E5">
        <w:rPr>
          <w:rFonts w:ascii="Arial" w:hAnsi="Arial"/>
          <w:sz w:val="28"/>
          <w:szCs w:val="24"/>
        </w:rPr>
        <w:t>language learnt after the acquisition of the first language</w:t>
      </w:r>
      <w:r w:rsidR="000E17FA" w:rsidRPr="00B163E5">
        <w:rPr>
          <w:rFonts w:ascii="Arial" w:hAnsi="Arial"/>
          <w:sz w:val="28"/>
          <w:szCs w:val="24"/>
        </w:rPr>
        <w:t>.</w:t>
      </w:r>
    </w:p>
    <w:p w:rsidR="000E17FA" w:rsidRPr="00B163E5" w:rsidRDefault="000E17FA" w:rsidP="009F5807">
      <w:pPr>
        <w:spacing w:after="0" w:line="480" w:lineRule="auto"/>
        <w:jc w:val="both"/>
        <w:rPr>
          <w:rFonts w:ascii="Arial" w:hAnsi="Arial"/>
          <w:sz w:val="28"/>
          <w:szCs w:val="24"/>
        </w:rPr>
      </w:pPr>
      <w:r w:rsidRPr="00B163E5">
        <w:rPr>
          <w:rFonts w:ascii="Arial" w:hAnsi="Arial"/>
          <w:b/>
          <w:i/>
          <w:sz w:val="28"/>
          <w:szCs w:val="24"/>
        </w:rPr>
        <w:t xml:space="preserve">Mother Tongue (MT): </w:t>
      </w:r>
      <w:r w:rsidRPr="00B163E5">
        <w:rPr>
          <w:rFonts w:ascii="Arial" w:hAnsi="Arial"/>
          <w:sz w:val="28"/>
          <w:szCs w:val="24"/>
        </w:rPr>
        <w:t>A language of a learner’s parent or the language of the locality. It is usually acquired at the early childhood of the learner</w:t>
      </w:r>
      <w:r w:rsidR="00625189" w:rsidRPr="00B163E5">
        <w:rPr>
          <w:rFonts w:ascii="Arial" w:hAnsi="Arial"/>
          <w:sz w:val="28"/>
          <w:szCs w:val="24"/>
        </w:rPr>
        <w:t>.</w:t>
      </w:r>
    </w:p>
    <w:p w:rsidR="000E17FA" w:rsidRPr="00B163E5" w:rsidRDefault="000E17FA" w:rsidP="009F5807">
      <w:pPr>
        <w:spacing w:after="0" w:line="480" w:lineRule="auto"/>
        <w:jc w:val="both"/>
        <w:rPr>
          <w:rFonts w:ascii="Arial" w:hAnsi="Arial"/>
          <w:b/>
          <w:sz w:val="28"/>
          <w:szCs w:val="24"/>
        </w:rPr>
      </w:pPr>
      <w:r w:rsidRPr="00B163E5">
        <w:rPr>
          <w:rFonts w:ascii="Arial" w:hAnsi="Arial"/>
          <w:b/>
          <w:sz w:val="28"/>
          <w:szCs w:val="24"/>
        </w:rPr>
        <w:t>Significance of the Study</w:t>
      </w:r>
    </w:p>
    <w:p w:rsidR="00667089" w:rsidRPr="00B163E5" w:rsidRDefault="000E17FA" w:rsidP="009F5807">
      <w:pPr>
        <w:spacing w:after="0" w:line="480" w:lineRule="auto"/>
        <w:jc w:val="both"/>
        <w:rPr>
          <w:rFonts w:ascii="Arial" w:hAnsi="Arial"/>
          <w:sz w:val="28"/>
          <w:szCs w:val="24"/>
        </w:rPr>
      </w:pPr>
      <w:r w:rsidRPr="00B163E5">
        <w:rPr>
          <w:rFonts w:ascii="Arial" w:hAnsi="Arial"/>
          <w:b/>
          <w:sz w:val="28"/>
          <w:szCs w:val="24"/>
        </w:rPr>
        <w:tab/>
      </w:r>
      <w:r w:rsidRPr="00B163E5">
        <w:rPr>
          <w:rFonts w:ascii="Arial" w:hAnsi="Arial"/>
          <w:sz w:val="28"/>
          <w:szCs w:val="24"/>
        </w:rPr>
        <w:t xml:space="preserve">Errors serve as feedback to both learners and teachers. Thus, the </w:t>
      </w:r>
      <w:r w:rsidR="00667089" w:rsidRPr="00B163E5">
        <w:rPr>
          <w:rFonts w:ascii="Arial" w:hAnsi="Arial"/>
          <w:sz w:val="28"/>
          <w:szCs w:val="24"/>
        </w:rPr>
        <w:t>research work is significant to students because its finding</w:t>
      </w:r>
      <w:r w:rsidR="00D5141A" w:rsidRPr="00B163E5">
        <w:rPr>
          <w:rFonts w:ascii="Arial" w:hAnsi="Arial"/>
          <w:sz w:val="28"/>
          <w:szCs w:val="24"/>
        </w:rPr>
        <w:t>s</w:t>
      </w:r>
      <w:r w:rsidR="00667089" w:rsidRPr="00B163E5">
        <w:rPr>
          <w:rFonts w:ascii="Arial" w:hAnsi="Arial"/>
          <w:sz w:val="28"/>
          <w:szCs w:val="24"/>
        </w:rPr>
        <w:t xml:space="preserve"> might sentitize them to speci</w:t>
      </w:r>
      <w:r w:rsidR="00D5141A" w:rsidRPr="00B163E5">
        <w:rPr>
          <w:rFonts w:ascii="Arial" w:hAnsi="Arial"/>
          <w:sz w:val="28"/>
          <w:szCs w:val="24"/>
        </w:rPr>
        <w:t xml:space="preserve">fic tense errors and therefore, </w:t>
      </w:r>
      <w:r w:rsidR="00667089" w:rsidRPr="00B163E5">
        <w:rPr>
          <w:rFonts w:ascii="Arial" w:hAnsi="Arial"/>
          <w:sz w:val="28"/>
          <w:szCs w:val="24"/>
        </w:rPr>
        <w:t>help them to avoid those errors types</w:t>
      </w:r>
      <w:r w:rsidR="00426D8E" w:rsidRPr="00B163E5">
        <w:rPr>
          <w:rFonts w:ascii="Arial" w:hAnsi="Arial"/>
          <w:sz w:val="28"/>
          <w:szCs w:val="24"/>
        </w:rPr>
        <w:t>.</w:t>
      </w:r>
      <w:r w:rsidR="00667089" w:rsidRPr="00B163E5">
        <w:rPr>
          <w:rFonts w:ascii="Arial" w:hAnsi="Arial"/>
          <w:sz w:val="28"/>
          <w:szCs w:val="24"/>
        </w:rPr>
        <w:t xml:space="preserve"> </w:t>
      </w:r>
    </w:p>
    <w:p w:rsidR="0070562C" w:rsidRPr="00B163E5" w:rsidRDefault="00667089" w:rsidP="009F5807">
      <w:pPr>
        <w:spacing w:after="0" w:line="480" w:lineRule="auto"/>
        <w:ind w:firstLine="720"/>
        <w:jc w:val="both"/>
        <w:rPr>
          <w:rFonts w:ascii="Arial" w:hAnsi="Arial"/>
          <w:sz w:val="28"/>
          <w:szCs w:val="24"/>
        </w:rPr>
      </w:pPr>
      <w:r w:rsidRPr="00B163E5">
        <w:rPr>
          <w:rFonts w:ascii="Arial" w:hAnsi="Arial"/>
          <w:sz w:val="28"/>
          <w:szCs w:val="24"/>
        </w:rPr>
        <w:t xml:space="preserve">Also the finding of this study might enable the teachers to be aware of the forms of tense errors which students commit. </w:t>
      </w:r>
      <w:r w:rsidR="00D5141A" w:rsidRPr="00B163E5">
        <w:rPr>
          <w:rFonts w:ascii="Arial" w:hAnsi="Arial"/>
          <w:sz w:val="28"/>
          <w:szCs w:val="24"/>
        </w:rPr>
        <w:t>They</w:t>
      </w:r>
      <w:r w:rsidRPr="00B163E5">
        <w:rPr>
          <w:rFonts w:ascii="Arial" w:hAnsi="Arial"/>
          <w:sz w:val="28"/>
          <w:szCs w:val="24"/>
        </w:rPr>
        <w:t xml:space="preserve"> might enable them to differentiate between persisting and non-persisting errors as well as their patterns of occurrence. </w:t>
      </w:r>
      <w:r w:rsidR="00D5141A" w:rsidRPr="00B163E5">
        <w:rPr>
          <w:rFonts w:ascii="Arial" w:hAnsi="Arial"/>
          <w:sz w:val="28"/>
          <w:szCs w:val="24"/>
        </w:rPr>
        <w:t xml:space="preserve">They </w:t>
      </w:r>
      <w:r w:rsidRPr="00B163E5">
        <w:rPr>
          <w:rFonts w:ascii="Arial" w:hAnsi="Arial"/>
          <w:sz w:val="28"/>
          <w:szCs w:val="24"/>
        </w:rPr>
        <w:t>might also go along way in assisting the teachers to look for relevant pedagogical procedures that could be used to teach particular errors</w:t>
      </w:r>
      <w:r w:rsidR="0070562C" w:rsidRPr="00B163E5">
        <w:rPr>
          <w:rFonts w:ascii="Arial" w:hAnsi="Arial"/>
          <w:sz w:val="28"/>
          <w:szCs w:val="24"/>
        </w:rPr>
        <w:t xml:space="preserve"> types.</w:t>
      </w:r>
    </w:p>
    <w:p w:rsidR="000E17FA" w:rsidRPr="00B163E5" w:rsidRDefault="0070562C" w:rsidP="009F5807">
      <w:pPr>
        <w:spacing w:after="0" w:line="480" w:lineRule="auto"/>
        <w:ind w:firstLine="720"/>
        <w:jc w:val="both"/>
        <w:rPr>
          <w:rFonts w:ascii="Arial" w:hAnsi="Arial"/>
          <w:sz w:val="28"/>
          <w:szCs w:val="24"/>
        </w:rPr>
      </w:pPr>
      <w:r w:rsidRPr="00B163E5">
        <w:rPr>
          <w:rFonts w:ascii="Arial" w:hAnsi="Arial"/>
          <w:sz w:val="28"/>
          <w:szCs w:val="24"/>
        </w:rPr>
        <w:t xml:space="preserve">Curriculum developers may have insights from the study which may guide them in the selection, grading and presentation of specific curriculum content items. Textbooks writers could also review </w:t>
      </w:r>
      <w:r w:rsidR="00123EDD" w:rsidRPr="00B163E5">
        <w:rPr>
          <w:rFonts w:ascii="Arial" w:hAnsi="Arial"/>
          <w:sz w:val="28"/>
          <w:szCs w:val="24"/>
        </w:rPr>
        <w:t>their textbooks based on insights from the study findings. The findings of this study might also help or influence the direction of future researcher</w:t>
      </w:r>
      <w:r w:rsidR="00426D8E" w:rsidRPr="00B163E5">
        <w:rPr>
          <w:rFonts w:ascii="Arial" w:hAnsi="Arial"/>
          <w:sz w:val="28"/>
          <w:szCs w:val="24"/>
        </w:rPr>
        <w:t>s</w:t>
      </w:r>
      <w:r w:rsidR="00123EDD" w:rsidRPr="00B163E5">
        <w:rPr>
          <w:rFonts w:ascii="Arial" w:hAnsi="Arial"/>
          <w:sz w:val="28"/>
          <w:szCs w:val="24"/>
        </w:rPr>
        <w:t xml:space="preserve"> particular in the use of tenses in the written English of senior secondary school students. </w:t>
      </w:r>
    </w:p>
    <w:p w:rsidR="004D066C" w:rsidRPr="00B163E5" w:rsidRDefault="004D066C" w:rsidP="009F5807">
      <w:pPr>
        <w:spacing w:line="480" w:lineRule="auto"/>
        <w:rPr>
          <w:rFonts w:ascii="Arial" w:hAnsi="Arial"/>
          <w:b/>
          <w:sz w:val="28"/>
          <w:szCs w:val="24"/>
        </w:rPr>
      </w:pPr>
      <w:r w:rsidRPr="00B163E5">
        <w:rPr>
          <w:rFonts w:ascii="Arial" w:hAnsi="Arial"/>
          <w:b/>
          <w:sz w:val="28"/>
          <w:szCs w:val="24"/>
        </w:rPr>
        <w:br w:type="page"/>
      </w:r>
    </w:p>
    <w:p w:rsidR="000E17FA" w:rsidRPr="00B163E5" w:rsidRDefault="000E17FA" w:rsidP="009F5807">
      <w:pPr>
        <w:spacing w:after="0" w:line="480" w:lineRule="auto"/>
        <w:jc w:val="center"/>
        <w:rPr>
          <w:rFonts w:ascii="Arial" w:hAnsi="Arial"/>
          <w:b/>
          <w:sz w:val="28"/>
          <w:szCs w:val="24"/>
        </w:rPr>
      </w:pPr>
      <w:r w:rsidRPr="00B163E5">
        <w:rPr>
          <w:rFonts w:ascii="Arial" w:hAnsi="Arial"/>
          <w:b/>
          <w:sz w:val="28"/>
          <w:szCs w:val="24"/>
        </w:rPr>
        <w:t>CHAPTER TWO</w:t>
      </w:r>
    </w:p>
    <w:p w:rsidR="005E5DEC" w:rsidRPr="00B163E5" w:rsidRDefault="000E17FA" w:rsidP="009F5807">
      <w:pPr>
        <w:spacing w:after="0" w:line="480" w:lineRule="auto"/>
        <w:ind w:left="360"/>
        <w:jc w:val="center"/>
        <w:rPr>
          <w:rFonts w:ascii="Arial" w:hAnsi="Arial"/>
          <w:b/>
          <w:sz w:val="28"/>
          <w:szCs w:val="24"/>
        </w:rPr>
      </w:pPr>
      <w:r w:rsidRPr="00B163E5">
        <w:rPr>
          <w:rFonts w:ascii="Arial" w:hAnsi="Arial"/>
          <w:b/>
          <w:sz w:val="28"/>
          <w:szCs w:val="24"/>
        </w:rPr>
        <w:t xml:space="preserve">REVIEW OF RELATED LITERATURE </w:t>
      </w:r>
    </w:p>
    <w:p w:rsidR="000E17FA" w:rsidRPr="00B163E5" w:rsidRDefault="000E17FA" w:rsidP="009F5807">
      <w:pPr>
        <w:spacing w:after="0" w:line="480" w:lineRule="auto"/>
        <w:ind w:firstLine="720"/>
        <w:rPr>
          <w:rFonts w:ascii="Arial" w:hAnsi="Arial"/>
          <w:sz w:val="28"/>
          <w:szCs w:val="24"/>
        </w:rPr>
      </w:pPr>
      <w:r w:rsidRPr="00B163E5">
        <w:rPr>
          <w:rFonts w:ascii="Arial" w:hAnsi="Arial"/>
          <w:sz w:val="28"/>
          <w:szCs w:val="24"/>
        </w:rPr>
        <w:t xml:space="preserve">In this chapter, </w:t>
      </w:r>
      <w:r w:rsidR="005B1F41" w:rsidRPr="00B163E5">
        <w:rPr>
          <w:rFonts w:ascii="Arial" w:hAnsi="Arial"/>
          <w:sz w:val="28"/>
          <w:szCs w:val="24"/>
        </w:rPr>
        <w:t>relevant concepts and studies a</w:t>
      </w:r>
      <w:r w:rsidRPr="00B163E5">
        <w:rPr>
          <w:rFonts w:ascii="Arial" w:hAnsi="Arial"/>
          <w:sz w:val="28"/>
          <w:szCs w:val="24"/>
        </w:rPr>
        <w:t>re reviewed under the following sub topics:</w:t>
      </w:r>
    </w:p>
    <w:p w:rsidR="005B1F41" w:rsidRPr="00B163E5" w:rsidRDefault="000E17FA" w:rsidP="009F5807">
      <w:pPr>
        <w:pStyle w:val="ListParagraph"/>
        <w:numPr>
          <w:ilvl w:val="0"/>
          <w:numId w:val="16"/>
        </w:numPr>
        <w:spacing w:after="0" w:line="480" w:lineRule="auto"/>
        <w:rPr>
          <w:rFonts w:ascii="Arial" w:hAnsi="Arial"/>
          <w:sz w:val="28"/>
          <w:szCs w:val="24"/>
        </w:rPr>
      </w:pPr>
      <w:r w:rsidRPr="00B163E5">
        <w:rPr>
          <w:rFonts w:ascii="Arial" w:hAnsi="Arial"/>
          <w:sz w:val="28"/>
          <w:szCs w:val="24"/>
        </w:rPr>
        <w:t xml:space="preserve">The </w:t>
      </w:r>
      <w:r w:rsidR="005B1F41" w:rsidRPr="00B163E5">
        <w:rPr>
          <w:rFonts w:ascii="Arial" w:hAnsi="Arial"/>
          <w:sz w:val="28"/>
          <w:szCs w:val="24"/>
        </w:rPr>
        <w:t xml:space="preserve">Place </w:t>
      </w:r>
      <w:r w:rsidRPr="00B163E5">
        <w:rPr>
          <w:rFonts w:ascii="Arial" w:hAnsi="Arial"/>
          <w:sz w:val="28"/>
          <w:szCs w:val="24"/>
        </w:rPr>
        <w:t xml:space="preserve">of English in the Nigeria </w:t>
      </w:r>
      <w:r w:rsidR="005B1F41" w:rsidRPr="00B163E5">
        <w:rPr>
          <w:rFonts w:ascii="Arial" w:hAnsi="Arial"/>
          <w:sz w:val="28"/>
          <w:szCs w:val="24"/>
        </w:rPr>
        <w:t>Educational  System</w:t>
      </w:r>
      <w:r w:rsidR="00625189" w:rsidRPr="00B163E5">
        <w:rPr>
          <w:rFonts w:ascii="Arial" w:hAnsi="Arial"/>
          <w:sz w:val="28"/>
          <w:szCs w:val="24"/>
        </w:rPr>
        <w:t>.</w:t>
      </w:r>
      <w:r w:rsidRPr="00B163E5">
        <w:rPr>
          <w:rFonts w:ascii="Arial" w:hAnsi="Arial"/>
          <w:sz w:val="28"/>
          <w:szCs w:val="24"/>
        </w:rPr>
        <w:t xml:space="preserve">  </w:t>
      </w:r>
    </w:p>
    <w:p w:rsidR="005B1F41" w:rsidRPr="00B163E5" w:rsidRDefault="005B1F41" w:rsidP="009F5807">
      <w:pPr>
        <w:pStyle w:val="ListParagraph"/>
        <w:numPr>
          <w:ilvl w:val="0"/>
          <w:numId w:val="16"/>
        </w:numPr>
        <w:spacing w:after="0" w:line="480" w:lineRule="auto"/>
        <w:jc w:val="both"/>
        <w:rPr>
          <w:rFonts w:ascii="Arial" w:hAnsi="Arial"/>
          <w:sz w:val="28"/>
          <w:szCs w:val="24"/>
        </w:rPr>
      </w:pPr>
      <w:r w:rsidRPr="00B163E5">
        <w:rPr>
          <w:rFonts w:ascii="Arial" w:hAnsi="Arial"/>
          <w:sz w:val="28"/>
          <w:szCs w:val="24"/>
        </w:rPr>
        <w:t xml:space="preserve">Objectives </w:t>
      </w:r>
      <w:r w:rsidR="000E17FA" w:rsidRPr="00B163E5">
        <w:rPr>
          <w:rFonts w:ascii="Arial" w:hAnsi="Arial"/>
          <w:sz w:val="28"/>
          <w:szCs w:val="24"/>
        </w:rPr>
        <w:t xml:space="preserve">and </w:t>
      </w:r>
      <w:r w:rsidRPr="00B163E5">
        <w:rPr>
          <w:rFonts w:ascii="Arial" w:hAnsi="Arial"/>
          <w:sz w:val="28"/>
          <w:szCs w:val="24"/>
        </w:rPr>
        <w:t xml:space="preserve">Content </w:t>
      </w:r>
      <w:r w:rsidR="000E17FA" w:rsidRPr="00B163E5">
        <w:rPr>
          <w:rFonts w:ascii="Arial" w:hAnsi="Arial"/>
          <w:sz w:val="28"/>
          <w:szCs w:val="24"/>
        </w:rPr>
        <w:t xml:space="preserve">of </w:t>
      </w:r>
      <w:r w:rsidRPr="00B163E5">
        <w:rPr>
          <w:rFonts w:ascii="Arial" w:hAnsi="Arial"/>
          <w:sz w:val="28"/>
          <w:szCs w:val="24"/>
        </w:rPr>
        <w:t>Senior Secondary School</w:t>
      </w:r>
      <w:r w:rsidR="000E17FA" w:rsidRPr="00B163E5">
        <w:rPr>
          <w:rFonts w:ascii="Arial" w:hAnsi="Arial"/>
          <w:sz w:val="28"/>
          <w:szCs w:val="24"/>
        </w:rPr>
        <w:t xml:space="preserve"> </w:t>
      </w:r>
      <w:r w:rsidR="00B63933" w:rsidRPr="00B163E5">
        <w:rPr>
          <w:rFonts w:ascii="Arial" w:hAnsi="Arial"/>
          <w:sz w:val="28"/>
          <w:szCs w:val="24"/>
        </w:rPr>
        <w:t xml:space="preserve">English </w:t>
      </w:r>
      <w:r w:rsidRPr="00B163E5">
        <w:rPr>
          <w:rFonts w:ascii="Arial" w:hAnsi="Arial"/>
          <w:sz w:val="28"/>
          <w:szCs w:val="24"/>
        </w:rPr>
        <w:t>Curriculum</w:t>
      </w:r>
      <w:r w:rsidR="00625189" w:rsidRPr="00B163E5">
        <w:rPr>
          <w:rFonts w:ascii="Arial" w:hAnsi="Arial"/>
          <w:sz w:val="28"/>
          <w:szCs w:val="24"/>
        </w:rPr>
        <w:t>.</w:t>
      </w:r>
      <w:r w:rsidR="00B63933" w:rsidRPr="00B163E5">
        <w:rPr>
          <w:rFonts w:ascii="Arial" w:hAnsi="Arial"/>
          <w:sz w:val="28"/>
          <w:szCs w:val="24"/>
        </w:rPr>
        <w:t xml:space="preserve"> </w:t>
      </w:r>
    </w:p>
    <w:p w:rsidR="005B1F41" w:rsidRPr="00B163E5" w:rsidRDefault="000A2B73" w:rsidP="009F5807">
      <w:pPr>
        <w:pStyle w:val="ListParagraph"/>
        <w:numPr>
          <w:ilvl w:val="0"/>
          <w:numId w:val="16"/>
        </w:numPr>
        <w:spacing w:after="0" w:line="480" w:lineRule="auto"/>
        <w:rPr>
          <w:rFonts w:ascii="Arial" w:hAnsi="Arial"/>
          <w:sz w:val="28"/>
          <w:szCs w:val="24"/>
        </w:rPr>
      </w:pPr>
      <w:r w:rsidRPr="00B163E5">
        <w:rPr>
          <w:rFonts w:ascii="Arial" w:hAnsi="Arial"/>
          <w:sz w:val="28"/>
          <w:szCs w:val="24"/>
        </w:rPr>
        <w:t xml:space="preserve">The </w:t>
      </w:r>
      <w:r w:rsidR="005B1F41" w:rsidRPr="00B163E5">
        <w:rPr>
          <w:rFonts w:ascii="Arial" w:hAnsi="Arial"/>
          <w:sz w:val="28"/>
          <w:szCs w:val="24"/>
        </w:rPr>
        <w:t xml:space="preserve">Significance of Learner Errors </w:t>
      </w:r>
    </w:p>
    <w:p w:rsidR="005B1F41" w:rsidRPr="00B163E5" w:rsidRDefault="000A2B73" w:rsidP="009F5807">
      <w:pPr>
        <w:pStyle w:val="ListParagraph"/>
        <w:numPr>
          <w:ilvl w:val="0"/>
          <w:numId w:val="16"/>
        </w:numPr>
        <w:spacing w:after="0" w:line="480" w:lineRule="auto"/>
        <w:rPr>
          <w:rFonts w:ascii="Arial" w:hAnsi="Arial"/>
          <w:sz w:val="28"/>
          <w:szCs w:val="24"/>
        </w:rPr>
      </w:pPr>
      <w:r w:rsidRPr="00B163E5">
        <w:rPr>
          <w:rFonts w:ascii="Arial" w:hAnsi="Arial"/>
          <w:sz w:val="28"/>
          <w:szCs w:val="24"/>
        </w:rPr>
        <w:t xml:space="preserve">The </w:t>
      </w:r>
      <w:r w:rsidR="005B1F41" w:rsidRPr="00B163E5">
        <w:rPr>
          <w:rFonts w:ascii="Arial" w:hAnsi="Arial"/>
          <w:sz w:val="28"/>
          <w:szCs w:val="24"/>
        </w:rPr>
        <w:t xml:space="preserve">Meaning, Types </w:t>
      </w:r>
      <w:r w:rsidRPr="00B163E5">
        <w:rPr>
          <w:rFonts w:ascii="Arial" w:hAnsi="Arial"/>
          <w:sz w:val="28"/>
          <w:szCs w:val="24"/>
        </w:rPr>
        <w:t xml:space="preserve">and </w:t>
      </w:r>
      <w:r w:rsidR="005B1F41" w:rsidRPr="00B163E5">
        <w:rPr>
          <w:rFonts w:ascii="Arial" w:hAnsi="Arial"/>
          <w:sz w:val="28"/>
          <w:szCs w:val="24"/>
        </w:rPr>
        <w:t xml:space="preserve">Procedure </w:t>
      </w:r>
      <w:r w:rsidRPr="00B163E5">
        <w:rPr>
          <w:rFonts w:ascii="Arial" w:hAnsi="Arial"/>
          <w:sz w:val="28"/>
          <w:szCs w:val="24"/>
        </w:rPr>
        <w:t xml:space="preserve">in </w:t>
      </w:r>
      <w:r w:rsidR="005B1F41" w:rsidRPr="00B163E5">
        <w:rPr>
          <w:rFonts w:ascii="Arial" w:hAnsi="Arial"/>
          <w:sz w:val="28"/>
          <w:szCs w:val="24"/>
        </w:rPr>
        <w:t>Error Analysis</w:t>
      </w:r>
      <w:r w:rsidR="00625189" w:rsidRPr="00B163E5">
        <w:rPr>
          <w:rFonts w:ascii="Arial" w:hAnsi="Arial"/>
          <w:sz w:val="28"/>
          <w:szCs w:val="24"/>
        </w:rPr>
        <w:t>.</w:t>
      </w:r>
    </w:p>
    <w:p w:rsidR="005B1F41" w:rsidRPr="00B163E5" w:rsidRDefault="000A2B73" w:rsidP="009F5807">
      <w:pPr>
        <w:pStyle w:val="ListParagraph"/>
        <w:numPr>
          <w:ilvl w:val="0"/>
          <w:numId w:val="16"/>
        </w:numPr>
        <w:spacing w:after="0" w:line="480" w:lineRule="auto"/>
        <w:rPr>
          <w:rFonts w:ascii="Arial" w:hAnsi="Arial"/>
          <w:sz w:val="28"/>
          <w:szCs w:val="24"/>
        </w:rPr>
      </w:pPr>
      <w:r w:rsidRPr="00B163E5">
        <w:rPr>
          <w:rFonts w:ascii="Arial" w:hAnsi="Arial"/>
          <w:sz w:val="28"/>
          <w:szCs w:val="24"/>
        </w:rPr>
        <w:t xml:space="preserve">Mother </w:t>
      </w:r>
      <w:r w:rsidR="005B1F41" w:rsidRPr="00B163E5">
        <w:rPr>
          <w:rFonts w:ascii="Arial" w:hAnsi="Arial"/>
          <w:sz w:val="28"/>
          <w:szCs w:val="24"/>
        </w:rPr>
        <w:t xml:space="preserve">Tongue Interference </w:t>
      </w:r>
      <w:r w:rsidRPr="00B163E5">
        <w:rPr>
          <w:rFonts w:ascii="Arial" w:hAnsi="Arial"/>
          <w:sz w:val="28"/>
          <w:szCs w:val="24"/>
        </w:rPr>
        <w:t xml:space="preserve">in the </w:t>
      </w:r>
      <w:r w:rsidR="005B1F41" w:rsidRPr="00B163E5">
        <w:rPr>
          <w:rFonts w:ascii="Arial" w:hAnsi="Arial"/>
          <w:sz w:val="28"/>
          <w:szCs w:val="24"/>
        </w:rPr>
        <w:t xml:space="preserve">Use </w:t>
      </w:r>
      <w:r w:rsidRPr="00B163E5">
        <w:rPr>
          <w:rFonts w:ascii="Arial" w:hAnsi="Arial"/>
          <w:sz w:val="28"/>
          <w:szCs w:val="24"/>
        </w:rPr>
        <w:t>of English in Nigeria</w:t>
      </w:r>
      <w:r w:rsidR="00625189" w:rsidRPr="00B163E5">
        <w:rPr>
          <w:rFonts w:ascii="Arial" w:hAnsi="Arial"/>
          <w:sz w:val="28"/>
          <w:szCs w:val="24"/>
        </w:rPr>
        <w:t>.</w:t>
      </w:r>
    </w:p>
    <w:p w:rsidR="000A2B73" w:rsidRPr="00B163E5" w:rsidRDefault="000A2B73" w:rsidP="009F5807">
      <w:pPr>
        <w:pStyle w:val="ListParagraph"/>
        <w:numPr>
          <w:ilvl w:val="0"/>
          <w:numId w:val="16"/>
        </w:numPr>
        <w:spacing w:after="0" w:line="480" w:lineRule="auto"/>
        <w:rPr>
          <w:rFonts w:ascii="Arial" w:hAnsi="Arial"/>
          <w:sz w:val="28"/>
          <w:szCs w:val="24"/>
        </w:rPr>
      </w:pPr>
      <w:r w:rsidRPr="00B163E5">
        <w:rPr>
          <w:rFonts w:ascii="Arial" w:hAnsi="Arial"/>
          <w:sz w:val="28"/>
          <w:szCs w:val="24"/>
        </w:rPr>
        <w:t xml:space="preserve">Appraisal of the </w:t>
      </w:r>
      <w:r w:rsidR="00F226B7" w:rsidRPr="00B163E5">
        <w:rPr>
          <w:rFonts w:ascii="Arial" w:hAnsi="Arial"/>
          <w:sz w:val="28"/>
          <w:szCs w:val="24"/>
        </w:rPr>
        <w:t>Literature Reviewed</w:t>
      </w:r>
      <w:r w:rsidRPr="00B163E5">
        <w:rPr>
          <w:rFonts w:ascii="Arial" w:hAnsi="Arial"/>
          <w:sz w:val="28"/>
          <w:szCs w:val="24"/>
        </w:rPr>
        <w:t>.</w:t>
      </w:r>
    </w:p>
    <w:p w:rsidR="000A2B73" w:rsidRPr="00B163E5" w:rsidRDefault="000A2B73" w:rsidP="009F5807">
      <w:pPr>
        <w:spacing w:after="0" w:line="480" w:lineRule="auto"/>
        <w:ind w:left="360"/>
        <w:rPr>
          <w:rFonts w:ascii="Arial" w:hAnsi="Arial"/>
          <w:b/>
          <w:sz w:val="28"/>
          <w:szCs w:val="24"/>
        </w:rPr>
      </w:pPr>
      <w:r w:rsidRPr="00B163E5">
        <w:rPr>
          <w:rFonts w:ascii="Arial" w:hAnsi="Arial"/>
          <w:b/>
          <w:sz w:val="28"/>
          <w:szCs w:val="24"/>
        </w:rPr>
        <w:t xml:space="preserve">The Place of English in the Nigeria Educational System </w:t>
      </w:r>
    </w:p>
    <w:p w:rsidR="005B1F41" w:rsidRPr="00B163E5" w:rsidRDefault="000A2B73" w:rsidP="009F5807">
      <w:pPr>
        <w:spacing w:after="0" w:line="480" w:lineRule="auto"/>
        <w:ind w:firstLine="720"/>
        <w:jc w:val="both"/>
        <w:rPr>
          <w:rFonts w:ascii="Arial" w:hAnsi="Arial"/>
          <w:sz w:val="28"/>
          <w:szCs w:val="24"/>
        </w:rPr>
      </w:pPr>
      <w:r w:rsidRPr="00B163E5">
        <w:rPr>
          <w:rFonts w:ascii="Arial" w:hAnsi="Arial"/>
          <w:sz w:val="28"/>
          <w:szCs w:val="24"/>
        </w:rPr>
        <w:t xml:space="preserve">English language is the official language that plays a very dominant </w:t>
      </w:r>
      <w:r w:rsidR="005B1F41" w:rsidRPr="00B163E5">
        <w:rPr>
          <w:rFonts w:ascii="Arial" w:hAnsi="Arial"/>
          <w:sz w:val="28"/>
          <w:szCs w:val="24"/>
        </w:rPr>
        <w:t>communicative role in Nigeria</w:t>
      </w:r>
      <w:r w:rsidRPr="00B163E5">
        <w:rPr>
          <w:rFonts w:ascii="Arial" w:hAnsi="Arial"/>
          <w:sz w:val="28"/>
          <w:szCs w:val="24"/>
        </w:rPr>
        <w:t>. It is taught in the basic school</w:t>
      </w:r>
      <w:r w:rsidR="00426D8E" w:rsidRPr="00B163E5">
        <w:rPr>
          <w:rFonts w:ascii="Arial" w:hAnsi="Arial"/>
          <w:sz w:val="28"/>
          <w:szCs w:val="24"/>
        </w:rPr>
        <w:t>s</w:t>
      </w:r>
      <w:r w:rsidRPr="00B163E5">
        <w:rPr>
          <w:rFonts w:ascii="Arial" w:hAnsi="Arial"/>
          <w:sz w:val="28"/>
          <w:szCs w:val="24"/>
        </w:rPr>
        <w:t xml:space="preserve"> and used for instruction in upper basic, senior secondary and in tertiary institutions. All government official</w:t>
      </w:r>
      <w:r w:rsidR="00EB4905" w:rsidRPr="00B163E5">
        <w:rPr>
          <w:rFonts w:ascii="Arial" w:hAnsi="Arial"/>
          <w:sz w:val="28"/>
          <w:szCs w:val="24"/>
        </w:rPr>
        <w:t>s</w:t>
      </w:r>
      <w:r w:rsidRPr="00B163E5">
        <w:rPr>
          <w:rFonts w:ascii="Arial" w:hAnsi="Arial"/>
          <w:sz w:val="28"/>
          <w:szCs w:val="24"/>
        </w:rPr>
        <w:t xml:space="preserve"> speak English and use it to </w:t>
      </w:r>
      <w:r w:rsidR="005B1F41" w:rsidRPr="00B163E5">
        <w:rPr>
          <w:rFonts w:ascii="Arial" w:hAnsi="Arial"/>
          <w:sz w:val="28"/>
          <w:szCs w:val="24"/>
        </w:rPr>
        <w:t xml:space="preserve">remove </w:t>
      </w:r>
      <w:r w:rsidRPr="00B163E5">
        <w:rPr>
          <w:rFonts w:ascii="Arial" w:hAnsi="Arial"/>
          <w:sz w:val="28"/>
          <w:szCs w:val="24"/>
        </w:rPr>
        <w:t xml:space="preserve">the language barriers </w:t>
      </w:r>
      <w:r w:rsidR="005B1F41" w:rsidRPr="00B163E5">
        <w:rPr>
          <w:rFonts w:ascii="Arial" w:hAnsi="Arial"/>
          <w:sz w:val="28"/>
          <w:szCs w:val="24"/>
        </w:rPr>
        <w:t xml:space="preserve">created </w:t>
      </w:r>
      <w:r w:rsidRPr="00B163E5">
        <w:rPr>
          <w:rFonts w:ascii="Arial" w:hAnsi="Arial"/>
          <w:sz w:val="28"/>
          <w:szCs w:val="24"/>
        </w:rPr>
        <w:t>by Nigerian ethnic diversity. Many of the university trained elite use English as one of the language</w:t>
      </w:r>
      <w:r w:rsidR="005B1F41" w:rsidRPr="00B163E5">
        <w:rPr>
          <w:rFonts w:ascii="Arial" w:hAnsi="Arial"/>
          <w:sz w:val="28"/>
          <w:szCs w:val="24"/>
        </w:rPr>
        <w:t>s</w:t>
      </w:r>
      <w:r w:rsidRPr="00B163E5">
        <w:rPr>
          <w:rFonts w:ascii="Arial" w:hAnsi="Arial"/>
          <w:sz w:val="28"/>
          <w:szCs w:val="24"/>
        </w:rPr>
        <w:t xml:space="preserve"> in their homes</w:t>
      </w:r>
      <w:r w:rsidR="005B1F41" w:rsidRPr="00B163E5">
        <w:rPr>
          <w:rFonts w:ascii="Arial" w:hAnsi="Arial"/>
          <w:sz w:val="28"/>
          <w:szCs w:val="24"/>
        </w:rPr>
        <w:t>.</w:t>
      </w:r>
      <w:r w:rsidRPr="00B163E5">
        <w:rPr>
          <w:rFonts w:ascii="Arial" w:hAnsi="Arial"/>
          <w:sz w:val="28"/>
          <w:szCs w:val="24"/>
        </w:rPr>
        <w:t xml:space="preserve"> </w:t>
      </w:r>
      <w:r w:rsidR="005B1F41" w:rsidRPr="00B163E5">
        <w:rPr>
          <w:rFonts w:ascii="Arial" w:hAnsi="Arial"/>
          <w:sz w:val="28"/>
          <w:szCs w:val="24"/>
        </w:rPr>
        <w:t xml:space="preserve"> They </w:t>
      </w:r>
      <w:r w:rsidRPr="00B163E5">
        <w:rPr>
          <w:rFonts w:ascii="Arial" w:hAnsi="Arial"/>
          <w:sz w:val="28"/>
          <w:szCs w:val="24"/>
        </w:rPr>
        <w:t>also send their wards to pre-basic schools that provide a head start in English.</w:t>
      </w:r>
      <w:r w:rsidR="005B1F41" w:rsidRPr="00B163E5">
        <w:rPr>
          <w:rFonts w:ascii="Arial" w:hAnsi="Arial"/>
          <w:sz w:val="28"/>
          <w:szCs w:val="24"/>
        </w:rPr>
        <w:t xml:space="preserve"> </w:t>
      </w:r>
      <w:r w:rsidRPr="00B163E5">
        <w:rPr>
          <w:rFonts w:ascii="Arial" w:hAnsi="Arial"/>
          <w:sz w:val="28"/>
          <w:szCs w:val="24"/>
        </w:rPr>
        <w:t xml:space="preserve">English language </w:t>
      </w:r>
      <w:r w:rsidR="00F226B7" w:rsidRPr="00B163E5">
        <w:rPr>
          <w:rFonts w:ascii="Arial" w:hAnsi="Arial"/>
          <w:sz w:val="28"/>
          <w:szCs w:val="24"/>
        </w:rPr>
        <w:t xml:space="preserve">is </w:t>
      </w:r>
      <w:r w:rsidRPr="00B163E5">
        <w:rPr>
          <w:rFonts w:ascii="Arial" w:hAnsi="Arial"/>
          <w:sz w:val="28"/>
          <w:szCs w:val="24"/>
        </w:rPr>
        <w:t xml:space="preserve">an official language </w:t>
      </w:r>
      <w:r w:rsidR="00E928FA" w:rsidRPr="00B163E5">
        <w:rPr>
          <w:rFonts w:ascii="Arial" w:hAnsi="Arial"/>
          <w:sz w:val="28"/>
          <w:szCs w:val="24"/>
        </w:rPr>
        <w:t>that enj</w:t>
      </w:r>
      <w:r w:rsidRPr="00B163E5">
        <w:rPr>
          <w:rFonts w:ascii="Arial" w:hAnsi="Arial"/>
          <w:sz w:val="28"/>
          <w:szCs w:val="24"/>
        </w:rPr>
        <w:t xml:space="preserve">oys high status within the nation. It is the language of </w:t>
      </w:r>
      <w:r w:rsidR="00E928FA" w:rsidRPr="00B163E5">
        <w:rPr>
          <w:rFonts w:ascii="Arial" w:hAnsi="Arial"/>
          <w:sz w:val="28"/>
          <w:szCs w:val="24"/>
        </w:rPr>
        <w:t>education, administration, government, commerc</w:t>
      </w:r>
      <w:r w:rsidR="00F226B7" w:rsidRPr="00B163E5">
        <w:rPr>
          <w:rFonts w:ascii="Arial" w:hAnsi="Arial"/>
          <w:sz w:val="28"/>
          <w:szCs w:val="24"/>
        </w:rPr>
        <w:t>e,</w:t>
      </w:r>
      <w:r w:rsidR="00E928FA" w:rsidRPr="00B163E5">
        <w:rPr>
          <w:rFonts w:ascii="Arial" w:hAnsi="Arial"/>
          <w:sz w:val="28"/>
          <w:szCs w:val="24"/>
        </w:rPr>
        <w:t xml:space="preserve"> external communication and general utility</w:t>
      </w:r>
      <w:r w:rsidR="004D6DC7" w:rsidRPr="00B163E5">
        <w:rPr>
          <w:rFonts w:ascii="Arial" w:hAnsi="Arial"/>
          <w:sz w:val="28"/>
          <w:szCs w:val="24"/>
        </w:rPr>
        <w:t xml:space="preserve"> (Lawal, 201</w:t>
      </w:r>
      <w:r w:rsidR="005B1F41" w:rsidRPr="00B163E5">
        <w:rPr>
          <w:rFonts w:ascii="Arial" w:hAnsi="Arial"/>
          <w:sz w:val="28"/>
          <w:szCs w:val="24"/>
        </w:rPr>
        <w:t>5).</w:t>
      </w:r>
    </w:p>
    <w:p w:rsidR="000A2B73" w:rsidRPr="00B163E5" w:rsidRDefault="005B1F41" w:rsidP="009F5807">
      <w:pPr>
        <w:spacing w:after="0" w:line="480" w:lineRule="auto"/>
        <w:ind w:firstLine="720"/>
        <w:jc w:val="both"/>
        <w:rPr>
          <w:rFonts w:ascii="Arial" w:hAnsi="Arial"/>
          <w:sz w:val="28"/>
          <w:szCs w:val="24"/>
        </w:rPr>
      </w:pPr>
      <w:r w:rsidRPr="00B163E5">
        <w:rPr>
          <w:rFonts w:ascii="Arial" w:hAnsi="Arial"/>
          <w:sz w:val="28"/>
          <w:szCs w:val="24"/>
        </w:rPr>
        <w:t xml:space="preserve"> </w:t>
      </w:r>
      <w:r w:rsidR="002A274E" w:rsidRPr="00B163E5">
        <w:rPr>
          <w:rFonts w:ascii="Arial" w:hAnsi="Arial"/>
          <w:sz w:val="28"/>
          <w:szCs w:val="24"/>
        </w:rPr>
        <w:t>Adegbija</w:t>
      </w:r>
      <w:r w:rsidR="00E928FA" w:rsidRPr="00B163E5">
        <w:rPr>
          <w:rFonts w:ascii="Arial" w:hAnsi="Arial"/>
          <w:sz w:val="28"/>
          <w:szCs w:val="24"/>
        </w:rPr>
        <w:t xml:space="preserve"> </w:t>
      </w:r>
      <w:r w:rsidR="004D6DC7" w:rsidRPr="00B163E5">
        <w:rPr>
          <w:rFonts w:ascii="Arial" w:hAnsi="Arial"/>
          <w:sz w:val="28"/>
          <w:szCs w:val="24"/>
        </w:rPr>
        <w:t>(201</w:t>
      </w:r>
      <w:r w:rsidR="002A274E" w:rsidRPr="00B163E5">
        <w:rPr>
          <w:rFonts w:ascii="Arial" w:hAnsi="Arial"/>
          <w:sz w:val="28"/>
          <w:szCs w:val="24"/>
        </w:rPr>
        <w:t xml:space="preserve">9) </w:t>
      </w:r>
      <w:r w:rsidR="0046400D" w:rsidRPr="00B163E5">
        <w:rPr>
          <w:rFonts w:ascii="Arial" w:hAnsi="Arial"/>
          <w:sz w:val="28"/>
          <w:szCs w:val="24"/>
        </w:rPr>
        <w:t>summarized</w:t>
      </w:r>
      <w:r w:rsidR="002A274E" w:rsidRPr="00B163E5">
        <w:rPr>
          <w:rFonts w:ascii="Arial" w:hAnsi="Arial"/>
          <w:sz w:val="28"/>
          <w:szCs w:val="24"/>
        </w:rPr>
        <w:t xml:space="preserve"> the status of English as the predominant language of international diplomacy and interaction. Ogunle</w:t>
      </w:r>
      <w:r w:rsidR="0046400D" w:rsidRPr="00B163E5">
        <w:rPr>
          <w:rFonts w:ascii="Arial" w:hAnsi="Arial"/>
          <w:sz w:val="28"/>
          <w:szCs w:val="24"/>
        </w:rPr>
        <w:t>y</w:t>
      </w:r>
      <w:r w:rsidR="002A274E" w:rsidRPr="00B163E5">
        <w:rPr>
          <w:rFonts w:ascii="Arial" w:hAnsi="Arial"/>
          <w:sz w:val="28"/>
          <w:szCs w:val="24"/>
        </w:rPr>
        <w:t>e (2007)</w:t>
      </w:r>
      <w:r w:rsidR="0046400D" w:rsidRPr="00B163E5">
        <w:rPr>
          <w:rFonts w:ascii="Arial" w:hAnsi="Arial"/>
          <w:sz w:val="28"/>
          <w:szCs w:val="24"/>
        </w:rPr>
        <w:t xml:space="preserve"> observed that in 1882, there was an educational ordinance which declared English language as the language of instruction in Nigerian schools. The National </w:t>
      </w:r>
      <w:r w:rsidR="00EB4905" w:rsidRPr="00B163E5">
        <w:rPr>
          <w:rFonts w:ascii="Arial" w:hAnsi="Arial"/>
          <w:sz w:val="28"/>
          <w:szCs w:val="24"/>
        </w:rPr>
        <w:t xml:space="preserve">Council </w:t>
      </w:r>
      <w:r w:rsidR="0046400D" w:rsidRPr="00B163E5">
        <w:rPr>
          <w:rFonts w:ascii="Arial" w:hAnsi="Arial"/>
          <w:sz w:val="28"/>
          <w:szCs w:val="24"/>
        </w:rPr>
        <w:t xml:space="preserve">for Education </w:t>
      </w:r>
      <w:r w:rsidR="00F226B7" w:rsidRPr="00B163E5">
        <w:rPr>
          <w:rFonts w:ascii="Arial" w:hAnsi="Arial"/>
          <w:sz w:val="28"/>
          <w:szCs w:val="24"/>
        </w:rPr>
        <w:t>(</w:t>
      </w:r>
      <w:r w:rsidR="004D6DC7" w:rsidRPr="00B163E5">
        <w:rPr>
          <w:rFonts w:ascii="Arial" w:hAnsi="Arial"/>
          <w:sz w:val="28"/>
          <w:szCs w:val="24"/>
        </w:rPr>
        <w:t>201</w:t>
      </w:r>
      <w:r w:rsidR="0046400D" w:rsidRPr="00B163E5">
        <w:rPr>
          <w:rFonts w:ascii="Arial" w:hAnsi="Arial"/>
          <w:sz w:val="28"/>
          <w:szCs w:val="24"/>
        </w:rPr>
        <w:t>5)</w:t>
      </w:r>
      <w:r w:rsidRPr="00B163E5">
        <w:rPr>
          <w:rFonts w:ascii="Arial" w:hAnsi="Arial"/>
          <w:sz w:val="28"/>
          <w:szCs w:val="24"/>
        </w:rPr>
        <w:t>,</w:t>
      </w:r>
      <w:r w:rsidR="0046400D" w:rsidRPr="00B163E5">
        <w:rPr>
          <w:rFonts w:ascii="Arial" w:hAnsi="Arial"/>
          <w:sz w:val="28"/>
          <w:szCs w:val="24"/>
        </w:rPr>
        <w:t xml:space="preserve"> in line with the </w:t>
      </w:r>
      <w:r w:rsidR="00D5141A" w:rsidRPr="00B163E5">
        <w:rPr>
          <w:rFonts w:ascii="Arial" w:hAnsi="Arial"/>
          <w:sz w:val="28"/>
          <w:szCs w:val="24"/>
        </w:rPr>
        <w:t xml:space="preserve">Federal Republic of Nigeria’s </w:t>
      </w:r>
      <w:r w:rsidR="0046400D" w:rsidRPr="00B163E5">
        <w:rPr>
          <w:rFonts w:ascii="Arial" w:hAnsi="Arial"/>
          <w:sz w:val="28"/>
          <w:szCs w:val="24"/>
        </w:rPr>
        <w:t xml:space="preserve">National Policy on </w:t>
      </w:r>
      <w:r w:rsidRPr="00B163E5">
        <w:rPr>
          <w:rFonts w:ascii="Arial" w:hAnsi="Arial"/>
          <w:sz w:val="28"/>
          <w:szCs w:val="24"/>
        </w:rPr>
        <w:t xml:space="preserve">Education </w:t>
      </w:r>
      <w:r w:rsidR="0046400D" w:rsidRPr="00B163E5">
        <w:rPr>
          <w:rFonts w:ascii="Arial" w:hAnsi="Arial"/>
          <w:sz w:val="28"/>
          <w:szCs w:val="24"/>
        </w:rPr>
        <w:t>(20</w:t>
      </w:r>
      <w:r w:rsidR="004D6DC7" w:rsidRPr="00B163E5">
        <w:rPr>
          <w:rFonts w:ascii="Arial" w:hAnsi="Arial"/>
          <w:sz w:val="28"/>
          <w:szCs w:val="24"/>
        </w:rPr>
        <w:t>1</w:t>
      </w:r>
      <w:r w:rsidR="0046400D" w:rsidRPr="00B163E5">
        <w:rPr>
          <w:rFonts w:ascii="Arial" w:hAnsi="Arial"/>
          <w:sz w:val="28"/>
          <w:szCs w:val="24"/>
        </w:rPr>
        <w:t>4)</w:t>
      </w:r>
      <w:r w:rsidRPr="00B163E5">
        <w:rPr>
          <w:rFonts w:ascii="Arial" w:hAnsi="Arial"/>
          <w:sz w:val="28"/>
          <w:szCs w:val="24"/>
        </w:rPr>
        <w:t>,</w:t>
      </w:r>
      <w:r w:rsidR="0046400D" w:rsidRPr="00B163E5">
        <w:rPr>
          <w:rFonts w:ascii="Arial" w:hAnsi="Arial"/>
          <w:sz w:val="28"/>
          <w:szCs w:val="24"/>
        </w:rPr>
        <w:t xml:space="preserve"> developed a document for the teaching of English language in secondary schools which would help the students attain a high level of proficiency in the use of English language</w:t>
      </w:r>
      <w:r w:rsidR="00F226B7" w:rsidRPr="00B163E5">
        <w:rPr>
          <w:rFonts w:ascii="Arial" w:hAnsi="Arial"/>
          <w:sz w:val="28"/>
          <w:szCs w:val="24"/>
        </w:rPr>
        <w:t>.</w:t>
      </w:r>
      <w:r w:rsidR="0046400D" w:rsidRPr="00B163E5">
        <w:rPr>
          <w:rFonts w:ascii="Arial" w:hAnsi="Arial"/>
          <w:sz w:val="28"/>
          <w:szCs w:val="24"/>
        </w:rPr>
        <w:t xml:space="preserve"> </w:t>
      </w:r>
    </w:p>
    <w:p w:rsidR="00EB4905" w:rsidRPr="00B163E5" w:rsidRDefault="0046400D" w:rsidP="009F5807">
      <w:pPr>
        <w:spacing w:after="0" w:line="480" w:lineRule="auto"/>
        <w:ind w:firstLine="720"/>
        <w:jc w:val="both"/>
        <w:rPr>
          <w:rFonts w:ascii="Arial" w:hAnsi="Arial"/>
          <w:sz w:val="28"/>
          <w:szCs w:val="24"/>
        </w:rPr>
      </w:pPr>
      <w:r w:rsidRPr="00B163E5">
        <w:rPr>
          <w:rFonts w:ascii="Arial" w:hAnsi="Arial"/>
          <w:sz w:val="28"/>
          <w:szCs w:val="24"/>
        </w:rPr>
        <w:t xml:space="preserve">English language has continued to play a prominent role in the pursuit </w:t>
      </w:r>
      <w:r w:rsidR="009200FA" w:rsidRPr="00B163E5">
        <w:rPr>
          <w:rFonts w:ascii="Arial" w:hAnsi="Arial"/>
          <w:sz w:val="28"/>
          <w:szCs w:val="24"/>
        </w:rPr>
        <w:t>of education in Nigeria. The language has served as a school subject as well as a medium through which other subjects in the school curriculum are taught. Proper knowledge of the language is therefore need</w:t>
      </w:r>
      <w:r w:rsidR="00EB4905" w:rsidRPr="00B163E5">
        <w:rPr>
          <w:rFonts w:ascii="Arial" w:hAnsi="Arial"/>
          <w:sz w:val="28"/>
          <w:szCs w:val="24"/>
        </w:rPr>
        <w:t>ed</w:t>
      </w:r>
      <w:r w:rsidR="009200FA" w:rsidRPr="00B163E5">
        <w:rPr>
          <w:rFonts w:ascii="Arial" w:hAnsi="Arial"/>
          <w:sz w:val="28"/>
          <w:szCs w:val="24"/>
        </w:rPr>
        <w:t xml:space="preserve"> by students if they are to succeed in their educational pursuit. Students who fail English at the school certificate level fin</w:t>
      </w:r>
      <w:r w:rsidR="00EB4905" w:rsidRPr="00B163E5">
        <w:rPr>
          <w:rFonts w:ascii="Arial" w:hAnsi="Arial"/>
          <w:sz w:val="28"/>
          <w:szCs w:val="24"/>
        </w:rPr>
        <w:t>d</w:t>
      </w:r>
      <w:r w:rsidR="009200FA" w:rsidRPr="00B163E5">
        <w:rPr>
          <w:rFonts w:ascii="Arial" w:hAnsi="Arial"/>
          <w:sz w:val="28"/>
          <w:szCs w:val="24"/>
        </w:rPr>
        <w:t xml:space="preserve"> it difficult to gain admission into t</w:t>
      </w:r>
      <w:r w:rsidR="008D1A82" w:rsidRPr="00B163E5">
        <w:rPr>
          <w:rFonts w:ascii="Arial" w:hAnsi="Arial"/>
          <w:sz w:val="28"/>
          <w:szCs w:val="24"/>
        </w:rPr>
        <w:t xml:space="preserve">ertiary institution (Lawal </w:t>
      </w:r>
      <w:r w:rsidR="004D6DC7" w:rsidRPr="00B163E5">
        <w:rPr>
          <w:rFonts w:ascii="Arial" w:hAnsi="Arial"/>
          <w:sz w:val="28"/>
          <w:szCs w:val="24"/>
        </w:rPr>
        <w:t>201</w:t>
      </w:r>
      <w:r w:rsidR="008D1A82" w:rsidRPr="00B163E5">
        <w:rPr>
          <w:rFonts w:ascii="Arial" w:hAnsi="Arial"/>
          <w:sz w:val="28"/>
          <w:szCs w:val="24"/>
        </w:rPr>
        <w:t>5</w:t>
      </w:r>
      <w:r w:rsidR="009200FA" w:rsidRPr="00B163E5">
        <w:rPr>
          <w:rFonts w:ascii="Arial" w:hAnsi="Arial"/>
          <w:sz w:val="28"/>
          <w:szCs w:val="24"/>
        </w:rPr>
        <w:t>).</w:t>
      </w:r>
    </w:p>
    <w:p w:rsidR="009200FA" w:rsidRPr="00B163E5" w:rsidRDefault="009200FA" w:rsidP="009F5807">
      <w:pPr>
        <w:spacing w:after="0" w:line="480" w:lineRule="auto"/>
        <w:ind w:firstLine="720"/>
        <w:jc w:val="both"/>
        <w:rPr>
          <w:rFonts w:ascii="Arial" w:hAnsi="Arial"/>
          <w:sz w:val="28"/>
          <w:szCs w:val="24"/>
        </w:rPr>
      </w:pPr>
      <w:r w:rsidRPr="00B163E5">
        <w:rPr>
          <w:rFonts w:ascii="Arial" w:hAnsi="Arial"/>
          <w:sz w:val="28"/>
          <w:szCs w:val="24"/>
        </w:rPr>
        <w:t xml:space="preserve">The place of English language in </w:t>
      </w:r>
      <w:r w:rsidR="009E1EFA" w:rsidRPr="00B163E5">
        <w:rPr>
          <w:rFonts w:ascii="Arial" w:hAnsi="Arial"/>
          <w:sz w:val="28"/>
          <w:szCs w:val="24"/>
        </w:rPr>
        <w:t xml:space="preserve">the </w:t>
      </w:r>
      <w:r w:rsidRPr="00B163E5">
        <w:rPr>
          <w:rFonts w:ascii="Arial" w:hAnsi="Arial"/>
          <w:sz w:val="28"/>
          <w:szCs w:val="24"/>
        </w:rPr>
        <w:t>educational system is  very high</w:t>
      </w:r>
      <w:r w:rsidR="009E1EFA" w:rsidRPr="00B163E5">
        <w:rPr>
          <w:rFonts w:ascii="Arial" w:hAnsi="Arial"/>
          <w:sz w:val="28"/>
          <w:szCs w:val="24"/>
        </w:rPr>
        <w:t>,</w:t>
      </w:r>
      <w:r w:rsidRPr="00B163E5">
        <w:rPr>
          <w:rFonts w:ascii="Arial" w:hAnsi="Arial"/>
          <w:sz w:val="28"/>
          <w:szCs w:val="24"/>
        </w:rPr>
        <w:t xml:space="preserve"> to the extent that the constitution of the </w:t>
      </w:r>
      <w:r w:rsidR="009E1EFA" w:rsidRPr="00B163E5">
        <w:rPr>
          <w:rFonts w:ascii="Arial" w:hAnsi="Arial"/>
          <w:sz w:val="28"/>
          <w:szCs w:val="24"/>
        </w:rPr>
        <w:t xml:space="preserve">Federal Republic </w:t>
      </w:r>
      <w:r w:rsidRPr="00B163E5">
        <w:rPr>
          <w:rFonts w:ascii="Arial" w:hAnsi="Arial"/>
          <w:sz w:val="28"/>
          <w:szCs w:val="24"/>
        </w:rPr>
        <w:t>of Nigeria is written in English language. And despite the fact that English language is not one of the local language</w:t>
      </w:r>
      <w:r w:rsidR="00F226B7" w:rsidRPr="00B163E5">
        <w:rPr>
          <w:rFonts w:ascii="Arial" w:hAnsi="Arial"/>
          <w:sz w:val="28"/>
          <w:szCs w:val="24"/>
        </w:rPr>
        <w:t>s</w:t>
      </w:r>
      <w:r w:rsidRPr="00B163E5">
        <w:rPr>
          <w:rFonts w:ascii="Arial" w:hAnsi="Arial"/>
          <w:sz w:val="28"/>
          <w:szCs w:val="24"/>
        </w:rPr>
        <w:t xml:space="preserve"> in the country</w:t>
      </w:r>
      <w:r w:rsidR="00F226B7" w:rsidRPr="00B163E5">
        <w:rPr>
          <w:rFonts w:ascii="Arial" w:hAnsi="Arial"/>
          <w:sz w:val="28"/>
          <w:szCs w:val="24"/>
        </w:rPr>
        <w:t>,</w:t>
      </w:r>
      <w:r w:rsidRPr="00B163E5">
        <w:rPr>
          <w:rFonts w:ascii="Arial" w:hAnsi="Arial"/>
          <w:sz w:val="28"/>
          <w:szCs w:val="24"/>
        </w:rPr>
        <w:t xml:space="preserve"> preference </w:t>
      </w:r>
      <w:r w:rsidR="00484789" w:rsidRPr="00B163E5">
        <w:rPr>
          <w:rFonts w:ascii="Arial" w:hAnsi="Arial"/>
          <w:sz w:val="28"/>
          <w:szCs w:val="24"/>
        </w:rPr>
        <w:t xml:space="preserve"> is given to  it th</w:t>
      </w:r>
      <w:r w:rsidR="00F226B7" w:rsidRPr="00B163E5">
        <w:rPr>
          <w:rFonts w:ascii="Arial" w:hAnsi="Arial"/>
          <w:sz w:val="28"/>
          <w:szCs w:val="24"/>
        </w:rPr>
        <w:t>an</w:t>
      </w:r>
      <w:r w:rsidR="00484789" w:rsidRPr="00B163E5">
        <w:rPr>
          <w:rFonts w:ascii="Arial" w:hAnsi="Arial"/>
          <w:sz w:val="28"/>
          <w:szCs w:val="24"/>
        </w:rPr>
        <w:t xml:space="preserve"> any other indigenous language of the country. Section 55 of the 1999  constitution of the Federal Republic of Nigeria (FRN) states that “the business of the National Assembly shall be conducted in English, and in Hausa, Ibo and Yoruba when adequate arr</w:t>
      </w:r>
      <w:r w:rsidR="00F226B7" w:rsidRPr="00B163E5">
        <w:rPr>
          <w:rFonts w:ascii="Arial" w:hAnsi="Arial"/>
          <w:sz w:val="28"/>
          <w:szCs w:val="24"/>
        </w:rPr>
        <w:t>angement have been made thereof</w:t>
      </w:r>
      <w:r w:rsidR="00426D8E" w:rsidRPr="00B163E5">
        <w:rPr>
          <w:rFonts w:ascii="Arial" w:hAnsi="Arial"/>
          <w:sz w:val="28"/>
          <w:szCs w:val="24"/>
        </w:rPr>
        <w:t>, (1999 constitution).</w:t>
      </w:r>
      <w:r w:rsidR="00484789" w:rsidRPr="00B163E5">
        <w:rPr>
          <w:rFonts w:ascii="Arial" w:hAnsi="Arial"/>
          <w:sz w:val="28"/>
          <w:szCs w:val="24"/>
        </w:rPr>
        <w:t xml:space="preserve"> </w:t>
      </w:r>
      <w:r w:rsidR="00F226B7" w:rsidRPr="00B163E5">
        <w:rPr>
          <w:rFonts w:ascii="Arial" w:hAnsi="Arial"/>
          <w:sz w:val="28"/>
          <w:szCs w:val="24"/>
        </w:rPr>
        <w:t xml:space="preserve">This </w:t>
      </w:r>
      <w:r w:rsidR="00484789" w:rsidRPr="00B163E5">
        <w:rPr>
          <w:rFonts w:ascii="Arial" w:hAnsi="Arial"/>
          <w:sz w:val="28"/>
          <w:szCs w:val="24"/>
        </w:rPr>
        <w:t>show</w:t>
      </w:r>
      <w:r w:rsidR="009E1EFA" w:rsidRPr="00B163E5">
        <w:rPr>
          <w:rFonts w:ascii="Arial" w:hAnsi="Arial"/>
          <w:sz w:val="28"/>
          <w:szCs w:val="24"/>
        </w:rPr>
        <w:t>s</w:t>
      </w:r>
      <w:r w:rsidR="00484789" w:rsidRPr="00B163E5">
        <w:rPr>
          <w:rFonts w:ascii="Arial" w:hAnsi="Arial"/>
          <w:sz w:val="28"/>
          <w:szCs w:val="24"/>
        </w:rPr>
        <w:t xml:space="preserve"> that English language remains the general and acceptable language of the country</w:t>
      </w:r>
      <w:r w:rsidR="009E1EFA" w:rsidRPr="00B163E5">
        <w:rPr>
          <w:rFonts w:ascii="Arial" w:hAnsi="Arial"/>
          <w:sz w:val="28"/>
          <w:szCs w:val="24"/>
        </w:rPr>
        <w:t>.</w:t>
      </w:r>
    </w:p>
    <w:p w:rsidR="00EB4905" w:rsidRPr="00B163E5" w:rsidRDefault="00EB4905" w:rsidP="009F5807">
      <w:pPr>
        <w:spacing w:after="0" w:line="480" w:lineRule="auto"/>
        <w:ind w:firstLine="720"/>
        <w:jc w:val="both"/>
        <w:rPr>
          <w:rFonts w:ascii="Arial" w:hAnsi="Arial"/>
          <w:sz w:val="28"/>
          <w:szCs w:val="24"/>
        </w:rPr>
      </w:pPr>
      <w:r w:rsidRPr="00B163E5">
        <w:rPr>
          <w:rFonts w:ascii="Arial" w:hAnsi="Arial"/>
          <w:sz w:val="28"/>
          <w:szCs w:val="24"/>
        </w:rPr>
        <w:t xml:space="preserve">In the </w:t>
      </w:r>
      <w:r w:rsidR="009E1EFA" w:rsidRPr="00B163E5">
        <w:rPr>
          <w:rFonts w:ascii="Arial" w:hAnsi="Arial"/>
          <w:sz w:val="28"/>
          <w:szCs w:val="24"/>
        </w:rPr>
        <w:t xml:space="preserve">National Policy </w:t>
      </w:r>
      <w:r w:rsidRPr="00B163E5">
        <w:rPr>
          <w:rFonts w:ascii="Arial" w:hAnsi="Arial"/>
          <w:sz w:val="28"/>
          <w:szCs w:val="24"/>
        </w:rPr>
        <w:t xml:space="preserve">on </w:t>
      </w:r>
      <w:r w:rsidR="009E1EFA" w:rsidRPr="00B163E5">
        <w:rPr>
          <w:rFonts w:ascii="Arial" w:hAnsi="Arial"/>
          <w:sz w:val="28"/>
          <w:szCs w:val="24"/>
        </w:rPr>
        <w:t xml:space="preserve">Education </w:t>
      </w:r>
      <w:r w:rsidRPr="00B163E5">
        <w:rPr>
          <w:rFonts w:ascii="Arial" w:hAnsi="Arial"/>
          <w:sz w:val="28"/>
          <w:szCs w:val="24"/>
        </w:rPr>
        <w:t xml:space="preserve">in Nigeria, it is </w:t>
      </w:r>
      <w:r w:rsidR="009E1EFA" w:rsidRPr="00B163E5">
        <w:rPr>
          <w:rFonts w:ascii="Arial" w:hAnsi="Arial"/>
          <w:sz w:val="28"/>
          <w:szCs w:val="24"/>
        </w:rPr>
        <w:t xml:space="preserve">a </w:t>
      </w:r>
      <w:r w:rsidRPr="00B163E5">
        <w:rPr>
          <w:rFonts w:ascii="Arial" w:hAnsi="Arial"/>
          <w:sz w:val="28"/>
          <w:szCs w:val="24"/>
        </w:rPr>
        <w:t xml:space="preserve">common knowledge that Nigeria does not have a well articulated and explicit national language policy that can be found in one document. Also, it is </w:t>
      </w:r>
      <w:r w:rsidR="009E1EFA" w:rsidRPr="00B163E5">
        <w:rPr>
          <w:rFonts w:ascii="Arial" w:hAnsi="Arial"/>
          <w:sz w:val="28"/>
          <w:szCs w:val="24"/>
        </w:rPr>
        <w:t xml:space="preserve">a </w:t>
      </w:r>
      <w:r w:rsidRPr="00B163E5">
        <w:rPr>
          <w:rFonts w:ascii="Arial" w:hAnsi="Arial"/>
          <w:sz w:val="28"/>
          <w:szCs w:val="24"/>
        </w:rPr>
        <w:t>common knowledge that Nigeria does not have a national policy for languages in education and by default and implication, in the polity. This policy is, sometimes, explicitly and sometimes obliquely, stated in many section</w:t>
      </w:r>
      <w:r w:rsidR="00542D34" w:rsidRPr="00B163E5">
        <w:rPr>
          <w:rFonts w:ascii="Arial" w:hAnsi="Arial"/>
          <w:sz w:val="28"/>
          <w:szCs w:val="24"/>
        </w:rPr>
        <w:t>s</w:t>
      </w:r>
      <w:r w:rsidRPr="00B163E5">
        <w:rPr>
          <w:rFonts w:ascii="Arial" w:hAnsi="Arial"/>
          <w:sz w:val="28"/>
          <w:szCs w:val="24"/>
        </w:rPr>
        <w:t xml:space="preserve"> and paragraphs of the Federal Republic of Nigeria: National Policy on Education</w:t>
      </w:r>
      <w:r w:rsidR="004D6DC7" w:rsidRPr="00B163E5">
        <w:rPr>
          <w:rFonts w:ascii="Arial" w:hAnsi="Arial"/>
          <w:sz w:val="28"/>
          <w:szCs w:val="24"/>
        </w:rPr>
        <w:t xml:space="preserve"> (201</w:t>
      </w:r>
      <w:r w:rsidR="009E1EFA" w:rsidRPr="00B163E5">
        <w:rPr>
          <w:rFonts w:ascii="Arial" w:hAnsi="Arial"/>
          <w:sz w:val="28"/>
          <w:szCs w:val="24"/>
        </w:rPr>
        <w:t>4).</w:t>
      </w:r>
    </w:p>
    <w:p w:rsidR="00EB4905" w:rsidRPr="00B163E5" w:rsidRDefault="00EB4905" w:rsidP="009F5807">
      <w:pPr>
        <w:spacing w:after="0" w:line="480" w:lineRule="auto"/>
        <w:ind w:firstLine="720"/>
        <w:jc w:val="both"/>
        <w:rPr>
          <w:rFonts w:ascii="Arial" w:hAnsi="Arial"/>
          <w:sz w:val="28"/>
          <w:szCs w:val="24"/>
        </w:rPr>
      </w:pPr>
      <w:r w:rsidRPr="00B163E5">
        <w:rPr>
          <w:rFonts w:ascii="Arial" w:hAnsi="Arial"/>
          <w:sz w:val="28"/>
          <w:szCs w:val="24"/>
        </w:rPr>
        <w:t>The emphasis is much laid on English language as the official language</w:t>
      </w:r>
      <w:r w:rsidR="009E1EFA" w:rsidRPr="00B163E5">
        <w:rPr>
          <w:rFonts w:ascii="Arial" w:hAnsi="Arial"/>
          <w:sz w:val="28"/>
          <w:szCs w:val="24"/>
        </w:rPr>
        <w:t>,</w:t>
      </w:r>
      <w:r w:rsidRPr="00B163E5">
        <w:rPr>
          <w:rFonts w:ascii="Arial" w:hAnsi="Arial"/>
          <w:sz w:val="28"/>
          <w:szCs w:val="24"/>
        </w:rPr>
        <w:t xml:space="preserve"> as the language of formal literacy, the bureaucracy, secondary and higher education, the law courts, etc.</w:t>
      </w:r>
      <w:r w:rsidR="001A5D9F" w:rsidRPr="00B163E5">
        <w:rPr>
          <w:rFonts w:ascii="Arial" w:hAnsi="Arial"/>
          <w:sz w:val="28"/>
          <w:szCs w:val="24"/>
        </w:rPr>
        <w:t xml:space="preserve"> (Adeniyi, 2004).</w:t>
      </w:r>
      <w:r w:rsidRPr="00B163E5">
        <w:rPr>
          <w:rFonts w:ascii="Arial" w:hAnsi="Arial"/>
          <w:sz w:val="28"/>
          <w:szCs w:val="24"/>
        </w:rPr>
        <w:t xml:space="preserve"> The English language is chosen </w:t>
      </w:r>
      <w:r w:rsidR="009E1EFA" w:rsidRPr="00B163E5">
        <w:rPr>
          <w:rFonts w:ascii="Arial" w:hAnsi="Arial"/>
          <w:sz w:val="28"/>
          <w:szCs w:val="24"/>
        </w:rPr>
        <w:t>to</w:t>
      </w:r>
      <w:r w:rsidRPr="00B163E5">
        <w:rPr>
          <w:rFonts w:ascii="Arial" w:hAnsi="Arial"/>
          <w:sz w:val="28"/>
          <w:szCs w:val="24"/>
        </w:rPr>
        <w:t xml:space="preserve"> the detri</w:t>
      </w:r>
      <w:r w:rsidR="00040B32" w:rsidRPr="00B163E5">
        <w:rPr>
          <w:rFonts w:ascii="Arial" w:hAnsi="Arial"/>
          <w:sz w:val="28"/>
          <w:szCs w:val="24"/>
        </w:rPr>
        <w:t>m</w:t>
      </w:r>
      <w:r w:rsidRPr="00B163E5">
        <w:rPr>
          <w:rFonts w:ascii="Arial" w:hAnsi="Arial"/>
          <w:sz w:val="28"/>
          <w:szCs w:val="24"/>
        </w:rPr>
        <w:t>e</w:t>
      </w:r>
      <w:r w:rsidR="00040B32" w:rsidRPr="00B163E5">
        <w:rPr>
          <w:rFonts w:ascii="Arial" w:hAnsi="Arial"/>
          <w:sz w:val="28"/>
          <w:szCs w:val="24"/>
        </w:rPr>
        <w:t>n</w:t>
      </w:r>
      <w:r w:rsidRPr="00B163E5">
        <w:rPr>
          <w:rFonts w:ascii="Arial" w:hAnsi="Arial"/>
          <w:sz w:val="28"/>
          <w:szCs w:val="24"/>
        </w:rPr>
        <w:t>t of any indigenous language of the country. This is the reason why English is the pre</w:t>
      </w:r>
      <w:r w:rsidR="00542D34" w:rsidRPr="00B163E5">
        <w:rPr>
          <w:rFonts w:ascii="Arial" w:hAnsi="Arial"/>
          <w:sz w:val="28"/>
          <w:szCs w:val="24"/>
        </w:rPr>
        <w:t>-</w:t>
      </w:r>
      <w:r w:rsidRPr="00B163E5">
        <w:rPr>
          <w:rFonts w:ascii="Arial" w:hAnsi="Arial"/>
          <w:sz w:val="28"/>
          <w:szCs w:val="24"/>
        </w:rPr>
        <w:t xml:space="preserve"> requisite in the attainment of education of the country.</w:t>
      </w:r>
    </w:p>
    <w:p w:rsidR="001A5D9F" w:rsidRPr="00B163E5" w:rsidRDefault="00EB4905" w:rsidP="009F5807">
      <w:pPr>
        <w:spacing w:after="0" w:line="480" w:lineRule="auto"/>
        <w:ind w:firstLine="720"/>
        <w:jc w:val="both"/>
        <w:rPr>
          <w:rFonts w:ascii="Arial" w:hAnsi="Arial"/>
          <w:sz w:val="28"/>
          <w:szCs w:val="24"/>
        </w:rPr>
      </w:pPr>
      <w:r w:rsidRPr="00B163E5">
        <w:rPr>
          <w:rFonts w:ascii="Arial" w:hAnsi="Arial"/>
          <w:sz w:val="28"/>
          <w:szCs w:val="24"/>
        </w:rPr>
        <w:t xml:space="preserve">The syllabus is integrated </w:t>
      </w:r>
      <w:r w:rsidR="001A5D9F" w:rsidRPr="00B163E5">
        <w:rPr>
          <w:rFonts w:ascii="Arial" w:hAnsi="Arial"/>
          <w:sz w:val="28"/>
          <w:szCs w:val="24"/>
        </w:rPr>
        <w:t>and aimed at impar</w:t>
      </w:r>
      <w:r w:rsidRPr="00B163E5">
        <w:rPr>
          <w:rFonts w:ascii="Arial" w:hAnsi="Arial"/>
          <w:sz w:val="28"/>
          <w:szCs w:val="24"/>
        </w:rPr>
        <w:t>ting literacy knowledge needed for effective use of English language.  English language is an important subject on the school curriculum. Thus, a good performance in it is very important in the educational advancement</w:t>
      </w:r>
      <w:r w:rsidR="001A5D9F" w:rsidRPr="00B163E5">
        <w:rPr>
          <w:rFonts w:ascii="Arial" w:hAnsi="Arial"/>
          <w:sz w:val="28"/>
          <w:szCs w:val="24"/>
        </w:rPr>
        <w:t xml:space="preserve"> of s</w:t>
      </w:r>
      <w:r w:rsidRPr="00B163E5">
        <w:rPr>
          <w:rFonts w:ascii="Arial" w:hAnsi="Arial"/>
          <w:sz w:val="28"/>
          <w:szCs w:val="24"/>
        </w:rPr>
        <w:t xml:space="preserve">tudents. The </w:t>
      </w:r>
      <w:r w:rsidR="008D1A82" w:rsidRPr="00B163E5">
        <w:rPr>
          <w:rFonts w:ascii="Arial" w:hAnsi="Arial"/>
          <w:sz w:val="28"/>
          <w:szCs w:val="24"/>
        </w:rPr>
        <w:t xml:space="preserve">Federal Republic of Nigeria’s </w:t>
      </w:r>
      <w:r w:rsidRPr="00B163E5">
        <w:rPr>
          <w:rFonts w:ascii="Arial" w:hAnsi="Arial"/>
          <w:sz w:val="28"/>
          <w:szCs w:val="24"/>
        </w:rPr>
        <w:t>National Pol</w:t>
      </w:r>
      <w:r w:rsidR="004D6DC7" w:rsidRPr="00B163E5">
        <w:rPr>
          <w:rFonts w:ascii="Arial" w:hAnsi="Arial"/>
          <w:sz w:val="28"/>
          <w:szCs w:val="24"/>
        </w:rPr>
        <w:t>icy on Education (201</w:t>
      </w:r>
      <w:r w:rsidRPr="00B163E5">
        <w:rPr>
          <w:rFonts w:ascii="Arial" w:hAnsi="Arial"/>
          <w:sz w:val="28"/>
          <w:szCs w:val="24"/>
        </w:rPr>
        <w:t>4), Section 3.1 st</w:t>
      </w:r>
      <w:r w:rsidR="00542D34" w:rsidRPr="00B163E5">
        <w:rPr>
          <w:rFonts w:ascii="Arial" w:hAnsi="Arial"/>
          <w:sz w:val="28"/>
          <w:szCs w:val="24"/>
        </w:rPr>
        <w:t>a</w:t>
      </w:r>
      <w:r w:rsidRPr="00B163E5">
        <w:rPr>
          <w:rFonts w:ascii="Arial" w:hAnsi="Arial"/>
          <w:sz w:val="28"/>
          <w:szCs w:val="24"/>
        </w:rPr>
        <w:t>t</w:t>
      </w:r>
      <w:r w:rsidR="00542D34" w:rsidRPr="00B163E5">
        <w:rPr>
          <w:rFonts w:ascii="Arial" w:hAnsi="Arial"/>
          <w:sz w:val="28"/>
          <w:szCs w:val="24"/>
        </w:rPr>
        <w:t>e that</w:t>
      </w:r>
      <w:r w:rsidRPr="00B163E5">
        <w:rPr>
          <w:rFonts w:ascii="Arial" w:hAnsi="Arial"/>
          <w:sz w:val="28"/>
          <w:szCs w:val="24"/>
        </w:rPr>
        <w:t xml:space="preserve"> “Government would see to it that the medium of interaction in the primary school is initially the mother tongue (M.T) or the language of the immediate community and, at a later stage, the use of English language would continue from upper primary school classes to the tertiary level”</w:t>
      </w:r>
      <w:r w:rsidR="00625189" w:rsidRPr="00B163E5">
        <w:rPr>
          <w:rFonts w:ascii="Arial" w:hAnsi="Arial"/>
          <w:sz w:val="28"/>
          <w:szCs w:val="24"/>
        </w:rPr>
        <w:t>.</w:t>
      </w:r>
      <w:r w:rsidRPr="00B163E5">
        <w:rPr>
          <w:rFonts w:ascii="Arial" w:hAnsi="Arial"/>
          <w:sz w:val="28"/>
          <w:szCs w:val="24"/>
        </w:rPr>
        <w:t xml:space="preserve"> </w:t>
      </w:r>
    </w:p>
    <w:p w:rsidR="001A5D9F" w:rsidRPr="00B163E5" w:rsidRDefault="001A5D9F" w:rsidP="009F5807">
      <w:pPr>
        <w:spacing w:after="0" w:line="480" w:lineRule="auto"/>
        <w:ind w:firstLine="720"/>
        <w:jc w:val="both"/>
        <w:rPr>
          <w:rFonts w:ascii="Arial" w:hAnsi="Arial"/>
          <w:sz w:val="28"/>
          <w:szCs w:val="24"/>
        </w:rPr>
      </w:pPr>
      <w:r w:rsidRPr="00B163E5">
        <w:rPr>
          <w:rFonts w:ascii="Arial" w:hAnsi="Arial"/>
          <w:sz w:val="28"/>
          <w:szCs w:val="24"/>
        </w:rPr>
        <w:t xml:space="preserve">Emphasis is laid on the real role and function of the English language as contained in the </w:t>
      </w:r>
      <w:r w:rsidR="008D1A82" w:rsidRPr="00B163E5">
        <w:rPr>
          <w:rFonts w:ascii="Arial" w:hAnsi="Arial"/>
          <w:sz w:val="28"/>
          <w:szCs w:val="24"/>
        </w:rPr>
        <w:t xml:space="preserve">Federal Republic of </w:t>
      </w:r>
      <w:r w:rsidRPr="00B163E5">
        <w:rPr>
          <w:rFonts w:ascii="Arial" w:hAnsi="Arial"/>
          <w:sz w:val="28"/>
          <w:szCs w:val="24"/>
        </w:rPr>
        <w:t>Nigeria’s Na</w:t>
      </w:r>
      <w:r w:rsidR="00426D8E" w:rsidRPr="00B163E5">
        <w:rPr>
          <w:rFonts w:ascii="Arial" w:hAnsi="Arial"/>
          <w:sz w:val="28"/>
          <w:szCs w:val="24"/>
        </w:rPr>
        <w:t>tional</w:t>
      </w:r>
      <w:r w:rsidRPr="00B163E5">
        <w:rPr>
          <w:rFonts w:ascii="Arial" w:hAnsi="Arial"/>
          <w:sz w:val="28"/>
          <w:szCs w:val="24"/>
        </w:rPr>
        <w:t xml:space="preserve"> Policy on Education (NPE)</w:t>
      </w:r>
      <w:r w:rsidR="00426D8E" w:rsidRPr="00B163E5">
        <w:rPr>
          <w:rFonts w:ascii="Arial" w:hAnsi="Arial"/>
          <w:sz w:val="28"/>
          <w:szCs w:val="24"/>
        </w:rPr>
        <w:t>.</w:t>
      </w:r>
    </w:p>
    <w:p w:rsidR="00D63089" w:rsidRPr="00B163E5" w:rsidRDefault="00D63089" w:rsidP="009F5807">
      <w:pPr>
        <w:spacing w:after="0" w:line="480" w:lineRule="auto"/>
        <w:ind w:firstLine="720"/>
        <w:jc w:val="both"/>
        <w:rPr>
          <w:rFonts w:ascii="Arial" w:hAnsi="Arial"/>
          <w:sz w:val="28"/>
          <w:szCs w:val="24"/>
        </w:rPr>
      </w:pPr>
      <w:r w:rsidRPr="00B163E5">
        <w:rPr>
          <w:rFonts w:ascii="Arial" w:hAnsi="Arial"/>
          <w:sz w:val="28"/>
          <w:szCs w:val="24"/>
        </w:rPr>
        <w:t>According to this NPE:-</w:t>
      </w:r>
    </w:p>
    <w:p w:rsidR="00D63089" w:rsidRPr="00B163E5" w:rsidRDefault="00D63089" w:rsidP="009F5807">
      <w:pPr>
        <w:pStyle w:val="ListParagraph"/>
        <w:numPr>
          <w:ilvl w:val="0"/>
          <w:numId w:val="17"/>
        </w:numPr>
        <w:spacing w:after="0" w:line="480" w:lineRule="auto"/>
        <w:jc w:val="both"/>
        <w:rPr>
          <w:rFonts w:ascii="Arial" w:hAnsi="Arial"/>
          <w:sz w:val="28"/>
          <w:szCs w:val="24"/>
        </w:rPr>
      </w:pPr>
      <w:r w:rsidRPr="00B163E5">
        <w:rPr>
          <w:rFonts w:ascii="Arial" w:hAnsi="Arial"/>
          <w:sz w:val="28"/>
          <w:szCs w:val="24"/>
        </w:rPr>
        <w:t>“At Pre-primary level, the medium of instruction will be principally the mother-tongue or the language of the immediate community…… (section 2:11)</w:t>
      </w:r>
    </w:p>
    <w:p w:rsidR="005F6990" w:rsidRPr="00B163E5" w:rsidRDefault="00D63089" w:rsidP="009F5807">
      <w:pPr>
        <w:spacing w:after="0" w:line="480" w:lineRule="auto"/>
        <w:ind w:firstLine="720"/>
        <w:jc w:val="both"/>
        <w:rPr>
          <w:rFonts w:ascii="Arial" w:hAnsi="Arial"/>
          <w:sz w:val="28"/>
          <w:szCs w:val="24"/>
        </w:rPr>
      </w:pPr>
      <w:r w:rsidRPr="00B163E5">
        <w:rPr>
          <w:rFonts w:ascii="Arial" w:hAnsi="Arial"/>
          <w:sz w:val="28"/>
          <w:szCs w:val="24"/>
        </w:rPr>
        <w:t>This statement according to</w:t>
      </w:r>
      <w:r w:rsidR="00D670BF" w:rsidRPr="00B163E5">
        <w:rPr>
          <w:rFonts w:ascii="Arial" w:hAnsi="Arial"/>
          <w:sz w:val="28"/>
          <w:szCs w:val="24"/>
        </w:rPr>
        <w:t xml:space="preserve"> Bade</w:t>
      </w:r>
      <w:r w:rsidR="004D6DC7" w:rsidRPr="00B163E5">
        <w:rPr>
          <w:rFonts w:ascii="Arial" w:hAnsi="Arial"/>
          <w:sz w:val="28"/>
          <w:szCs w:val="24"/>
        </w:rPr>
        <w:t xml:space="preserve"> Adegoke and Temi Busari ed (201</w:t>
      </w:r>
      <w:r w:rsidR="00D670BF" w:rsidRPr="00B163E5">
        <w:rPr>
          <w:rFonts w:ascii="Arial" w:hAnsi="Arial"/>
          <w:sz w:val="28"/>
          <w:szCs w:val="24"/>
        </w:rPr>
        <w:t xml:space="preserve">8), represents what is believed to the language </w:t>
      </w:r>
      <w:r w:rsidR="002B756C" w:rsidRPr="00B163E5">
        <w:rPr>
          <w:rFonts w:ascii="Arial" w:hAnsi="Arial"/>
          <w:sz w:val="28"/>
          <w:szCs w:val="24"/>
        </w:rPr>
        <w:t xml:space="preserve"> pedagogy at the initial</w:t>
      </w:r>
      <w:r w:rsidR="003C4C47" w:rsidRPr="00B163E5">
        <w:rPr>
          <w:rFonts w:ascii="Arial" w:hAnsi="Arial"/>
          <w:sz w:val="28"/>
          <w:szCs w:val="24"/>
        </w:rPr>
        <w:t xml:space="preserve"> level of the system. But in practice and in view of the fact that majority </w:t>
      </w:r>
      <w:r w:rsidR="005F6990" w:rsidRPr="00B163E5">
        <w:rPr>
          <w:rFonts w:ascii="Arial" w:hAnsi="Arial"/>
          <w:sz w:val="28"/>
          <w:szCs w:val="24"/>
        </w:rPr>
        <w:t>of nowadays’ pre-primary school</w:t>
      </w:r>
      <w:r w:rsidR="008D1A82" w:rsidRPr="00B163E5">
        <w:rPr>
          <w:rFonts w:ascii="Arial" w:hAnsi="Arial"/>
          <w:sz w:val="28"/>
          <w:szCs w:val="24"/>
        </w:rPr>
        <w:t>s</w:t>
      </w:r>
      <w:r w:rsidR="005F6990" w:rsidRPr="00B163E5">
        <w:rPr>
          <w:rFonts w:ascii="Arial" w:hAnsi="Arial"/>
          <w:sz w:val="28"/>
          <w:szCs w:val="24"/>
        </w:rPr>
        <w:t xml:space="preserve"> (also referred to as nursery schools) have elitist orientations, English remains the medium of instruction, more so that the quasi-totality of those schools are private</w:t>
      </w:r>
      <w:r w:rsidR="008D1A82" w:rsidRPr="00B163E5">
        <w:rPr>
          <w:rFonts w:ascii="Arial" w:hAnsi="Arial"/>
          <w:sz w:val="28"/>
          <w:szCs w:val="24"/>
        </w:rPr>
        <w:t>.</w:t>
      </w:r>
    </w:p>
    <w:p w:rsidR="008D3EC9" w:rsidRPr="00B163E5" w:rsidRDefault="008D1A82" w:rsidP="009F5807">
      <w:pPr>
        <w:pStyle w:val="ListParagraph"/>
        <w:numPr>
          <w:ilvl w:val="0"/>
          <w:numId w:val="17"/>
        </w:numPr>
        <w:spacing w:after="0" w:line="480" w:lineRule="auto"/>
        <w:jc w:val="both"/>
        <w:rPr>
          <w:rFonts w:ascii="Arial" w:hAnsi="Arial"/>
          <w:sz w:val="28"/>
          <w:szCs w:val="24"/>
        </w:rPr>
      </w:pPr>
      <w:r w:rsidRPr="00B163E5">
        <w:rPr>
          <w:rFonts w:ascii="Arial" w:hAnsi="Arial"/>
          <w:sz w:val="28"/>
          <w:szCs w:val="24"/>
        </w:rPr>
        <w:t>“</w:t>
      </w:r>
      <w:r w:rsidR="005F6990" w:rsidRPr="00B163E5">
        <w:rPr>
          <w:rFonts w:ascii="Arial" w:hAnsi="Arial"/>
          <w:sz w:val="28"/>
          <w:szCs w:val="24"/>
        </w:rPr>
        <w:t>At the primary level,</w:t>
      </w:r>
      <w:r w:rsidRPr="00B163E5">
        <w:rPr>
          <w:rFonts w:ascii="Arial" w:hAnsi="Arial"/>
          <w:sz w:val="28"/>
          <w:szCs w:val="24"/>
        </w:rPr>
        <w:t xml:space="preserve"> </w:t>
      </w:r>
      <w:r w:rsidR="005F6990" w:rsidRPr="00B163E5">
        <w:rPr>
          <w:rFonts w:ascii="Arial" w:hAnsi="Arial"/>
          <w:sz w:val="28"/>
          <w:szCs w:val="24"/>
        </w:rPr>
        <w:t xml:space="preserve">the medium of instruction in the primary school is initially the mother-tongue or the language of the immediate community and, at a later stage, English” </w:t>
      </w:r>
      <w:r w:rsidR="00426D8E" w:rsidRPr="00B163E5">
        <w:rPr>
          <w:rFonts w:ascii="Arial" w:hAnsi="Arial"/>
          <w:sz w:val="28"/>
          <w:szCs w:val="24"/>
        </w:rPr>
        <w:t>[</w:t>
      </w:r>
      <w:r w:rsidR="005F6990" w:rsidRPr="00B163E5">
        <w:rPr>
          <w:rFonts w:ascii="Arial" w:hAnsi="Arial"/>
          <w:sz w:val="28"/>
          <w:szCs w:val="24"/>
        </w:rPr>
        <w:t>section  3 paragraph 15(4)</w:t>
      </w:r>
      <w:r w:rsidR="00426D8E" w:rsidRPr="00B163E5">
        <w:rPr>
          <w:rFonts w:ascii="Arial" w:hAnsi="Arial"/>
          <w:sz w:val="28"/>
          <w:szCs w:val="24"/>
        </w:rPr>
        <w:t>]</w:t>
      </w:r>
      <w:r w:rsidR="005F6990" w:rsidRPr="00B163E5">
        <w:rPr>
          <w:rFonts w:ascii="Arial" w:hAnsi="Arial"/>
          <w:sz w:val="28"/>
          <w:szCs w:val="24"/>
        </w:rPr>
        <w:t xml:space="preserve">. Here again, English as a medium of instruction, shares equal priviledge </w:t>
      </w:r>
      <w:r w:rsidR="008D3EC9" w:rsidRPr="00B163E5">
        <w:rPr>
          <w:rFonts w:ascii="Arial" w:hAnsi="Arial"/>
          <w:sz w:val="28"/>
          <w:szCs w:val="24"/>
        </w:rPr>
        <w:t>with a designed local mother-tongue</w:t>
      </w:r>
    </w:p>
    <w:p w:rsidR="008D3EC9" w:rsidRPr="00B163E5" w:rsidRDefault="008D3EC9" w:rsidP="009F5807">
      <w:pPr>
        <w:pStyle w:val="ListParagraph"/>
        <w:numPr>
          <w:ilvl w:val="0"/>
          <w:numId w:val="17"/>
        </w:numPr>
        <w:spacing w:after="0" w:line="480" w:lineRule="auto"/>
        <w:jc w:val="both"/>
        <w:rPr>
          <w:rFonts w:ascii="Arial" w:hAnsi="Arial"/>
          <w:sz w:val="28"/>
          <w:szCs w:val="24"/>
        </w:rPr>
      </w:pPr>
      <w:r w:rsidRPr="00B163E5">
        <w:rPr>
          <w:rFonts w:ascii="Arial" w:hAnsi="Arial"/>
          <w:sz w:val="28"/>
          <w:szCs w:val="24"/>
        </w:rPr>
        <w:t>In the secondary school system, “The core language subjects for the junior  secondary school (JSS) are English and two Nigerian language</w:t>
      </w:r>
      <w:r w:rsidR="008D1A82" w:rsidRPr="00B163E5">
        <w:rPr>
          <w:rFonts w:ascii="Arial" w:hAnsi="Arial"/>
          <w:sz w:val="28"/>
          <w:szCs w:val="24"/>
        </w:rPr>
        <w:t>s</w:t>
      </w:r>
      <w:r w:rsidRPr="00B163E5">
        <w:rPr>
          <w:rFonts w:ascii="Arial" w:hAnsi="Arial"/>
          <w:sz w:val="28"/>
          <w:szCs w:val="24"/>
        </w:rPr>
        <w:t xml:space="preserve">, (while), the core language subjects for the senior secondary school (SSS) include English and one Nigerian language </w:t>
      </w:r>
      <w:r w:rsidR="008D1A82" w:rsidRPr="00B163E5">
        <w:rPr>
          <w:rFonts w:ascii="Arial" w:hAnsi="Arial"/>
          <w:sz w:val="28"/>
          <w:szCs w:val="24"/>
        </w:rPr>
        <w:t>[Section  4:19) (4,6)].</w:t>
      </w:r>
    </w:p>
    <w:p w:rsidR="00746BB1" w:rsidRPr="00B163E5" w:rsidRDefault="008D3EC9" w:rsidP="009F5807">
      <w:pPr>
        <w:pStyle w:val="ListParagraph"/>
        <w:numPr>
          <w:ilvl w:val="0"/>
          <w:numId w:val="17"/>
        </w:numPr>
        <w:spacing w:after="0" w:line="480" w:lineRule="auto"/>
        <w:jc w:val="both"/>
        <w:rPr>
          <w:rFonts w:ascii="Arial" w:hAnsi="Arial"/>
          <w:sz w:val="28"/>
          <w:szCs w:val="24"/>
        </w:rPr>
      </w:pPr>
      <w:r w:rsidRPr="00B163E5">
        <w:rPr>
          <w:rFonts w:ascii="Arial" w:hAnsi="Arial"/>
          <w:sz w:val="28"/>
          <w:szCs w:val="24"/>
        </w:rPr>
        <w:t>At the university education level, English serves as a medium of instruction in all the faculties or colleges, and by way of consequences, in all the departments. It is also offered as a degree/diploma programme in Nigeria universities. In the formal case teaching and learning of all subjects, including science subjects are accomplished in the English language. In addition, there is</w:t>
      </w:r>
      <w:r w:rsidR="00746BB1" w:rsidRPr="00B163E5">
        <w:rPr>
          <w:rFonts w:ascii="Arial" w:hAnsi="Arial"/>
          <w:sz w:val="28"/>
          <w:szCs w:val="24"/>
        </w:rPr>
        <w:t xml:space="preserve"> a compulsory course on the use of English for all students irrespective of their faculties and colleges.</w:t>
      </w:r>
    </w:p>
    <w:p w:rsidR="00BE205C" w:rsidRPr="00B163E5" w:rsidRDefault="00746BB1" w:rsidP="009F5807">
      <w:pPr>
        <w:spacing w:after="0" w:line="480" w:lineRule="auto"/>
        <w:ind w:firstLine="720"/>
        <w:jc w:val="both"/>
        <w:rPr>
          <w:rFonts w:ascii="Arial" w:hAnsi="Arial"/>
          <w:sz w:val="28"/>
          <w:szCs w:val="24"/>
        </w:rPr>
      </w:pPr>
      <w:r w:rsidRPr="00B163E5">
        <w:rPr>
          <w:rFonts w:ascii="Arial" w:hAnsi="Arial"/>
          <w:sz w:val="28"/>
          <w:szCs w:val="24"/>
        </w:rPr>
        <w:t>In the latter case, teaching and learning are basically and solely linguistic;</w:t>
      </w:r>
      <w:r w:rsidR="00D67BFA" w:rsidRPr="00B163E5">
        <w:rPr>
          <w:rFonts w:ascii="Arial" w:hAnsi="Arial"/>
          <w:sz w:val="28"/>
          <w:szCs w:val="24"/>
        </w:rPr>
        <w:t xml:space="preserve"> that is to say that all aspects of the </w:t>
      </w:r>
      <w:r w:rsidR="00BE205C" w:rsidRPr="00B163E5">
        <w:rPr>
          <w:rFonts w:ascii="Arial" w:hAnsi="Arial"/>
          <w:sz w:val="28"/>
          <w:szCs w:val="24"/>
        </w:rPr>
        <w:t>English are thoroughly studies to a degree level Adetugbo, (</w:t>
      </w:r>
      <w:r w:rsidR="004D6DC7" w:rsidRPr="00B163E5">
        <w:rPr>
          <w:rFonts w:ascii="Arial" w:hAnsi="Arial"/>
          <w:sz w:val="28"/>
          <w:szCs w:val="24"/>
        </w:rPr>
        <w:t>201</w:t>
      </w:r>
      <w:r w:rsidR="00BE205C" w:rsidRPr="00B163E5">
        <w:rPr>
          <w:rFonts w:ascii="Arial" w:hAnsi="Arial"/>
          <w:sz w:val="28"/>
          <w:szCs w:val="24"/>
        </w:rPr>
        <w:t>7).</w:t>
      </w:r>
    </w:p>
    <w:p w:rsidR="00746BB1" w:rsidRPr="00B163E5" w:rsidRDefault="00BE205C" w:rsidP="009F5807">
      <w:pPr>
        <w:spacing w:after="0" w:line="480" w:lineRule="auto"/>
        <w:ind w:firstLine="720"/>
        <w:jc w:val="both"/>
        <w:rPr>
          <w:rFonts w:ascii="Arial" w:hAnsi="Arial"/>
          <w:sz w:val="28"/>
          <w:szCs w:val="24"/>
        </w:rPr>
      </w:pPr>
      <w:r w:rsidRPr="00B163E5">
        <w:rPr>
          <w:rFonts w:ascii="Arial" w:hAnsi="Arial"/>
          <w:sz w:val="28"/>
          <w:szCs w:val="24"/>
        </w:rPr>
        <w:t xml:space="preserve">From the points 1,2,3, and 4 above, and in view of what is really obtained at the first three levels of the Nigeria </w:t>
      </w:r>
      <w:r w:rsidR="005574AC" w:rsidRPr="00B163E5">
        <w:rPr>
          <w:rFonts w:ascii="Arial" w:hAnsi="Arial"/>
          <w:sz w:val="28"/>
          <w:szCs w:val="24"/>
        </w:rPr>
        <w:t>e</w:t>
      </w:r>
      <w:r w:rsidRPr="00B163E5">
        <w:rPr>
          <w:rFonts w:ascii="Arial" w:hAnsi="Arial"/>
          <w:sz w:val="28"/>
          <w:szCs w:val="24"/>
        </w:rPr>
        <w:t>ducational system, it is obvious, as Adekunle (1995)</w:t>
      </w:r>
      <w:r w:rsidR="006A6467" w:rsidRPr="00B163E5">
        <w:rPr>
          <w:rFonts w:ascii="Arial" w:hAnsi="Arial"/>
          <w:sz w:val="28"/>
          <w:szCs w:val="24"/>
        </w:rPr>
        <w:t xml:space="preserve"> put</w:t>
      </w:r>
      <w:r w:rsidR="00CA5EBB" w:rsidRPr="00B163E5">
        <w:rPr>
          <w:rFonts w:ascii="Arial" w:hAnsi="Arial"/>
          <w:sz w:val="28"/>
          <w:szCs w:val="24"/>
        </w:rPr>
        <w:t xml:space="preserve"> it that “the pre-eminence of English has been established apparently as window on the world’s cultural heritage”</w:t>
      </w:r>
      <w:r w:rsidR="00426D8E" w:rsidRPr="00B163E5">
        <w:rPr>
          <w:rFonts w:ascii="Arial" w:hAnsi="Arial"/>
          <w:sz w:val="28"/>
          <w:szCs w:val="24"/>
        </w:rPr>
        <w:t>.</w:t>
      </w:r>
      <w:r w:rsidR="00CA5EBB" w:rsidRPr="00B163E5">
        <w:rPr>
          <w:rFonts w:ascii="Arial" w:hAnsi="Arial"/>
          <w:sz w:val="28"/>
          <w:szCs w:val="24"/>
        </w:rPr>
        <w:t xml:space="preserve"> </w:t>
      </w:r>
      <w:r w:rsidR="006A6467" w:rsidRPr="00B163E5">
        <w:rPr>
          <w:rFonts w:ascii="Arial" w:hAnsi="Arial"/>
          <w:sz w:val="28"/>
          <w:szCs w:val="24"/>
        </w:rPr>
        <w:t xml:space="preserve"> </w:t>
      </w:r>
      <w:r w:rsidR="00746BB1" w:rsidRPr="00B163E5">
        <w:rPr>
          <w:rFonts w:ascii="Arial" w:hAnsi="Arial"/>
          <w:sz w:val="28"/>
          <w:szCs w:val="24"/>
        </w:rPr>
        <w:t xml:space="preserve"> </w:t>
      </w:r>
    </w:p>
    <w:p w:rsidR="00484789" w:rsidRPr="00B163E5" w:rsidRDefault="00484789" w:rsidP="009F5807">
      <w:pPr>
        <w:spacing w:after="0" w:line="480" w:lineRule="auto"/>
        <w:jc w:val="both"/>
        <w:rPr>
          <w:rFonts w:ascii="Arial" w:hAnsi="Arial"/>
          <w:b/>
          <w:sz w:val="28"/>
          <w:szCs w:val="24"/>
        </w:rPr>
      </w:pPr>
      <w:r w:rsidRPr="00B163E5">
        <w:rPr>
          <w:rFonts w:ascii="Arial" w:hAnsi="Arial"/>
          <w:b/>
          <w:sz w:val="28"/>
          <w:szCs w:val="24"/>
        </w:rPr>
        <w:t>Objectives and Content of Senior Secondary School</w:t>
      </w:r>
      <w:r w:rsidR="00863B67" w:rsidRPr="00B163E5">
        <w:rPr>
          <w:rFonts w:ascii="Arial" w:hAnsi="Arial"/>
          <w:b/>
          <w:sz w:val="28"/>
          <w:szCs w:val="24"/>
        </w:rPr>
        <w:t xml:space="preserve"> </w:t>
      </w:r>
      <w:r w:rsidRPr="00B163E5">
        <w:rPr>
          <w:rFonts w:ascii="Arial" w:hAnsi="Arial"/>
          <w:b/>
          <w:sz w:val="28"/>
          <w:szCs w:val="24"/>
        </w:rPr>
        <w:t xml:space="preserve">English Curriculum </w:t>
      </w:r>
    </w:p>
    <w:p w:rsidR="00DC6729" w:rsidRPr="00B163E5" w:rsidRDefault="00DC6729" w:rsidP="009F5807">
      <w:pPr>
        <w:spacing w:after="0" w:line="480" w:lineRule="auto"/>
        <w:ind w:firstLine="720"/>
        <w:jc w:val="both"/>
        <w:rPr>
          <w:rFonts w:ascii="Arial" w:hAnsi="Arial"/>
          <w:sz w:val="28"/>
          <w:szCs w:val="24"/>
        </w:rPr>
      </w:pPr>
      <w:r w:rsidRPr="00B163E5">
        <w:rPr>
          <w:rFonts w:ascii="Arial" w:hAnsi="Arial"/>
          <w:sz w:val="28"/>
          <w:szCs w:val="24"/>
        </w:rPr>
        <w:t xml:space="preserve">The senior secondary school English curriculum is an extension of the junior secondary school curriculum. It builds on the language skills of listening, speaking, reading and writing already introduced significantly at the JSS level (Federal </w:t>
      </w:r>
      <w:r w:rsidR="00E45115" w:rsidRPr="00B163E5">
        <w:rPr>
          <w:rFonts w:ascii="Arial" w:hAnsi="Arial"/>
          <w:sz w:val="28"/>
          <w:szCs w:val="24"/>
        </w:rPr>
        <w:t>Republic</w:t>
      </w:r>
      <w:r w:rsidRPr="00B163E5">
        <w:rPr>
          <w:rFonts w:ascii="Arial" w:hAnsi="Arial"/>
          <w:sz w:val="28"/>
          <w:szCs w:val="24"/>
        </w:rPr>
        <w:t xml:space="preserve"> of Nigeria, 20</w:t>
      </w:r>
      <w:r w:rsidR="004D6DC7" w:rsidRPr="00B163E5">
        <w:rPr>
          <w:rFonts w:ascii="Arial" w:hAnsi="Arial"/>
          <w:sz w:val="28"/>
          <w:szCs w:val="24"/>
        </w:rPr>
        <w:t>1</w:t>
      </w:r>
      <w:r w:rsidRPr="00B163E5">
        <w:rPr>
          <w:rFonts w:ascii="Arial" w:hAnsi="Arial"/>
          <w:sz w:val="28"/>
          <w:szCs w:val="24"/>
        </w:rPr>
        <w:t>7).</w:t>
      </w:r>
    </w:p>
    <w:p w:rsidR="00DC6729" w:rsidRPr="00B163E5" w:rsidRDefault="00DC6729" w:rsidP="009F5807">
      <w:pPr>
        <w:spacing w:after="0" w:line="480" w:lineRule="auto"/>
        <w:ind w:firstLine="720"/>
        <w:jc w:val="both"/>
        <w:rPr>
          <w:rFonts w:ascii="Arial" w:hAnsi="Arial"/>
          <w:sz w:val="28"/>
          <w:szCs w:val="24"/>
        </w:rPr>
      </w:pPr>
      <w:r w:rsidRPr="00B163E5">
        <w:rPr>
          <w:rFonts w:ascii="Arial" w:hAnsi="Arial"/>
          <w:sz w:val="28"/>
          <w:szCs w:val="24"/>
        </w:rPr>
        <w:t>In the Nigeria society, no students can proceed to the tertiary level without a credit pass in English Language. In addition, the subject is the medium of instruction at all levels as well</w:t>
      </w:r>
      <w:r w:rsidR="009B3D4F" w:rsidRPr="00B163E5">
        <w:rPr>
          <w:rFonts w:ascii="Arial" w:hAnsi="Arial"/>
          <w:sz w:val="28"/>
          <w:szCs w:val="24"/>
        </w:rPr>
        <w:t xml:space="preserve"> as the language of </w:t>
      </w:r>
      <w:r w:rsidRPr="00B163E5">
        <w:rPr>
          <w:rFonts w:ascii="Arial" w:hAnsi="Arial"/>
          <w:sz w:val="28"/>
          <w:szCs w:val="24"/>
        </w:rPr>
        <w:t>government and wider communication. Consequently, the English lang</w:t>
      </w:r>
      <w:r w:rsidR="00D16E36" w:rsidRPr="00B163E5">
        <w:rPr>
          <w:rFonts w:ascii="Arial" w:hAnsi="Arial"/>
          <w:sz w:val="28"/>
          <w:szCs w:val="24"/>
        </w:rPr>
        <w:t>u</w:t>
      </w:r>
      <w:r w:rsidRPr="00B163E5">
        <w:rPr>
          <w:rFonts w:ascii="Arial" w:hAnsi="Arial"/>
          <w:sz w:val="28"/>
          <w:szCs w:val="24"/>
        </w:rPr>
        <w:t xml:space="preserve">age is </w:t>
      </w:r>
      <w:r w:rsidRPr="00B163E5">
        <w:rPr>
          <w:rFonts w:ascii="Arial" w:hAnsi="Arial"/>
          <w:sz w:val="28"/>
          <w:szCs w:val="24"/>
          <w:u w:val="single"/>
        </w:rPr>
        <w:t xml:space="preserve">primus interperes </w:t>
      </w:r>
      <w:r w:rsidRPr="00B163E5">
        <w:rPr>
          <w:rFonts w:ascii="Arial" w:hAnsi="Arial"/>
          <w:sz w:val="28"/>
          <w:szCs w:val="24"/>
        </w:rPr>
        <w:t xml:space="preserve"> (first among equal) among the core subjects in the senior secondary school curriculum (Federal </w:t>
      </w:r>
      <w:r w:rsidR="009B3D4F" w:rsidRPr="00B163E5">
        <w:rPr>
          <w:rFonts w:ascii="Arial" w:hAnsi="Arial"/>
          <w:sz w:val="28"/>
          <w:szCs w:val="24"/>
        </w:rPr>
        <w:t>Republic</w:t>
      </w:r>
      <w:r w:rsidR="004D6DC7" w:rsidRPr="00B163E5">
        <w:rPr>
          <w:rFonts w:ascii="Arial" w:hAnsi="Arial"/>
          <w:sz w:val="28"/>
          <w:szCs w:val="24"/>
        </w:rPr>
        <w:t xml:space="preserve"> of Nigeria, 201</w:t>
      </w:r>
      <w:r w:rsidRPr="00B163E5">
        <w:rPr>
          <w:rFonts w:ascii="Arial" w:hAnsi="Arial"/>
          <w:sz w:val="28"/>
          <w:szCs w:val="24"/>
        </w:rPr>
        <w:t>7).</w:t>
      </w:r>
    </w:p>
    <w:p w:rsidR="00991EA0" w:rsidRPr="00B163E5" w:rsidRDefault="00DA3326" w:rsidP="009F5807">
      <w:pPr>
        <w:spacing w:after="0" w:line="480" w:lineRule="auto"/>
        <w:ind w:firstLine="720"/>
        <w:jc w:val="both"/>
        <w:rPr>
          <w:rFonts w:ascii="Arial" w:hAnsi="Arial"/>
          <w:sz w:val="28"/>
          <w:szCs w:val="24"/>
        </w:rPr>
      </w:pPr>
      <w:r w:rsidRPr="00B163E5">
        <w:rPr>
          <w:rFonts w:ascii="Arial" w:hAnsi="Arial"/>
          <w:sz w:val="28"/>
          <w:szCs w:val="24"/>
        </w:rPr>
        <w:t xml:space="preserve">The revised curriculum strives to equip the students with an inadequate range of words, sentences and sentence types, to enable the students communicate effectively in school outside it. The way the curriculum is designed will ensure that the students can listen effectively to any speech or lecture, speak fluently and intelligibly, </w:t>
      </w:r>
      <w:r w:rsidR="00991EA0" w:rsidRPr="00B163E5">
        <w:rPr>
          <w:rFonts w:ascii="Arial" w:hAnsi="Arial"/>
          <w:sz w:val="28"/>
          <w:szCs w:val="24"/>
        </w:rPr>
        <w:t>read materials of v</w:t>
      </w:r>
      <w:r w:rsidR="00D16E36" w:rsidRPr="00B163E5">
        <w:rPr>
          <w:rFonts w:ascii="Arial" w:hAnsi="Arial"/>
          <w:sz w:val="28"/>
          <w:szCs w:val="24"/>
        </w:rPr>
        <w:t>a</w:t>
      </w:r>
      <w:r w:rsidR="00991EA0" w:rsidRPr="00B163E5">
        <w:rPr>
          <w:rFonts w:ascii="Arial" w:hAnsi="Arial"/>
          <w:sz w:val="28"/>
          <w:szCs w:val="24"/>
        </w:rPr>
        <w:t>r</w:t>
      </w:r>
      <w:r w:rsidR="00D16E36" w:rsidRPr="00B163E5">
        <w:rPr>
          <w:rFonts w:ascii="Arial" w:hAnsi="Arial"/>
          <w:sz w:val="28"/>
          <w:szCs w:val="24"/>
        </w:rPr>
        <w:t>y</w:t>
      </w:r>
      <w:r w:rsidR="00991EA0" w:rsidRPr="00B163E5">
        <w:rPr>
          <w:rFonts w:ascii="Arial" w:hAnsi="Arial"/>
          <w:sz w:val="28"/>
          <w:szCs w:val="24"/>
        </w:rPr>
        <w:t xml:space="preserve">ing lengths and difficultly at all levels effectively, and write logically with grammatically correct sentences (Federal </w:t>
      </w:r>
      <w:r w:rsidR="009B3D4F" w:rsidRPr="00B163E5">
        <w:rPr>
          <w:rFonts w:ascii="Arial" w:hAnsi="Arial"/>
          <w:sz w:val="28"/>
          <w:szCs w:val="24"/>
        </w:rPr>
        <w:t>Republic</w:t>
      </w:r>
      <w:r w:rsidR="004D6DC7" w:rsidRPr="00B163E5">
        <w:rPr>
          <w:rFonts w:ascii="Arial" w:hAnsi="Arial"/>
          <w:sz w:val="28"/>
          <w:szCs w:val="24"/>
        </w:rPr>
        <w:t xml:space="preserve"> of Nigeria, 201</w:t>
      </w:r>
      <w:r w:rsidR="00991EA0" w:rsidRPr="00B163E5">
        <w:rPr>
          <w:rFonts w:ascii="Arial" w:hAnsi="Arial"/>
          <w:sz w:val="28"/>
          <w:szCs w:val="24"/>
        </w:rPr>
        <w:t>7).</w:t>
      </w:r>
    </w:p>
    <w:p w:rsidR="00210637" w:rsidRPr="00B163E5" w:rsidRDefault="00210637" w:rsidP="009F5807">
      <w:pPr>
        <w:spacing w:after="0" w:line="480" w:lineRule="auto"/>
        <w:ind w:firstLine="720"/>
        <w:jc w:val="both"/>
        <w:rPr>
          <w:rFonts w:ascii="Arial" w:hAnsi="Arial"/>
          <w:sz w:val="28"/>
          <w:szCs w:val="24"/>
        </w:rPr>
      </w:pPr>
      <w:r w:rsidRPr="00B163E5">
        <w:rPr>
          <w:rFonts w:ascii="Arial" w:hAnsi="Arial"/>
          <w:sz w:val="28"/>
          <w:szCs w:val="24"/>
        </w:rPr>
        <w:t>The objectives of this senior secondary (</w:t>
      </w:r>
      <w:r w:rsidR="009B3D4F" w:rsidRPr="00B163E5">
        <w:rPr>
          <w:rFonts w:ascii="Arial" w:hAnsi="Arial"/>
          <w:sz w:val="28"/>
          <w:szCs w:val="24"/>
        </w:rPr>
        <w:t>SS</w:t>
      </w:r>
      <w:r w:rsidRPr="00B163E5">
        <w:rPr>
          <w:rFonts w:ascii="Arial" w:hAnsi="Arial"/>
          <w:sz w:val="28"/>
          <w:szCs w:val="24"/>
        </w:rPr>
        <w:t>) English language curriculum include:</w:t>
      </w:r>
    </w:p>
    <w:p w:rsidR="00BD6F0A" w:rsidRPr="00B163E5" w:rsidRDefault="00210637" w:rsidP="009F5807">
      <w:pPr>
        <w:pStyle w:val="ListParagraph"/>
        <w:numPr>
          <w:ilvl w:val="0"/>
          <w:numId w:val="24"/>
        </w:numPr>
        <w:spacing w:after="0" w:line="480" w:lineRule="auto"/>
        <w:jc w:val="both"/>
        <w:rPr>
          <w:rFonts w:ascii="Arial" w:hAnsi="Arial"/>
          <w:sz w:val="28"/>
          <w:szCs w:val="24"/>
        </w:rPr>
      </w:pPr>
      <w:r w:rsidRPr="00B163E5">
        <w:rPr>
          <w:rFonts w:ascii="Arial" w:hAnsi="Arial"/>
          <w:sz w:val="28"/>
          <w:szCs w:val="24"/>
        </w:rPr>
        <w:t xml:space="preserve">Building upon the English language skills developed at </w:t>
      </w:r>
      <w:r w:rsidR="00BD6F0A" w:rsidRPr="00B163E5">
        <w:rPr>
          <w:rFonts w:ascii="Arial" w:hAnsi="Arial"/>
          <w:sz w:val="28"/>
          <w:szCs w:val="24"/>
        </w:rPr>
        <w:t>the upper basic education classes</w:t>
      </w:r>
      <w:r w:rsidR="009B3D4F" w:rsidRPr="00B163E5">
        <w:rPr>
          <w:rFonts w:ascii="Arial" w:hAnsi="Arial"/>
          <w:sz w:val="28"/>
          <w:szCs w:val="24"/>
        </w:rPr>
        <w:t>.</w:t>
      </w:r>
    </w:p>
    <w:p w:rsidR="00BD6F0A" w:rsidRPr="00B163E5" w:rsidRDefault="00BD6F0A" w:rsidP="009F5807">
      <w:pPr>
        <w:pStyle w:val="ListParagraph"/>
        <w:numPr>
          <w:ilvl w:val="0"/>
          <w:numId w:val="24"/>
        </w:numPr>
        <w:spacing w:after="0" w:line="480" w:lineRule="auto"/>
        <w:jc w:val="both"/>
        <w:rPr>
          <w:rFonts w:ascii="Arial" w:hAnsi="Arial"/>
          <w:sz w:val="28"/>
          <w:szCs w:val="24"/>
        </w:rPr>
      </w:pPr>
      <w:r w:rsidRPr="00B163E5">
        <w:rPr>
          <w:rFonts w:ascii="Arial" w:hAnsi="Arial"/>
          <w:sz w:val="28"/>
          <w:szCs w:val="24"/>
        </w:rPr>
        <w:t>Developing the skills of listening, speaking, reading and writing to enable the students undertake higher education without problems</w:t>
      </w:r>
      <w:r w:rsidR="009B3D4F" w:rsidRPr="00B163E5">
        <w:rPr>
          <w:rFonts w:ascii="Arial" w:hAnsi="Arial"/>
          <w:sz w:val="28"/>
          <w:szCs w:val="24"/>
        </w:rPr>
        <w:t>.</w:t>
      </w:r>
      <w:r w:rsidRPr="00B163E5">
        <w:rPr>
          <w:rFonts w:ascii="Arial" w:hAnsi="Arial"/>
          <w:sz w:val="28"/>
          <w:szCs w:val="24"/>
        </w:rPr>
        <w:t xml:space="preserve"> </w:t>
      </w:r>
    </w:p>
    <w:p w:rsidR="00BD6F0A" w:rsidRPr="00B163E5" w:rsidRDefault="00BD6F0A" w:rsidP="009F5807">
      <w:pPr>
        <w:pStyle w:val="ListParagraph"/>
        <w:numPr>
          <w:ilvl w:val="0"/>
          <w:numId w:val="24"/>
        </w:numPr>
        <w:spacing w:after="0" w:line="480" w:lineRule="auto"/>
        <w:jc w:val="both"/>
        <w:rPr>
          <w:rFonts w:ascii="Arial" w:hAnsi="Arial"/>
          <w:sz w:val="28"/>
          <w:szCs w:val="24"/>
        </w:rPr>
      </w:pPr>
      <w:r w:rsidRPr="00B163E5">
        <w:rPr>
          <w:rFonts w:ascii="Arial" w:hAnsi="Arial"/>
          <w:sz w:val="28"/>
          <w:szCs w:val="24"/>
        </w:rPr>
        <w:t>Equipping secondary school leve</w:t>
      </w:r>
      <w:r w:rsidR="00D16E36" w:rsidRPr="00B163E5">
        <w:rPr>
          <w:rFonts w:ascii="Arial" w:hAnsi="Arial"/>
          <w:sz w:val="28"/>
          <w:szCs w:val="24"/>
        </w:rPr>
        <w:t>r</w:t>
      </w:r>
      <w:r w:rsidRPr="00B163E5">
        <w:rPr>
          <w:rFonts w:ascii="Arial" w:hAnsi="Arial"/>
          <w:sz w:val="28"/>
          <w:szCs w:val="24"/>
        </w:rPr>
        <w:t>s with a satisfactory level of proficiency in the language for use in their work places</w:t>
      </w:r>
      <w:r w:rsidR="00222074" w:rsidRPr="00B163E5">
        <w:rPr>
          <w:rFonts w:ascii="Arial" w:hAnsi="Arial"/>
          <w:sz w:val="28"/>
          <w:szCs w:val="24"/>
        </w:rPr>
        <w:t>.</w:t>
      </w:r>
    </w:p>
    <w:p w:rsidR="00BD6F0A" w:rsidRPr="00B163E5" w:rsidRDefault="00BD6F0A" w:rsidP="009F5807">
      <w:pPr>
        <w:pStyle w:val="ListParagraph"/>
        <w:numPr>
          <w:ilvl w:val="0"/>
          <w:numId w:val="24"/>
        </w:numPr>
        <w:spacing w:after="0" w:line="480" w:lineRule="auto"/>
        <w:jc w:val="both"/>
        <w:rPr>
          <w:rFonts w:ascii="Arial" w:hAnsi="Arial"/>
          <w:sz w:val="28"/>
          <w:szCs w:val="24"/>
        </w:rPr>
      </w:pPr>
      <w:r w:rsidRPr="00B163E5">
        <w:rPr>
          <w:rFonts w:ascii="Arial" w:hAnsi="Arial"/>
          <w:sz w:val="28"/>
          <w:szCs w:val="24"/>
        </w:rPr>
        <w:t>Stimulating in them the love for reading as a pleasurable activity</w:t>
      </w:r>
      <w:r w:rsidR="00222074" w:rsidRPr="00B163E5">
        <w:rPr>
          <w:rFonts w:ascii="Arial" w:hAnsi="Arial"/>
          <w:sz w:val="28"/>
          <w:szCs w:val="24"/>
        </w:rPr>
        <w:t>,</w:t>
      </w:r>
      <w:r w:rsidRPr="00B163E5">
        <w:rPr>
          <w:rFonts w:ascii="Arial" w:hAnsi="Arial"/>
          <w:sz w:val="28"/>
          <w:szCs w:val="24"/>
        </w:rPr>
        <w:t xml:space="preserve"> and </w:t>
      </w:r>
    </w:p>
    <w:p w:rsidR="00BD6F0A" w:rsidRPr="00B163E5" w:rsidRDefault="00BD6F0A" w:rsidP="009F5807">
      <w:pPr>
        <w:pStyle w:val="ListParagraph"/>
        <w:numPr>
          <w:ilvl w:val="0"/>
          <w:numId w:val="24"/>
        </w:numPr>
        <w:spacing w:after="0" w:line="480" w:lineRule="auto"/>
        <w:jc w:val="both"/>
        <w:rPr>
          <w:rFonts w:ascii="Arial" w:hAnsi="Arial"/>
          <w:sz w:val="28"/>
          <w:szCs w:val="24"/>
        </w:rPr>
      </w:pPr>
      <w:r w:rsidRPr="00B163E5">
        <w:rPr>
          <w:rFonts w:ascii="Arial" w:hAnsi="Arial"/>
          <w:sz w:val="28"/>
          <w:szCs w:val="24"/>
        </w:rPr>
        <w:t>Promoting and enhancing the various language skills and competences for effective national and interna</w:t>
      </w:r>
      <w:r w:rsidR="004D6DC7" w:rsidRPr="00B163E5">
        <w:rPr>
          <w:rFonts w:ascii="Arial" w:hAnsi="Arial"/>
          <w:sz w:val="28"/>
          <w:szCs w:val="24"/>
        </w:rPr>
        <w:t>tional communication (NERDC, 201</w:t>
      </w:r>
      <w:r w:rsidRPr="00B163E5">
        <w:rPr>
          <w:rFonts w:ascii="Arial" w:hAnsi="Arial"/>
          <w:sz w:val="28"/>
          <w:szCs w:val="24"/>
        </w:rPr>
        <w:t>7).</w:t>
      </w:r>
    </w:p>
    <w:p w:rsidR="0074694A" w:rsidRPr="00B163E5" w:rsidRDefault="00B43081" w:rsidP="009F5807">
      <w:pPr>
        <w:spacing w:after="0" w:line="480" w:lineRule="auto"/>
        <w:ind w:firstLine="720"/>
        <w:jc w:val="both"/>
        <w:rPr>
          <w:rFonts w:ascii="Arial" w:hAnsi="Arial"/>
          <w:sz w:val="28"/>
          <w:szCs w:val="24"/>
        </w:rPr>
      </w:pPr>
      <w:r w:rsidRPr="00B163E5">
        <w:rPr>
          <w:rFonts w:ascii="Arial" w:hAnsi="Arial"/>
          <w:sz w:val="28"/>
          <w:szCs w:val="24"/>
        </w:rPr>
        <w:t>In order to achieve these overall objectives, the senior secondary school English curriculum lays emphasis on:</w:t>
      </w:r>
    </w:p>
    <w:p w:rsidR="00F71CDE" w:rsidRPr="00B163E5" w:rsidRDefault="00F71CDE" w:rsidP="009F5807">
      <w:pPr>
        <w:pStyle w:val="ListParagraph"/>
        <w:numPr>
          <w:ilvl w:val="0"/>
          <w:numId w:val="25"/>
        </w:numPr>
        <w:spacing w:after="0" w:line="480" w:lineRule="auto"/>
        <w:jc w:val="both"/>
        <w:rPr>
          <w:rFonts w:ascii="Arial" w:hAnsi="Arial"/>
          <w:sz w:val="28"/>
          <w:szCs w:val="24"/>
        </w:rPr>
      </w:pPr>
      <w:r w:rsidRPr="00B163E5">
        <w:rPr>
          <w:rFonts w:ascii="Arial" w:hAnsi="Arial"/>
          <w:sz w:val="28"/>
          <w:szCs w:val="24"/>
        </w:rPr>
        <w:t>Vocabulary development components, which states that any student or person for that matter who needs to communicate effectively in English language is expected to possess adequate vocabulary, without which ability to communicate will be hampered. Vocabulary items that cover any areas of need and interest have been highlighted.</w:t>
      </w:r>
    </w:p>
    <w:p w:rsidR="00222074" w:rsidRPr="00B163E5" w:rsidRDefault="002B7364" w:rsidP="009F5807">
      <w:pPr>
        <w:pStyle w:val="ListParagraph"/>
        <w:numPr>
          <w:ilvl w:val="0"/>
          <w:numId w:val="25"/>
        </w:numPr>
        <w:spacing w:after="0" w:line="480" w:lineRule="auto"/>
        <w:jc w:val="both"/>
        <w:rPr>
          <w:rFonts w:ascii="Arial" w:hAnsi="Arial"/>
          <w:sz w:val="28"/>
          <w:szCs w:val="24"/>
        </w:rPr>
      </w:pPr>
      <w:r w:rsidRPr="00B163E5">
        <w:rPr>
          <w:rFonts w:ascii="Arial" w:hAnsi="Arial"/>
          <w:sz w:val="28"/>
          <w:szCs w:val="24"/>
        </w:rPr>
        <w:t>Litera</w:t>
      </w:r>
      <w:r w:rsidR="00222074" w:rsidRPr="00B163E5">
        <w:rPr>
          <w:rFonts w:ascii="Arial" w:hAnsi="Arial"/>
          <w:sz w:val="28"/>
          <w:szCs w:val="24"/>
        </w:rPr>
        <w:t xml:space="preserve">cy skills reading comprehension, which states that </w:t>
      </w:r>
      <w:r w:rsidRPr="00B163E5">
        <w:rPr>
          <w:rFonts w:ascii="Arial" w:hAnsi="Arial"/>
          <w:sz w:val="28"/>
          <w:szCs w:val="24"/>
        </w:rPr>
        <w:t xml:space="preserve">reading is a very </w:t>
      </w:r>
      <w:r w:rsidR="00E63931" w:rsidRPr="00B163E5">
        <w:rPr>
          <w:rFonts w:ascii="Arial" w:hAnsi="Arial"/>
          <w:sz w:val="28"/>
          <w:szCs w:val="24"/>
        </w:rPr>
        <w:t xml:space="preserve">important literacy skill. At the senior secondary school level, it involves recognition and accurate interpretation of words in context, understanding of sentences no matter how complex as well as ability to grasp the main ideas and import of what is read. </w:t>
      </w:r>
    </w:p>
    <w:p w:rsidR="00F71CDE" w:rsidRPr="00B163E5" w:rsidRDefault="00E63931" w:rsidP="009F5807">
      <w:pPr>
        <w:spacing w:after="0" w:line="480" w:lineRule="auto"/>
        <w:ind w:firstLine="720"/>
        <w:jc w:val="both"/>
        <w:rPr>
          <w:rFonts w:ascii="Arial" w:hAnsi="Arial"/>
          <w:sz w:val="28"/>
          <w:szCs w:val="24"/>
        </w:rPr>
      </w:pPr>
      <w:r w:rsidRPr="00B163E5">
        <w:rPr>
          <w:rFonts w:ascii="Arial" w:hAnsi="Arial"/>
          <w:sz w:val="28"/>
          <w:szCs w:val="24"/>
        </w:rPr>
        <w:t>To achieve these, attention was paid to the following</w:t>
      </w:r>
      <w:r w:rsidR="00222074" w:rsidRPr="00B163E5">
        <w:rPr>
          <w:rFonts w:ascii="Arial" w:hAnsi="Arial"/>
          <w:sz w:val="28"/>
          <w:szCs w:val="24"/>
        </w:rPr>
        <w:t>;</w:t>
      </w:r>
      <w:r w:rsidRPr="00B163E5">
        <w:rPr>
          <w:rFonts w:ascii="Arial" w:hAnsi="Arial"/>
          <w:sz w:val="28"/>
          <w:szCs w:val="24"/>
        </w:rPr>
        <w:t xml:space="preserve"> reading silently for main ideas </w:t>
      </w:r>
      <w:r w:rsidR="00637480" w:rsidRPr="00B163E5">
        <w:rPr>
          <w:rFonts w:ascii="Arial" w:hAnsi="Arial"/>
          <w:sz w:val="28"/>
          <w:szCs w:val="24"/>
        </w:rPr>
        <w:t>and details, reading to grasp the meaning of words in context, reading to follow directions, reading to answer questions at all levels of comprehension, recall, translation, interpretation and extrapolation levels, reading for summary, reading to identify theme, reading to identify key words and sentences and reading to make notes.</w:t>
      </w:r>
    </w:p>
    <w:p w:rsidR="00222074" w:rsidRPr="00B163E5" w:rsidRDefault="00637480" w:rsidP="009F5807">
      <w:pPr>
        <w:pStyle w:val="ListParagraph"/>
        <w:numPr>
          <w:ilvl w:val="0"/>
          <w:numId w:val="25"/>
        </w:numPr>
        <w:spacing w:after="0" w:line="480" w:lineRule="auto"/>
        <w:jc w:val="both"/>
        <w:rPr>
          <w:rFonts w:ascii="Arial" w:hAnsi="Arial"/>
          <w:sz w:val="28"/>
          <w:szCs w:val="24"/>
        </w:rPr>
      </w:pPr>
      <w:r w:rsidRPr="00B163E5">
        <w:rPr>
          <w:rFonts w:ascii="Arial" w:hAnsi="Arial"/>
          <w:sz w:val="28"/>
          <w:szCs w:val="24"/>
        </w:rPr>
        <w:t>Literacy skills writing for e</w:t>
      </w:r>
      <w:r w:rsidR="00704311" w:rsidRPr="00B163E5">
        <w:rPr>
          <w:rFonts w:ascii="Arial" w:hAnsi="Arial"/>
          <w:sz w:val="28"/>
          <w:szCs w:val="24"/>
        </w:rPr>
        <w:t xml:space="preserve">ffective communication, that is, writing is an accurate representation of ideas on paper so as to communicate such thoughts and ideas to an audience. It is a very important literacy skill, both for higher education and external communication. </w:t>
      </w:r>
    </w:p>
    <w:p w:rsidR="00704311" w:rsidRPr="00B163E5" w:rsidRDefault="00704311" w:rsidP="009F5807">
      <w:pPr>
        <w:spacing w:after="0" w:line="480" w:lineRule="auto"/>
        <w:ind w:firstLine="720"/>
        <w:jc w:val="both"/>
        <w:rPr>
          <w:rFonts w:ascii="Arial" w:hAnsi="Arial"/>
          <w:sz w:val="28"/>
          <w:szCs w:val="24"/>
        </w:rPr>
      </w:pPr>
      <w:r w:rsidRPr="00B163E5">
        <w:rPr>
          <w:rFonts w:ascii="Arial" w:hAnsi="Arial"/>
          <w:sz w:val="28"/>
          <w:szCs w:val="24"/>
        </w:rPr>
        <w:t>Aspects covered at this level serve as usages, these areas include: narrative writing, descriptive writing, expository writing, argumentative writing/debates, letter writing formal, semi formal and informal, speech writing for different occasions and purposes, technical and scientific writing, report writing, creative writing etc.</w:t>
      </w:r>
    </w:p>
    <w:p w:rsidR="00704311" w:rsidRPr="00B163E5" w:rsidRDefault="00704311" w:rsidP="009F5807">
      <w:pPr>
        <w:spacing w:after="0" w:line="480" w:lineRule="auto"/>
        <w:ind w:firstLine="720"/>
        <w:jc w:val="both"/>
        <w:rPr>
          <w:rFonts w:ascii="Arial" w:hAnsi="Arial"/>
          <w:sz w:val="28"/>
          <w:szCs w:val="24"/>
        </w:rPr>
      </w:pPr>
      <w:r w:rsidRPr="00B163E5">
        <w:rPr>
          <w:rFonts w:ascii="Arial" w:hAnsi="Arial"/>
          <w:sz w:val="28"/>
          <w:szCs w:val="24"/>
        </w:rPr>
        <w:t>All these have been presented in very simple manner but the teacher is free to treat them in varying ways using dialogues, substitution tables, extensive practice exercises a</w:t>
      </w:r>
      <w:r w:rsidR="004D6DC7" w:rsidRPr="00B163E5">
        <w:rPr>
          <w:rFonts w:ascii="Arial" w:hAnsi="Arial"/>
          <w:sz w:val="28"/>
          <w:szCs w:val="24"/>
        </w:rPr>
        <w:t>nd extensive reading (NERDC, 201</w:t>
      </w:r>
      <w:r w:rsidRPr="00B163E5">
        <w:rPr>
          <w:rFonts w:ascii="Arial" w:hAnsi="Arial"/>
          <w:sz w:val="28"/>
          <w:szCs w:val="24"/>
        </w:rPr>
        <w:t xml:space="preserve">7). </w:t>
      </w:r>
    </w:p>
    <w:p w:rsidR="00A72D10" w:rsidRPr="00B163E5" w:rsidRDefault="00F71CDE" w:rsidP="009F5807">
      <w:pPr>
        <w:spacing w:after="0" w:line="480" w:lineRule="auto"/>
        <w:jc w:val="both"/>
        <w:rPr>
          <w:rFonts w:ascii="Arial" w:hAnsi="Arial"/>
          <w:sz w:val="28"/>
          <w:szCs w:val="24"/>
        </w:rPr>
      </w:pPr>
      <w:r w:rsidRPr="00B163E5">
        <w:rPr>
          <w:rFonts w:ascii="Arial" w:hAnsi="Arial"/>
          <w:sz w:val="28"/>
          <w:szCs w:val="24"/>
        </w:rPr>
        <w:t xml:space="preserve">    </w:t>
      </w:r>
      <w:r w:rsidR="00484789" w:rsidRPr="00B163E5">
        <w:rPr>
          <w:rFonts w:ascii="Arial" w:hAnsi="Arial"/>
          <w:b/>
          <w:sz w:val="28"/>
          <w:szCs w:val="24"/>
        </w:rPr>
        <w:tab/>
      </w:r>
      <w:r w:rsidR="00A72D10" w:rsidRPr="00B163E5">
        <w:rPr>
          <w:rFonts w:ascii="Arial" w:hAnsi="Arial"/>
          <w:sz w:val="28"/>
          <w:szCs w:val="24"/>
        </w:rPr>
        <w:t>Most curriculum reforms over the years have sought to make a thorough re-examination of aims, goals, objectives, methods and materials involved in the effective implementation of the English curriculum Adejimola (20</w:t>
      </w:r>
      <w:r w:rsidR="004D6DC7" w:rsidRPr="00B163E5">
        <w:rPr>
          <w:rFonts w:ascii="Arial" w:hAnsi="Arial"/>
          <w:sz w:val="28"/>
          <w:szCs w:val="24"/>
        </w:rPr>
        <w:t>1</w:t>
      </w:r>
      <w:r w:rsidR="00A72D10" w:rsidRPr="00B163E5">
        <w:rPr>
          <w:rFonts w:ascii="Arial" w:hAnsi="Arial"/>
          <w:sz w:val="28"/>
          <w:szCs w:val="24"/>
        </w:rPr>
        <w:t>7). He also sa</w:t>
      </w:r>
      <w:r w:rsidR="00222074" w:rsidRPr="00B163E5">
        <w:rPr>
          <w:rFonts w:ascii="Arial" w:hAnsi="Arial"/>
          <w:sz w:val="28"/>
          <w:szCs w:val="24"/>
        </w:rPr>
        <w:t>id</w:t>
      </w:r>
      <w:r w:rsidR="00A72D10" w:rsidRPr="00B163E5">
        <w:rPr>
          <w:rFonts w:ascii="Arial" w:hAnsi="Arial"/>
          <w:sz w:val="28"/>
          <w:szCs w:val="24"/>
        </w:rPr>
        <w:t xml:space="preserve"> that “one school of curriculum theory, in</w:t>
      </w:r>
      <w:r w:rsidR="00D16E36" w:rsidRPr="00B163E5">
        <w:rPr>
          <w:rFonts w:ascii="Arial" w:hAnsi="Arial"/>
          <w:sz w:val="28"/>
          <w:szCs w:val="24"/>
        </w:rPr>
        <w:t xml:space="preserve"> </w:t>
      </w:r>
      <w:r w:rsidR="00A72D10" w:rsidRPr="00B163E5">
        <w:rPr>
          <w:rFonts w:ascii="Arial" w:hAnsi="Arial"/>
          <w:sz w:val="28"/>
          <w:szCs w:val="24"/>
        </w:rPr>
        <w:t>fact, states that achieved curriculum is the effective one. However before the feat in curriculum is achieved, there are two  other perspectives from which curriculum could be looked at; prescription (intended curriculum) and practice (implemented curriculum)”</w:t>
      </w:r>
      <w:r w:rsidR="00222074" w:rsidRPr="00B163E5">
        <w:rPr>
          <w:rFonts w:ascii="Arial" w:hAnsi="Arial"/>
          <w:sz w:val="28"/>
          <w:szCs w:val="24"/>
        </w:rPr>
        <w:t>.</w:t>
      </w:r>
    </w:p>
    <w:p w:rsidR="00BB6AB1" w:rsidRPr="00B163E5" w:rsidRDefault="00A72D10" w:rsidP="009F5807">
      <w:pPr>
        <w:spacing w:after="0" w:line="480" w:lineRule="auto"/>
        <w:jc w:val="both"/>
        <w:rPr>
          <w:rFonts w:ascii="Arial" w:hAnsi="Arial"/>
          <w:sz w:val="28"/>
          <w:szCs w:val="24"/>
        </w:rPr>
      </w:pPr>
      <w:r w:rsidRPr="00B163E5">
        <w:rPr>
          <w:rFonts w:ascii="Arial" w:hAnsi="Arial"/>
          <w:sz w:val="28"/>
          <w:szCs w:val="24"/>
        </w:rPr>
        <w:tab/>
        <w:t>According to Obanya (20</w:t>
      </w:r>
      <w:r w:rsidR="004D6DC7" w:rsidRPr="00B163E5">
        <w:rPr>
          <w:rFonts w:ascii="Arial" w:hAnsi="Arial"/>
          <w:sz w:val="28"/>
          <w:szCs w:val="24"/>
        </w:rPr>
        <w:t>1</w:t>
      </w:r>
      <w:r w:rsidRPr="00B163E5">
        <w:rPr>
          <w:rFonts w:ascii="Arial" w:hAnsi="Arial"/>
          <w:sz w:val="28"/>
          <w:szCs w:val="24"/>
        </w:rPr>
        <w:t>4), “in idea</w:t>
      </w:r>
      <w:r w:rsidR="00D16E36" w:rsidRPr="00B163E5">
        <w:rPr>
          <w:rFonts w:ascii="Arial" w:hAnsi="Arial"/>
          <w:sz w:val="28"/>
          <w:szCs w:val="24"/>
        </w:rPr>
        <w:t>l</w:t>
      </w:r>
      <w:r w:rsidRPr="00B163E5">
        <w:rPr>
          <w:rFonts w:ascii="Arial" w:hAnsi="Arial"/>
          <w:sz w:val="28"/>
          <w:szCs w:val="24"/>
        </w:rPr>
        <w:t xml:space="preserve"> situations there would be a perfect match between what is prescribed, what is practiced, and consequently what is achieved</w:t>
      </w:r>
      <w:r w:rsidR="00222074" w:rsidRPr="00B163E5">
        <w:rPr>
          <w:rFonts w:ascii="Arial" w:hAnsi="Arial"/>
          <w:sz w:val="28"/>
          <w:szCs w:val="24"/>
        </w:rPr>
        <w:t xml:space="preserve"> </w:t>
      </w:r>
      <w:r w:rsidRPr="00B163E5">
        <w:rPr>
          <w:rFonts w:ascii="Arial" w:hAnsi="Arial"/>
          <w:sz w:val="28"/>
          <w:szCs w:val="24"/>
        </w:rPr>
        <w:t>(outcome)”. One would expe</w:t>
      </w:r>
      <w:r w:rsidR="00B07405" w:rsidRPr="00B163E5">
        <w:rPr>
          <w:rFonts w:ascii="Arial" w:hAnsi="Arial"/>
          <w:sz w:val="28"/>
          <w:szCs w:val="24"/>
        </w:rPr>
        <w:t>c</w:t>
      </w:r>
      <w:r w:rsidRPr="00B163E5">
        <w:rPr>
          <w:rFonts w:ascii="Arial" w:hAnsi="Arial"/>
          <w:sz w:val="28"/>
          <w:szCs w:val="24"/>
        </w:rPr>
        <w:t>t Englis</w:t>
      </w:r>
      <w:r w:rsidR="00B07405" w:rsidRPr="00B163E5">
        <w:rPr>
          <w:rFonts w:ascii="Arial" w:hAnsi="Arial"/>
          <w:sz w:val="28"/>
          <w:szCs w:val="24"/>
        </w:rPr>
        <w:t>h as a second language (ESL) learners in the Nigeria context after nine (or twelve years for those who opt for going straight English) solid years of learning English and using it for instruction at the primary and secondary  levels to be academically</w:t>
      </w:r>
      <w:r w:rsidR="00BB6AB1" w:rsidRPr="00B163E5">
        <w:rPr>
          <w:rFonts w:ascii="Arial" w:hAnsi="Arial"/>
          <w:sz w:val="28"/>
          <w:szCs w:val="24"/>
        </w:rPr>
        <w:t>,</w:t>
      </w:r>
      <w:r w:rsidR="00B07405" w:rsidRPr="00B163E5">
        <w:rPr>
          <w:rFonts w:ascii="Arial" w:hAnsi="Arial"/>
          <w:sz w:val="28"/>
          <w:szCs w:val="24"/>
        </w:rPr>
        <w:t xml:space="preserve"> </w:t>
      </w:r>
      <w:r w:rsidR="00BB6AB1" w:rsidRPr="00B163E5">
        <w:rPr>
          <w:rFonts w:ascii="Arial" w:hAnsi="Arial"/>
          <w:sz w:val="28"/>
          <w:szCs w:val="24"/>
        </w:rPr>
        <w:t>linguistically and communicatively competent in social contexts beyond the school system, which is the ultimate goal of the prescribed English language curriculum at the secondary school level</w:t>
      </w:r>
      <w:r w:rsidR="00D16E36" w:rsidRPr="00B163E5">
        <w:rPr>
          <w:rFonts w:ascii="Arial" w:hAnsi="Arial"/>
          <w:sz w:val="28"/>
          <w:szCs w:val="24"/>
        </w:rPr>
        <w:t>,</w:t>
      </w:r>
      <w:r w:rsidR="00BB6AB1" w:rsidRPr="00B163E5">
        <w:rPr>
          <w:rFonts w:ascii="Arial" w:hAnsi="Arial"/>
          <w:sz w:val="28"/>
          <w:szCs w:val="24"/>
        </w:rPr>
        <w:t xml:space="preserve"> </w:t>
      </w:r>
      <w:r w:rsidR="00222074" w:rsidRPr="00B163E5">
        <w:rPr>
          <w:rFonts w:ascii="Arial" w:hAnsi="Arial"/>
          <w:sz w:val="28"/>
          <w:szCs w:val="24"/>
        </w:rPr>
        <w:t>(</w:t>
      </w:r>
      <w:r w:rsidR="00BB6AB1" w:rsidRPr="00B163E5">
        <w:rPr>
          <w:rFonts w:ascii="Arial" w:hAnsi="Arial"/>
          <w:sz w:val="28"/>
          <w:szCs w:val="24"/>
        </w:rPr>
        <w:t>Adejimola</w:t>
      </w:r>
      <w:r w:rsidR="00222074" w:rsidRPr="00B163E5">
        <w:rPr>
          <w:rFonts w:ascii="Arial" w:hAnsi="Arial"/>
          <w:sz w:val="28"/>
          <w:szCs w:val="24"/>
        </w:rPr>
        <w:t xml:space="preserve">, </w:t>
      </w:r>
      <w:r w:rsidR="00BB6AB1" w:rsidRPr="00B163E5">
        <w:rPr>
          <w:rFonts w:ascii="Arial" w:hAnsi="Arial"/>
          <w:sz w:val="28"/>
          <w:szCs w:val="24"/>
        </w:rPr>
        <w:t>20</w:t>
      </w:r>
      <w:r w:rsidR="004D6DC7" w:rsidRPr="00B163E5">
        <w:rPr>
          <w:rFonts w:ascii="Arial" w:hAnsi="Arial"/>
          <w:sz w:val="28"/>
          <w:szCs w:val="24"/>
        </w:rPr>
        <w:t>1</w:t>
      </w:r>
      <w:r w:rsidR="00BB6AB1" w:rsidRPr="00B163E5">
        <w:rPr>
          <w:rFonts w:ascii="Arial" w:hAnsi="Arial"/>
          <w:sz w:val="28"/>
          <w:szCs w:val="24"/>
        </w:rPr>
        <w:t>7).</w:t>
      </w:r>
    </w:p>
    <w:p w:rsidR="00531598" w:rsidRPr="00B163E5" w:rsidRDefault="004D6DC7" w:rsidP="009F5807">
      <w:pPr>
        <w:spacing w:after="0" w:line="480" w:lineRule="auto"/>
        <w:ind w:firstLine="720"/>
        <w:jc w:val="both"/>
        <w:rPr>
          <w:rFonts w:ascii="Arial" w:hAnsi="Arial"/>
          <w:sz w:val="28"/>
          <w:szCs w:val="24"/>
        </w:rPr>
      </w:pPr>
      <w:r w:rsidRPr="00B163E5">
        <w:rPr>
          <w:rFonts w:ascii="Arial" w:hAnsi="Arial"/>
          <w:sz w:val="28"/>
          <w:szCs w:val="24"/>
        </w:rPr>
        <w:t>Obanya (201</w:t>
      </w:r>
      <w:r w:rsidR="00BB6AB1" w:rsidRPr="00B163E5">
        <w:rPr>
          <w:rFonts w:ascii="Arial" w:hAnsi="Arial"/>
          <w:sz w:val="28"/>
          <w:szCs w:val="24"/>
        </w:rPr>
        <w:t xml:space="preserve">8) also </w:t>
      </w:r>
      <w:r w:rsidR="00222074" w:rsidRPr="00B163E5">
        <w:rPr>
          <w:rFonts w:ascii="Arial" w:hAnsi="Arial"/>
          <w:sz w:val="28"/>
          <w:szCs w:val="24"/>
        </w:rPr>
        <w:t>said</w:t>
      </w:r>
      <w:r w:rsidR="00BB6AB1" w:rsidRPr="00B163E5">
        <w:rPr>
          <w:rFonts w:ascii="Arial" w:hAnsi="Arial"/>
          <w:sz w:val="28"/>
          <w:szCs w:val="24"/>
        </w:rPr>
        <w:t xml:space="preserve"> that “Interaction, which should be in form of multi-way and multi-media exchanges (verber and non verbal) in the conduct of classroom teaching and learning activities, is significantly absent</w:t>
      </w:r>
      <w:r w:rsidR="00531598" w:rsidRPr="00B163E5">
        <w:rPr>
          <w:rFonts w:ascii="Arial" w:hAnsi="Arial"/>
          <w:sz w:val="28"/>
          <w:szCs w:val="24"/>
        </w:rPr>
        <w:t>.” He conclude</w:t>
      </w:r>
      <w:r w:rsidR="00222074" w:rsidRPr="00B163E5">
        <w:rPr>
          <w:rFonts w:ascii="Arial" w:hAnsi="Arial"/>
          <w:sz w:val="28"/>
          <w:szCs w:val="24"/>
        </w:rPr>
        <w:t>d</w:t>
      </w:r>
      <w:r w:rsidR="00531598" w:rsidRPr="00B163E5">
        <w:rPr>
          <w:rFonts w:ascii="Arial" w:hAnsi="Arial"/>
          <w:sz w:val="28"/>
          <w:szCs w:val="24"/>
        </w:rPr>
        <w:t xml:space="preserve"> that what </w:t>
      </w:r>
      <w:r w:rsidR="00222074" w:rsidRPr="00B163E5">
        <w:rPr>
          <w:rFonts w:ascii="Arial" w:hAnsi="Arial"/>
          <w:sz w:val="28"/>
          <w:szCs w:val="24"/>
        </w:rPr>
        <w:t xml:space="preserve">is </w:t>
      </w:r>
      <w:r w:rsidR="00531598" w:rsidRPr="00B163E5">
        <w:rPr>
          <w:rFonts w:ascii="Arial" w:hAnsi="Arial"/>
          <w:sz w:val="28"/>
          <w:szCs w:val="24"/>
        </w:rPr>
        <w:t>obtain</w:t>
      </w:r>
      <w:r w:rsidR="00222074" w:rsidRPr="00B163E5">
        <w:rPr>
          <w:rFonts w:ascii="Arial" w:hAnsi="Arial"/>
          <w:sz w:val="28"/>
          <w:szCs w:val="24"/>
        </w:rPr>
        <w:t>ed</w:t>
      </w:r>
      <w:r w:rsidR="00531598" w:rsidRPr="00B163E5">
        <w:rPr>
          <w:rFonts w:ascii="Arial" w:hAnsi="Arial"/>
          <w:sz w:val="28"/>
          <w:szCs w:val="24"/>
        </w:rPr>
        <w:t xml:space="preserve"> in the classroom English language teaching and learning process, according to research and anecdotal evidence is frontal teaching characterized by:</w:t>
      </w:r>
    </w:p>
    <w:p w:rsidR="00531598" w:rsidRPr="00B163E5" w:rsidRDefault="00531598" w:rsidP="009F5807">
      <w:pPr>
        <w:pStyle w:val="ListParagraph"/>
        <w:numPr>
          <w:ilvl w:val="0"/>
          <w:numId w:val="18"/>
        </w:numPr>
        <w:spacing w:after="0" w:line="480" w:lineRule="auto"/>
        <w:jc w:val="both"/>
        <w:rPr>
          <w:rFonts w:ascii="Arial" w:hAnsi="Arial"/>
          <w:sz w:val="28"/>
          <w:szCs w:val="24"/>
        </w:rPr>
      </w:pPr>
      <w:r w:rsidRPr="00B163E5">
        <w:rPr>
          <w:rFonts w:ascii="Arial" w:hAnsi="Arial"/>
          <w:sz w:val="28"/>
          <w:szCs w:val="24"/>
        </w:rPr>
        <w:t>A heavy reliance on the textbook</w:t>
      </w:r>
      <w:r w:rsidR="00222074" w:rsidRPr="00B163E5">
        <w:rPr>
          <w:rFonts w:ascii="Arial" w:hAnsi="Arial"/>
          <w:sz w:val="28"/>
          <w:szCs w:val="24"/>
        </w:rPr>
        <w:t>s</w:t>
      </w:r>
      <w:r w:rsidRPr="00B163E5">
        <w:rPr>
          <w:rFonts w:ascii="Arial" w:hAnsi="Arial"/>
          <w:sz w:val="28"/>
          <w:szCs w:val="24"/>
        </w:rPr>
        <w:t xml:space="preserve"> as the exclusive teaching learning materials;</w:t>
      </w:r>
    </w:p>
    <w:p w:rsidR="00834348" w:rsidRPr="00B163E5" w:rsidRDefault="00531598" w:rsidP="009F5807">
      <w:pPr>
        <w:pStyle w:val="ListParagraph"/>
        <w:numPr>
          <w:ilvl w:val="0"/>
          <w:numId w:val="18"/>
        </w:numPr>
        <w:spacing w:after="0" w:line="480" w:lineRule="auto"/>
        <w:jc w:val="both"/>
        <w:rPr>
          <w:rFonts w:ascii="Arial" w:hAnsi="Arial"/>
          <w:sz w:val="28"/>
          <w:szCs w:val="24"/>
        </w:rPr>
      </w:pPr>
      <w:r w:rsidRPr="00B163E5">
        <w:rPr>
          <w:rFonts w:ascii="Arial" w:hAnsi="Arial"/>
          <w:sz w:val="28"/>
          <w:szCs w:val="24"/>
        </w:rPr>
        <w:t xml:space="preserve">Reading aloud by the teacher followed by recitation and imitation reading round the class </w:t>
      </w:r>
      <w:r w:rsidR="00834348" w:rsidRPr="00B163E5">
        <w:rPr>
          <w:rFonts w:ascii="Arial" w:hAnsi="Arial"/>
          <w:sz w:val="28"/>
          <w:szCs w:val="24"/>
        </w:rPr>
        <w:t>by pupils (learners)</w:t>
      </w:r>
      <w:r w:rsidR="00222074" w:rsidRPr="00B163E5">
        <w:rPr>
          <w:rFonts w:ascii="Arial" w:hAnsi="Arial"/>
          <w:sz w:val="28"/>
          <w:szCs w:val="24"/>
        </w:rPr>
        <w:t>;</w:t>
      </w:r>
    </w:p>
    <w:p w:rsidR="00834348" w:rsidRPr="00B163E5" w:rsidRDefault="00834348" w:rsidP="009F5807">
      <w:pPr>
        <w:pStyle w:val="ListParagraph"/>
        <w:numPr>
          <w:ilvl w:val="0"/>
          <w:numId w:val="18"/>
        </w:numPr>
        <w:spacing w:after="0" w:line="480" w:lineRule="auto"/>
        <w:jc w:val="both"/>
        <w:rPr>
          <w:rFonts w:ascii="Arial" w:hAnsi="Arial"/>
          <w:sz w:val="28"/>
          <w:szCs w:val="24"/>
        </w:rPr>
      </w:pPr>
      <w:r w:rsidRPr="00B163E5">
        <w:rPr>
          <w:rFonts w:ascii="Arial" w:hAnsi="Arial"/>
          <w:sz w:val="28"/>
          <w:szCs w:val="24"/>
        </w:rPr>
        <w:t>Very little respect accorded to the primary of oracy in</w:t>
      </w:r>
      <w:r w:rsidR="00222074" w:rsidRPr="00B163E5">
        <w:rPr>
          <w:rFonts w:ascii="Arial" w:hAnsi="Arial"/>
          <w:sz w:val="28"/>
          <w:szCs w:val="24"/>
        </w:rPr>
        <w:t xml:space="preserve"> language teaching and learning;</w:t>
      </w:r>
    </w:p>
    <w:p w:rsidR="00834348" w:rsidRPr="00B163E5" w:rsidRDefault="00834348" w:rsidP="009F5807">
      <w:pPr>
        <w:pStyle w:val="ListParagraph"/>
        <w:numPr>
          <w:ilvl w:val="0"/>
          <w:numId w:val="18"/>
        </w:numPr>
        <w:spacing w:after="0" w:line="480" w:lineRule="auto"/>
        <w:jc w:val="both"/>
        <w:rPr>
          <w:rFonts w:ascii="Arial" w:hAnsi="Arial"/>
          <w:sz w:val="28"/>
          <w:szCs w:val="24"/>
        </w:rPr>
      </w:pPr>
      <w:r w:rsidRPr="00B163E5">
        <w:rPr>
          <w:rFonts w:ascii="Arial" w:hAnsi="Arial"/>
          <w:sz w:val="28"/>
          <w:szCs w:val="24"/>
        </w:rPr>
        <w:t xml:space="preserve">An undue rush to English textbooks, a sign of also “covering the syllabus”, and </w:t>
      </w:r>
    </w:p>
    <w:p w:rsidR="00834348" w:rsidRPr="00B163E5" w:rsidRDefault="00834348" w:rsidP="009F5807">
      <w:pPr>
        <w:pStyle w:val="ListParagraph"/>
        <w:numPr>
          <w:ilvl w:val="0"/>
          <w:numId w:val="18"/>
        </w:numPr>
        <w:spacing w:after="0" w:line="480" w:lineRule="auto"/>
        <w:jc w:val="both"/>
        <w:rPr>
          <w:rFonts w:ascii="Arial" w:hAnsi="Arial"/>
          <w:sz w:val="28"/>
          <w:szCs w:val="24"/>
        </w:rPr>
      </w:pPr>
      <w:r w:rsidRPr="00B163E5">
        <w:rPr>
          <w:rFonts w:ascii="Arial" w:hAnsi="Arial"/>
          <w:sz w:val="28"/>
          <w:szCs w:val="24"/>
        </w:rPr>
        <w:t>Devotion of a considerable amount of time to practicing examination type skill</w:t>
      </w:r>
      <w:r w:rsidR="00222074" w:rsidRPr="00B163E5">
        <w:rPr>
          <w:rFonts w:ascii="Arial" w:hAnsi="Arial"/>
          <w:sz w:val="28"/>
          <w:szCs w:val="24"/>
        </w:rPr>
        <w:t>.</w:t>
      </w:r>
    </w:p>
    <w:p w:rsidR="00834348" w:rsidRPr="00B163E5" w:rsidRDefault="00834348" w:rsidP="009F5807">
      <w:pPr>
        <w:spacing w:after="0" w:line="480" w:lineRule="auto"/>
        <w:ind w:firstLine="720"/>
        <w:jc w:val="both"/>
        <w:rPr>
          <w:rFonts w:ascii="Arial" w:hAnsi="Arial"/>
          <w:sz w:val="28"/>
          <w:szCs w:val="24"/>
        </w:rPr>
      </w:pPr>
      <w:r w:rsidRPr="00B163E5">
        <w:rPr>
          <w:rFonts w:ascii="Arial" w:hAnsi="Arial"/>
          <w:sz w:val="28"/>
          <w:szCs w:val="24"/>
        </w:rPr>
        <w:t xml:space="preserve">The situation that arises from the problem above is inimical according to </w:t>
      </w:r>
      <w:r w:rsidR="00D16E36" w:rsidRPr="00B163E5">
        <w:rPr>
          <w:rFonts w:ascii="Arial" w:hAnsi="Arial"/>
          <w:sz w:val="28"/>
          <w:szCs w:val="24"/>
        </w:rPr>
        <w:t xml:space="preserve">Adejimola </w:t>
      </w:r>
      <w:r w:rsidR="004D6DC7" w:rsidRPr="00B163E5">
        <w:rPr>
          <w:rFonts w:ascii="Arial" w:hAnsi="Arial"/>
          <w:sz w:val="28"/>
          <w:szCs w:val="24"/>
        </w:rPr>
        <w:t>(201</w:t>
      </w:r>
      <w:r w:rsidRPr="00B163E5">
        <w:rPr>
          <w:rFonts w:ascii="Arial" w:hAnsi="Arial"/>
          <w:sz w:val="28"/>
          <w:szCs w:val="24"/>
        </w:rPr>
        <w:t xml:space="preserve">7), to the perceived or intended curriculum outcome of ESL in Nigeria secondary schools and even beyond the academic purpose in the larger society. Curriculum materials have to be perceived for what they really are, not just textbooks because communicative skills are not acquired through textbooks but in “a natural (special) activity and it is better taught and learned </w:t>
      </w:r>
      <w:r w:rsidR="004D6DC7" w:rsidRPr="00B163E5">
        <w:rPr>
          <w:rFonts w:ascii="Arial" w:hAnsi="Arial"/>
          <w:sz w:val="28"/>
          <w:szCs w:val="24"/>
        </w:rPr>
        <w:t>in that context” (Obanya, 202</w:t>
      </w:r>
      <w:r w:rsidRPr="00B163E5">
        <w:rPr>
          <w:rFonts w:ascii="Arial" w:hAnsi="Arial"/>
          <w:sz w:val="28"/>
          <w:szCs w:val="24"/>
        </w:rPr>
        <w:t>2)</w:t>
      </w:r>
      <w:r w:rsidR="00222074" w:rsidRPr="00B163E5">
        <w:rPr>
          <w:rFonts w:ascii="Arial" w:hAnsi="Arial"/>
          <w:sz w:val="28"/>
          <w:szCs w:val="24"/>
        </w:rPr>
        <w:t>.</w:t>
      </w:r>
    </w:p>
    <w:p w:rsidR="00834348" w:rsidRPr="00B163E5" w:rsidRDefault="00834348" w:rsidP="009F5807">
      <w:pPr>
        <w:spacing w:after="0" w:line="480" w:lineRule="auto"/>
        <w:jc w:val="both"/>
        <w:rPr>
          <w:rFonts w:ascii="Arial" w:hAnsi="Arial"/>
          <w:sz w:val="28"/>
          <w:szCs w:val="24"/>
        </w:rPr>
      </w:pPr>
      <w:r w:rsidRPr="00B163E5">
        <w:rPr>
          <w:rFonts w:ascii="Arial" w:hAnsi="Arial"/>
          <w:sz w:val="28"/>
          <w:szCs w:val="24"/>
        </w:rPr>
        <w:tab/>
        <w:t xml:space="preserve">The general aims of secondary school education in Nigeria as provided in section 14:17 (1,2) </w:t>
      </w:r>
      <w:r w:rsidR="002A667B" w:rsidRPr="00B163E5">
        <w:rPr>
          <w:rFonts w:ascii="Arial" w:hAnsi="Arial"/>
          <w:sz w:val="28"/>
          <w:szCs w:val="24"/>
        </w:rPr>
        <w:t xml:space="preserve">of the </w:t>
      </w:r>
      <w:r w:rsidR="00222074" w:rsidRPr="00B163E5">
        <w:rPr>
          <w:rFonts w:ascii="Arial" w:hAnsi="Arial"/>
          <w:sz w:val="28"/>
          <w:szCs w:val="24"/>
        </w:rPr>
        <w:t xml:space="preserve"> Federal Republic of Nigeria’s </w:t>
      </w:r>
      <w:r w:rsidR="002A667B" w:rsidRPr="00B163E5">
        <w:rPr>
          <w:rFonts w:ascii="Arial" w:hAnsi="Arial"/>
          <w:sz w:val="28"/>
          <w:szCs w:val="24"/>
        </w:rPr>
        <w:t>National Policy  on Education (NPE),. Which are;</w:t>
      </w:r>
    </w:p>
    <w:p w:rsidR="002A667B" w:rsidRPr="00B163E5" w:rsidRDefault="002A667B" w:rsidP="009F5807">
      <w:pPr>
        <w:pStyle w:val="ListParagraph"/>
        <w:numPr>
          <w:ilvl w:val="0"/>
          <w:numId w:val="19"/>
        </w:numPr>
        <w:spacing w:after="0" w:line="480" w:lineRule="auto"/>
        <w:jc w:val="both"/>
        <w:rPr>
          <w:rFonts w:ascii="Arial" w:hAnsi="Arial"/>
          <w:sz w:val="28"/>
          <w:szCs w:val="24"/>
        </w:rPr>
      </w:pPr>
      <w:r w:rsidRPr="00B163E5">
        <w:rPr>
          <w:rFonts w:ascii="Arial" w:hAnsi="Arial"/>
          <w:sz w:val="28"/>
          <w:szCs w:val="24"/>
        </w:rPr>
        <w:t xml:space="preserve">To prepare the students for useful living in the society and </w:t>
      </w:r>
    </w:p>
    <w:p w:rsidR="002A667B" w:rsidRPr="00B163E5" w:rsidRDefault="002A667B" w:rsidP="009F5807">
      <w:pPr>
        <w:pStyle w:val="ListParagraph"/>
        <w:numPr>
          <w:ilvl w:val="0"/>
          <w:numId w:val="19"/>
        </w:numPr>
        <w:spacing w:after="0" w:line="480" w:lineRule="auto"/>
        <w:jc w:val="both"/>
        <w:rPr>
          <w:rFonts w:ascii="Arial" w:hAnsi="Arial"/>
          <w:sz w:val="28"/>
          <w:szCs w:val="24"/>
        </w:rPr>
      </w:pPr>
      <w:r w:rsidRPr="00B163E5">
        <w:rPr>
          <w:rFonts w:ascii="Arial" w:hAnsi="Arial"/>
          <w:sz w:val="28"/>
          <w:szCs w:val="24"/>
        </w:rPr>
        <w:t>To prepare them</w:t>
      </w:r>
      <w:r w:rsidR="00FE259D" w:rsidRPr="00B163E5">
        <w:rPr>
          <w:rFonts w:ascii="Arial" w:hAnsi="Arial"/>
          <w:sz w:val="28"/>
          <w:szCs w:val="24"/>
        </w:rPr>
        <w:t xml:space="preserve"> for higher education. And in order to meet the requirement above, the following, goals according to Adegbite (2005: 112-113) must be put in focus </w:t>
      </w:r>
    </w:p>
    <w:p w:rsidR="00FE259D" w:rsidRPr="00B163E5" w:rsidRDefault="00FE259D" w:rsidP="009F5807">
      <w:pPr>
        <w:pStyle w:val="ListParagraph"/>
        <w:numPr>
          <w:ilvl w:val="0"/>
          <w:numId w:val="20"/>
        </w:numPr>
        <w:spacing w:after="0" w:line="480" w:lineRule="auto"/>
        <w:jc w:val="both"/>
        <w:rPr>
          <w:rFonts w:ascii="Arial" w:hAnsi="Arial"/>
          <w:sz w:val="28"/>
          <w:szCs w:val="24"/>
        </w:rPr>
      </w:pPr>
      <w:r w:rsidRPr="00B163E5">
        <w:rPr>
          <w:rFonts w:ascii="Arial" w:hAnsi="Arial"/>
          <w:sz w:val="28"/>
          <w:szCs w:val="24"/>
        </w:rPr>
        <w:t xml:space="preserve">Learners should be able to understand as well as converse effectively in spoken English in order to have successfully undergone the course; and </w:t>
      </w:r>
    </w:p>
    <w:p w:rsidR="0087517A" w:rsidRPr="00B163E5" w:rsidRDefault="00FE259D" w:rsidP="009F5807">
      <w:pPr>
        <w:pStyle w:val="ListParagraph"/>
        <w:numPr>
          <w:ilvl w:val="0"/>
          <w:numId w:val="20"/>
        </w:numPr>
        <w:spacing w:after="0" w:line="480" w:lineRule="auto"/>
        <w:jc w:val="both"/>
        <w:rPr>
          <w:rFonts w:ascii="Arial" w:hAnsi="Arial"/>
          <w:sz w:val="28"/>
          <w:szCs w:val="24"/>
        </w:rPr>
      </w:pPr>
      <w:r w:rsidRPr="00B163E5">
        <w:rPr>
          <w:rFonts w:ascii="Arial" w:hAnsi="Arial"/>
          <w:sz w:val="28"/>
          <w:szCs w:val="24"/>
        </w:rPr>
        <w:t xml:space="preserve">Learners should be able to effectively read, comprehend critically as well </w:t>
      </w:r>
      <w:r w:rsidR="00D52597" w:rsidRPr="00B163E5">
        <w:rPr>
          <w:rFonts w:ascii="Arial" w:hAnsi="Arial"/>
          <w:sz w:val="28"/>
          <w:szCs w:val="24"/>
        </w:rPr>
        <w:t xml:space="preserve"> </w:t>
      </w:r>
      <w:r w:rsidR="0087517A" w:rsidRPr="00B163E5">
        <w:rPr>
          <w:rFonts w:ascii="Arial" w:hAnsi="Arial"/>
          <w:sz w:val="28"/>
          <w:szCs w:val="24"/>
        </w:rPr>
        <w:t>as engage efficiently in expressive and creative writing.</w:t>
      </w:r>
    </w:p>
    <w:p w:rsidR="0087517A" w:rsidRPr="00B163E5" w:rsidRDefault="0087517A" w:rsidP="009F5807">
      <w:pPr>
        <w:spacing w:after="0" w:line="480" w:lineRule="auto"/>
        <w:ind w:firstLine="720"/>
        <w:jc w:val="both"/>
        <w:rPr>
          <w:rFonts w:ascii="Arial" w:hAnsi="Arial"/>
          <w:sz w:val="28"/>
          <w:szCs w:val="24"/>
        </w:rPr>
      </w:pPr>
      <w:r w:rsidRPr="00B163E5">
        <w:rPr>
          <w:rFonts w:ascii="Arial" w:hAnsi="Arial"/>
          <w:sz w:val="28"/>
          <w:szCs w:val="24"/>
        </w:rPr>
        <w:t>The</w:t>
      </w:r>
      <w:r w:rsidR="00FE259D" w:rsidRPr="00B163E5">
        <w:rPr>
          <w:rFonts w:ascii="Arial" w:hAnsi="Arial"/>
          <w:sz w:val="28"/>
          <w:szCs w:val="24"/>
        </w:rPr>
        <w:t xml:space="preserve"> </w:t>
      </w:r>
      <w:r w:rsidRPr="00B163E5">
        <w:rPr>
          <w:rFonts w:ascii="Arial" w:hAnsi="Arial"/>
          <w:sz w:val="28"/>
          <w:szCs w:val="24"/>
        </w:rPr>
        <w:t>English curriculum in senior secondary schools in Nigeria is poised to find out how well the school has prepared learning for li</w:t>
      </w:r>
      <w:r w:rsidR="004A25CE" w:rsidRPr="00B163E5">
        <w:rPr>
          <w:rFonts w:ascii="Arial" w:hAnsi="Arial"/>
          <w:sz w:val="28"/>
          <w:szCs w:val="24"/>
        </w:rPr>
        <w:t>fe outside school Adejimola (201</w:t>
      </w:r>
      <w:r w:rsidRPr="00B163E5">
        <w:rPr>
          <w:rFonts w:ascii="Arial" w:hAnsi="Arial"/>
          <w:sz w:val="28"/>
          <w:szCs w:val="24"/>
        </w:rPr>
        <w:t>7)</w:t>
      </w:r>
      <w:r w:rsidR="00D16E36" w:rsidRPr="00B163E5">
        <w:rPr>
          <w:rFonts w:ascii="Arial" w:hAnsi="Arial"/>
          <w:sz w:val="28"/>
          <w:szCs w:val="24"/>
        </w:rPr>
        <w:t>.</w:t>
      </w:r>
      <w:r w:rsidRPr="00B163E5">
        <w:rPr>
          <w:rFonts w:ascii="Arial" w:hAnsi="Arial"/>
          <w:sz w:val="28"/>
          <w:szCs w:val="24"/>
        </w:rPr>
        <w:t xml:space="preserve"> </w:t>
      </w:r>
      <w:r w:rsidR="00D16E36" w:rsidRPr="00B163E5">
        <w:rPr>
          <w:rFonts w:ascii="Arial" w:hAnsi="Arial"/>
          <w:sz w:val="28"/>
          <w:szCs w:val="24"/>
        </w:rPr>
        <w:t xml:space="preserve">According </w:t>
      </w:r>
      <w:r w:rsidRPr="00B163E5">
        <w:rPr>
          <w:rFonts w:ascii="Arial" w:hAnsi="Arial"/>
          <w:sz w:val="28"/>
          <w:szCs w:val="24"/>
        </w:rPr>
        <w:t>to Banjo</w:t>
      </w:r>
      <w:r w:rsidR="00222074" w:rsidRPr="00B163E5">
        <w:rPr>
          <w:rFonts w:ascii="Arial" w:hAnsi="Arial"/>
          <w:sz w:val="28"/>
          <w:szCs w:val="24"/>
        </w:rPr>
        <w:t xml:space="preserve">, A, Ayodele S. and Ndahi, K, </w:t>
      </w:r>
      <w:r w:rsidR="004A25CE" w:rsidRPr="00B163E5">
        <w:rPr>
          <w:rFonts w:ascii="Arial" w:hAnsi="Arial"/>
          <w:sz w:val="28"/>
          <w:szCs w:val="24"/>
        </w:rPr>
        <w:t>(2017</w:t>
      </w:r>
      <w:r w:rsidRPr="00B163E5">
        <w:rPr>
          <w:rFonts w:ascii="Arial" w:hAnsi="Arial"/>
          <w:sz w:val="28"/>
          <w:szCs w:val="24"/>
        </w:rPr>
        <w:t>), the questions begging for answer through WAEC designed curriculum are;</w:t>
      </w:r>
    </w:p>
    <w:p w:rsidR="0087517A" w:rsidRPr="00B163E5" w:rsidRDefault="0087517A" w:rsidP="009F5807">
      <w:pPr>
        <w:pStyle w:val="ListParagraph"/>
        <w:numPr>
          <w:ilvl w:val="0"/>
          <w:numId w:val="21"/>
        </w:numPr>
        <w:spacing w:after="0" w:line="480" w:lineRule="auto"/>
        <w:jc w:val="both"/>
        <w:rPr>
          <w:rFonts w:ascii="Arial" w:hAnsi="Arial"/>
          <w:sz w:val="28"/>
          <w:szCs w:val="24"/>
        </w:rPr>
      </w:pPr>
      <w:r w:rsidRPr="00B163E5">
        <w:rPr>
          <w:rFonts w:ascii="Arial" w:hAnsi="Arial"/>
          <w:sz w:val="28"/>
          <w:szCs w:val="24"/>
        </w:rPr>
        <w:t>How well the learner can understand spoken English;</w:t>
      </w:r>
    </w:p>
    <w:p w:rsidR="00235562" w:rsidRPr="00B163E5" w:rsidRDefault="0087517A" w:rsidP="009F5807">
      <w:pPr>
        <w:pStyle w:val="ListParagraph"/>
        <w:numPr>
          <w:ilvl w:val="0"/>
          <w:numId w:val="21"/>
        </w:numPr>
        <w:spacing w:after="0" w:line="480" w:lineRule="auto"/>
        <w:jc w:val="both"/>
        <w:rPr>
          <w:rFonts w:ascii="Arial" w:hAnsi="Arial"/>
          <w:sz w:val="28"/>
          <w:szCs w:val="24"/>
        </w:rPr>
      </w:pPr>
      <w:r w:rsidRPr="00B163E5">
        <w:rPr>
          <w:rFonts w:ascii="Arial" w:hAnsi="Arial"/>
          <w:sz w:val="28"/>
          <w:szCs w:val="24"/>
        </w:rPr>
        <w:t>The extent to which the learners spoken English can be easily understood</w:t>
      </w:r>
      <w:r w:rsidR="00235562" w:rsidRPr="00B163E5">
        <w:rPr>
          <w:rFonts w:ascii="Arial" w:hAnsi="Arial"/>
          <w:sz w:val="28"/>
          <w:szCs w:val="24"/>
        </w:rPr>
        <w:t xml:space="preserve"> (when he/she speaks to people</w:t>
      </w:r>
      <w:r w:rsidR="00D16E36" w:rsidRPr="00B163E5">
        <w:rPr>
          <w:rFonts w:ascii="Arial" w:hAnsi="Arial"/>
          <w:sz w:val="28"/>
          <w:szCs w:val="24"/>
        </w:rPr>
        <w:t>);</w:t>
      </w:r>
    </w:p>
    <w:p w:rsidR="00235562" w:rsidRPr="00B163E5" w:rsidRDefault="00235562" w:rsidP="009F5807">
      <w:pPr>
        <w:pStyle w:val="ListParagraph"/>
        <w:numPr>
          <w:ilvl w:val="0"/>
          <w:numId w:val="21"/>
        </w:numPr>
        <w:spacing w:after="0" w:line="480" w:lineRule="auto"/>
        <w:jc w:val="both"/>
        <w:rPr>
          <w:rFonts w:ascii="Arial" w:hAnsi="Arial"/>
          <w:sz w:val="28"/>
          <w:szCs w:val="24"/>
        </w:rPr>
      </w:pPr>
      <w:r w:rsidRPr="00B163E5">
        <w:rPr>
          <w:rFonts w:ascii="Arial" w:hAnsi="Arial"/>
          <w:sz w:val="28"/>
          <w:szCs w:val="24"/>
        </w:rPr>
        <w:t xml:space="preserve">How well the learners can comprehend what he/she reads i.e how much meaning he/she can draw from the sentence or passages he/she reads and finally </w:t>
      </w:r>
    </w:p>
    <w:p w:rsidR="00235562" w:rsidRPr="00B163E5" w:rsidRDefault="00235562" w:rsidP="009F5807">
      <w:pPr>
        <w:pStyle w:val="ListParagraph"/>
        <w:numPr>
          <w:ilvl w:val="0"/>
          <w:numId w:val="21"/>
        </w:numPr>
        <w:spacing w:after="0" w:line="480" w:lineRule="auto"/>
        <w:jc w:val="both"/>
        <w:rPr>
          <w:rFonts w:ascii="Arial" w:hAnsi="Arial"/>
          <w:sz w:val="28"/>
          <w:szCs w:val="24"/>
        </w:rPr>
      </w:pPr>
      <w:r w:rsidRPr="00B163E5">
        <w:rPr>
          <w:rFonts w:ascii="Arial" w:hAnsi="Arial"/>
          <w:sz w:val="28"/>
          <w:szCs w:val="24"/>
        </w:rPr>
        <w:t>How effectively the learners can write for other to understand</w:t>
      </w:r>
    </w:p>
    <w:p w:rsidR="00323A96" w:rsidRPr="00B163E5" w:rsidRDefault="00235562" w:rsidP="009F5807">
      <w:pPr>
        <w:spacing w:after="0" w:line="480" w:lineRule="auto"/>
        <w:ind w:firstLine="720"/>
        <w:jc w:val="both"/>
        <w:rPr>
          <w:rFonts w:ascii="Arial" w:hAnsi="Arial"/>
          <w:sz w:val="28"/>
          <w:szCs w:val="24"/>
        </w:rPr>
      </w:pPr>
      <w:r w:rsidRPr="00B163E5">
        <w:rPr>
          <w:rFonts w:ascii="Arial" w:hAnsi="Arial"/>
          <w:sz w:val="28"/>
          <w:szCs w:val="24"/>
        </w:rPr>
        <w:t>Communicative competence and methodology have been advocated by linguists like Widdowson (</w:t>
      </w:r>
      <w:r w:rsidR="004A25CE" w:rsidRPr="00B163E5">
        <w:rPr>
          <w:rFonts w:ascii="Arial" w:hAnsi="Arial"/>
          <w:sz w:val="28"/>
          <w:szCs w:val="24"/>
        </w:rPr>
        <w:t>201</w:t>
      </w:r>
      <w:r w:rsidR="00357DB6" w:rsidRPr="00B163E5">
        <w:rPr>
          <w:rFonts w:ascii="Arial" w:hAnsi="Arial"/>
          <w:sz w:val="28"/>
          <w:szCs w:val="24"/>
        </w:rPr>
        <w:t>6), Little wood (</w:t>
      </w:r>
      <w:r w:rsidR="004A25CE" w:rsidRPr="00B163E5">
        <w:rPr>
          <w:rFonts w:ascii="Arial" w:hAnsi="Arial"/>
          <w:sz w:val="28"/>
          <w:szCs w:val="24"/>
        </w:rPr>
        <w:t>2018</w:t>
      </w:r>
      <w:r w:rsidRPr="00B163E5">
        <w:rPr>
          <w:rFonts w:ascii="Arial" w:hAnsi="Arial"/>
          <w:sz w:val="28"/>
          <w:szCs w:val="24"/>
        </w:rPr>
        <w:t>)</w:t>
      </w:r>
      <w:r w:rsidR="004A25CE" w:rsidRPr="00B163E5">
        <w:rPr>
          <w:rFonts w:ascii="Arial" w:hAnsi="Arial"/>
          <w:sz w:val="28"/>
          <w:szCs w:val="24"/>
        </w:rPr>
        <w:t>, Brumfit (201</w:t>
      </w:r>
      <w:r w:rsidR="00357DB6" w:rsidRPr="00B163E5">
        <w:rPr>
          <w:rFonts w:ascii="Arial" w:hAnsi="Arial"/>
          <w:sz w:val="28"/>
          <w:szCs w:val="24"/>
        </w:rPr>
        <w:t>4), Williams (</w:t>
      </w:r>
      <w:r w:rsidR="004A25CE" w:rsidRPr="00B163E5">
        <w:rPr>
          <w:rFonts w:ascii="Arial" w:hAnsi="Arial"/>
          <w:sz w:val="28"/>
          <w:szCs w:val="24"/>
        </w:rPr>
        <w:t>2019</w:t>
      </w:r>
      <w:r w:rsidR="00357DB6" w:rsidRPr="00B163E5">
        <w:rPr>
          <w:rFonts w:ascii="Arial" w:hAnsi="Arial"/>
          <w:sz w:val="28"/>
          <w:szCs w:val="24"/>
        </w:rPr>
        <w:t xml:space="preserve">) and others as a way out of the defect of the structural </w:t>
      </w:r>
      <w:r w:rsidR="00323A96" w:rsidRPr="00B163E5">
        <w:rPr>
          <w:rFonts w:ascii="Arial" w:hAnsi="Arial"/>
          <w:sz w:val="28"/>
          <w:szCs w:val="24"/>
        </w:rPr>
        <w:t>methods which had failed to make the learner of English as a second language competent enough to</w:t>
      </w:r>
      <w:r w:rsidR="00D16E36" w:rsidRPr="00B163E5">
        <w:rPr>
          <w:rFonts w:ascii="Arial" w:hAnsi="Arial"/>
          <w:sz w:val="28"/>
          <w:szCs w:val="24"/>
        </w:rPr>
        <w:t xml:space="preserve"> </w:t>
      </w:r>
      <w:r w:rsidR="00323A96" w:rsidRPr="00B163E5">
        <w:rPr>
          <w:rFonts w:ascii="Arial" w:hAnsi="Arial"/>
          <w:sz w:val="28"/>
          <w:szCs w:val="24"/>
        </w:rPr>
        <w:t>use the English language for academic purposes. Also, Nwoke (</w:t>
      </w:r>
      <w:r w:rsidR="004A25CE" w:rsidRPr="00B163E5">
        <w:rPr>
          <w:rFonts w:ascii="Arial" w:hAnsi="Arial"/>
          <w:sz w:val="28"/>
          <w:szCs w:val="24"/>
        </w:rPr>
        <w:t>2019</w:t>
      </w:r>
      <w:r w:rsidR="00323A96" w:rsidRPr="00B163E5">
        <w:rPr>
          <w:rFonts w:ascii="Arial" w:hAnsi="Arial"/>
          <w:sz w:val="28"/>
          <w:szCs w:val="24"/>
        </w:rPr>
        <w:t>)</w:t>
      </w:r>
      <w:r w:rsidRPr="00B163E5">
        <w:rPr>
          <w:rFonts w:ascii="Arial" w:hAnsi="Arial"/>
          <w:sz w:val="28"/>
          <w:szCs w:val="24"/>
        </w:rPr>
        <w:t xml:space="preserve"> </w:t>
      </w:r>
      <w:r w:rsidR="00323A96" w:rsidRPr="00B163E5">
        <w:rPr>
          <w:rFonts w:ascii="Arial" w:hAnsi="Arial"/>
          <w:sz w:val="28"/>
          <w:szCs w:val="24"/>
        </w:rPr>
        <w:t>posit</w:t>
      </w:r>
      <w:r w:rsidR="00222074" w:rsidRPr="00B163E5">
        <w:rPr>
          <w:rFonts w:ascii="Arial" w:hAnsi="Arial"/>
          <w:sz w:val="28"/>
          <w:szCs w:val="24"/>
        </w:rPr>
        <w:t>ed</w:t>
      </w:r>
      <w:r w:rsidR="00323A96" w:rsidRPr="00B163E5">
        <w:rPr>
          <w:rFonts w:ascii="Arial" w:hAnsi="Arial"/>
          <w:sz w:val="28"/>
          <w:szCs w:val="24"/>
        </w:rPr>
        <w:t xml:space="preserve"> that:</w:t>
      </w:r>
    </w:p>
    <w:p w:rsidR="002204B5" w:rsidRPr="00B163E5" w:rsidRDefault="00323A96" w:rsidP="009F5807">
      <w:pPr>
        <w:spacing w:after="0" w:line="480" w:lineRule="auto"/>
        <w:ind w:left="2160"/>
        <w:jc w:val="both"/>
        <w:rPr>
          <w:rFonts w:ascii="Arial" w:hAnsi="Arial"/>
          <w:sz w:val="28"/>
          <w:szCs w:val="24"/>
        </w:rPr>
      </w:pPr>
      <w:r w:rsidRPr="00B163E5">
        <w:rPr>
          <w:rFonts w:ascii="Arial" w:hAnsi="Arial"/>
          <w:sz w:val="28"/>
          <w:szCs w:val="24"/>
        </w:rPr>
        <w:t xml:space="preserve">The overall </w:t>
      </w:r>
      <w:r w:rsidR="000018C3" w:rsidRPr="00B163E5">
        <w:rPr>
          <w:rFonts w:ascii="Arial" w:hAnsi="Arial"/>
          <w:sz w:val="28"/>
          <w:szCs w:val="24"/>
        </w:rPr>
        <w:t>aim of language teaching is to create in the learner a capacity to communicate in the target language. Regrettably, a number of language activities in our</w:t>
      </w:r>
      <w:r w:rsidR="002204B5" w:rsidRPr="00B163E5">
        <w:rPr>
          <w:rFonts w:ascii="Arial" w:hAnsi="Arial"/>
          <w:sz w:val="28"/>
          <w:szCs w:val="24"/>
        </w:rPr>
        <w:t xml:space="preserve"> language teachers and students do not conform to the true nature of communication.</w:t>
      </w:r>
    </w:p>
    <w:p w:rsidR="00FE259D" w:rsidRPr="00B163E5" w:rsidRDefault="002204B5" w:rsidP="009F5807">
      <w:pPr>
        <w:spacing w:after="0" w:line="480" w:lineRule="auto"/>
        <w:jc w:val="both"/>
        <w:rPr>
          <w:rFonts w:ascii="Arial" w:hAnsi="Arial"/>
          <w:i/>
          <w:sz w:val="28"/>
          <w:szCs w:val="24"/>
        </w:rPr>
      </w:pPr>
      <w:r w:rsidRPr="00B163E5">
        <w:rPr>
          <w:rFonts w:ascii="Arial" w:hAnsi="Arial"/>
          <w:sz w:val="28"/>
          <w:szCs w:val="24"/>
        </w:rPr>
        <w:tab/>
        <w:t xml:space="preserve">In communicative methodology, attempts are made to give learners of English as a second </w:t>
      </w:r>
      <w:r w:rsidR="0016196F" w:rsidRPr="00B163E5">
        <w:rPr>
          <w:rFonts w:ascii="Arial" w:hAnsi="Arial"/>
          <w:sz w:val="28"/>
          <w:szCs w:val="24"/>
        </w:rPr>
        <w:t>language the natural setting for the</w:t>
      </w:r>
      <w:r w:rsidR="00222074" w:rsidRPr="00B163E5">
        <w:rPr>
          <w:rFonts w:ascii="Arial" w:hAnsi="Arial"/>
          <w:sz w:val="28"/>
          <w:szCs w:val="24"/>
        </w:rPr>
        <w:t xml:space="preserve">m </w:t>
      </w:r>
      <w:r w:rsidR="0016196F" w:rsidRPr="00B163E5">
        <w:rPr>
          <w:rFonts w:ascii="Arial" w:hAnsi="Arial"/>
          <w:sz w:val="28"/>
          <w:szCs w:val="24"/>
        </w:rPr>
        <w:t xml:space="preserve">to grapple with communicative activities (Ellis, </w:t>
      </w:r>
      <w:r w:rsidR="004A25CE" w:rsidRPr="00B163E5">
        <w:rPr>
          <w:rFonts w:ascii="Arial" w:hAnsi="Arial"/>
          <w:sz w:val="28"/>
          <w:szCs w:val="24"/>
        </w:rPr>
        <w:t>201</w:t>
      </w:r>
      <w:r w:rsidR="00222074" w:rsidRPr="00B163E5">
        <w:rPr>
          <w:rFonts w:ascii="Arial" w:hAnsi="Arial"/>
          <w:sz w:val="28"/>
          <w:szCs w:val="24"/>
        </w:rPr>
        <w:t>2</w:t>
      </w:r>
      <w:r w:rsidR="0016196F" w:rsidRPr="00B163E5">
        <w:rPr>
          <w:rFonts w:ascii="Arial" w:hAnsi="Arial"/>
          <w:sz w:val="28"/>
          <w:szCs w:val="24"/>
        </w:rPr>
        <w:t>). This will enable the learners to try from the very beginning not only to understand the message produced by other speakers but also to produce their own utterances in the L2, expressing their o</w:t>
      </w:r>
      <w:r w:rsidR="004A25CE" w:rsidRPr="00B163E5">
        <w:rPr>
          <w:rFonts w:ascii="Arial" w:hAnsi="Arial"/>
          <w:sz w:val="28"/>
          <w:szCs w:val="24"/>
        </w:rPr>
        <w:t>wn ideas and meaning (Marton, 201</w:t>
      </w:r>
      <w:r w:rsidR="00222074" w:rsidRPr="00B163E5">
        <w:rPr>
          <w:rFonts w:ascii="Arial" w:hAnsi="Arial"/>
          <w:sz w:val="28"/>
          <w:szCs w:val="24"/>
        </w:rPr>
        <w:t>8</w:t>
      </w:r>
      <w:r w:rsidR="0016196F" w:rsidRPr="00B163E5">
        <w:rPr>
          <w:rFonts w:ascii="Arial" w:hAnsi="Arial"/>
          <w:sz w:val="28"/>
          <w:szCs w:val="24"/>
        </w:rPr>
        <w:t>)</w:t>
      </w:r>
      <w:r w:rsidR="000018C3" w:rsidRPr="00B163E5">
        <w:rPr>
          <w:rFonts w:ascii="Arial" w:hAnsi="Arial"/>
          <w:i/>
          <w:sz w:val="28"/>
          <w:szCs w:val="24"/>
        </w:rPr>
        <w:t xml:space="preserve"> </w:t>
      </w:r>
      <w:r w:rsidR="0087517A" w:rsidRPr="00B163E5">
        <w:rPr>
          <w:rFonts w:ascii="Arial" w:hAnsi="Arial"/>
          <w:i/>
          <w:sz w:val="28"/>
          <w:szCs w:val="24"/>
        </w:rPr>
        <w:t xml:space="preserve">  </w:t>
      </w:r>
    </w:p>
    <w:p w:rsidR="001A7E87" w:rsidRPr="00B163E5" w:rsidRDefault="0016196F" w:rsidP="009F5807">
      <w:pPr>
        <w:spacing w:after="0" w:line="480" w:lineRule="auto"/>
        <w:jc w:val="both"/>
        <w:rPr>
          <w:rFonts w:ascii="Arial" w:hAnsi="Arial"/>
          <w:sz w:val="28"/>
          <w:szCs w:val="24"/>
        </w:rPr>
      </w:pPr>
      <w:r w:rsidRPr="00B163E5">
        <w:rPr>
          <w:rFonts w:ascii="Arial" w:hAnsi="Arial"/>
          <w:sz w:val="28"/>
          <w:szCs w:val="24"/>
        </w:rPr>
        <w:tab/>
        <w:t xml:space="preserve">In terms of contents, English language curriculum provide for language skills, listening, speaking, reading and writing. It is expected to have </w:t>
      </w:r>
      <w:r w:rsidR="00FD1348" w:rsidRPr="00B163E5">
        <w:rPr>
          <w:rFonts w:ascii="Arial" w:hAnsi="Arial"/>
          <w:sz w:val="28"/>
          <w:szCs w:val="24"/>
        </w:rPr>
        <w:t>materials on speech, language and vocabulary development and composition Adejimola (20</w:t>
      </w:r>
      <w:r w:rsidR="004A25CE" w:rsidRPr="00B163E5">
        <w:rPr>
          <w:rFonts w:ascii="Arial" w:hAnsi="Arial"/>
          <w:sz w:val="28"/>
          <w:szCs w:val="24"/>
        </w:rPr>
        <w:t>1</w:t>
      </w:r>
      <w:r w:rsidR="00FD1348" w:rsidRPr="00B163E5">
        <w:rPr>
          <w:rFonts w:ascii="Arial" w:hAnsi="Arial"/>
          <w:sz w:val="28"/>
          <w:szCs w:val="24"/>
        </w:rPr>
        <w:t>7). Garre</w:t>
      </w:r>
      <w:r w:rsidR="001A7E87" w:rsidRPr="00B163E5">
        <w:rPr>
          <w:rFonts w:ascii="Arial" w:hAnsi="Arial"/>
          <w:sz w:val="28"/>
          <w:szCs w:val="24"/>
        </w:rPr>
        <w:t>tt (</w:t>
      </w:r>
      <w:r w:rsidR="004A25CE" w:rsidRPr="00B163E5">
        <w:rPr>
          <w:rFonts w:ascii="Arial" w:hAnsi="Arial"/>
          <w:sz w:val="28"/>
          <w:szCs w:val="24"/>
        </w:rPr>
        <w:t>201</w:t>
      </w:r>
      <w:r w:rsidR="001A7E87" w:rsidRPr="00B163E5">
        <w:rPr>
          <w:rFonts w:ascii="Arial" w:hAnsi="Arial"/>
          <w:sz w:val="28"/>
          <w:szCs w:val="24"/>
        </w:rPr>
        <w:t>4) also noted that “Newspapers are among the most relevant texts  available for the classroom. Students like them because they can always find something they can care about inside the newspaper.</w:t>
      </w:r>
    </w:p>
    <w:p w:rsidR="002A667B" w:rsidRPr="00B163E5" w:rsidRDefault="001A7E87" w:rsidP="009F5807">
      <w:pPr>
        <w:spacing w:after="0" w:line="480" w:lineRule="auto"/>
        <w:ind w:firstLine="720"/>
        <w:jc w:val="both"/>
        <w:rPr>
          <w:rFonts w:ascii="Arial" w:hAnsi="Arial"/>
          <w:sz w:val="28"/>
          <w:szCs w:val="24"/>
        </w:rPr>
      </w:pPr>
      <w:r w:rsidRPr="00B163E5">
        <w:rPr>
          <w:rFonts w:ascii="Arial" w:hAnsi="Arial"/>
          <w:sz w:val="28"/>
          <w:szCs w:val="24"/>
        </w:rPr>
        <w:t>Adejimola (20</w:t>
      </w:r>
      <w:r w:rsidR="004A25CE" w:rsidRPr="00B163E5">
        <w:rPr>
          <w:rFonts w:ascii="Arial" w:hAnsi="Arial"/>
          <w:sz w:val="28"/>
          <w:szCs w:val="24"/>
        </w:rPr>
        <w:t>1</w:t>
      </w:r>
      <w:r w:rsidRPr="00B163E5">
        <w:rPr>
          <w:rFonts w:ascii="Arial" w:hAnsi="Arial"/>
          <w:sz w:val="28"/>
          <w:szCs w:val="24"/>
        </w:rPr>
        <w:t>7) recommend</w:t>
      </w:r>
      <w:r w:rsidR="00222074" w:rsidRPr="00B163E5">
        <w:rPr>
          <w:rFonts w:ascii="Arial" w:hAnsi="Arial"/>
          <w:sz w:val="28"/>
          <w:szCs w:val="24"/>
        </w:rPr>
        <w:t>ed</w:t>
      </w:r>
      <w:r w:rsidRPr="00B163E5">
        <w:rPr>
          <w:rFonts w:ascii="Arial" w:hAnsi="Arial"/>
          <w:sz w:val="28"/>
          <w:szCs w:val="24"/>
        </w:rPr>
        <w:t xml:space="preserve"> that a critical re-appraisal of the senior secondary school English curriculum should be done, especially in the aspect of contents, textbooks and methodology of achieving communicative competence, which the current English  curriculum has failed to achieve. Therefore enrichment materials that will not necessarily expand or bring about curriculum over load are suggested  in form of newspapers and magazines</w:t>
      </w:r>
      <w:r w:rsidR="00F30009" w:rsidRPr="00B163E5">
        <w:rPr>
          <w:rFonts w:ascii="Arial" w:hAnsi="Arial"/>
          <w:sz w:val="28"/>
          <w:szCs w:val="24"/>
        </w:rPr>
        <w:t>.</w:t>
      </w:r>
      <w:r w:rsidRPr="00B163E5">
        <w:rPr>
          <w:rFonts w:ascii="Arial" w:hAnsi="Arial"/>
          <w:sz w:val="28"/>
          <w:szCs w:val="24"/>
        </w:rPr>
        <w:t xml:space="preserve">  </w:t>
      </w:r>
      <w:r w:rsidR="00FD1348" w:rsidRPr="00B163E5">
        <w:rPr>
          <w:rFonts w:ascii="Arial" w:hAnsi="Arial"/>
          <w:sz w:val="28"/>
          <w:szCs w:val="24"/>
        </w:rPr>
        <w:t xml:space="preserve"> </w:t>
      </w:r>
    </w:p>
    <w:p w:rsidR="002E4359" w:rsidRPr="00B163E5" w:rsidRDefault="002E4359" w:rsidP="009F5807">
      <w:pPr>
        <w:spacing w:after="0" w:line="480" w:lineRule="auto"/>
        <w:jc w:val="both"/>
        <w:rPr>
          <w:rFonts w:ascii="Arial" w:hAnsi="Arial"/>
          <w:b/>
          <w:sz w:val="28"/>
          <w:szCs w:val="24"/>
        </w:rPr>
      </w:pPr>
      <w:r w:rsidRPr="00B163E5">
        <w:rPr>
          <w:rFonts w:ascii="Arial" w:hAnsi="Arial"/>
          <w:b/>
          <w:sz w:val="28"/>
          <w:szCs w:val="24"/>
        </w:rPr>
        <w:t>The</w:t>
      </w:r>
      <w:r w:rsidR="00920B06" w:rsidRPr="00B163E5">
        <w:rPr>
          <w:rFonts w:ascii="Arial" w:hAnsi="Arial"/>
          <w:b/>
          <w:sz w:val="28"/>
          <w:szCs w:val="24"/>
        </w:rPr>
        <w:t xml:space="preserve"> Significance of Learner Errors </w:t>
      </w:r>
    </w:p>
    <w:p w:rsidR="001A1F55" w:rsidRPr="00B163E5" w:rsidRDefault="002E4359" w:rsidP="009F5807">
      <w:pPr>
        <w:spacing w:after="0" w:line="480" w:lineRule="auto"/>
        <w:jc w:val="both"/>
        <w:rPr>
          <w:rFonts w:ascii="Arial" w:hAnsi="Arial"/>
          <w:sz w:val="28"/>
          <w:szCs w:val="24"/>
        </w:rPr>
      </w:pPr>
      <w:r w:rsidRPr="00B163E5">
        <w:rPr>
          <w:rFonts w:ascii="Arial" w:hAnsi="Arial"/>
          <w:b/>
          <w:sz w:val="28"/>
          <w:szCs w:val="24"/>
        </w:rPr>
        <w:tab/>
      </w:r>
      <w:r w:rsidR="00920B06" w:rsidRPr="00B163E5">
        <w:rPr>
          <w:rFonts w:ascii="Arial" w:hAnsi="Arial"/>
          <w:sz w:val="28"/>
          <w:szCs w:val="24"/>
        </w:rPr>
        <w:t>The studies regarding errors are carried out in order to;</w:t>
      </w:r>
    </w:p>
    <w:p w:rsidR="00D16E36" w:rsidRPr="00B163E5" w:rsidRDefault="00920B06" w:rsidP="009F5807">
      <w:pPr>
        <w:pStyle w:val="ListParagraph"/>
        <w:numPr>
          <w:ilvl w:val="0"/>
          <w:numId w:val="22"/>
        </w:numPr>
        <w:spacing w:after="0" w:line="480" w:lineRule="auto"/>
        <w:jc w:val="both"/>
        <w:rPr>
          <w:rFonts w:ascii="Arial" w:hAnsi="Arial"/>
          <w:sz w:val="28"/>
          <w:szCs w:val="24"/>
        </w:rPr>
      </w:pPr>
      <w:r w:rsidRPr="00B163E5">
        <w:rPr>
          <w:rFonts w:ascii="Arial" w:hAnsi="Arial"/>
          <w:sz w:val="28"/>
          <w:szCs w:val="24"/>
        </w:rPr>
        <w:t xml:space="preserve">Identify strategies which learners used in language teaching, </w:t>
      </w:r>
    </w:p>
    <w:p w:rsidR="00D16E36" w:rsidRPr="00B163E5" w:rsidRDefault="00D16E36" w:rsidP="009F5807">
      <w:pPr>
        <w:pStyle w:val="ListParagraph"/>
        <w:numPr>
          <w:ilvl w:val="0"/>
          <w:numId w:val="22"/>
        </w:numPr>
        <w:spacing w:after="0" w:line="480" w:lineRule="auto"/>
        <w:jc w:val="both"/>
        <w:rPr>
          <w:rFonts w:ascii="Arial" w:hAnsi="Arial"/>
          <w:sz w:val="28"/>
          <w:szCs w:val="24"/>
        </w:rPr>
      </w:pPr>
      <w:r w:rsidRPr="00B163E5">
        <w:rPr>
          <w:rFonts w:ascii="Arial" w:hAnsi="Arial"/>
          <w:sz w:val="28"/>
          <w:szCs w:val="24"/>
        </w:rPr>
        <w:t xml:space="preserve">Identify </w:t>
      </w:r>
      <w:r w:rsidR="00920B06" w:rsidRPr="00B163E5">
        <w:rPr>
          <w:rFonts w:ascii="Arial" w:hAnsi="Arial"/>
          <w:sz w:val="28"/>
          <w:szCs w:val="24"/>
        </w:rPr>
        <w:t xml:space="preserve">the causes of learner errors and </w:t>
      </w:r>
    </w:p>
    <w:p w:rsidR="001624BB" w:rsidRPr="00B163E5" w:rsidRDefault="00D16E36" w:rsidP="009F5807">
      <w:pPr>
        <w:pStyle w:val="ListParagraph"/>
        <w:numPr>
          <w:ilvl w:val="0"/>
          <w:numId w:val="22"/>
        </w:numPr>
        <w:spacing w:after="0" w:line="480" w:lineRule="auto"/>
        <w:jc w:val="both"/>
        <w:rPr>
          <w:rFonts w:ascii="Arial" w:hAnsi="Arial"/>
          <w:sz w:val="28"/>
          <w:szCs w:val="24"/>
        </w:rPr>
      </w:pPr>
      <w:r w:rsidRPr="00B163E5">
        <w:rPr>
          <w:rFonts w:ascii="Arial" w:hAnsi="Arial"/>
          <w:sz w:val="28"/>
          <w:szCs w:val="24"/>
        </w:rPr>
        <w:t xml:space="preserve">Obtain </w:t>
      </w:r>
      <w:r w:rsidR="00920B06" w:rsidRPr="00B163E5">
        <w:rPr>
          <w:rFonts w:ascii="Arial" w:hAnsi="Arial"/>
          <w:sz w:val="28"/>
          <w:szCs w:val="24"/>
        </w:rPr>
        <w:t xml:space="preserve">information on common difficulties in language learning as an aid to teaching or in development of teaching materials </w:t>
      </w:r>
      <w:r w:rsidR="00D02A88" w:rsidRPr="00B163E5">
        <w:rPr>
          <w:rFonts w:ascii="Arial" w:hAnsi="Arial"/>
          <w:sz w:val="28"/>
          <w:szCs w:val="24"/>
        </w:rPr>
        <w:t xml:space="preserve">(Richards et al. 1992). In fact, the first two are also useful for the third aim, which includes the teaching-learning process. Thus, it can be inferred </w:t>
      </w:r>
      <w:r w:rsidR="001624BB" w:rsidRPr="00B163E5">
        <w:rPr>
          <w:rFonts w:ascii="Arial" w:hAnsi="Arial"/>
          <w:sz w:val="28"/>
          <w:szCs w:val="24"/>
        </w:rPr>
        <w:t>that language teaching cannot stand away from the findings of errors analysis  (Vacide, 2005).</w:t>
      </w:r>
    </w:p>
    <w:p w:rsidR="00726CF6" w:rsidRPr="00B163E5" w:rsidRDefault="001624BB" w:rsidP="009F5807">
      <w:pPr>
        <w:spacing w:after="0" w:line="480" w:lineRule="auto"/>
        <w:ind w:firstLine="720"/>
        <w:jc w:val="both"/>
        <w:rPr>
          <w:rFonts w:ascii="Arial" w:hAnsi="Arial"/>
          <w:sz w:val="28"/>
          <w:szCs w:val="24"/>
        </w:rPr>
      </w:pPr>
      <w:r w:rsidRPr="00B163E5">
        <w:rPr>
          <w:rFonts w:ascii="Arial" w:hAnsi="Arial"/>
          <w:sz w:val="28"/>
          <w:szCs w:val="24"/>
        </w:rPr>
        <w:t xml:space="preserve">Students’ errors have always been of interest and significant </w:t>
      </w:r>
      <w:r w:rsidR="00D16E36" w:rsidRPr="00B163E5">
        <w:rPr>
          <w:rFonts w:ascii="Arial" w:hAnsi="Arial"/>
          <w:sz w:val="28"/>
          <w:szCs w:val="24"/>
        </w:rPr>
        <w:t>to</w:t>
      </w:r>
      <w:r w:rsidRPr="00B163E5">
        <w:rPr>
          <w:rFonts w:ascii="Arial" w:hAnsi="Arial"/>
          <w:sz w:val="28"/>
          <w:szCs w:val="24"/>
        </w:rPr>
        <w:t xml:space="preserve"> teachers, syllabus designers and test developers. This is the reason  why Corder </w:t>
      </w:r>
      <w:r w:rsidR="00D16E36" w:rsidRPr="00B163E5">
        <w:rPr>
          <w:rFonts w:ascii="Arial" w:hAnsi="Arial"/>
          <w:sz w:val="28"/>
          <w:szCs w:val="24"/>
        </w:rPr>
        <w:t>(</w:t>
      </w:r>
      <w:r w:rsidRPr="00B163E5">
        <w:rPr>
          <w:rFonts w:ascii="Arial" w:hAnsi="Arial"/>
          <w:sz w:val="28"/>
          <w:szCs w:val="24"/>
        </w:rPr>
        <w:t>1987), sa</w:t>
      </w:r>
      <w:r w:rsidR="00222074" w:rsidRPr="00B163E5">
        <w:rPr>
          <w:rFonts w:ascii="Arial" w:hAnsi="Arial"/>
          <w:sz w:val="28"/>
          <w:szCs w:val="24"/>
        </w:rPr>
        <w:t>id</w:t>
      </w:r>
      <w:r w:rsidRPr="00B163E5">
        <w:rPr>
          <w:rFonts w:ascii="Arial" w:hAnsi="Arial"/>
          <w:sz w:val="28"/>
          <w:szCs w:val="24"/>
        </w:rPr>
        <w:t xml:space="preserve"> “teachers can benefit from the finding</w:t>
      </w:r>
      <w:r w:rsidR="00222074" w:rsidRPr="00B163E5">
        <w:rPr>
          <w:rFonts w:ascii="Arial" w:hAnsi="Arial"/>
          <w:sz w:val="28"/>
          <w:szCs w:val="24"/>
        </w:rPr>
        <w:t>s</w:t>
      </w:r>
      <w:r w:rsidRPr="00B163E5">
        <w:rPr>
          <w:rFonts w:ascii="Arial" w:hAnsi="Arial"/>
          <w:sz w:val="28"/>
          <w:szCs w:val="24"/>
        </w:rPr>
        <w:t xml:space="preserve"> of error analysis in many ways. Errors tell the teacher how far towards the goal the learner has progressed and what remain for him to learn”</w:t>
      </w:r>
      <w:r w:rsidR="00D16E36" w:rsidRPr="00B163E5">
        <w:rPr>
          <w:rFonts w:ascii="Arial" w:hAnsi="Arial"/>
          <w:sz w:val="28"/>
          <w:szCs w:val="24"/>
        </w:rPr>
        <w:t>.</w:t>
      </w:r>
      <w:r w:rsidRPr="00B163E5">
        <w:rPr>
          <w:rFonts w:ascii="Arial" w:hAnsi="Arial"/>
          <w:sz w:val="28"/>
          <w:szCs w:val="24"/>
        </w:rPr>
        <w:t xml:space="preserve"> Jain (1969)</w:t>
      </w:r>
      <w:r w:rsidR="00222074" w:rsidRPr="00B163E5">
        <w:rPr>
          <w:rFonts w:ascii="Arial" w:hAnsi="Arial"/>
          <w:sz w:val="28"/>
          <w:szCs w:val="24"/>
        </w:rPr>
        <w:t>,</w:t>
      </w:r>
      <w:r w:rsidRPr="00B163E5">
        <w:rPr>
          <w:rFonts w:ascii="Arial" w:hAnsi="Arial"/>
          <w:sz w:val="28"/>
          <w:szCs w:val="24"/>
        </w:rPr>
        <w:t xml:space="preserve"> maintain</w:t>
      </w:r>
      <w:r w:rsidR="00222074" w:rsidRPr="00B163E5">
        <w:rPr>
          <w:rFonts w:ascii="Arial" w:hAnsi="Arial"/>
          <w:sz w:val="28"/>
          <w:szCs w:val="24"/>
        </w:rPr>
        <w:t>ed</w:t>
      </w:r>
      <w:r w:rsidRPr="00B163E5">
        <w:rPr>
          <w:rFonts w:ascii="Arial" w:hAnsi="Arial"/>
          <w:sz w:val="28"/>
          <w:szCs w:val="24"/>
        </w:rPr>
        <w:t xml:space="preserve"> that errors are significant because they provide means first, to understand </w:t>
      </w:r>
      <w:r w:rsidR="00726CF6" w:rsidRPr="00B163E5">
        <w:rPr>
          <w:rFonts w:ascii="Arial" w:hAnsi="Arial"/>
          <w:sz w:val="28"/>
          <w:szCs w:val="24"/>
        </w:rPr>
        <w:t>the process of second language acquisition and second, to plan course which incorporate the psychology of second language learning.</w:t>
      </w:r>
    </w:p>
    <w:p w:rsidR="00D27394" w:rsidRPr="00B163E5" w:rsidRDefault="00726CF6" w:rsidP="009F5807">
      <w:pPr>
        <w:spacing w:after="0" w:line="480" w:lineRule="auto"/>
        <w:jc w:val="both"/>
        <w:rPr>
          <w:rFonts w:ascii="Arial" w:hAnsi="Arial"/>
          <w:sz w:val="28"/>
          <w:szCs w:val="24"/>
        </w:rPr>
      </w:pPr>
      <w:r w:rsidRPr="00B163E5">
        <w:rPr>
          <w:rFonts w:ascii="Arial" w:hAnsi="Arial"/>
          <w:sz w:val="28"/>
          <w:szCs w:val="24"/>
        </w:rPr>
        <w:tab/>
        <w:t>The study of learners</w:t>
      </w:r>
      <w:r w:rsidR="00D27394" w:rsidRPr="00B163E5">
        <w:rPr>
          <w:rFonts w:ascii="Arial" w:hAnsi="Arial"/>
          <w:sz w:val="28"/>
          <w:szCs w:val="24"/>
        </w:rPr>
        <w:t>’</w:t>
      </w:r>
      <w:r w:rsidRPr="00B163E5">
        <w:rPr>
          <w:rFonts w:ascii="Arial" w:hAnsi="Arial"/>
          <w:sz w:val="28"/>
          <w:szCs w:val="24"/>
        </w:rPr>
        <w:t xml:space="preserve"> errors is a common practice in the field of second language teaching and second language acqui</w:t>
      </w:r>
      <w:r w:rsidR="004A25CE" w:rsidRPr="00B163E5">
        <w:rPr>
          <w:rFonts w:ascii="Arial" w:hAnsi="Arial"/>
          <w:sz w:val="28"/>
          <w:szCs w:val="24"/>
        </w:rPr>
        <w:t>sition research. As Corder, (201</w:t>
      </w:r>
      <w:r w:rsidRPr="00B163E5">
        <w:rPr>
          <w:rFonts w:ascii="Arial" w:hAnsi="Arial"/>
          <w:sz w:val="28"/>
          <w:szCs w:val="24"/>
        </w:rPr>
        <w:t>4) point</w:t>
      </w:r>
      <w:r w:rsidR="00202317" w:rsidRPr="00B163E5">
        <w:rPr>
          <w:rFonts w:ascii="Arial" w:hAnsi="Arial"/>
          <w:sz w:val="28"/>
          <w:szCs w:val="24"/>
        </w:rPr>
        <w:t>ed</w:t>
      </w:r>
      <w:r w:rsidRPr="00B163E5">
        <w:rPr>
          <w:rFonts w:ascii="Arial" w:hAnsi="Arial"/>
          <w:sz w:val="28"/>
          <w:szCs w:val="24"/>
        </w:rPr>
        <w:t xml:space="preserve"> out </w:t>
      </w:r>
      <w:r w:rsidR="00D27394" w:rsidRPr="00B163E5">
        <w:rPr>
          <w:rFonts w:ascii="Arial" w:hAnsi="Arial"/>
          <w:sz w:val="28"/>
          <w:szCs w:val="24"/>
        </w:rPr>
        <w:t xml:space="preserve">that </w:t>
      </w:r>
      <w:r w:rsidRPr="00B163E5">
        <w:rPr>
          <w:rFonts w:ascii="Arial" w:hAnsi="Arial"/>
          <w:sz w:val="28"/>
          <w:szCs w:val="24"/>
        </w:rPr>
        <w:t>errors are significant in three difference ways; first, they provide the language teacher with an understanding of how far they achieved the predetermined goals of the system and what remains  to be taught</w:t>
      </w:r>
      <w:r w:rsidR="00D923EA" w:rsidRPr="00B163E5">
        <w:rPr>
          <w:rFonts w:ascii="Arial" w:hAnsi="Arial"/>
          <w:sz w:val="28"/>
          <w:szCs w:val="24"/>
        </w:rPr>
        <w:t>; second the study of learners errors is a good way for researcher  to study how language is learnt and what strategies or procedures the learners is empl</w:t>
      </w:r>
      <w:r w:rsidR="00AE4DB0" w:rsidRPr="00B163E5">
        <w:rPr>
          <w:rFonts w:ascii="Arial" w:hAnsi="Arial"/>
          <w:sz w:val="28"/>
          <w:szCs w:val="24"/>
        </w:rPr>
        <w:t>oy</w:t>
      </w:r>
      <w:r w:rsidR="00D27394" w:rsidRPr="00B163E5">
        <w:rPr>
          <w:rFonts w:ascii="Arial" w:hAnsi="Arial"/>
          <w:sz w:val="28"/>
          <w:szCs w:val="24"/>
        </w:rPr>
        <w:t>ing in his discovery  of the language. The third way is that they are significant to the learner himself.</w:t>
      </w:r>
    </w:p>
    <w:p w:rsidR="00920B06" w:rsidRPr="00B163E5" w:rsidRDefault="00D27394" w:rsidP="009F5807">
      <w:pPr>
        <w:spacing w:after="0" w:line="480" w:lineRule="auto"/>
        <w:ind w:firstLine="720"/>
        <w:jc w:val="both"/>
        <w:rPr>
          <w:rFonts w:ascii="Arial" w:hAnsi="Arial"/>
          <w:sz w:val="28"/>
          <w:szCs w:val="24"/>
        </w:rPr>
      </w:pPr>
      <w:r w:rsidRPr="00B163E5">
        <w:rPr>
          <w:rFonts w:ascii="Arial" w:hAnsi="Arial"/>
          <w:sz w:val="28"/>
          <w:szCs w:val="24"/>
        </w:rPr>
        <w:t>At this point, errors are significant data for syllabus designers as they show that items are important to be included or which items need to be recycled</w:t>
      </w:r>
      <w:r w:rsidR="00935B9B" w:rsidRPr="00B163E5">
        <w:rPr>
          <w:rFonts w:ascii="Arial" w:hAnsi="Arial"/>
          <w:sz w:val="28"/>
          <w:szCs w:val="24"/>
        </w:rPr>
        <w:t xml:space="preserve"> </w:t>
      </w:r>
      <w:r w:rsidR="004A25CE" w:rsidRPr="00B163E5">
        <w:rPr>
          <w:rFonts w:ascii="Arial" w:hAnsi="Arial"/>
          <w:sz w:val="28"/>
          <w:szCs w:val="24"/>
        </w:rPr>
        <w:t>in the syllabus Vacide, (201</w:t>
      </w:r>
      <w:r w:rsidR="00935B9B" w:rsidRPr="00B163E5">
        <w:rPr>
          <w:rFonts w:ascii="Arial" w:hAnsi="Arial"/>
          <w:sz w:val="28"/>
          <w:szCs w:val="24"/>
        </w:rPr>
        <w:t>5). A great issues when it comes to error analysis is whether corrections are of any use in teaching. Corder, (</w:t>
      </w:r>
      <w:r w:rsidR="004A25CE" w:rsidRPr="00B163E5">
        <w:rPr>
          <w:rFonts w:ascii="Arial" w:hAnsi="Arial"/>
          <w:sz w:val="28"/>
          <w:szCs w:val="24"/>
        </w:rPr>
        <w:t>201</w:t>
      </w:r>
      <w:r w:rsidR="00935B9B" w:rsidRPr="00B163E5">
        <w:rPr>
          <w:rFonts w:ascii="Arial" w:hAnsi="Arial"/>
          <w:sz w:val="28"/>
          <w:szCs w:val="24"/>
        </w:rPr>
        <w:t>7) state</w:t>
      </w:r>
      <w:r w:rsidR="00202317" w:rsidRPr="00B163E5">
        <w:rPr>
          <w:rFonts w:ascii="Arial" w:hAnsi="Arial"/>
          <w:sz w:val="28"/>
          <w:szCs w:val="24"/>
        </w:rPr>
        <w:t>d</w:t>
      </w:r>
      <w:r w:rsidR="00935B9B" w:rsidRPr="00B163E5">
        <w:rPr>
          <w:rFonts w:ascii="Arial" w:hAnsi="Arial"/>
          <w:sz w:val="28"/>
          <w:szCs w:val="24"/>
        </w:rPr>
        <w:t xml:space="preserve"> that errors are visible proof that learn</w:t>
      </w:r>
      <w:r w:rsidR="00D16E36" w:rsidRPr="00B163E5">
        <w:rPr>
          <w:rFonts w:ascii="Arial" w:hAnsi="Arial"/>
          <w:sz w:val="28"/>
          <w:szCs w:val="24"/>
        </w:rPr>
        <w:t>ing</w:t>
      </w:r>
      <w:r w:rsidR="00935B9B" w:rsidRPr="00B163E5">
        <w:rPr>
          <w:rFonts w:ascii="Arial" w:hAnsi="Arial"/>
          <w:sz w:val="28"/>
          <w:szCs w:val="24"/>
        </w:rPr>
        <w:t xml:space="preserve"> </w:t>
      </w:r>
      <w:r w:rsidR="00202317" w:rsidRPr="00B163E5">
        <w:rPr>
          <w:rFonts w:ascii="Arial" w:hAnsi="Arial"/>
          <w:sz w:val="28"/>
          <w:szCs w:val="24"/>
        </w:rPr>
        <w:t>ha</w:t>
      </w:r>
      <w:r w:rsidR="00935B9B" w:rsidRPr="00B163E5">
        <w:rPr>
          <w:rFonts w:ascii="Arial" w:hAnsi="Arial"/>
          <w:sz w:val="28"/>
          <w:szCs w:val="24"/>
        </w:rPr>
        <w:t>s taken place. He also emphasized that error, if studie</w:t>
      </w:r>
      <w:r w:rsidR="00D16E36" w:rsidRPr="00B163E5">
        <w:rPr>
          <w:rFonts w:ascii="Arial" w:hAnsi="Arial"/>
          <w:sz w:val="28"/>
          <w:szCs w:val="24"/>
        </w:rPr>
        <w:t>d</w:t>
      </w:r>
      <w:r w:rsidR="00935B9B" w:rsidRPr="00B163E5">
        <w:rPr>
          <w:rFonts w:ascii="Arial" w:hAnsi="Arial"/>
          <w:sz w:val="28"/>
          <w:szCs w:val="24"/>
        </w:rPr>
        <w:t xml:space="preserve"> systematically can provide significant insights into how a language is actually learned by a language learner.                                            </w:t>
      </w:r>
    </w:p>
    <w:p w:rsidR="009A1439" w:rsidRPr="00B163E5" w:rsidRDefault="001A1F55" w:rsidP="009F5807">
      <w:pPr>
        <w:spacing w:after="0" w:line="480" w:lineRule="auto"/>
        <w:jc w:val="both"/>
        <w:rPr>
          <w:rFonts w:ascii="Arial" w:hAnsi="Arial"/>
          <w:b/>
          <w:sz w:val="28"/>
          <w:szCs w:val="24"/>
        </w:rPr>
      </w:pPr>
      <w:r w:rsidRPr="00B163E5">
        <w:rPr>
          <w:rFonts w:ascii="Arial" w:hAnsi="Arial"/>
          <w:b/>
          <w:sz w:val="28"/>
          <w:szCs w:val="24"/>
        </w:rPr>
        <w:t xml:space="preserve">The </w:t>
      </w:r>
      <w:r w:rsidR="00D52849" w:rsidRPr="00B163E5">
        <w:rPr>
          <w:rFonts w:ascii="Arial" w:hAnsi="Arial"/>
          <w:b/>
          <w:sz w:val="28"/>
          <w:szCs w:val="24"/>
        </w:rPr>
        <w:t>Meaning</w:t>
      </w:r>
      <w:r w:rsidRPr="00B163E5">
        <w:rPr>
          <w:rFonts w:ascii="Arial" w:hAnsi="Arial"/>
          <w:b/>
          <w:sz w:val="28"/>
          <w:szCs w:val="24"/>
        </w:rPr>
        <w:t xml:space="preserve">, Types and Procedure in </w:t>
      </w:r>
      <w:r w:rsidR="00D52849" w:rsidRPr="00B163E5">
        <w:rPr>
          <w:rFonts w:ascii="Arial" w:hAnsi="Arial"/>
          <w:b/>
          <w:sz w:val="28"/>
          <w:szCs w:val="24"/>
        </w:rPr>
        <w:t xml:space="preserve">Error </w:t>
      </w:r>
      <w:r w:rsidRPr="00B163E5">
        <w:rPr>
          <w:rFonts w:ascii="Arial" w:hAnsi="Arial"/>
          <w:b/>
          <w:sz w:val="28"/>
          <w:szCs w:val="24"/>
        </w:rPr>
        <w:t xml:space="preserve">Analysis </w:t>
      </w:r>
      <w:r w:rsidR="00FF64A6" w:rsidRPr="00B163E5">
        <w:rPr>
          <w:rFonts w:ascii="Arial" w:hAnsi="Arial"/>
          <w:b/>
          <w:sz w:val="28"/>
          <w:szCs w:val="24"/>
        </w:rPr>
        <w:t xml:space="preserve"> </w:t>
      </w:r>
    </w:p>
    <w:p w:rsidR="001A1F55" w:rsidRPr="00B163E5" w:rsidRDefault="001A1F55" w:rsidP="009F5807">
      <w:pPr>
        <w:spacing w:after="0" w:line="480" w:lineRule="auto"/>
        <w:jc w:val="both"/>
        <w:rPr>
          <w:rFonts w:ascii="Arial" w:hAnsi="Arial"/>
          <w:sz w:val="28"/>
          <w:szCs w:val="24"/>
        </w:rPr>
      </w:pPr>
      <w:r w:rsidRPr="00B163E5">
        <w:rPr>
          <w:rFonts w:ascii="Arial" w:hAnsi="Arial"/>
          <w:b/>
          <w:sz w:val="28"/>
          <w:szCs w:val="24"/>
        </w:rPr>
        <w:tab/>
      </w:r>
      <w:r w:rsidRPr="00B163E5">
        <w:rPr>
          <w:rFonts w:ascii="Arial" w:hAnsi="Arial"/>
          <w:sz w:val="28"/>
          <w:szCs w:val="24"/>
        </w:rPr>
        <w:t>The idea of errors need to be well understood. The difference between the measurement and the accepted value is not what is meant by error, neither does error means ‘blunder’</w:t>
      </w:r>
      <w:r w:rsidR="00D52849" w:rsidRPr="00B163E5">
        <w:rPr>
          <w:rFonts w:ascii="Arial" w:hAnsi="Arial"/>
          <w:sz w:val="28"/>
          <w:szCs w:val="24"/>
        </w:rPr>
        <w:t>.</w:t>
      </w:r>
      <w:r w:rsidRPr="00B163E5">
        <w:rPr>
          <w:rFonts w:ascii="Arial" w:hAnsi="Arial"/>
          <w:sz w:val="28"/>
          <w:szCs w:val="24"/>
        </w:rPr>
        <w:t xml:space="preserve">  </w:t>
      </w:r>
      <w:r w:rsidR="00D52849" w:rsidRPr="00B163E5">
        <w:rPr>
          <w:rFonts w:ascii="Arial" w:hAnsi="Arial"/>
          <w:sz w:val="28"/>
          <w:szCs w:val="24"/>
        </w:rPr>
        <w:t xml:space="preserve">For </w:t>
      </w:r>
      <w:r w:rsidRPr="00B163E5">
        <w:rPr>
          <w:rFonts w:ascii="Arial" w:hAnsi="Arial"/>
          <w:sz w:val="28"/>
          <w:szCs w:val="24"/>
        </w:rPr>
        <w:t>instance, if a measurement is repeated and the values obtain differs, obviously none of the result can be preferred over the other</w:t>
      </w:r>
      <w:r w:rsidR="00795E54" w:rsidRPr="00B163E5">
        <w:rPr>
          <w:rFonts w:ascii="Arial" w:hAnsi="Arial"/>
          <w:sz w:val="28"/>
          <w:szCs w:val="24"/>
        </w:rPr>
        <w:t xml:space="preserve"> Jerry (2010).</w:t>
      </w:r>
      <w:r w:rsidRPr="00B163E5">
        <w:rPr>
          <w:rFonts w:ascii="Arial" w:hAnsi="Arial"/>
          <w:sz w:val="28"/>
          <w:szCs w:val="24"/>
        </w:rPr>
        <w:t xml:space="preserve">  Errors</w:t>
      </w:r>
      <w:r w:rsidR="00795E54" w:rsidRPr="00B163E5">
        <w:rPr>
          <w:rFonts w:ascii="Arial" w:hAnsi="Arial"/>
          <w:sz w:val="28"/>
          <w:szCs w:val="24"/>
        </w:rPr>
        <w:t>,</w:t>
      </w:r>
      <w:r w:rsidRPr="00B163E5">
        <w:rPr>
          <w:rFonts w:ascii="Arial" w:hAnsi="Arial"/>
          <w:sz w:val="28"/>
          <w:szCs w:val="24"/>
        </w:rPr>
        <w:t xml:space="preserve"> according to Oyeyemi (20</w:t>
      </w:r>
      <w:r w:rsidR="004A25CE" w:rsidRPr="00B163E5">
        <w:rPr>
          <w:rFonts w:ascii="Arial" w:hAnsi="Arial"/>
          <w:sz w:val="28"/>
          <w:szCs w:val="24"/>
        </w:rPr>
        <w:t>1</w:t>
      </w:r>
      <w:r w:rsidRPr="00B163E5">
        <w:rPr>
          <w:rFonts w:ascii="Arial" w:hAnsi="Arial"/>
          <w:sz w:val="28"/>
          <w:szCs w:val="24"/>
        </w:rPr>
        <w:t xml:space="preserve">3) </w:t>
      </w:r>
      <w:r w:rsidR="00795E54" w:rsidRPr="00B163E5">
        <w:rPr>
          <w:rFonts w:ascii="Arial" w:hAnsi="Arial"/>
          <w:sz w:val="28"/>
          <w:szCs w:val="24"/>
        </w:rPr>
        <w:t>are</w:t>
      </w:r>
      <w:r w:rsidRPr="00B163E5">
        <w:rPr>
          <w:rFonts w:ascii="Arial" w:hAnsi="Arial"/>
          <w:sz w:val="28"/>
          <w:szCs w:val="24"/>
        </w:rPr>
        <w:t xml:space="preserve"> defined as a deviation from the norms or values of language. </w:t>
      </w:r>
      <w:r w:rsidR="004A25CE" w:rsidRPr="00B163E5">
        <w:rPr>
          <w:rFonts w:ascii="Arial" w:hAnsi="Arial"/>
          <w:sz w:val="28"/>
          <w:szCs w:val="24"/>
        </w:rPr>
        <w:t>This view is shared by Cook (201</w:t>
      </w:r>
      <w:r w:rsidRPr="00B163E5">
        <w:rPr>
          <w:rFonts w:ascii="Arial" w:hAnsi="Arial"/>
          <w:sz w:val="28"/>
          <w:szCs w:val="24"/>
        </w:rPr>
        <w:t>3)  that error is a deviation, ungrammatical and inappropriate use of language forms</w:t>
      </w:r>
      <w:r w:rsidR="00D52849" w:rsidRPr="00B163E5">
        <w:rPr>
          <w:rFonts w:ascii="Arial" w:hAnsi="Arial"/>
          <w:sz w:val="28"/>
          <w:szCs w:val="24"/>
        </w:rPr>
        <w:t>.</w:t>
      </w:r>
    </w:p>
    <w:p w:rsidR="001A1F55" w:rsidRPr="00B163E5" w:rsidRDefault="001A1F55" w:rsidP="009F5807">
      <w:pPr>
        <w:spacing w:after="0" w:line="480" w:lineRule="auto"/>
        <w:ind w:firstLine="720"/>
        <w:jc w:val="both"/>
        <w:rPr>
          <w:rFonts w:ascii="Arial" w:hAnsi="Arial"/>
          <w:sz w:val="28"/>
          <w:szCs w:val="24"/>
        </w:rPr>
      </w:pPr>
      <w:r w:rsidRPr="00B163E5">
        <w:rPr>
          <w:rFonts w:ascii="Arial" w:hAnsi="Arial"/>
          <w:sz w:val="28"/>
          <w:szCs w:val="24"/>
        </w:rPr>
        <w:t>Error in language learning can be defined as a noticeable turning away from the norms of the linguistic rules of</w:t>
      </w:r>
      <w:r w:rsidR="00D52849" w:rsidRPr="00B163E5">
        <w:rPr>
          <w:rFonts w:ascii="Arial" w:hAnsi="Arial"/>
          <w:sz w:val="28"/>
          <w:szCs w:val="24"/>
        </w:rPr>
        <w:t xml:space="preserve"> target language. Error </w:t>
      </w:r>
      <w:r w:rsidR="00795E54" w:rsidRPr="00B163E5">
        <w:rPr>
          <w:rFonts w:ascii="Arial" w:hAnsi="Arial"/>
          <w:sz w:val="28"/>
          <w:szCs w:val="24"/>
        </w:rPr>
        <w:t xml:space="preserve">shows the limit of the learner’s competence in using the target language. They also indicate the areas in which the learners have not yet mastered in </w:t>
      </w:r>
      <w:r w:rsidR="004A25CE" w:rsidRPr="00B163E5">
        <w:rPr>
          <w:rFonts w:ascii="Arial" w:hAnsi="Arial"/>
          <w:sz w:val="28"/>
          <w:szCs w:val="24"/>
        </w:rPr>
        <w:t>their target language Sanusi(201</w:t>
      </w:r>
      <w:r w:rsidR="00795E54" w:rsidRPr="00B163E5">
        <w:rPr>
          <w:rFonts w:ascii="Arial" w:hAnsi="Arial"/>
          <w:sz w:val="28"/>
          <w:szCs w:val="24"/>
        </w:rPr>
        <w:t>8).</w:t>
      </w:r>
      <w:r w:rsidRPr="00B163E5">
        <w:rPr>
          <w:rFonts w:ascii="Arial" w:hAnsi="Arial"/>
          <w:sz w:val="28"/>
          <w:szCs w:val="24"/>
        </w:rPr>
        <w:t xml:space="preserve"> </w:t>
      </w:r>
      <w:r w:rsidR="00D52849" w:rsidRPr="00B163E5">
        <w:rPr>
          <w:rFonts w:ascii="Arial" w:hAnsi="Arial"/>
          <w:sz w:val="28"/>
          <w:szCs w:val="24"/>
        </w:rPr>
        <w:t>Err</w:t>
      </w:r>
      <w:r w:rsidR="004A25CE" w:rsidRPr="00B163E5">
        <w:rPr>
          <w:rFonts w:ascii="Arial" w:hAnsi="Arial"/>
          <w:sz w:val="28"/>
          <w:szCs w:val="24"/>
        </w:rPr>
        <w:t>ors according to Head-bloom (201</w:t>
      </w:r>
      <w:r w:rsidR="00D52849" w:rsidRPr="00B163E5">
        <w:rPr>
          <w:rFonts w:ascii="Arial" w:hAnsi="Arial"/>
          <w:sz w:val="28"/>
          <w:szCs w:val="24"/>
        </w:rPr>
        <w:t>9) are</w:t>
      </w:r>
      <w:r w:rsidRPr="00B163E5">
        <w:rPr>
          <w:rFonts w:ascii="Arial" w:hAnsi="Arial"/>
          <w:sz w:val="28"/>
          <w:szCs w:val="24"/>
        </w:rPr>
        <w:t xml:space="preserve"> a systematic infringement on normal rules of the language.</w:t>
      </w:r>
    </w:p>
    <w:p w:rsidR="001410C8" w:rsidRPr="00B163E5" w:rsidRDefault="001A1F55" w:rsidP="009F5807">
      <w:pPr>
        <w:spacing w:after="0" w:line="480" w:lineRule="auto"/>
        <w:ind w:firstLine="720"/>
        <w:jc w:val="both"/>
        <w:rPr>
          <w:rFonts w:ascii="Arial" w:hAnsi="Arial"/>
          <w:sz w:val="28"/>
          <w:szCs w:val="24"/>
        </w:rPr>
      </w:pPr>
      <w:r w:rsidRPr="00B163E5">
        <w:rPr>
          <w:rFonts w:ascii="Arial" w:hAnsi="Arial"/>
          <w:sz w:val="28"/>
          <w:szCs w:val="24"/>
        </w:rPr>
        <w:t>Types of error are range</w:t>
      </w:r>
      <w:r w:rsidR="00D52849" w:rsidRPr="00B163E5">
        <w:rPr>
          <w:rFonts w:ascii="Arial" w:hAnsi="Arial"/>
          <w:sz w:val="28"/>
          <w:szCs w:val="24"/>
        </w:rPr>
        <w:t>s</w:t>
      </w:r>
      <w:r w:rsidRPr="00B163E5">
        <w:rPr>
          <w:rFonts w:ascii="Arial" w:hAnsi="Arial"/>
          <w:sz w:val="28"/>
          <w:szCs w:val="24"/>
        </w:rPr>
        <w:t xml:space="preserve"> from use</w:t>
      </w:r>
      <w:r w:rsidR="00D52849" w:rsidRPr="00B163E5">
        <w:rPr>
          <w:rFonts w:ascii="Arial" w:hAnsi="Arial"/>
          <w:sz w:val="28"/>
          <w:szCs w:val="24"/>
        </w:rPr>
        <w:t>s</w:t>
      </w:r>
      <w:r w:rsidRPr="00B163E5">
        <w:rPr>
          <w:rFonts w:ascii="Arial" w:hAnsi="Arial"/>
          <w:sz w:val="28"/>
          <w:szCs w:val="24"/>
        </w:rPr>
        <w:t xml:space="preserve"> of grammar to speech writing in English language. They include error</w:t>
      </w:r>
      <w:r w:rsidR="00040B32" w:rsidRPr="00B163E5">
        <w:rPr>
          <w:rFonts w:ascii="Arial" w:hAnsi="Arial"/>
          <w:sz w:val="28"/>
          <w:szCs w:val="24"/>
        </w:rPr>
        <w:t>s</w:t>
      </w:r>
      <w:r w:rsidRPr="00B163E5">
        <w:rPr>
          <w:rFonts w:ascii="Arial" w:hAnsi="Arial"/>
          <w:sz w:val="28"/>
          <w:szCs w:val="24"/>
        </w:rPr>
        <w:t xml:space="preserve"> and lapse</w:t>
      </w:r>
      <w:r w:rsidR="00040B32" w:rsidRPr="00B163E5">
        <w:rPr>
          <w:rFonts w:ascii="Arial" w:hAnsi="Arial"/>
          <w:sz w:val="28"/>
          <w:szCs w:val="24"/>
        </w:rPr>
        <w:t>s</w:t>
      </w:r>
      <w:r w:rsidRPr="00B163E5">
        <w:rPr>
          <w:rFonts w:ascii="Arial" w:hAnsi="Arial"/>
          <w:sz w:val="28"/>
          <w:szCs w:val="24"/>
        </w:rPr>
        <w:t>, breaches of the code</w:t>
      </w:r>
      <w:r w:rsidR="001410C8" w:rsidRPr="00B163E5">
        <w:rPr>
          <w:rFonts w:ascii="Arial" w:hAnsi="Arial"/>
          <w:sz w:val="28"/>
          <w:szCs w:val="24"/>
        </w:rPr>
        <w:t>,</w:t>
      </w:r>
      <w:r w:rsidRPr="00B163E5">
        <w:rPr>
          <w:rFonts w:ascii="Arial" w:hAnsi="Arial"/>
          <w:sz w:val="28"/>
          <w:szCs w:val="24"/>
        </w:rPr>
        <w:t xml:space="preserve"> error</w:t>
      </w:r>
      <w:r w:rsidR="001410C8" w:rsidRPr="00B163E5">
        <w:rPr>
          <w:rFonts w:ascii="Arial" w:hAnsi="Arial"/>
          <w:sz w:val="28"/>
          <w:szCs w:val="24"/>
        </w:rPr>
        <w:t>s</w:t>
      </w:r>
      <w:r w:rsidRPr="00B163E5">
        <w:rPr>
          <w:rFonts w:ascii="Arial" w:hAnsi="Arial"/>
          <w:sz w:val="28"/>
          <w:szCs w:val="24"/>
        </w:rPr>
        <w:t xml:space="preserve"> in the use of the code and receptive and expressive errors</w:t>
      </w:r>
      <w:r w:rsidR="001410C8" w:rsidRPr="00B163E5">
        <w:rPr>
          <w:rFonts w:ascii="Arial" w:hAnsi="Arial"/>
          <w:sz w:val="28"/>
          <w:szCs w:val="24"/>
        </w:rPr>
        <w:t xml:space="preserve"> (Jerry, 2010)</w:t>
      </w:r>
      <w:r w:rsidRPr="00B163E5">
        <w:rPr>
          <w:rFonts w:ascii="Arial" w:hAnsi="Arial"/>
          <w:sz w:val="28"/>
          <w:szCs w:val="24"/>
        </w:rPr>
        <w:t>.</w:t>
      </w:r>
      <w:r w:rsidR="001410C8" w:rsidRPr="00B163E5">
        <w:rPr>
          <w:rFonts w:ascii="Arial" w:hAnsi="Arial"/>
          <w:sz w:val="28"/>
          <w:szCs w:val="24"/>
        </w:rPr>
        <w:t xml:space="preserve"> </w:t>
      </w:r>
      <w:r w:rsidRPr="00B163E5">
        <w:rPr>
          <w:rFonts w:ascii="Arial" w:hAnsi="Arial"/>
          <w:sz w:val="28"/>
          <w:szCs w:val="24"/>
        </w:rPr>
        <w:t xml:space="preserve"> </w:t>
      </w:r>
    </w:p>
    <w:p w:rsidR="001A1F55" w:rsidRPr="00B163E5" w:rsidRDefault="001A1F55" w:rsidP="009F5807">
      <w:pPr>
        <w:spacing w:after="0" w:line="480" w:lineRule="auto"/>
        <w:ind w:firstLine="720"/>
        <w:jc w:val="both"/>
        <w:rPr>
          <w:rFonts w:ascii="Arial" w:hAnsi="Arial"/>
          <w:sz w:val="28"/>
          <w:szCs w:val="24"/>
        </w:rPr>
      </w:pPr>
      <w:r w:rsidRPr="00B163E5">
        <w:rPr>
          <w:rFonts w:ascii="Arial" w:hAnsi="Arial"/>
          <w:sz w:val="28"/>
          <w:szCs w:val="24"/>
        </w:rPr>
        <w:t xml:space="preserve">Lapses are mistakes produced by native speaker which can be corrected by them when their attention is drawn to them </w:t>
      </w:r>
      <w:r w:rsidR="00D52849" w:rsidRPr="00B163E5">
        <w:rPr>
          <w:rFonts w:ascii="Arial" w:hAnsi="Arial"/>
          <w:sz w:val="28"/>
          <w:szCs w:val="24"/>
        </w:rPr>
        <w:t>w</w:t>
      </w:r>
      <w:r w:rsidRPr="00B163E5">
        <w:rPr>
          <w:rFonts w:ascii="Arial" w:hAnsi="Arial"/>
          <w:sz w:val="28"/>
          <w:szCs w:val="24"/>
        </w:rPr>
        <w:t>hile</w:t>
      </w:r>
      <w:r w:rsidR="00D52849" w:rsidRPr="00B163E5">
        <w:rPr>
          <w:rFonts w:ascii="Arial" w:hAnsi="Arial"/>
          <w:sz w:val="28"/>
          <w:szCs w:val="24"/>
        </w:rPr>
        <w:t xml:space="preserve"> error signifies</w:t>
      </w:r>
      <w:r w:rsidRPr="00B163E5">
        <w:rPr>
          <w:rFonts w:ascii="Arial" w:hAnsi="Arial"/>
          <w:sz w:val="28"/>
          <w:szCs w:val="24"/>
        </w:rPr>
        <w:t xml:space="preserve"> an imperfect competence in the target language</w:t>
      </w:r>
      <w:r w:rsidR="001410C8" w:rsidRPr="00B163E5">
        <w:rPr>
          <w:rFonts w:ascii="Arial" w:hAnsi="Arial"/>
          <w:sz w:val="28"/>
          <w:szCs w:val="24"/>
        </w:rPr>
        <w:t xml:space="preserve"> (Olasehinde, 20</w:t>
      </w:r>
      <w:r w:rsidR="004A25CE" w:rsidRPr="00B163E5">
        <w:rPr>
          <w:rFonts w:ascii="Arial" w:hAnsi="Arial"/>
          <w:sz w:val="28"/>
          <w:szCs w:val="24"/>
        </w:rPr>
        <w:t>2</w:t>
      </w:r>
      <w:r w:rsidR="001410C8" w:rsidRPr="00B163E5">
        <w:rPr>
          <w:rFonts w:ascii="Arial" w:hAnsi="Arial"/>
          <w:sz w:val="28"/>
          <w:szCs w:val="24"/>
        </w:rPr>
        <w:t>2)</w:t>
      </w:r>
      <w:r w:rsidRPr="00B163E5">
        <w:rPr>
          <w:rFonts w:ascii="Arial" w:hAnsi="Arial"/>
          <w:sz w:val="28"/>
          <w:szCs w:val="24"/>
        </w:rPr>
        <w:t>.</w:t>
      </w:r>
    </w:p>
    <w:p w:rsidR="00040B32" w:rsidRPr="00B163E5" w:rsidRDefault="001A1F55" w:rsidP="009F5807">
      <w:pPr>
        <w:spacing w:after="0" w:line="480" w:lineRule="auto"/>
        <w:ind w:firstLine="720"/>
        <w:jc w:val="both"/>
        <w:rPr>
          <w:rFonts w:ascii="Arial" w:hAnsi="Arial"/>
          <w:sz w:val="28"/>
          <w:szCs w:val="24"/>
        </w:rPr>
      </w:pPr>
      <w:r w:rsidRPr="00B163E5">
        <w:rPr>
          <w:rFonts w:ascii="Arial" w:hAnsi="Arial"/>
          <w:sz w:val="28"/>
          <w:szCs w:val="24"/>
        </w:rPr>
        <w:t xml:space="preserve">Breaches of the code and error in the </w:t>
      </w:r>
      <w:r w:rsidR="00D52849" w:rsidRPr="00B163E5">
        <w:rPr>
          <w:rFonts w:ascii="Arial" w:hAnsi="Arial"/>
          <w:sz w:val="28"/>
          <w:szCs w:val="24"/>
        </w:rPr>
        <w:t xml:space="preserve">use </w:t>
      </w:r>
      <w:r w:rsidRPr="00B163E5">
        <w:rPr>
          <w:rFonts w:ascii="Arial" w:hAnsi="Arial"/>
          <w:sz w:val="28"/>
          <w:szCs w:val="24"/>
        </w:rPr>
        <w:t>of the code is also viewed by Olasehinde (20</w:t>
      </w:r>
      <w:r w:rsidR="004A25CE" w:rsidRPr="00B163E5">
        <w:rPr>
          <w:rFonts w:ascii="Arial" w:hAnsi="Arial"/>
          <w:sz w:val="28"/>
          <w:szCs w:val="24"/>
        </w:rPr>
        <w:t>2</w:t>
      </w:r>
      <w:r w:rsidRPr="00B163E5">
        <w:rPr>
          <w:rFonts w:ascii="Arial" w:hAnsi="Arial"/>
          <w:sz w:val="28"/>
          <w:szCs w:val="24"/>
        </w:rPr>
        <w:t>2) as the wrong application of a rule or the misuse of right rules which can lead  the learner to form superficial</w:t>
      </w:r>
      <w:r w:rsidR="00D52849" w:rsidRPr="00B163E5">
        <w:rPr>
          <w:rFonts w:ascii="Arial" w:hAnsi="Arial"/>
          <w:sz w:val="28"/>
          <w:szCs w:val="24"/>
        </w:rPr>
        <w:t xml:space="preserve"> ill-formed  sentence. Example</w:t>
      </w:r>
      <w:r w:rsidR="00751951" w:rsidRPr="00B163E5">
        <w:rPr>
          <w:rFonts w:ascii="Arial" w:hAnsi="Arial"/>
          <w:sz w:val="28"/>
          <w:szCs w:val="24"/>
        </w:rPr>
        <w:t>;</w:t>
      </w:r>
      <w:r w:rsidR="00D52849" w:rsidRPr="00B163E5">
        <w:rPr>
          <w:rFonts w:ascii="Arial" w:hAnsi="Arial"/>
          <w:sz w:val="28"/>
          <w:szCs w:val="24"/>
        </w:rPr>
        <w:t xml:space="preserve"> </w:t>
      </w:r>
    </w:p>
    <w:p w:rsidR="00040B32" w:rsidRPr="00B163E5" w:rsidRDefault="00D52849" w:rsidP="009F5807">
      <w:pPr>
        <w:spacing w:after="0" w:line="480" w:lineRule="auto"/>
        <w:ind w:firstLine="720"/>
        <w:jc w:val="both"/>
        <w:rPr>
          <w:rFonts w:ascii="Arial" w:hAnsi="Arial"/>
          <w:sz w:val="28"/>
          <w:szCs w:val="24"/>
        </w:rPr>
      </w:pPr>
      <w:r w:rsidRPr="00B163E5">
        <w:rPr>
          <w:rFonts w:ascii="Arial" w:hAnsi="Arial"/>
          <w:sz w:val="28"/>
          <w:szCs w:val="24"/>
        </w:rPr>
        <w:t>*</w:t>
      </w:r>
      <w:r w:rsidR="001A1F55" w:rsidRPr="00B163E5">
        <w:rPr>
          <w:rFonts w:ascii="Arial" w:hAnsi="Arial"/>
          <w:sz w:val="28"/>
          <w:szCs w:val="24"/>
        </w:rPr>
        <w:t xml:space="preserve">He comes yesterday, </w:t>
      </w:r>
    </w:p>
    <w:p w:rsidR="00040B32" w:rsidRPr="00B163E5" w:rsidRDefault="00D52849" w:rsidP="009F5807">
      <w:pPr>
        <w:spacing w:after="0" w:line="480" w:lineRule="auto"/>
        <w:ind w:firstLine="720"/>
        <w:jc w:val="both"/>
        <w:rPr>
          <w:rFonts w:ascii="Arial" w:hAnsi="Arial"/>
          <w:sz w:val="28"/>
          <w:szCs w:val="24"/>
        </w:rPr>
      </w:pPr>
      <w:r w:rsidRPr="00B163E5">
        <w:rPr>
          <w:rFonts w:ascii="Arial" w:hAnsi="Arial"/>
          <w:sz w:val="28"/>
          <w:szCs w:val="24"/>
        </w:rPr>
        <w:t>*</w:t>
      </w:r>
      <w:r w:rsidR="001A1F55" w:rsidRPr="00B163E5">
        <w:rPr>
          <w:rFonts w:ascii="Arial" w:hAnsi="Arial"/>
          <w:sz w:val="28"/>
          <w:szCs w:val="24"/>
        </w:rPr>
        <w:t>He can</w:t>
      </w:r>
      <w:r w:rsidRPr="00B163E5">
        <w:rPr>
          <w:rFonts w:ascii="Arial" w:hAnsi="Arial"/>
          <w:sz w:val="28"/>
          <w:szCs w:val="24"/>
        </w:rPr>
        <w:t>s</w:t>
      </w:r>
      <w:r w:rsidR="001A1F55" w:rsidRPr="00B163E5">
        <w:rPr>
          <w:rFonts w:ascii="Arial" w:hAnsi="Arial"/>
          <w:sz w:val="28"/>
          <w:szCs w:val="24"/>
        </w:rPr>
        <w:t xml:space="preserve"> do it”. </w:t>
      </w:r>
    </w:p>
    <w:p w:rsidR="009B516C" w:rsidRPr="00B163E5" w:rsidRDefault="001A1F55" w:rsidP="009F5807">
      <w:pPr>
        <w:spacing w:after="0" w:line="480" w:lineRule="auto"/>
        <w:jc w:val="both"/>
        <w:rPr>
          <w:rFonts w:ascii="Arial" w:hAnsi="Arial"/>
          <w:sz w:val="28"/>
          <w:szCs w:val="24"/>
        </w:rPr>
      </w:pPr>
      <w:r w:rsidRPr="00B163E5">
        <w:rPr>
          <w:rFonts w:ascii="Arial" w:hAnsi="Arial"/>
          <w:sz w:val="28"/>
          <w:szCs w:val="24"/>
        </w:rPr>
        <w:t>While</w:t>
      </w:r>
      <w:r w:rsidR="009B516C" w:rsidRPr="00B163E5">
        <w:rPr>
          <w:rFonts w:ascii="Arial" w:hAnsi="Arial"/>
          <w:sz w:val="28"/>
          <w:szCs w:val="24"/>
        </w:rPr>
        <w:t xml:space="preserve"> native speaker</w:t>
      </w:r>
      <w:r w:rsidR="00D504EF" w:rsidRPr="00B163E5">
        <w:rPr>
          <w:rFonts w:ascii="Arial" w:hAnsi="Arial"/>
          <w:sz w:val="28"/>
          <w:szCs w:val="24"/>
        </w:rPr>
        <w:t>s</w:t>
      </w:r>
      <w:r w:rsidR="009B516C" w:rsidRPr="00B163E5">
        <w:rPr>
          <w:rFonts w:ascii="Arial" w:hAnsi="Arial"/>
          <w:sz w:val="28"/>
          <w:szCs w:val="24"/>
        </w:rPr>
        <w:t xml:space="preserve"> do not commit this kind of errors, they rather </w:t>
      </w:r>
      <w:r w:rsidR="00D504EF" w:rsidRPr="00B163E5">
        <w:rPr>
          <w:rFonts w:ascii="Arial" w:hAnsi="Arial"/>
          <w:sz w:val="28"/>
          <w:szCs w:val="24"/>
        </w:rPr>
        <w:t>make</w:t>
      </w:r>
      <w:r w:rsidR="009B516C" w:rsidRPr="00B163E5">
        <w:rPr>
          <w:rFonts w:ascii="Arial" w:hAnsi="Arial"/>
          <w:sz w:val="28"/>
          <w:szCs w:val="24"/>
        </w:rPr>
        <w:t xml:space="preserve"> utterance</w:t>
      </w:r>
      <w:r w:rsidR="00D504EF" w:rsidRPr="00B163E5">
        <w:rPr>
          <w:rFonts w:ascii="Arial" w:hAnsi="Arial"/>
          <w:sz w:val="28"/>
          <w:szCs w:val="24"/>
        </w:rPr>
        <w:t>s</w:t>
      </w:r>
      <w:r w:rsidR="009B516C" w:rsidRPr="00B163E5">
        <w:rPr>
          <w:rFonts w:ascii="Arial" w:hAnsi="Arial"/>
          <w:sz w:val="28"/>
          <w:szCs w:val="24"/>
        </w:rPr>
        <w:t>, which are contextually inappropriate. Errors of inappropriateness may be classified into referential errors, register errors, social errors and textual error</w:t>
      </w:r>
      <w:r w:rsidR="00D52849" w:rsidRPr="00B163E5">
        <w:rPr>
          <w:rFonts w:ascii="Arial" w:hAnsi="Arial"/>
          <w:sz w:val="28"/>
          <w:szCs w:val="24"/>
        </w:rPr>
        <w:t>s</w:t>
      </w:r>
      <w:r w:rsidR="009B516C" w:rsidRPr="00B163E5">
        <w:rPr>
          <w:rFonts w:ascii="Arial" w:hAnsi="Arial"/>
          <w:sz w:val="28"/>
          <w:szCs w:val="24"/>
        </w:rPr>
        <w:t>.</w:t>
      </w:r>
    </w:p>
    <w:p w:rsidR="009B516C" w:rsidRPr="00B163E5" w:rsidRDefault="00D52849" w:rsidP="009F5807">
      <w:pPr>
        <w:spacing w:after="0" w:line="480" w:lineRule="auto"/>
        <w:ind w:firstLine="720"/>
        <w:jc w:val="both"/>
        <w:rPr>
          <w:rFonts w:ascii="Arial" w:hAnsi="Arial"/>
          <w:sz w:val="28"/>
          <w:szCs w:val="24"/>
        </w:rPr>
      </w:pPr>
      <w:r w:rsidRPr="00B163E5">
        <w:rPr>
          <w:rFonts w:ascii="Arial" w:hAnsi="Arial"/>
          <w:sz w:val="28"/>
          <w:szCs w:val="24"/>
        </w:rPr>
        <w:t xml:space="preserve">Receptive </w:t>
      </w:r>
      <w:r w:rsidR="00D504EF" w:rsidRPr="00B163E5">
        <w:rPr>
          <w:rFonts w:ascii="Arial" w:hAnsi="Arial"/>
          <w:sz w:val="28"/>
          <w:szCs w:val="24"/>
        </w:rPr>
        <w:t xml:space="preserve">errors </w:t>
      </w:r>
      <w:r w:rsidR="009B516C" w:rsidRPr="00B163E5">
        <w:rPr>
          <w:rFonts w:ascii="Arial" w:hAnsi="Arial"/>
          <w:sz w:val="28"/>
          <w:szCs w:val="24"/>
        </w:rPr>
        <w:t>are those of comprehension and can be studied by inference from learner</w:t>
      </w:r>
      <w:r w:rsidRPr="00B163E5">
        <w:rPr>
          <w:rFonts w:ascii="Arial" w:hAnsi="Arial"/>
          <w:sz w:val="28"/>
          <w:szCs w:val="24"/>
        </w:rPr>
        <w:t>’</w:t>
      </w:r>
      <w:r w:rsidR="009B516C" w:rsidRPr="00B163E5">
        <w:rPr>
          <w:rFonts w:ascii="Arial" w:hAnsi="Arial"/>
          <w:sz w:val="28"/>
          <w:szCs w:val="24"/>
        </w:rPr>
        <w:t>s linguistic or mono linguistic responses to utterances in the target language. While expressive errors on the other hand, are those errors which occur in the utterances of learners in meaningful discourse</w:t>
      </w:r>
      <w:r w:rsidR="00D504EF" w:rsidRPr="00B163E5">
        <w:rPr>
          <w:rFonts w:ascii="Arial" w:hAnsi="Arial"/>
          <w:sz w:val="28"/>
          <w:szCs w:val="24"/>
        </w:rPr>
        <w:t xml:space="preserve"> (Olasehinde, 2002).</w:t>
      </w:r>
    </w:p>
    <w:p w:rsidR="009B516C" w:rsidRPr="00B163E5" w:rsidRDefault="00D504EF" w:rsidP="009F5807">
      <w:pPr>
        <w:spacing w:after="0" w:line="480" w:lineRule="auto"/>
        <w:ind w:firstLine="720"/>
        <w:jc w:val="both"/>
        <w:rPr>
          <w:rFonts w:ascii="Arial" w:hAnsi="Arial"/>
          <w:sz w:val="28"/>
          <w:szCs w:val="24"/>
        </w:rPr>
      </w:pPr>
      <w:r w:rsidRPr="00B163E5">
        <w:rPr>
          <w:rFonts w:ascii="Arial" w:hAnsi="Arial"/>
          <w:sz w:val="28"/>
          <w:szCs w:val="24"/>
        </w:rPr>
        <w:t xml:space="preserve">Errors, </w:t>
      </w:r>
      <w:r w:rsidR="009B516C" w:rsidRPr="00B163E5">
        <w:rPr>
          <w:rFonts w:ascii="Arial" w:hAnsi="Arial"/>
          <w:sz w:val="28"/>
          <w:szCs w:val="24"/>
        </w:rPr>
        <w:t>according to Oyeyemi (2003) emanate from different source depending on the circumstance surrounding the process of second language</w:t>
      </w:r>
      <w:r w:rsidR="00D52849" w:rsidRPr="00B163E5">
        <w:rPr>
          <w:rFonts w:ascii="Arial" w:hAnsi="Arial"/>
          <w:sz w:val="28"/>
          <w:szCs w:val="24"/>
        </w:rPr>
        <w:t xml:space="preserve"> </w:t>
      </w:r>
      <w:r w:rsidR="009B516C" w:rsidRPr="00B163E5">
        <w:rPr>
          <w:rFonts w:ascii="Arial" w:hAnsi="Arial"/>
          <w:sz w:val="28"/>
          <w:szCs w:val="24"/>
        </w:rPr>
        <w:t>learn</w:t>
      </w:r>
      <w:r w:rsidR="00D52849" w:rsidRPr="00B163E5">
        <w:rPr>
          <w:rFonts w:ascii="Arial" w:hAnsi="Arial"/>
          <w:sz w:val="28"/>
          <w:szCs w:val="24"/>
        </w:rPr>
        <w:t>ers</w:t>
      </w:r>
      <w:r w:rsidR="009B516C" w:rsidRPr="00B163E5">
        <w:rPr>
          <w:rFonts w:ascii="Arial" w:hAnsi="Arial"/>
          <w:sz w:val="28"/>
          <w:szCs w:val="24"/>
        </w:rPr>
        <w:t xml:space="preserve">. Wilkin (1998) observes </w:t>
      </w:r>
      <w:r w:rsidR="00BD1C5A" w:rsidRPr="00B163E5">
        <w:rPr>
          <w:rFonts w:ascii="Arial" w:hAnsi="Arial"/>
          <w:sz w:val="28"/>
          <w:szCs w:val="24"/>
        </w:rPr>
        <w:t xml:space="preserve">that errors are either </w:t>
      </w:r>
      <w:r w:rsidR="009B516C" w:rsidRPr="00B163E5">
        <w:rPr>
          <w:rFonts w:ascii="Arial" w:hAnsi="Arial"/>
          <w:sz w:val="28"/>
          <w:szCs w:val="24"/>
        </w:rPr>
        <w:t xml:space="preserve">Inter lingual </w:t>
      </w:r>
      <w:r w:rsidR="00BD1C5A" w:rsidRPr="00B163E5">
        <w:rPr>
          <w:rFonts w:ascii="Arial" w:hAnsi="Arial"/>
          <w:sz w:val="28"/>
          <w:szCs w:val="24"/>
        </w:rPr>
        <w:t xml:space="preserve">or intra lingual </w:t>
      </w:r>
      <w:r w:rsidR="009B516C" w:rsidRPr="00B163E5">
        <w:rPr>
          <w:rFonts w:ascii="Arial" w:hAnsi="Arial"/>
          <w:sz w:val="28"/>
          <w:szCs w:val="24"/>
        </w:rPr>
        <w:t>.</w:t>
      </w:r>
    </w:p>
    <w:p w:rsidR="00475FD7" w:rsidRPr="00B163E5" w:rsidRDefault="00BD1C5A" w:rsidP="009F5807">
      <w:pPr>
        <w:spacing w:after="0" w:line="480" w:lineRule="auto"/>
        <w:ind w:firstLine="720"/>
        <w:jc w:val="both"/>
        <w:rPr>
          <w:rFonts w:ascii="Arial" w:hAnsi="Arial"/>
          <w:sz w:val="28"/>
          <w:szCs w:val="24"/>
        </w:rPr>
      </w:pPr>
      <w:r w:rsidRPr="00B163E5">
        <w:rPr>
          <w:rFonts w:ascii="Arial" w:hAnsi="Arial"/>
          <w:sz w:val="28"/>
          <w:szCs w:val="24"/>
        </w:rPr>
        <w:t xml:space="preserve">Error </w:t>
      </w:r>
      <w:r w:rsidR="009B516C" w:rsidRPr="00B163E5">
        <w:rPr>
          <w:rFonts w:ascii="Arial" w:hAnsi="Arial"/>
          <w:sz w:val="28"/>
          <w:szCs w:val="24"/>
        </w:rPr>
        <w:t xml:space="preserve">analysis </w:t>
      </w:r>
      <w:r w:rsidRPr="00B163E5">
        <w:rPr>
          <w:rFonts w:ascii="Arial" w:hAnsi="Arial"/>
          <w:sz w:val="28"/>
          <w:szCs w:val="24"/>
        </w:rPr>
        <w:t>proceeds with</w:t>
      </w:r>
      <w:r w:rsidR="009B516C" w:rsidRPr="00B163E5">
        <w:rPr>
          <w:rFonts w:ascii="Arial" w:hAnsi="Arial"/>
          <w:sz w:val="28"/>
          <w:szCs w:val="24"/>
        </w:rPr>
        <w:t xml:space="preserve"> the recognition of </w:t>
      </w:r>
      <w:r w:rsidRPr="00B163E5">
        <w:rPr>
          <w:rFonts w:ascii="Arial" w:hAnsi="Arial"/>
          <w:sz w:val="28"/>
          <w:szCs w:val="24"/>
        </w:rPr>
        <w:t xml:space="preserve">an </w:t>
      </w:r>
      <w:r w:rsidR="009B516C" w:rsidRPr="00B163E5">
        <w:rPr>
          <w:rFonts w:ascii="Arial" w:hAnsi="Arial"/>
          <w:sz w:val="28"/>
          <w:szCs w:val="24"/>
        </w:rPr>
        <w:t>error, description and  explanation or accounting for the source of</w:t>
      </w:r>
      <w:r w:rsidRPr="00B163E5">
        <w:rPr>
          <w:rFonts w:ascii="Arial" w:hAnsi="Arial"/>
          <w:sz w:val="28"/>
          <w:szCs w:val="24"/>
        </w:rPr>
        <w:t xml:space="preserve"> the </w:t>
      </w:r>
      <w:r w:rsidR="009B516C" w:rsidRPr="00B163E5">
        <w:rPr>
          <w:rFonts w:ascii="Arial" w:hAnsi="Arial"/>
          <w:sz w:val="28"/>
          <w:szCs w:val="24"/>
        </w:rPr>
        <w:t xml:space="preserve"> error. It is important to say that recognition of an error depend</w:t>
      </w:r>
      <w:r w:rsidRPr="00B163E5">
        <w:rPr>
          <w:rFonts w:ascii="Arial" w:hAnsi="Arial"/>
          <w:sz w:val="28"/>
          <w:szCs w:val="24"/>
        </w:rPr>
        <w:t>s</w:t>
      </w:r>
      <w:r w:rsidR="009B516C" w:rsidRPr="00B163E5">
        <w:rPr>
          <w:rFonts w:ascii="Arial" w:hAnsi="Arial"/>
          <w:sz w:val="28"/>
          <w:szCs w:val="24"/>
        </w:rPr>
        <w:t xml:space="preserve"> on the description</w:t>
      </w:r>
      <w:r w:rsidR="00475FD7" w:rsidRPr="00B163E5">
        <w:rPr>
          <w:rFonts w:ascii="Arial" w:hAnsi="Arial"/>
          <w:sz w:val="28"/>
          <w:szCs w:val="24"/>
        </w:rPr>
        <w:t xml:space="preserve"> of the error and this can only begin when recognition has taken place </w:t>
      </w:r>
      <w:r w:rsidRPr="00B163E5">
        <w:rPr>
          <w:rFonts w:ascii="Arial" w:hAnsi="Arial"/>
          <w:sz w:val="28"/>
          <w:szCs w:val="24"/>
        </w:rPr>
        <w:t>(</w:t>
      </w:r>
      <w:r w:rsidR="00475FD7" w:rsidRPr="00B163E5">
        <w:rPr>
          <w:rFonts w:ascii="Arial" w:hAnsi="Arial"/>
          <w:sz w:val="28"/>
          <w:szCs w:val="24"/>
        </w:rPr>
        <w:t>Oluwole and Kazeem</w:t>
      </w:r>
      <w:r w:rsidRPr="00B163E5">
        <w:rPr>
          <w:rFonts w:ascii="Arial" w:hAnsi="Arial"/>
          <w:sz w:val="28"/>
          <w:szCs w:val="24"/>
        </w:rPr>
        <w:t xml:space="preserve">, </w:t>
      </w:r>
      <w:r w:rsidR="004A25CE" w:rsidRPr="00B163E5">
        <w:rPr>
          <w:rFonts w:ascii="Arial" w:hAnsi="Arial"/>
          <w:sz w:val="28"/>
          <w:szCs w:val="24"/>
        </w:rPr>
        <w:t>201</w:t>
      </w:r>
      <w:r w:rsidR="00475FD7" w:rsidRPr="00B163E5">
        <w:rPr>
          <w:rFonts w:ascii="Arial" w:hAnsi="Arial"/>
          <w:sz w:val="28"/>
          <w:szCs w:val="24"/>
        </w:rPr>
        <w:t xml:space="preserve">3). </w:t>
      </w:r>
      <w:r w:rsidRPr="00B163E5">
        <w:rPr>
          <w:rFonts w:ascii="Arial" w:hAnsi="Arial"/>
          <w:sz w:val="28"/>
          <w:szCs w:val="24"/>
        </w:rPr>
        <w:t xml:space="preserve">All </w:t>
      </w:r>
      <w:r w:rsidR="0097208C" w:rsidRPr="00B163E5">
        <w:rPr>
          <w:rFonts w:ascii="Arial" w:hAnsi="Arial"/>
          <w:sz w:val="28"/>
          <w:szCs w:val="24"/>
        </w:rPr>
        <w:t>learner</w:t>
      </w:r>
      <w:r w:rsidR="00475FD7" w:rsidRPr="00B163E5">
        <w:rPr>
          <w:rFonts w:ascii="Arial" w:hAnsi="Arial"/>
          <w:sz w:val="28"/>
          <w:szCs w:val="24"/>
        </w:rPr>
        <w:t xml:space="preserve"> utterance</w:t>
      </w:r>
      <w:r w:rsidRPr="00B163E5">
        <w:rPr>
          <w:rFonts w:ascii="Arial" w:hAnsi="Arial"/>
          <w:sz w:val="28"/>
          <w:szCs w:val="24"/>
        </w:rPr>
        <w:t>s</w:t>
      </w:r>
      <w:r w:rsidR="00475FD7" w:rsidRPr="00B163E5">
        <w:rPr>
          <w:rFonts w:ascii="Arial" w:hAnsi="Arial"/>
          <w:sz w:val="28"/>
          <w:szCs w:val="24"/>
        </w:rPr>
        <w:t xml:space="preserve"> must be presumed erroneous until shown to be otherwise</w:t>
      </w:r>
      <w:r w:rsidRPr="00B163E5">
        <w:rPr>
          <w:rFonts w:ascii="Arial" w:hAnsi="Arial"/>
          <w:sz w:val="28"/>
          <w:szCs w:val="24"/>
        </w:rPr>
        <w:t xml:space="preserve"> (Corder, </w:t>
      </w:r>
      <w:r w:rsidR="004A25CE" w:rsidRPr="00B163E5">
        <w:rPr>
          <w:rFonts w:ascii="Arial" w:hAnsi="Arial"/>
          <w:sz w:val="28"/>
          <w:szCs w:val="24"/>
        </w:rPr>
        <w:t>201</w:t>
      </w:r>
      <w:r w:rsidRPr="00B163E5">
        <w:rPr>
          <w:rFonts w:ascii="Arial" w:hAnsi="Arial"/>
          <w:sz w:val="28"/>
          <w:szCs w:val="24"/>
        </w:rPr>
        <w:t>4)</w:t>
      </w:r>
      <w:r w:rsidR="00475FD7" w:rsidRPr="00B163E5">
        <w:rPr>
          <w:rFonts w:ascii="Arial" w:hAnsi="Arial"/>
          <w:sz w:val="28"/>
          <w:szCs w:val="24"/>
        </w:rPr>
        <w:t>. Since in most cases of error analysis</w:t>
      </w:r>
      <w:r w:rsidRPr="00B163E5">
        <w:rPr>
          <w:rFonts w:ascii="Arial" w:hAnsi="Arial"/>
          <w:sz w:val="28"/>
          <w:szCs w:val="24"/>
        </w:rPr>
        <w:t>,</w:t>
      </w:r>
      <w:r w:rsidR="00475FD7" w:rsidRPr="00B163E5">
        <w:rPr>
          <w:rFonts w:ascii="Arial" w:hAnsi="Arial"/>
          <w:sz w:val="28"/>
          <w:szCs w:val="24"/>
        </w:rPr>
        <w:t xml:space="preserve"> the learner is not available to tell what he means or we may not understand </w:t>
      </w:r>
      <w:r w:rsidR="0097208C" w:rsidRPr="00B163E5">
        <w:rPr>
          <w:rFonts w:ascii="Arial" w:hAnsi="Arial"/>
          <w:sz w:val="28"/>
          <w:szCs w:val="24"/>
        </w:rPr>
        <w:t>hi</w:t>
      </w:r>
      <w:r w:rsidR="00751951" w:rsidRPr="00B163E5">
        <w:rPr>
          <w:rFonts w:ascii="Arial" w:hAnsi="Arial"/>
          <w:sz w:val="28"/>
          <w:szCs w:val="24"/>
        </w:rPr>
        <w:t>s</w:t>
      </w:r>
      <w:r w:rsidR="00475FD7" w:rsidRPr="00B163E5">
        <w:rPr>
          <w:rFonts w:ascii="Arial" w:hAnsi="Arial"/>
          <w:sz w:val="28"/>
          <w:szCs w:val="24"/>
        </w:rPr>
        <w:t xml:space="preserve"> (MT), it is difficult to get authoritative recon</w:t>
      </w:r>
      <w:r w:rsidRPr="00B163E5">
        <w:rPr>
          <w:rFonts w:ascii="Arial" w:hAnsi="Arial"/>
          <w:sz w:val="28"/>
          <w:szCs w:val="24"/>
        </w:rPr>
        <w:t>struction of the utterances. Thu</w:t>
      </w:r>
      <w:r w:rsidR="00475FD7" w:rsidRPr="00B163E5">
        <w:rPr>
          <w:rFonts w:ascii="Arial" w:hAnsi="Arial"/>
          <w:sz w:val="28"/>
          <w:szCs w:val="24"/>
        </w:rPr>
        <w:t>s</w:t>
      </w:r>
      <w:r w:rsidRPr="00B163E5">
        <w:rPr>
          <w:rFonts w:ascii="Arial" w:hAnsi="Arial"/>
          <w:sz w:val="28"/>
          <w:szCs w:val="24"/>
        </w:rPr>
        <w:t>,</w:t>
      </w:r>
      <w:r w:rsidR="00475FD7" w:rsidRPr="00B163E5">
        <w:rPr>
          <w:rFonts w:ascii="Arial" w:hAnsi="Arial"/>
          <w:sz w:val="28"/>
          <w:szCs w:val="24"/>
        </w:rPr>
        <w:t xml:space="preserve"> intended meaning is </w:t>
      </w:r>
      <w:r w:rsidR="0097208C" w:rsidRPr="00B163E5">
        <w:rPr>
          <w:rFonts w:ascii="Arial" w:hAnsi="Arial"/>
          <w:sz w:val="28"/>
          <w:szCs w:val="24"/>
        </w:rPr>
        <w:t>in</w:t>
      </w:r>
      <w:r w:rsidR="00475FD7" w:rsidRPr="00B163E5">
        <w:rPr>
          <w:rFonts w:ascii="Arial" w:hAnsi="Arial"/>
          <w:sz w:val="28"/>
          <w:szCs w:val="24"/>
        </w:rPr>
        <w:t>ferred from the surface structure of his text sentence in conjunction with information derived from it</w:t>
      </w:r>
      <w:r w:rsidRPr="00B163E5">
        <w:rPr>
          <w:rFonts w:ascii="Arial" w:hAnsi="Arial"/>
          <w:sz w:val="28"/>
          <w:szCs w:val="24"/>
        </w:rPr>
        <w:t>s</w:t>
      </w:r>
      <w:r w:rsidR="00475FD7" w:rsidRPr="00B163E5">
        <w:rPr>
          <w:rFonts w:ascii="Arial" w:hAnsi="Arial"/>
          <w:sz w:val="28"/>
          <w:szCs w:val="24"/>
        </w:rPr>
        <w:t xml:space="preserve"> context. The sentence is th</w:t>
      </w:r>
      <w:r w:rsidR="0097208C" w:rsidRPr="00B163E5">
        <w:rPr>
          <w:rFonts w:ascii="Arial" w:hAnsi="Arial"/>
          <w:sz w:val="28"/>
          <w:szCs w:val="24"/>
        </w:rPr>
        <w:t>u</w:t>
      </w:r>
      <w:r w:rsidR="00475FD7" w:rsidRPr="00B163E5">
        <w:rPr>
          <w:rFonts w:ascii="Arial" w:hAnsi="Arial"/>
          <w:sz w:val="28"/>
          <w:szCs w:val="24"/>
        </w:rPr>
        <w:t>s compared with their plausible construction and the difference is  identified</w:t>
      </w:r>
      <w:r w:rsidR="004A25CE" w:rsidRPr="00B163E5">
        <w:rPr>
          <w:rFonts w:ascii="Arial" w:hAnsi="Arial"/>
          <w:sz w:val="28"/>
          <w:szCs w:val="24"/>
        </w:rPr>
        <w:t xml:space="preserve"> (Corder, 201</w:t>
      </w:r>
      <w:r w:rsidRPr="00B163E5">
        <w:rPr>
          <w:rFonts w:ascii="Arial" w:hAnsi="Arial"/>
          <w:sz w:val="28"/>
          <w:szCs w:val="24"/>
        </w:rPr>
        <w:t>4)</w:t>
      </w:r>
      <w:r w:rsidR="00475FD7" w:rsidRPr="00B163E5">
        <w:rPr>
          <w:rFonts w:ascii="Arial" w:hAnsi="Arial"/>
          <w:sz w:val="28"/>
          <w:szCs w:val="24"/>
        </w:rPr>
        <w:t>.</w:t>
      </w:r>
      <w:r w:rsidR="009B516C" w:rsidRPr="00B163E5">
        <w:rPr>
          <w:rFonts w:ascii="Arial" w:hAnsi="Arial"/>
          <w:sz w:val="28"/>
          <w:szCs w:val="24"/>
        </w:rPr>
        <w:t xml:space="preserve"> </w:t>
      </w:r>
    </w:p>
    <w:p w:rsidR="005A1975" w:rsidRPr="00B163E5" w:rsidRDefault="00475FD7" w:rsidP="009F5807">
      <w:pPr>
        <w:spacing w:after="0" w:line="480" w:lineRule="auto"/>
        <w:ind w:firstLine="720"/>
        <w:jc w:val="both"/>
        <w:rPr>
          <w:rFonts w:ascii="Arial" w:hAnsi="Arial"/>
          <w:sz w:val="28"/>
          <w:szCs w:val="24"/>
        </w:rPr>
      </w:pPr>
      <w:r w:rsidRPr="00B163E5">
        <w:rPr>
          <w:rFonts w:ascii="Arial" w:hAnsi="Arial"/>
          <w:sz w:val="28"/>
          <w:szCs w:val="24"/>
        </w:rPr>
        <w:t xml:space="preserve">In the description of error, </w:t>
      </w:r>
      <w:r w:rsidR="00950A65" w:rsidRPr="00B163E5">
        <w:rPr>
          <w:rFonts w:ascii="Arial" w:hAnsi="Arial"/>
          <w:sz w:val="28"/>
          <w:szCs w:val="24"/>
        </w:rPr>
        <w:t xml:space="preserve">Olasehinde </w:t>
      </w:r>
      <w:r w:rsidRPr="00B163E5">
        <w:rPr>
          <w:rFonts w:ascii="Arial" w:hAnsi="Arial"/>
          <w:sz w:val="28"/>
          <w:szCs w:val="24"/>
        </w:rPr>
        <w:t>(20</w:t>
      </w:r>
      <w:r w:rsidR="004A25CE" w:rsidRPr="00B163E5">
        <w:rPr>
          <w:rFonts w:ascii="Arial" w:hAnsi="Arial"/>
          <w:sz w:val="28"/>
          <w:szCs w:val="24"/>
        </w:rPr>
        <w:t>2</w:t>
      </w:r>
      <w:r w:rsidRPr="00B163E5">
        <w:rPr>
          <w:rFonts w:ascii="Arial" w:hAnsi="Arial"/>
          <w:sz w:val="28"/>
          <w:szCs w:val="24"/>
        </w:rPr>
        <w:t>2) suggested that there is a need to chose a framework with which to work</w:t>
      </w:r>
      <w:r w:rsidR="00950A65" w:rsidRPr="00B163E5">
        <w:rPr>
          <w:rFonts w:ascii="Arial" w:hAnsi="Arial"/>
          <w:sz w:val="28"/>
          <w:szCs w:val="24"/>
        </w:rPr>
        <w:t>. Transformational Grammar</w:t>
      </w:r>
      <w:r w:rsidR="00E73B1F" w:rsidRPr="00B163E5">
        <w:rPr>
          <w:rFonts w:ascii="Arial" w:hAnsi="Arial"/>
          <w:sz w:val="28"/>
          <w:szCs w:val="24"/>
        </w:rPr>
        <w:t>,</w:t>
      </w:r>
      <w:r w:rsidR="00950A65" w:rsidRPr="00B163E5">
        <w:rPr>
          <w:rFonts w:ascii="Arial" w:hAnsi="Arial"/>
          <w:sz w:val="28"/>
          <w:szCs w:val="24"/>
        </w:rPr>
        <w:t xml:space="preserve"> which aims at relating the semantic structure of a sentence to its surface structure by a set of explicit rule is the most appropriate theoretical model for the description</w:t>
      </w:r>
      <w:r w:rsidR="006F1456" w:rsidRPr="00B163E5">
        <w:rPr>
          <w:rFonts w:ascii="Arial" w:hAnsi="Arial"/>
          <w:sz w:val="28"/>
          <w:szCs w:val="24"/>
        </w:rPr>
        <w:t xml:space="preserve"> of error since we wish in the process of correction to be able to show the learner in what way and at what stage he has failed to realize his intended message. The learner needs to see how he has deviated from the rules of </w:t>
      </w:r>
      <w:r w:rsidR="005A1975" w:rsidRPr="00B163E5">
        <w:rPr>
          <w:rFonts w:ascii="Arial" w:hAnsi="Arial"/>
          <w:sz w:val="28"/>
          <w:szCs w:val="24"/>
        </w:rPr>
        <w:t xml:space="preserve"> the target language, that is what he has broken, substituted or disregarded.</w:t>
      </w:r>
    </w:p>
    <w:p w:rsidR="005A1975" w:rsidRPr="00B163E5" w:rsidRDefault="005A1975" w:rsidP="009F5807">
      <w:pPr>
        <w:spacing w:after="0" w:line="480" w:lineRule="auto"/>
        <w:ind w:firstLine="720"/>
        <w:jc w:val="both"/>
        <w:rPr>
          <w:rFonts w:ascii="Arial" w:hAnsi="Arial"/>
          <w:sz w:val="28"/>
          <w:szCs w:val="24"/>
        </w:rPr>
      </w:pPr>
      <w:r w:rsidRPr="00B163E5">
        <w:rPr>
          <w:rFonts w:ascii="Arial" w:hAnsi="Arial"/>
          <w:sz w:val="28"/>
          <w:szCs w:val="24"/>
        </w:rPr>
        <w:t xml:space="preserve">Explanation of error is essential as a full knowledge of the causes of an error </w:t>
      </w:r>
      <w:r w:rsidR="00751951" w:rsidRPr="00B163E5">
        <w:rPr>
          <w:rFonts w:ascii="Arial" w:hAnsi="Arial"/>
          <w:sz w:val="28"/>
          <w:szCs w:val="24"/>
        </w:rPr>
        <w:t xml:space="preserve">which </w:t>
      </w:r>
      <w:r w:rsidRPr="00B163E5">
        <w:rPr>
          <w:rFonts w:ascii="Arial" w:hAnsi="Arial"/>
          <w:sz w:val="28"/>
          <w:szCs w:val="24"/>
        </w:rPr>
        <w:t>enables the teachers to work out a more effective</w:t>
      </w:r>
      <w:r w:rsidR="00625189" w:rsidRPr="00B163E5">
        <w:rPr>
          <w:rFonts w:ascii="Arial" w:hAnsi="Arial"/>
          <w:sz w:val="28"/>
          <w:szCs w:val="24"/>
        </w:rPr>
        <w:t xml:space="preserve"> teaching strategy to deal with</w:t>
      </w:r>
      <w:r w:rsidRPr="00B163E5">
        <w:rPr>
          <w:rFonts w:ascii="Arial" w:hAnsi="Arial"/>
          <w:sz w:val="28"/>
          <w:szCs w:val="24"/>
        </w:rPr>
        <w:t>. The explanation of errors can be regarded as a linguistic problem</w:t>
      </w:r>
      <w:r w:rsidR="00E73B1F" w:rsidRPr="00B163E5">
        <w:rPr>
          <w:rFonts w:ascii="Arial" w:hAnsi="Arial"/>
          <w:sz w:val="28"/>
          <w:szCs w:val="24"/>
        </w:rPr>
        <w:t>.</w:t>
      </w:r>
      <w:r w:rsidRPr="00B163E5">
        <w:rPr>
          <w:rFonts w:ascii="Arial" w:hAnsi="Arial"/>
          <w:sz w:val="28"/>
          <w:szCs w:val="24"/>
        </w:rPr>
        <w:t xml:space="preserve"> </w:t>
      </w:r>
      <w:r w:rsidR="00E73B1F" w:rsidRPr="00B163E5">
        <w:rPr>
          <w:rFonts w:ascii="Arial" w:hAnsi="Arial"/>
          <w:sz w:val="28"/>
          <w:szCs w:val="24"/>
        </w:rPr>
        <w:t xml:space="preserve">That </w:t>
      </w:r>
      <w:r w:rsidRPr="00B163E5">
        <w:rPr>
          <w:rFonts w:ascii="Arial" w:hAnsi="Arial"/>
          <w:sz w:val="28"/>
          <w:szCs w:val="24"/>
        </w:rPr>
        <w:t xml:space="preserve">is the way in which the learner has deviated from a realization of rules of the </w:t>
      </w:r>
      <w:r w:rsidR="0097208C" w:rsidRPr="00B163E5">
        <w:rPr>
          <w:rFonts w:ascii="Arial" w:hAnsi="Arial"/>
          <w:sz w:val="28"/>
          <w:szCs w:val="24"/>
        </w:rPr>
        <w:t xml:space="preserve">Target Language </w:t>
      </w:r>
      <w:r w:rsidRPr="00B163E5">
        <w:rPr>
          <w:rFonts w:ascii="Arial" w:hAnsi="Arial"/>
          <w:sz w:val="28"/>
          <w:szCs w:val="24"/>
        </w:rPr>
        <w:t>(TL)</w:t>
      </w:r>
      <w:r w:rsidR="00E73B1F" w:rsidRPr="00B163E5">
        <w:rPr>
          <w:rFonts w:ascii="Arial" w:hAnsi="Arial"/>
          <w:sz w:val="28"/>
          <w:szCs w:val="24"/>
        </w:rPr>
        <w:t>.</w:t>
      </w:r>
      <w:r w:rsidRPr="00B163E5">
        <w:rPr>
          <w:rFonts w:ascii="Arial" w:hAnsi="Arial"/>
          <w:sz w:val="28"/>
          <w:szCs w:val="24"/>
        </w:rPr>
        <w:t xml:space="preserve"> </w:t>
      </w:r>
      <w:r w:rsidR="00E73B1F" w:rsidRPr="00B163E5">
        <w:rPr>
          <w:rFonts w:ascii="Arial" w:hAnsi="Arial"/>
          <w:sz w:val="28"/>
          <w:szCs w:val="24"/>
        </w:rPr>
        <w:t xml:space="preserve">That </w:t>
      </w:r>
      <w:r w:rsidRPr="00B163E5">
        <w:rPr>
          <w:rFonts w:ascii="Arial" w:hAnsi="Arial"/>
          <w:sz w:val="28"/>
          <w:szCs w:val="24"/>
        </w:rPr>
        <w:t>is what rules he has broken, substituted or disregarded. The explanation of errors can also be regarded as a psycholinguistic problem</w:t>
      </w:r>
      <w:r w:rsidR="00E73B1F" w:rsidRPr="00B163E5">
        <w:rPr>
          <w:rFonts w:ascii="Arial" w:hAnsi="Arial"/>
          <w:sz w:val="28"/>
          <w:szCs w:val="24"/>
        </w:rPr>
        <w:t>.</w:t>
      </w:r>
      <w:r w:rsidRPr="00B163E5">
        <w:rPr>
          <w:rFonts w:ascii="Arial" w:hAnsi="Arial"/>
          <w:sz w:val="28"/>
          <w:szCs w:val="24"/>
        </w:rPr>
        <w:t xml:space="preserve"> </w:t>
      </w:r>
      <w:r w:rsidR="00E73B1F" w:rsidRPr="00B163E5">
        <w:rPr>
          <w:rFonts w:ascii="Arial" w:hAnsi="Arial"/>
          <w:sz w:val="28"/>
          <w:szCs w:val="24"/>
        </w:rPr>
        <w:t xml:space="preserve">That </w:t>
      </w:r>
      <w:r w:rsidRPr="00B163E5">
        <w:rPr>
          <w:rFonts w:ascii="Arial" w:hAnsi="Arial"/>
          <w:sz w:val="28"/>
          <w:szCs w:val="24"/>
        </w:rPr>
        <w:t>is</w:t>
      </w:r>
      <w:r w:rsidR="00751951" w:rsidRPr="00B163E5">
        <w:rPr>
          <w:rFonts w:ascii="Arial" w:hAnsi="Arial"/>
          <w:sz w:val="28"/>
          <w:szCs w:val="24"/>
        </w:rPr>
        <w:t>,</w:t>
      </w:r>
      <w:r w:rsidRPr="00B163E5">
        <w:rPr>
          <w:rFonts w:ascii="Arial" w:hAnsi="Arial"/>
          <w:sz w:val="28"/>
          <w:szCs w:val="24"/>
        </w:rPr>
        <w:t xml:space="preserve"> the reason why he has broken</w:t>
      </w:r>
      <w:r w:rsidR="0097208C" w:rsidRPr="00B163E5">
        <w:rPr>
          <w:rFonts w:ascii="Arial" w:hAnsi="Arial"/>
          <w:sz w:val="28"/>
          <w:szCs w:val="24"/>
        </w:rPr>
        <w:t>,</w:t>
      </w:r>
      <w:r w:rsidRPr="00B163E5">
        <w:rPr>
          <w:rFonts w:ascii="Arial" w:hAnsi="Arial"/>
          <w:sz w:val="28"/>
          <w:szCs w:val="24"/>
        </w:rPr>
        <w:t xml:space="preserve"> disregarded or ignored the rules of the target language (TL) Olasehinde (2002).</w:t>
      </w:r>
      <w:r w:rsidR="00E73B1F" w:rsidRPr="00B163E5">
        <w:rPr>
          <w:rFonts w:ascii="Arial" w:hAnsi="Arial"/>
          <w:sz w:val="28"/>
          <w:szCs w:val="24"/>
        </w:rPr>
        <w:t xml:space="preserve"> In describing errors, Corder(1973) sa</w:t>
      </w:r>
      <w:r w:rsidR="00202317" w:rsidRPr="00B163E5">
        <w:rPr>
          <w:rFonts w:ascii="Arial" w:hAnsi="Arial"/>
          <w:sz w:val="28"/>
          <w:szCs w:val="24"/>
        </w:rPr>
        <w:t>id</w:t>
      </w:r>
      <w:r w:rsidR="00E73B1F" w:rsidRPr="00B163E5">
        <w:rPr>
          <w:rFonts w:ascii="Arial" w:hAnsi="Arial"/>
          <w:sz w:val="28"/>
          <w:szCs w:val="24"/>
        </w:rPr>
        <w:t xml:space="preserve"> “one has to learn a native speaker’s norms, after this, one can compare it with the learner’s errors and find out what type of errors must have been committed”.</w:t>
      </w:r>
    </w:p>
    <w:p w:rsidR="005A1975" w:rsidRPr="00B163E5" w:rsidRDefault="005A1975" w:rsidP="009F5807">
      <w:pPr>
        <w:spacing w:after="0" w:line="480" w:lineRule="auto"/>
        <w:jc w:val="both"/>
        <w:rPr>
          <w:rFonts w:ascii="Arial" w:hAnsi="Arial"/>
          <w:b/>
          <w:sz w:val="28"/>
          <w:szCs w:val="24"/>
        </w:rPr>
      </w:pPr>
      <w:r w:rsidRPr="00B163E5">
        <w:rPr>
          <w:rFonts w:ascii="Arial" w:hAnsi="Arial"/>
          <w:b/>
          <w:sz w:val="28"/>
          <w:szCs w:val="24"/>
        </w:rPr>
        <w:t xml:space="preserve">Mother Tongue </w:t>
      </w:r>
      <w:r w:rsidR="00E73B1F" w:rsidRPr="00B163E5">
        <w:rPr>
          <w:rFonts w:ascii="Arial" w:hAnsi="Arial"/>
          <w:b/>
          <w:sz w:val="28"/>
          <w:szCs w:val="24"/>
        </w:rPr>
        <w:t xml:space="preserve">Interference </w:t>
      </w:r>
      <w:r w:rsidRPr="00B163E5">
        <w:rPr>
          <w:rFonts w:ascii="Arial" w:hAnsi="Arial"/>
          <w:b/>
          <w:sz w:val="28"/>
          <w:szCs w:val="24"/>
        </w:rPr>
        <w:t xml:space="preserve">in the </w:t>
      </w:r>
      <w:r w:rsidR="0097208C" w:rsidRPr="00B163E5">
        <w:rPr>
          <w:rFonts w:ascii="Arial" w:hAnsi="Arial"/>
          <w:b/>
          <w:sz w:val="28"/>
          <w:szCs w:val="24"/>
        </w:rPr>
        <w:t xml:space="preserve">Use </w:t>
      </w:r>
      <w:r w:rsidRPr="00B163E5">
        <w:rPr>
          <w:rFonts w:ascii="Arial" w:hAnsi="Arial"/>
          <w:b/>
          <w:sz w:val="28"/>
          <w:szCs w:val="24"/>
        </w:rPr>
        <w:t>of English</w:t>
      </w:r>
    </w:p>
    <w:p w:rsidR="005A1975" w:rsidRPr="00B163E5" w:rsidRDefault="005A1975" w:rsidP="009F5807">
      <w:pPr>
        <w:spacing w:after="0" w:line="480" w:lineRule="auto"/>
        <w:jc w:val="both"/>
        <w:rPr>
          <w:rFonts w:ascii="Arial" w:hAnsi="Arial"/>
          <w:sz w:val="28"/>
          <w:szCs w:val="24"/>
        </w:rPr>
      </w:pPr>
      <w:r w:rsidRPr="00B163E5">
        <w:rPr>
          <w:rFonts w:ascii="Arial" w:hAnsi="Arial"/>
          <w:sz w:val="28"/>
          <w:szCs w:val="24"/>
        </w:rPr>
        <w:tab/>
        <w:t>Diana (20</w:t>
      </w:r>
      <w:r w:rsidR="004A25CE" w:rsidRPr="00B163E5">
        <w:rPr>
          <w:rFonts w:ascii="Arial" w:hAnsi="Arial"/>
          <w:sz w:val="28"/>
          <w:szCs w:val="24"/>
        </w:rPr>
        <w:t>2</w:t>
      </w:r>
      <w:r w:rsidRPr="00B163E5">
        <w:rPr>
          <w:rFonts w:ascii="Arial" w:hAnsi="Arial"/>
          <w:sz w:val="28"/>
          <w:szCs w:val="24"/>
        </w:rPr>
        <w:t xml:space="preserve">2) observed that one of the problem </w:t>
      </w:r>
      <w:r w:rsidR="00E73B1F" w:rsidRPr="00B163E5">
        <w:rPr>
          <w:rFonts w:ascii="Arial" w:hAnsi="Arial"/>
          <w:sz w:val="28"/>
          <w:szCs w:val="24"/>
        </w:rPr>
        <w:t xml:space="preserve">faced by </w:t>
      </w:r>
      <w:r w:rsidRPr="00B163E5">
        <w:rPr>
          <w:rFonts w:ascii="Arial" w:hAnsi="Arial"/>
          <w:sz w:val="28"/>
          <w:szCs w:val="24"/>
        </w:rPr>
        <w:t>students o</w:t>
      </w:r>
      <w:r w:rsidR="0097208C" w:rsidRPr="00B163E5">
        <w:rPr>
          <w:rFonts w:ascii="Arial" w:hAnsi="Arial"/>
          <w:sz w:val="28"/>
          <w:szCs w:val="24"/>
        </w:rPr>
        <w:t>f</w:t>
      </w:r>
      <w:r w:rsidRPr="00B163E5">
        <w:rPr>
          <w:rFonts w:ascii="Arial" w:hAnsi="Arial"/>
          <w:sz w:val="28"/>
          <w:szCs w:val="24"/>
        </w:rPr>
        <w:t xml:space="preserve"> English </w:t>
      </w:r>
      <w:r w:rsidR="00E73B1F" w:rsidRPr="00B163E5">
        <w:rPr>
          <w:rFonts w:ascii="Arial" w:hAnsi="Arial"/>
          <w:sz w:val="28"/>
          <w:szCs w:val="24"/>
        </w:rPr>
        <w:t xml:space="preserve">as a second </w:t>
      </w:r>
      <w:r w:rsidRPr="00B163E5">
        <w:rPr>
          <w:rFonts w:ascii="Arial" w:hAnsi="Arial"/>
          <w:sz w:val="28"/>
          <w:szCs w:val="24"/>
        </w:rPr>
        <w:t>language is mother tongue interference. If the students were to be monolingual, it would be easier to diagnose the problem</w:t>
      </w:r>
      <w:r w:rsidR="0097208C" w:rsidRPr="00B163E5">
        <w:rPr>
          <w:rFonts w:ascii="Arial" w:hAnsi="Arial"/>
          <w:sz w:val="28"/>
          <w:szCs w:val="24"/>
        </w:rPr>
        <w:t>s</w:t>
      </w:r>
      <w:r w:rsidRPr="00B163E5">
        <w:rPr>
          <w:rFonts w:ascii="Arial" w:hAnsi="Arial"/>
          <w:sz w:val="28"/>
          <w:szCs w:val="24"/>
        </w:rPr>
        <w:t xml:space="preserve"> and find solutions to </w:t>
      </w:r>
      <w:r w:rsidR="0097208C" w:rsidRPr="00B163E5">
        <w:rPr>
          <w:rFonts w:ascii="Arial" w:hAnsi="Arial"/>
          <w:sz w:val="28"/>
          <w:szCs w:val="24"/>
        </w:rPr>
        <w:t>them</w:t>
      </w:r>
      <w:r w:rsidRPr="00B163E5">
        <w:rPr>
          <w:rFonts w:ascii="Arial" w:hAnsi="Arial"/>
          <w:sz w:val="28"/>
          <w:szCs w:val="24"/>
        </w:rPr>
        <w:t xml:space="preserve">. The first step is to identify the error taking cognizance of the fact that not all errors </w:t>
      </w:r>
      <w:r w:rsidR="0097208C" w:rsidRPr="00B163E5">
        <w:rPr>
          <w:rFonts w:ascii="Arial" w:hAnsi="Arial"/>
          <w:sz w:val="28"/>
          <w:szCs w:val="24"/>
        </w:rPr>
        <w:t xml:space="preserve">come from mother tongue interference. The errors </w:t>
      </w:r>
      <w:r w:rsidRPr="00B163E5">
        <w:rPr>
          <w:rFonts w:ascii="Arial" w:hAnsi="Arial"/>
          <w:sz w:val="28"/>
          <w:szCs w:val="24"/>
        </w:rPr>
        <w:t>can be classified into pronunciation, structural and lexical. An error may occur because a specific sound in English does not occur in the mother to</w:t>
      </w:r>
      <w:r w:rsidR="0097208C" w:rsidRPr="00B163E5">
        <w:rPr>
          <w:rFonts w:ascii="Arial" w:hAnsi="Arial"/>
          <w:sz w:val="28"/>
          <w:szCs w:val="24"/>
        </w:rPr>
        <w:t>ngue. In this case, the student</w:t>
      </w:r>
      <w:r w:rsidRPr="00B163E5">
        <w:rPr>
          <w:rFonts w:ascii="Arial" w:hAnsi="Arial"/>
          <w:sz w:val="28"/>
          <w:szCs w:val="24"/>
        </w:rPr>
        <w:t xml:space="preserve"> needs to be helped to first hea</w:t>
      </w:r>
      <w:r w:rsidR="0097208C" w:rsidRPr="00B163E5">
        <w:rPr>
          <w:rFonts w:ascii="Arial" w:hAnsi="Arial"/>
          <w:sz w:val="28"/>
          <w:szCs w:val="24"/>
        </w:rPr>
        <w:t>r</w:t>
      </w:r>
      <w:r w:rsidRPr="00B163E5">
        <w:rPr>
          <w:rFonts w:ascii="Arial" w:hAnsi="Arial"/>
          <w:sz w:val="28"/>
          <w:szCs w:val="24"/>
        </w:rPr>
        <w:t xml:space="preserve"> the sound</w:t>
      </w:r>
      <w:r w:rsidR="0097208C" w:rsidRPr="00B163E5">
        <w:rPr>
          <w:rFonts w:ascii="Arial" w:hAnsi="Arial"/>
          <w:sz w:val="28"/>
          <w:szCs w:val="24"/>
        </w:rPr>
        <w:t>,</w:t>
      </w:r>
      <w:r w:rsidRPr="00B163E5">
        <w:rPr>
          <w:rFonts w:ascii="Arial" w:hAnsi="Arial"/>
          <w:sz w:val="28"/>
          <w:szCs w:val="24"/>
        </w:rPr>
        <w:t xml:space="preserve"> show how the sound is formed and then practice in using it. </w:t>
      </w:r>
    </w:p>
    <w:p w:rsidR="005A1975" w:rsidRPr="00B163E5" w:rsidRDefault="005A1975" w:rsidP="009F5807">
      <w:pPr>
        <w:spacing w:after="0" w:line="480" w:lineRule="auto"/>
        <w:ind w:firstLine="720"/>
        <w:jc w:val="both"/>
        <w:rPr>
          <w:rFonts w:ascii="Arial" w:hAnsi="Arial"/>
          <w:sz w:val="28"/>
          <w:szCs w:val="24"/>
        </w:rPr>
      </w:pPr>
      <w:r w:rsidRPr="00B163E5">
        <w:rPr>
          <w:rFonts w:ascii="Arial" w:hAnsi="Arial"/>
          <w:sz w:val="28"/>
          <w:szCs w:val="24"/>
        </w:rPr>
        <w:t>Akindele(</w:t>
      </w:r>
      <w:r w:rsidR="004A25CE" w:rsidRPr="00B163E5">
        <w:rPr>
          <w:rFonts w:ascii="Arial" w:hAnsi="Arial"/>
          <w:sz w:val="28"/>
          <w:szCs w:val="24"/>
        </w:rPr>
        <w:t>201</w:t>
      </w:r>
      <w:r w:rsidRPr="00B163E5">
        <w:rPr>
          <w:rFonts w:ascii="Arial" w:hAnsi="Arial"/>
          <w:sz w:val="28"/>
          <w:szCs w:val="24"/>
        </w:rPr>
        <w:t>9)</w:t>
      </w:r>
      <w:r w:rsidR="0097208C" w:rsidRPr="00B163E5">
        <w:rPr>
          <w:rFonts w:ascii="Arial" w:hAnsi="Arial"/>
          <w:sz w:val="28"/>
          <w:szCs w:val="24"/>
        </w:rPr>
        <w:t>,</w:t>
      </w:r>
      <w:r w:rsidRPr="00B163E5">
        <w:rPr>
          <w:rFonts w:ascii="Arial" w:hAnsi="Arial"/>
          <w:sz w:val="28"/>
          <w:szCs w:val="24"/>
        </w:rPr>
        <w:t xml:space="preserve"> </w:t>
      </w:r>
      <w:r w:rsidR="00202317" w:rsidRPr="00B163E5">
        <w:rPr>
          <w:rFonts w:ascii="Arial" w:hAnsi="Arial"/>
          <w:sz w:val="28"/>
          <w:szCs w:val="24"/>
        </w:rPr>
        <w:t xml:space="preserve">opined that </w:t>
      </w:r>
      <w:r w:rsidR="0097208C" w:rsidRPr="00B163E5">
        <w:rPr>
          <w:rFonts w:ascii="Arial" w:hAnsi="Arial"/>
          <w:sz w:val="28"/>
          <w:szCs w:val="24"/>
        </w:rPr>
        <w:t>“</w:t>
      </w:r>
      <w:r w:rsidRPr="00B163E5">
        <w:rPr>
          <w:rFonts w:ascii="Arial" w:hAnsi="Arial"/>
          <w:sz w:val="28"/>
          <w:szCs w:val="24"/>
        </w:rPr>
        <w:t xml:space="preserve">mother tongue is the language  used by a bilingual or multi lingual  person to conduct his everyday activities  in which he has the linguistic facilities or intuitive knowledge. He uses the language at formal and informal setting  and understand al the </w:t>
      </w:r>
      <w:r w:rsidR="006A06CA" w:rsidRPr="00B163E5">
        <w:rPr>
          <w:rFonts w:ascii="Arial" w:hAnsi="Arial"/>
          <w:sz w:val="28"/>
          <w:szCs w:val="24"/>
        </w:rPr>
        <w:t>rules of the language</w:t>
      </w:r>
      <w:r w:rsidR="0097208C" w:rsidRPr="00B163E5">
        <w:rPr>
          <w:rFonts w:ascii="Arial" w:hAnsi="Arial"/>
          <w:sz w:val="28"/>
          <w:szCs w:val="24"/>
        </w:rPr>
        <w:t>”</w:t>
      </w:r>
      <w:r w:rsidR="006A06CA" w:rsidRPr="00B163E5">
        <w:rPr>
          <w:rFonts w:ascii="Arial" w:hAnsi="Arial"/>
          <w:sz w:val="28"/>
          <w:szCs w:val="24"/>
        </w:rPr>
        <w:t>.</w:t>
      </w:r>
    </w:p>
    <w:p w:rsidR="006A06CA" w:rsidRPr="00B163E5" w:rsidRDefault="0097208C" w:rsidP="009F5807">
      <w:pPr>
        <w:spacing w:after="0" w:line="480" w:lineRule="auto"/>
        <w:ind w:firstLine="720"/>
        <w:jc w:val="both"/>
        <w:rPr>
          <w:rFonts w:ascii="Arial" w:hAnsi="Arial"/>
          <w:sz w:val="28"/>
          <w:szCs w:val="24"/>
        </w:rPr>
      </w:pPr>
      <w:r w:rsidRPr="00B163E5">
        <w:rPr>
          <w:rFonts w:ascii="Arial" w:hAnsi="Arial"/>
          <w:sz w:val="28"/>
          <w:szCs w:val="24"/>
        </w:rPr>
        <w:t>Ofuya</w:t>
      </w:r>
      <w:r w:rsidR="00747AB6" w:rsidRPr="00B163E5">
        <w:rPr>
          <w:rFonts w:ascii="Arial" w:hAnsi="Arial"/>
          <w:sz w:val="28"/>
          <w:szCs w:val="24"/>
        </w:rPr>
        <w:t>,</w:t>
      </w:r>
      <w:r w:rsidRPr="00B163E5">
        <w:rPr>
          <w:rFonts w:ascii="Arial" w:hAnsi="Arial"/>
          <w:sz w:val="28"/>
          <w:szCs w:val="24"/>
        </w:rPr>
        <w:t xml:space="preserve"> (</w:t>
      </w:r>
      <w:r w:rsidR="004A25CE" w:rsidRPr="00B163E5">
        <w:rPr>
          <w:rFonts w:ascii="Arial" w:hAnsi="Arial"/>
          <w:sz w:val="28"/>
          <w:szCs w:val="24"/>
        </w:rPr>
        <w:t>201</w:t>
      </w:r>
      <w:r w:rsidR="006A06CA" w:rsidRPr="00B163E5">
        <w:rPr>
          <w:rFonts w:ascii="Arial" w:hAnsi="Arial"/>
          <w:sz w:val="28"/>
          <w:szCs w:val="24"/>
        </w:rPr>
        <w:t>7) also opine</w:t>
      </w:r>
      <w:r w:rsidR="00747AB6" w:rsidRPr="00B163E5">
        <w:rPr>
          <w:rFonts w:ascii="Arial" w:hAnsi="Arial"/>
          <w:sz w:val="28"/>
          <w:szCs w:val="24"/>
        </w:rPr>
        <w:t>d</w:t>
      </w:r>
      <w:r w:rsidR="006A06CA" w:rsidRPr="00B163E5">
        <w:rPr>
          <w:rFonts w:ascii="Arial" w:hAnsi="Arial"/>
          <w:sz w:val="28"/>
          <w:szCs w:val="24"/>
        </w:rPr>
        <w:t xml:space="preserve"> that after the acquisition of </w:t>
      </w:r>
      <w:r w:rsidR="00625189" w:rsidRPr="00B163E5">
        <w:rPr>
          <w:rFonts w:ascii="Arial" w:hAnsi="Arial"/>
          <w:sz w:val="28"/>
          <w:szCs w:val="24"/>
        </w:rPr>
        <w:t>(</w:t>
      </w:r>
      <w:r w:rsidR="006A06CA" w:rsidRPr="00B163E5">
        <w:rPr>
          <w:rFonts w:ascii="Arial" w:hAnsi="Arial"/>
          <w:sz w:val="28"/>
          <w:szCs w:val="24"/>
        </w:rPr>
        <w:t>MT</w:t>
      </w:r>
      <w:r w:rsidR="00625189" w:rsidRPr="00B163E5">
        <w:rPr>
          <w:rFonts w:ascii="Arial" w:hAnsi="Arial"/>
          <w:sz w:val="28"/>
          <w:szCs w:val="24"/>
        </w:rPr>
        <w:t>)</w:t>
      </w:r>
      <w:r w:rsidR="006A06CA" w:rsidRPr="00B163E5">
        <w:rPr>
          <w:rFonts w:ascii="Arial" w:hAnsi="Arial"/>
          <w:sz w:val="28"/>
          <w:szCs w:val="24"/>
        </w:rPr>
        <w:t xml:space="preserve">, the child goes to school </w:t>
      </w:r>
      <w:r w:rsidRPr="00B163E5">
        <w:rPr>
          <w:rFonts w:ascii="Arial" w:hAnsi="Arial"/>
          <w:sz w:val="28"/>
          <w:szCs w:val="24"/>
        </w:rPr>
        <w:t>in</w:t>
      </w:r>
      <w:r w:rsidR="006A06CA" w:rsidRPr="00B163E5">
        <w:rPr>
          <w:rFonts w:ascii="Arial" w:hAnsi="Arial"/>
          <w:sz w:val="28"/>
          <w:szCs w:val="24"/>
        </w:rPr>
        <w:t xml:space="preserve"> that </w:t>
      </w:r>
      <w:r w:rsidR="00625189" w:rsidRPr="00B163E5">
        <w:rPr>
          <w:rFonts w:ascii="Arial" w:hAnsi="Arial"/>
          <w:sz w:val="28"/>
          <w:szCs w:val="24"/>
        </w:rPr>
        <w:t>(</w:t>
      </w:r>
      <w:r w:rsidR="006A06CA" w:rsidRPr="00B163E5">
        <w:rPr>
          <w:rFonts w:ascii="Arial" w:hAnsi="Arial"/>
          <w:sz w:val="28"/>
          <w:szCs w:val="24"/>
        </w:rPr>
        <w:t>MT</w:t>
      </w:r>
      <w:r w:rsidR="00625189" w:rsidRPr="00B163E5">
        <w:rPr>
          <w:rFonts w:ascii="Arial" w:hAnsi="Arial"/>
          <w:sz w:val="28"/>
          <w:szCs w:val="24"/>
        </w:rPr>
        <w:t>)</w:t>
      </w:r>
      <w:r w:rsidR="006A06CA" w:rsidRPr="00B163E5">
        <w:rPr>
          <w:rFonts w:ascii="Arial" w:hAnsi="Arial"/>
          <w:sz w:val="28"/>
          <w:szCs w:val="24"/>
        </w:rPr>
        <w:t>, when he settle</w:t>
      </w:r>
      <w:r w:rsidRPr="00B163E5">
        <w:rPr>
          <w:rFonts w:ascii="Arial" w:hAnsi="Arial"/>
          <w:sz w:val="28"/>
          <w:szCs w:val="24"/>
        </w:rPr>
        <w:t>s</w:t>
      </w:r>
      <w:r w:rsidR="006A06CA" w:rsidRPr="00B163E5">
        <w:rPr>
          <w:rFonts w:ascii="Arial" w:hAnsi="Arial"/>
          <w:sz w:val="28"/>
          <w:szCs w:val="24"/>
        </w:rPr>
        <w:t xml:space="preserve"> to learn English, the rules of the </w:t>
      </w:r>
      <w:r w:rsidR="00625189" w:rsidRPr="00B163E5">
        <w:rPr>
          <w:rFonts w:ascii="Arial" w:hAnsi="Arial"/>
          <w:sz w:val="28"/>
          <w:szCs w:val="24"/>
        </w:rPr>
        <w:t>(</w:t>
      </w:r>
      <w:r w:rsidR="006A06CA" w:rsidRPr="00B163E5">
        <w:rPr>
          <w:rFonts w:ascii="Arial" w:hAnsi="Arial"/>
          <w:sz w:val="28"/>
          <w:szCs w:val="24"/>
        </w:rPr>
        <w:t>MT</w:t>
      </w:r>
      <w:r w:rsidR="00625189" w:rsidRPr="00B163E5">
        <w:rPr>
          <w:rFonts w:ascii="Arial" w:hAnsi="Arial"/>
          <w:sz w:val="28"/>
          <w:szCs w:val="24"/>
        </w:rPr>
        <w:t>)</w:t>
      </w:r>
      <w:r w:rsidR="006A06CA" w:rsidRPr="00B163E5">
        <w:rPr>
          <w:rFonts w:ascii="Arial" w:hAnsi="Arial"/>
          <w:sz w:val="28"/>
          <w:szCs w:val="24"/>
        </w:rPr>
        <w:t xml:space="preserve"> naturally interfere with the rules of English language which he is trying to learn. The rules are always very different at all levels of linguistic components namely; </w:t>
      </w:r>
      <w:r w:rsidRPr="00B163E5">
        <w:rPr>
          <w:rFonts w:ascii="Arial" w:hAnsi="Arial"/>
          <w:sz w:val="28"/>
          <w:szCs w:val="24"/>
        </w:rPr>
        <w:t>phonological</w:t>
      </w:r>
      <w:r w:rsidR="006A06CA" w:rsidRPr="00B163E5">
        <w:rPr>
          <w:rFonts w:ascii="Arial" w:hAnsi="Arial"/>
          <w:sz w:val="28"/>
          <w:szCs w:val="24"/>
        </w:rPr>
        <w:t>, lexical, grammatical, semantic and so on. (Alab</w:t>
      </w:r>
      <w:r w:rsidRPr="00B163E5">
        <w:rPr>
          <w:rFonts w:ascii="Arial" w:hAnsi="Arial"/>
          <w:sz w:val="28"/>
          <w:szCs w:val="24"/>
        </w:rPr>
        <w:t>i</w:t>
      </w:r>
      <w:r w:rsidR="00E73B1F" w:rsidRPr="00B163E5">
        <w:rPr>
          <w:rFonts w:ascii="Arial" w:hAnsi="Arial"/>
          <w:sz w:val="28"/>
          <w:szCs w:val="24"/>
        </w:rPr>
        <w:t xml:space="preserve">, </w:t>
      </w:r>
      <w:r w:rsidR="004A25CE" w:rsidRPr="00B163E5">
        <w:rPr>
          <w:rFonts w:ascii="Arial" w:hAnsi="Arial"/>
          <w:sz w:val="28"/>
          <w:szCs w:val="24"/>
        </w:rPr>
        <w:t>201</w:t>
      </w:r>
      <w:r w:rsidR="00747AB6" w:rsidRPr="00B163E5">
        <w:rPr>
          <w:rFonts w:ascii="Arial" w:hAnsi="Arial"/>
          <w:sz w:val="28"/>
          <w:szCs w:val="24"/>
        </w:rPr>
        <w:t xml:space="preserve">7) in Olu Obafemi, Ajadi, G.A. and Alabi V.A. </w:t>
      </w:r>
      <w:r w:rsidR="006A06CA" w:rsidRPr="00B163E5">
        <w:rPr>
          <w:rFonts w:ascii="Arial" w:hAnsi="Arial"/>
          <w:sz w:val="28"/>
          <w:szCs w:val="24"/>
        </w:rPr>
        <w:t>also state</w:t>
      </w:r>
      <w:r w:rsidR="00747AB6" w:rsidRPr="00B163E5">
        <w:rPr>
          <w:rFonts w:ascii="Arial" w:hAnsi="Arial"/>
          <w:sz w:val="28"/>
          <w:szCs w:val="24"/>
        </w:rPr>
        <w:t>d</w:t>
      </w:r>
      <w:r w:rsidR="006A06CA" w:rsidRPr="00B163E5">
        <w:rPr>
          <w:rFonts w:ascii="Arial" w:hAnsi="Arial"/>
          <w:sz w:val="28"/>
          <w:szCs w:val="24"/>
        </w:rPr>
        <w:t xml:space="preserve"> that interference is the instance deviations from the features of either language, which occurs in speech of bilingual as a result of their familiarity with the two languages.</w:t>
      </w:r>
    </w:p>
    <w:p w:rsidR="00C72A8C" w:rsidRPr="00B163E5" w:rsidRDefault="006A06CA" w:rsidP="009F5807">
      <w:pPr>
        <w:spacing w:after="0" w:line="480" w:lineRule="auto"/>
        <w:ind w:firstLine="720"/>
        <w:jc w:val="both"/>
        <w:rPr>
          <w:rFonts w:ascii="Arial" w:hAnsi="Arial"/>
          <w:sz w:val="28"/>
          <w:szCs w:val="24"/>
        </w:rPr>
      </w:pPr>
      <w:r w:rsidRPr="00B163E5">
        <w:rPr>
          <w:rFonts w:ascii="Arial" w:hAnsi="Arial"/>
          <w:sz w:val="28"/>
          <w:szCs w:val="24"/>
        </w:rPr>
        <w:t>To some linguists, interference is seen as errors in the learner</w:t>
      </w:r>
      <w:r w:rsidR="0097208C" w:rsidRPr="00B163E5">
        <w:rPr>
          <w:rFonts w:ascii="Arial" w:hAnsi="Arial"/>
          <w:sz w:val="28"/>
          <w:szCs w:val="24"/>
        </w:rPr>
        <w:t>’s use</w:t>
      </w:r>
      <w:r w:rsidRPr="00B163E5">
        <w:rPr>
          <w:rFonts w:ascii="Arial" w:hAnsi="Arial"/>
          <w:sz w:val="28"/>
          <w:szCs w:val="24"/>
        </w:rPr>
        <w:t xml:space="preserve"> of a foreign language that can be traced back to the mother tongue. Interference is the automatic transfer, due to habit, of the surface structure o</w:t>
      </w:r>
      <w:r w:rsidR="00C72A8C" w:rsidRPr="00B163E5">
        <w:rPr>
          <w:rFonts w:ascii="Arial" w:hAnsi="Arial"/>
          <w:sz w:val="28"/>
          <w:szCs w:val="24"/>
        </w:rPr>
        <w:t>f</w:t>
      </w:r>
      <w:r w:rsidRPr="00B163E5">
        <w:rPr>
          <w:rFonts w:ascii="Arial" w:hAnsi="Arial"/>
          <w:sz w:val="28"/>
          <w:szCs w:val="24"/>
        </w:rPr>
        <w:t xml:space="preserve"> the first language into the surface st</w:t>
      </w:r>
      <w:r w:rsidR="00C72A8C" w:rsidRPr="00B163E5">
        <w:rPr>
          <w:rFonts w:ascii="Arial" w:hAnsi="Arial"/>
          <w:sz w:val="28"/>
          <w:szCs w:val="24"/>
        </w:rPr>
        <w:t>ructure of the target language. However, interference may not be perceived wholly as error in themselves. Error is simply a confusion of the rules in the target language.</w:t>
      </w:r>
    </w:p>
    <w:p w:rsidR="00B75CBD" w:rsidRPr="00B163E5" w:rsidRDefault="00C72A8C" w:rsidP="009F5807">
      <w:pPr>
        <w:spacing w:after="0" w:line="480" w:lineRule="auto"/>
        <w:ind w:firstLine="720"/>
        <w:jc w:val="both"/>
        <w:rPr>
          <w:rFonts w:ascii="Arial" w:hAnsi="Arial"/>
          <w:sz w:val="28"/>
          <w:szCs w:val="24"/>
        </w:rPr>
      </w:pPr>
      <w:r w:rsidRPr="00B163E5">
        <w:rPr>
          <w:rFonts w:ascii="Arial" w:hAnsi="Arial"/>
          <w:sz w:val="28"/>
          <w:szCs w:val="24"/>
        </w:rPr>
        <w:t>B</w:t>
      </w:r>
      <w:r w:rsidR="003F6919" w:rsidRPr="00B163E5">
        <w:rPr>
          <w:rFonts w:ascii="Arial" w:hAnsi="Arial"/>
          <w:sz w:val="28"/>
          <w:szCs w:val="24"/>
        </w:rPr>
        <w:t>abat</w:t>
      </w:r>
      <w:r w:rsidRPr="00B163E5">
        <w:rPr>
          <w:rFonts w:ascii="Arial" w:hAnsi="Arial"/>
          <w:sz w:val="28"/>
          <w:szCs w:val="24"/>
        </w:rPr>
        <w:t>unde S.T (20</w:t>
      </w:r>
      <w:r w:rsidR="004A25CE" w:rsidRPr="00B163E5">
        <w:rPr>
          <w:rFonts w:ascii="Arial" w:hAnsi="Arial"/>
          <w:sz w:val="28"/>
          <w:szCs w:val="24"/>
        </w:rPr>
        <w:t>1</w:t>
      </w:r>
      <w:r w:rsidRPr="00B163E5">
        <w:rPr>
          <w:rFonts w:ascii="Arial" w:hAnsi="Arial"/>
          <w:sz w:val="28"/>
          <w:szCs w:val="24"/>
        </w:rPr>
        <w:t xml:space="preserve">7) </w:t>
      </w:r>
      <w:r w:rsidR="00747AB6" w:rsidRPr="00B163E5">
        <w:rPr>
          <w:rFonts w:ascii="Arial" w:hAnsi="Arial"/>
          <w:sz w:val="28"/>
          <w:szCs w:val="24"/>
        </w:rPr>
        <w:t xml:space="preserve">in Olu Obafemi et al </w:t>
      </w:r>
      <w:r w:rsidRPr="00B163E5">
        <w:rPr>
          <w:rFonts w:ascii="Arial" w:hAnsi="Arial"/>
          <w:sz w:val="28"/>
          <w:szCs w:val="24"/>
        </w:rPr>
        <w:t xml:space="preserve">also explained </w:t>
      </w:r>
      <w:r w:rsidR="003F6919" w:rsidRPr="00B163E5">
        <w:rPr>
          <w:rFonts w:ascii="Arial" w:hAnsi="Arial"/>
          <w:sz w:val="28"/>
          <w:szCs w:val="24"/>
        </w:rPr>
        <w:t>that error may be instigated or triggered by interference. Hence even though researchers attribute about 50 to 60 percent of errors to interference, it does not necessarily coincide with error. This is because apart from over extension of analogy of the mother tongue and transfer of structure into the target language, intra</w:t>
      </w:r>
      <w:r w:rsidR="00D16E36" w:rsidRPr="00B163E5">
        <w:rPr>
          <w:rFonts w:ascii="Arial" w:hAnsi="Arial"/>
          <w:sz w:val="28"/>
          <w:szCs w:val="24"/>
        </w:rPr>
        <w:t xml:space="preserve"> </w:t>
      </w:r>
      <w:r w:rsidR="003F6919" w:rsidRPr="00B163E5">
        <w:rPr>
          <w:rFonts w:ascii="Arial" w:hAnsi="Arial"/>
          <w:sz w:val="28"/>
          <w:szCs w:val="24"/>
        </w:rPr>
        <w:t>lingual error also occur</w:t>
      </w:r>
      <w:r w:rsidR="0097208C" w:rsidRPr="00B163E5">
        <w:rPr>
          <w:rFonts w:ascii="Arial" w:hAnsi="Arial"/>
          <w:sz w:val="28"/>
          <w:szCs w:val="24"/>
        </w:rPr>
        <w:t>s</w:t>
      </w:r>
      <w:r w:rsidR="003F6919" w:rsidRPr="00B163E5">
        <w:rPr>
          <w:rFonts w:ascii="Arial" w:hAnsi="Arial"/>
          <w:sz w:val="28"/>
          <w:szCs w:val="24"/>
        </w:rPr>
        <w:t xml:space="preserve"> due to confusion of rules in a (single) language. Interference</w:t>
      </w:r>
      <w:r w:rsidR="00885030" w:rsidRPr="00B163E5">
        <w:rPr>
          <w:rFonts w:ascii="Arial" w:hAnsi="Arial"/>
          <w:sz w:val="28"/>
          <w:szCs w:val="24"/>
        </w:rPr>
        <w:t xml:space="preserve"> occurs virtually at all the primary level of language description most especially in phonology, lexis and grammar.</w:t>
      </w:r>
    </w:p>
    <w:p w:rsidR="0050114D" w:rsidRPr="00B163E5" w:rsidRDefault="0050114D" w:rsidP="009F5807">
      <w:pPr>
        <w:spacing w:after="0" w:line="480" w:lineRule="auto"/>
        <w:ind w:firstLine="720"/>
        <w:jc w:val="both"/>
        <w:rPr>
          <w:rFonts w:ascii="Arial" w:hAnsi="Arial"/>
          <w:sz w:val="28"/>
          <w:szCs w:val="24"/>
        </w:rPr>
      </w:pPr>
      <w:r w:rsidRPr="00B163E5">
        <w:rPr>
          <w:rFonts w:ascii="Arial" w:hAnsi="Arial"/>
          <w:sz w:val="28"/>
          <w:szCs w:val="24"/>
        </w:rPr>
        <w:t>Interference is the introduction of new forms or rules in one language under influence from another where they already exist. When there is overlapping of two codes then we say interference had occurred (Romaine, 1989).</w:t>
      </w:r>
    </w:p>
    <w:p w:rsidR="009F5EC7" w:rsidRPr="00B163E5" w:rsidRDefault="0050114D" w:rsidP="009F5807">
      <w:pPr>
        <w:spacing w:after="0" w:line="480" w:lineRule="auto"/>
        <w:ind w:firstLine="720"/>
        <w:jc w:val="both"/>
        <w:rPr>
          <w:rFonts w:ascii="Arial" w:hAnsi="Arial"/>
          <w:sz w:val="28"/>
          <w:szCs w:val="24"/>
        </w:rPr>
      </w:pPr>
      <w:r w:rsidRPr="00B163E5">
        <w:rPr>
          <w:rFonts w:ascii="Arial" w:hAnsi="Arial"/>
          <w:sz w:val="28"/>
          <w:szCs w:val="24"/>
        </w:rPr>
        <w:t xml:space="preserve">Interference is possible if the </w:t>
      </w:r>
      <w:r w:rsidR="00D16E36" w:rsidRPr="00B163E5">
        <w:rPr>
          <w:rFonts w:ascii="Arial" w:hAnsi="Arial"/>
          <w:sz w:val="28"/>
          <w:szCs w:val="24"/>
        </w:rPr>
        <w:t>language involved is</w:t>
      </w:r>
      <w:r w:rsidRPr="00B163E5">
        <w:rPr>
          <w:rFonts w:ascii="Arial" w:hAnsi="Arial"/>
          <w:sz w:val="28"/>
          <w:szCs w:val="24"/>
        </w:rPr>
        <w:t xml:space="preserve"> related in some areas. For instance, if the two languages have the same word order or even if not the same but very close to each other and if the two languages involved are also related grammatically, interferences will be possible</w:t>
      </w:r>
      <w:r w:rsidR="00F01DB0" w:rsidRPr="00B163E5">
        <w:rPr>
          <w:rFonts w:ascii="Arial" w:hAnsi="Arial"/>
          <w:sz w:val="28"/>
          <w:szCs w:val="24"/>
        </w:rPr>
        <w:t xml:space="preserve"> (</w:t>
      </w:r>
      <w:r w:rsidR="009F5EC7" w:rsidRPr="00B163E5">
        <w:rPr>
          <w:rFonts w:ascii="Arial" w:hAnsi="Arial"/>
          <w:sz w:val="28"/>
          <w:szCs w:val="24"/>
        </w:rPr>
        <w:t>Romaine</w:t>
      </w:r>
      <w:r w:rsidR="00F01DB0" w:rsidRPr="00B163E5">
        <w:rPr>
          <w:rFonts w:ascii="Arial" w:hAnsi="Arial"/>
          <w:sz w:val="28"/>
          <w:szCs w:val="24"/>
        </w:rPr>
        <w:t>, 1989)</w:t>
      </w:r>
      <w:r w:rsidR="00747AB6" w:rsidRPr="00B163E5">
        <w:rPr>
          <w:rFonts w:ascii="Arial" w:hAnsi="Arial"/>
          <w:sz w:val="28"/>
          <w:szCs w:val="24"/>
        </w:rPr>
        <w:t>.</w:t>
      </w:r>
    </w:p>
    <w:p w:rsidR="002A4FEF" w:rsidRPr="00B163E5" w:rsidRDefault="009F5EC7" w:rsidP="009F5807">
      <w:pPr>
        <w:spacing w:after="0" w:line="480" w:lineRule="auto"/>
        <w:ind w:firstLine="720"/>
        <w:jc w:val="both"/>
        <w:rPr>
          <w:rFonts w:ascii="Arial" w:hAnsi="Arial"/>
          <w:sz w:val="28"/>
          <w:szCs w:val="24"/>
        </w:rPr>
      </w:pPr>
      <w:r w:rsidRPr="00B163E5">
        <w:rPr>
          <w:rFonts w:ascii="Arial" w:hAnsi="Arial"/>
          <w:sz w:val="28"/>
          <w:szCs w:val="24"/>
        </w:rPr>
        <w:t xml:space="preserve">According to Grosjean (1982) interference is the involuntary influence </w:t>
      </w:r>
      <w:r w:rsidR="0064477C" w:rsidRPr="00B163E5">
        <w:rPr>
          <w:rFonts w:ascii="Arial" w:hAnsi="Arial"/>
          <w:sz w:val="28"/>
          <w:szCs w:val="24"/>
        </w:rPr>
        <w:t xml:space="preserve">of one language on the other </w:t>
      </w:r>
      <w:r w:rsidR="00747AB6" w:rsidRPr="00B163E5">
        <w:rPr>
          <w:rFonts w:ascii="Arial" w:hAnsi="Arial"/>
          <w:sz w:val="28"/>
          <w:szCs w:val="24"/>
        </w:rPr>
        <w:t xml:space="preserve">it </w:t>
      </w:r>
      <w:r w:rsidR="0064477C" w:rsidRPr="00B163E5">
        <w:rPr>
          <w:rFonts w:ascii="Arial" w:hAnsi="Arial"/>
          <w:sz w:val="28"/>
          <w:szCs w:val="24"/>
        </w:rPr>
        <w:t xml:space="preserve">is not a voluntary action as borrowing and code-switching </w:t>
      </w:r>
      <w:r w:rsidR="00747AB6" w:rsidRPr="00B163E5">
        <w:rPr>
          <w:rFonts w:ascii="Arial" w:hAnsi="Arial"/>
          <w:sz w:val="28"/>
          <w:szCs w:val="24"/>
        </w:rPr>
        <w:t>can be. Grosjean (1982) also said</w:t>
      </w:r>
      <w:r w:rsidR="0064477C" w:rsidRPr="00B163E5">
        <w:rPr>
          <w:rFonts w:ascii="Arial" w:hAnsi="Arial"/>
          <w:sz w:val="28"/>
          <w:szCs w:val="24"/>
        </w:rPr>
        <w:t xml:space="preserve"> that interference is not an element to be emphasize on the young bilinguals</w:t>
      </w:r>
      <w:r w:rsidR="00FE5EC1" w:rsidRPr="00B163E5">
        <w:rPr>
          <w:rFonts w:ascii="Arial" w:hAnsi="Arial"/>
          <w:sz w:val="28"/>
          <w:szCs w:val="24"/>
        </w:rPr>
        <w:t>. He sa</w:t>
      </w:r>
      <w:r w:rsidR="00747AB6" w:rsidRPr="00B163E5">
        <w:rPr>
          <w:rFonts w:ascii="Arial" w:hAnsi="Arial"/>
          <w:sz w:val="28"/>
          <w:szCs w:val="24"/>
        </w:rPr>
        <w:t>id,</w:t>
      </w:r>
      <w:r w:rsidR="00FE5EC1" w:rsidRPr="00B163E5">
        <w:rPr>
          <w:rFonts w:ascii="Arial" w:hAnsi="Arial"/>
          <w:sz w:val="28"/>
          <w:szCs w:val="24"/>
        </w:rPr>
        <w:t xml:space="preserve"> this is because they are still undergoing the process of language</w:t>
      </w:r>
      <w:r w:rsidR="002A4FEF" w:rsidRPr="00B163E5">
        <w:rPr>
          <w:rFonts w:ascii="Arial" w:hAnsi="Arial"/>
          <w:sz w:val="28"/>
          <w:szCs w:val="24"/>
        </w:rPr>
        <w:t xml:space="preserve"> acquisition unlike the adult who have acquired his/her first language.</w:t>
      </w:r>
    </w:p>
    <w:p w:rsidR="00DC387A" w:rsidRPr="00B163E5" w:rsidRDefault="002A4FEF" w:rsidP="009F5807">
      <w:pPr>
        <w:spacing w:after="0" w:line="480" w:lineRule="auto"/>
        <w:ind w:firstLine="720"/>
        <w:jc w:val="both"/>
        <w:rPr>
          <w:rFonts w:ascii="Arial" w:hAnsi="Arial"/>
          <w:sz w:val="28"/>
          <w:szCs w:val="24"/>
        </w:rPr>
      </w:pPr>
      <w:r w:rsidRPr="00B163E5">
        <w:rPr>
          <w:rFonts w:ascii="Arial" w:hAnsi="Arial"/>
          <w:sz w:val="28"/>
          <w:szCs w:val="24"/>
        </w:rPr>
        <w:t>Olutekunbi (2011) conclude</w:t>
      </w:r>
      <w:r w:rsidR="00747AB6" w:rsidRPr="00B163E5">
        <w:rPr>
          <w:rFonts w:ascii="Arial" w:hAnsi="Arial"/>
          <w:sz w:val="28"/>
          <w:szCs w:val="24"/>
        </w:rPr>
        <w:t>d</w:t>
      </w:r>
      <w:r w:rsidRPr="00B163E5">
        <w:rPr>
          <w:rFonts w:ascii="Arial" w:hAnsi="Arial"/>
          <w:sz w:val="28"/>
          <w:szCs w:val="24"/>
        </w:rPr>
        <w:t xml:space="preserve"> that since mother tongue interference is not voluntary as other features of bilingualism or multilingualism</w:t>
      </w:r>
      <w:r w:rsidR="00DC387A" w:rsidRPr="00B163E5">
        <w:rPr>
          <w:rFonts w:ascii="Arial" w:hAnsi="Arial"/>
          <w:sz w:val="28"/>
          <w:szCs w:val="24"/>
        </w:rPr>
        <w:t xml:space="preserve"> are, it is then not grammatical and a deviation not a variation of any language in which it occurs. Interference is a deviation from the norms.</w:t>
      </w:r>
    </w:p>
    <w:p w:rsidR="00DC387A" w:rsidRPr="00B163E5" w:rsidRDefault="004A25CE" w:rsidP="009F5807">
      <w:pPr>
        <w:spacing w:after="0" w:line="480" w:lineRule="auto"/>
        <w:ind w:firstLine="720"/>
        <w:jc w:val="both"/>
        <w:rPr>
          <w:rFonts w:ascii="Arial" w:hAnsi="Arial"/>
          <w:sz w:val="28"/>
          <w:szCs w:val="24"/>
        </w:rPr>
      </w:pPr>
      <w:r w:rsidRPr="00B163E5">
        <w:rPr>
          <w:rFonts w:ascii="Arial" w:hAnsi="Arial"/>
          <w:sz w:val="28"/>
          <w:szCs w:val="24"/>
        </w:rPr>
        <w:t>Romaine (201</w:t>
      </w:r>
      <w:r w:rsidR="00DC387A" w:rsidRPr="00B163E5">
        <w:rPr>
          <w:rFonts w:ascii="Arial" w:hAnsi="Arial"/>
          <w:sz w:val="28"/>
          <w:szCs w:val="24"/>
        </w:rPr>
        <w:t>9) also sa</w:t>
      </w:r>
      <w:r w:rsidR="00747AB6" w:rsidRPr="00B163E5">
        <w:rPr>
          <w:rFonts w:ascii="Arial" w:hAnsi="Arial"/>
          <w:sz w:val="28"/>
          <w:szCs w:val="24"/>
        </w:rPr>
        <w:t>id</w:t>
      </w:r>
      <w:r w:rsidR="00DC387A" w:rsidRPr="00B163E5">
        <w:rPr>
          <w:rFonts w:ascii="Arial" w:hAnsi="Arial"/>
          <w:sz w:val="28"/>
          <w:szCs w:val="24"/>
        </w:rPr>
        <w:t xml:space="preserve"> that “interference can be as a result of incomplete acquisition</w:t>
      </w:r>
      <w:r w:rsidR="00747AB6" w:rsidRPr="00B163E5">
        <w:rPr>
          <w:rFonts w:ascii="Arial" w:hAnsi="Arial"/>
          <w:sz w:val="28"/>
          <w:szCs w:val="24"/>
        </w:rPr>
        <w:t xml:space="preserve"> </w:t>
      </w:r>
      <w:r w:rsidR="00DC387A" w:rsidRPr="00B163E5">
        <w:rPr>
          <w:rFonts w:ascii="Arial" w:hAnsi="Arial"/>
          <w:sz w:val="28"/>
          <w:szCs w:val="24"/>
        </w:rPr>
        <w:t>……Interference can occur when a bilingual starts to use the two languages he has acquired separately”. She also s</w:t>
      </w:r>
      <w:r w:rsidR="00747AB6" w:rsidRPr="00B163E5">
        <w:rPr>
          <w:rFonts w:ascii="Arial" w:hAnsi="Arial"/>
          <w:sz w:val="28"/>
          <w:szCs w:val="24"/>
        </w:rPr>
        <w:t>aid</w:t>
      </w:r>
      <w:r w:rsidR="00DC387A" w:rsidRPr="00B163E5">
        <w:rPr>
          <w:rFonts w:ascii="Arial" w:hAnsi="Arial"/>
          <w:sz w:val="28"/>
          <w:szCs w:val="24"/>
        </w:rPr>
        <w:t xml:space="preserve"> that interference can take place only at a boundary of the language common to each other.</w:t>
      </w:r>
    </w:p>
    <w:p w:rsidR="0050114D" w:rsidRPr="00B163E5" w:rsidRDefault="00DC387A" w:rsidP="009F5807">
      <w:pPr>
        <w:spacing w:after="0" w:line="480" w:lineRule="auto"/>
        <w:ind w:firstLine="720"/>
        <w:jc w:val="both"/>
        <w:rPr>
          <w:rFonts w:ascii="Arial" w:hAnsi="Arial"/>
          <w:sz w:val="28"/>
          <w:szCs w:val="24"/>
        </w:rPr>
      </w:pPr>
      <w:r w:rsidRPr="00B163E5">
        <w:rPr>
          <w:rFonts w:ascii="Arial" w:hAnsi="Arial"/>
          <w:sz w:val="28"/>
          <w:szCs w:val="24"/>
        </w:rPr>
        <w:t>In conclusion, since mother tongue interference is inevitable in second language acquisition and language learning, teachers and learner of a language should be equipped with the knowledge of acquisition in order to prevent it from the competence and performance of the target language.</w:t>
      </w:r>
      <w:r w:rsidR="002A4FEF" w:rsidRPr="00B163E5">
        <w:rPr>
          <w:rFonts w:ascii="Arial" w:hAnsi="Arial"/>
          <w:sz w:val="28"/>
          <w:szCs w:val="24"/>
        </w:rPr>
        <w:t xml:space="preserve"> </w:t>
      </w:r>
      <w:r w:rsidR="0064477C" w:rsidRPr="00B163E5">
        <w:rPr>
          <w:rFonts w:ascii="Arial" w:hAnsi="Arial"/>
          <w:sz w:val="28"/>
          <w:szCs w:val="24"/>
        </w:rPr>
        <w:t xml:space="preserve"> </w:t>
      </w:r>
      <w:r w:rsidR="009F5EC7" w:rsidRPr="00B163E5">
        <w:rPr>
          <w:rFonts w:ascii="Arial" w:hAnsi="Arial"/>
          <w:sz w:val="28"/>
          <w:szCs w:val="24"/>
        </w:rPr>
        <w:t xml:space="preserve"> </w:t>
      </w:r>
    </w:p>
    <w:p w:rsidR="00B163E5" w:rsidRDefault="00B163E5" w:rsidP="009F5807">
      <w:pPr>
        <w:spacing w:line="480" w:lineRule="auto"/>
        <w:rPr>
          <w:rFonts w:ascii="Arial" w:hAnsi="Arial"/>
          <w:b/>
          <w:sz w:val="28"/>
          <w:szCs w:val="24"/>
        </w:rPr>
      </w:pPr>
      <w:r>
        <w:rPr>
          <w:rFonts w:ascii="Arial" w:hAnsi="Arial"/>
          <w:b/>
          <w:sz w:val="28"/>
          <w:szCs w:val="24"/>
        </w:rPr>
        <w:br w:type="page"/>
      </w:r>
    </w:p>
    <w:p w:rsidR="00B75CBD" w:rsidRPr="00B163E5" w:rsidRDefault="00B75CBD" w:rsidP="009F5807">
      <w:pPr>
        <w:spacing w:after="0" w:line="480" w:lineRule="auto"/>
        <w:jc w:val="both"/>
        <w:rPr>
          <w:rFonts w:ascii="Arial" w:hAnsi="Arial"/>
          <w:b/>
          <w:sz w:val="28"/>
          <w:szCs w:val="24"/>
        </w:rPr>
      </w:pPr>
      <w:r w:rsidRPr="00B163E5">
        <w:rPr>
          <w:rFonts w:ascii="Arial" w:hAnsi="Arial"/>
          <w:b/>
          <w:sz w:val="28"/>
          <w:szCs w:val="24"/>
        </w:rPr>
        <w:t xml:space="preserve">Appraisal of the </w:t>
      </w:r>
      <w:r w:rsidR="0097208C" w:rsidRPr="00B163E5">
        <w:rPr>
          <w:rFonts w:ascii="Arial" w:hAnsi="Arial"/>
          <w:b/>
          <w:sz w:val="28"/>
          <w:szCs w:val="24"/>
        </w:rPr>
        <w:t xml:space="preserve">Literature  </w:t>
      </w:r>
      <w:r w:rsidRPr="00B163E5">
        <w:rPr>
          <w:rFonts w:ascii="Arial" w:hAnsi="Arial"/>
          <w:b/>
          <w:sz w:val="28"/>
          <w:szCs w:val="24"/>
        </w:rPr>
        <w:t>Reviewed.</w:t>
      </w:r>
    </w:p>
    <w:p w:rsidR="00352A4F" w:rsidRPr="00B163E5" w:rsidRDefault="00B75CBD" w:rsidP="009F5807">
      <w:pPr>
        <w:spacing w:after="0" w:line="480" w:lineRule="auto"/>
        <w:jc w:val="both"/>
        <w:rPr>
          <w:rFonts w:ascii="Arial" w:hAnsi="Arial"/>
          <w:sz w:val="28"/>
          <w:szCs w:val="24"/>
        </w:rPr>
      </w:pPr>
      <w:r w:rsidRPr="00B163E5">
        <w:rPr>
          <w:rFonts w:ascii="Arial" w:hAnsi="Arial"/>
          <w:b/>
          <w:sz w:val="28"/>
          <w:szCs w:val="24"/>
        </w:rPr>
        <w:tab/>
      </w:r>
      <w:r w:rsidRPr="00B163E5">
        <w:rPr>
          <w:rFonts w:ascii="Arial" w:hAnsi="Arial"/>
          <w:sz w:val="28"/>
          <w:szCs w:val="24"/>
        </w:rPr>
        <w:t>The literature reviewed showed some empirical studies related to analysis</w:t>
      </w:r>
      <w:r w:rsidR="004A25CE" w:rsidRPr="00B163E5">
        <w:rPr>
          <w:rFonts w:ascii="Arial" w:hAnsi="Arial"/>
          <w:sz w:val="28"/>
          <w:szCs w:val="24"/>
        </w:rPr>
        <w:t xml:space="preserve"> of error such as Fadeyi (201</w:t>
      </w:r>
      <w:r w:rsidR="00751951" w:rsidRPr="00B163E5">
        <w:rPr>
          <w:rFonts w:ascii="Arial" w:hAnsi="Arial"/>
          <w:sz w:val="28"/>
          <w:szCs w:val="24"/>
        </w:rPr>
        <w:t>3), w</w:t>
      </w:r>
      <w:r w:rsidRPr="00B163E5">
        <w:rPr>
          <w:rFonts w:ascii="Arial" w:hAnsi="Arial"/>
          <w:sz w:val="28"/>
          <w:szCs w:val="24"/>
        </w:rPr>
        <w:t xml:space="preserve">ho analysed the common errors in the written English composition of N.C.E I students in the Federal College of Education (Technical) Gombe in Bauchi state. He observed that errors of punctuation, grammar and spelling were peculiar to the guided essay while the unguided essay group committed more errors in </w:t>
      </w:r>
      <w:r w:rsidR="0097208C" w:rsidRPr="00B163E5">
        <w:rPr>
          <w:rFonts w:ascii="Arial" w:hAnsi="Arial"/>
          <w:sz w:val="28"/>
          <w:szCs w:val="24"/>
        </w:rPr>
        <w:t xml:space="preserve">the </w:t>
      </w:r>
      <w:r w:rsidRPr="00B163E5">
        <w:rPr>
          <w:rFonts w:ascii="Arial" w:hAnsi="Arial"/>
          <w:sz w:val="28"/>
          <w:szCs w:val="24"/>
        </w:rPr>
        <w:t>use of tenses and mechanical accuracy. He also noted that all errors committed</w:t>
      </w:r>
      <w:r w:rsidR="00352A4F" w:rsidRPr="00B163E5">
        <w:rPr>
          <w:rFonts w:ascii="Arial" w:hAnsi="Arial"/>
          <w:sz w:val="28"/>
          <w:szCs w:val="24"/>
        </w:rPr>
        <w:t xml:space="preserve"> by students were not only due to mother tongue interference but</w:t>
      </w:r>
      <w:r w:rsidR="00E73B1F" w:rsidRPr="00B163E5">
        <w:rPr>
          <w:rFonts w:ascii="Arial" w:hAnsi="Arial"/>
          <w:sz w:val="28"/>
          <w:szCs w:val="24"/>
        </w:rPr>
        <w:t xml:space="preserve"> also </w:t>
      </w:r>
      <w:r w:rsidR="00352A4F" w:rsidRPr="00B163E5">
        <w:rPr>
          <w:rFonts w:ascii="Arial" w:hAnsi="Arial"/>
          <w:sz w:val="28"/>
          <w:szCs w:val="24"/>
        </w:rPr>
        <w:t xml:space="preserve">a combination of this and other factors, such as poor learning habit and the </w:t>
      </w:r>
      <w:r w:rsidR="00434ACE" w:rsidRPr="00B163E5">
        <w:rPr>
          <w:rFonts w:ascii="Arial" w:hAnsi="Arial"/>
          <w:sz w:val="28"/>
          <w:szCs w:val="24"/>
        </w:rPr>
        <w:t xml:space="preserve">content </w:t>
      </w:r>
      <w:r w:rsidR="00352A4F" w:rsidRPr="00B163E5">
        <w:rPr>
          <w:rFonts w:ascii="Arial" w:hAnsi="Arial"/>
          <w:sz w:val="28"/>
          <w:szCs w:val="24"/>
        </w:rPr>
        <w:t>to which students exposed to.</w:t>
      </w:r>
    </w:p>
    <w:p w:rsidR="00031E39" w:rsidRPr="00B163E5" w:rsidRDefault="00434ACE" w:rsidP="009F5807">
      <w:pPr>
        <w:spacing w:after="0" w:line="480" w:lineRule="auto"/>
        <w:jc w:val="both"/>
        <w:rPr>
          <w:rFonts w:ascii="Arial" w:hAnsi="Arial"/>
          <w:sz w:val="28"/>
          <w:szCs w:val="24"/>
        </w:rPr>
      </w:pPr>
      <w:r w:rsidRPr="00B163E5">
        <w:rPr>
          <w:rFonts w:ascii="Arial" w:hAnsi="Arial"/>
          <w:sz w:val="28"/>
          <w:szCs w:val="24"/>
        </w:rPr>
        <w:tab/>
        <w:t>Afolayan (2010) studie</w:t>
      </w:r>
      <w:r w:rsidR="0097208C" w:rsidRPr="00B163E5">
        <w:rPr>
          <w:rFonts w:ascii="Arial" w:hAnsi="Arial"/>
          <w:sz w:val="28"/>
          <w:szCs w:val="24"/>
        </w:rPr>
        <w:t>d</w:t>
      </w:r>
      <w:r w:rsidRPr="00B163E5">
        <w:rPr>
          <w:rFonts w:ascii="Arial" w:hAnsi="Arial"/>
          <w:sz w:val="28"/>
          <w:szCs w:val="24"/>
        </w:rPr>
        <w:t xml:space="preserve"> the analysis of tense errors in the written English of the student</w:t>
      </w:r>
      <w:r w:rsidR="0097208C" w:rsidRPr="00B163E5">
        <w:rPr>
          <w:rFonts w:ascii="Arial" w:hAnsi="Arial"/>
          <w:sz w:val="28"/>
          <w:szCs w:val="24"/>
        </w:rPr>
        <w:t>s</w:t>
      </w:r>
      <w:r w:rsidRPr="00B163E5">
        <w:rPr>
          <w:rFonts w:ascii="Arial" w:hAnsi="Arial"/>
          <w:sz w:val="28"/>
          <w:szCs w:val="24"/>
        </w:rPr>
        <w:t xml:space="preserve"> of Government Girls</w:t>
      </w:r>
      <w:r w:rsidR="0097208C" w:rsidRPr="00B163E5">
        <w:rPr>
          <w:rFonts w:ascii="Arial" w:hAnsi="Arial"/>
          <w:sz w:val="28"/>
          <w:szCs w:val="24"/>
        </w:rPr>
        <w:t>’</w:t>
      </w:r>
      <w:r w:rsidRPr="00B163E5">
        <w:rPr>
          <w:rFonts w:ascii="Arial" w:hAnsi="Arial"/>
          <w:sz w:val="28"/>
          <w:szCs w:val="24"/>
        </w:rPr>
        <w:t xml:space="preserve"> </w:t>
      </w:r>
      <w:r w:rsidR="0097208C" w:rsidRPr="00B163E5">
        <w:rPr>
          <w:rFonts w:ascii="Arial" w:hAnsi="Arial"/>
          <w:sz w:val="28"/>
          <w:szCs w:val="24"/>
        </w:rPr>
        <w:t>Day Secondary School</w:t>
      </w:r>
      <w:r w:rsidRPr="00B163E5">
        <w:rPr>
          <w:rFonts w:ascii="Arial" w:hAnsi="Arial"/>
          <w:sz w:val="28"/>
          <w:szCs w:val="24"/>
        </w:rPr>
        <w:t>, Oko-</w:t>
      </w:r>
      <w:r w:rsidR="00031E39" w:rsidRPr="00B163E5">
        <w:rPr>
          <w:rFonts w:ascii="Arial" w:hAnsi="Arial"/>
          <w:sz w:val="28"/>
          <w:szCs w:val="24"/>
        </w:rPr>
        <w:t>Erin</w:t>
      </w:r>
      <w:r w:rsidR="0097208C" w:rsidRPr="00B163E5">
        <w:rPr>
          <w:rFonts w:ascii="Arial" w:hAnsi="Arial"/>
          <w:sz w:val="28"/>
          <w:szCs w:val="24"/>
        </w:rPr>
        <w:t>,</w:t>
      </w:r>
      <w:r w:rsidR="00031E39" w:rsidRPr="00B163E5">
        <w:rPr>
          <w:rFonts w:ascii="Arial" w:hAnsi="Arial"/>
          <w:sz w:val="28"/>
          <w:szCs w:val="24"/>
        </w:rPr>
        <w:t xml:space="preserve"> </w:t>
      </w:r>
      <w:r w:rsidRPr="00B163E5">
        <w:rPr>
          <w:rFonts w:ascii="Arial" w:hAnsi="Arial"/>
          <w:sz w:val="28"/>
          <w:szCs w:val="24"/>
        </w:rPr>
        <w:t>Ilorin</w:t>
      </w:r>
      <w:r w:rsidR="0097208C" w:rsidRPr="00B163E5">
        <w:rPr>
          <w:rFonts w:ascii="Arial" w:hAnsi="Arial"/>
          <w:sz w:val="28"/>
          <w:szCs w:val="24"/>
        </w:rPr>
        <w:t>,</w:t>
      </w:r>
      <w:r w:rsidRPr="00B163E5">
        <w:rPr>
          <w:rFonts w:ascii="Arial" w:hAnsi="Arial"/>
          <w:sz w:val="28"/>
          <w:szCs w:val="24"/>
        </w:rPr>
        <w:t xml:space="preserve"> Kwara State. Her findings were </w:t>
      </w:r>
      <w:r w:rsidR="002E1FB1" w:rsidRPr="00B163E5">
        <w:rPr>
          <w:rFonts w:ascii="Arial" w:hAnsi="Arial"/>
          <w:sz w:val="28"/>
          <w:szCs w:val="24"/>
        </w:rPr>
        <w:t xml:space="preserve">of </w:t>
      </w:r>
      <w:r w:rsidRPr="00B163E5">
        <w:rPr>
          <w:rFonts w:ascii="Arial" w:hAnsi="Arial"/>
          <w:sz w:val="28"/>
          <w:szCs w:val="24"/>
        </w:rPr>
        <w:t>the fact that students misuse the verb “b</w:t>
      </w:r>
      <w:r w:rsidR="0097208C" w:rsidRPr="00B163E5">
        <w:rPr>
          <w:rFonts w:ascii="Arial" w:hAnsi="Arial"/>
          <w:sz w:val="28"/>
          <w:szCs w:val="24"/>
        </w:rPr>
        <w:t>e</w:t>
      </w:r>
      <w:r w:rsidRPr="00B163E5">
        <w:rPr>
          <w:rFonts w:ascii="Arial" w:hAnsi="Arial"/>
          <w:sz w:val="28"/>
          <w:szCs w:val="24"/>
        </w:rPr>
        <w:t xml:space="preserve">” omission of </w:t>
      </w:r>
      <w:r w:rsidR="0097208C" w:rsidRPr="00B163E5">
        <w:rPr>
          <w:rFonts w:ascii="Arial" w:hAnsi="Arial"/>
          <w:sz w:val="28"/>
          <w:szCs w:val="24"/>
        </w:rPr>
        <w:t>“</w:t>
      </w:r>
      <w:r w:rsidRPr="00B163E5">
        <w:rPr>
          <w:rFonts w:ascii="Arial" w:hAnsi="Arial"/>
          <w:sz w:val="28"/>
          <w:szCs w:val="24"/>
        </w:rPr>
        <w:t>ing” misuse of verb “has  and have” and the students have th</w:t>
      </w:r>
      <w:r w:rsidR="00031E39" w:rsidRPr="00B163E5">
        <w:rPr>
          <w:rFonts w:ascii="Arial" w:hAnsi="Arial"/>
          <w:sz w:val="28"/>
          <w:szCs w:val="24"/>
        </w:rPr>
        <w:t>e</w:t>
      </w:r>
      <w:r w:rsidRPr="00B163E5">
        <w:rPr>
          <w:rFonts w:ascii="Arial" w:hAnsi="Arial"/>
          <w:sz w:val="28"/>
          <w:szCs w:val="24"/>
        </w:rPr>
        <w:t xml:space="preserve"> poor knowledge of the</w:t>
      </w:r>
      <w:r w:rsidR="00031E39" w:rsidRPr="00B163E5">
        <w:rPr>
          <w:rFonts w:ascii="Arial" w:hAnsi="Arial"/>
          <w:sz w:val="28"/>
          <w:szCs w:val="24"/>
        </w:rPr>
        <w:t xml:space="preserve"> simple present form of the main verb after “be and its variants”</w:t>
      </w:r>
    </w:p>
    <w:p w:rsidR="00C65AE9" w:rsidRPr="00B163E5" w:rsidRDefault="004A25CE" w:rsidP="009F5807">
      <w:pPr>
        <w:spacing w:after="0" w:line="480" w:lineRule="auto"/>
        <w:ind w:firstLine="720"/>
        <w:jc w:val="both"/>
        <w:rPr>
          <w:rFonts w:ascii="Arial" w:hAnsi="Arial"/>
          <w:sz w:val="28"/>
          <w:szCs w:val="24"/>
        </w:rPr>
      </w:pPr>
      <w:r w:rsidRPr="00B163E5">
        <w:rPr>
          <w:rFonts w:ascii="Arial" w:hAnsi="Arial"/>
          <w:sz w:val="28"/>
          <w:szCs w:val="24"/>
        </w:rPr>
        <w:t>Sanusi (201</w:t>
      </w:r>
      <w:r w:rsidR="00031E39" w:rsidRPr="00B163E5">
        <w:rPr>
          <w:rFonts w:ascii="Arial" w:hAnsi="Arial"/>
          <w:sz w:val="28"/>
          <w:szCs w:val="24"/>
        </w:rPr>
        <w:t>8) also studie</w:t>
      </w:r>
      <w:r w:rsidR="0097208C" w:rsidRPr="00B163E5">
        <w:rPr>
          <w:rFonts w:ascii="Arial" w:hAnsi="Arial"/>
          <w:sz w:val="28"/>
          <w:szCs w:val="24"/>
        </w:rPr>
        <w:t>d</w:t>
      </w:r>
      <w:r w:rsidR="00031E39" w:rsidRPr="00B163E5">
        <w:rPr>
          <w:rFonts w:ascii="Arial" w:hAnsi="Arial"/>
          <w:sz w:val="28"/>
          <w:szCs w:val="24"/>
        </w:rPr>
        <w:t xml:space="preserve"> the analysis of error of the performance of secondary</w:t>
      </w:r>
      <w:r w:rsidR="00724F20" w:rsidRPr="00B163E5">
        <w:rPr>
          <w:rFonts w:ascii="Arial" w:hAnsi="Arial"/>
          <w:sz w:val="28"/>
          <w:szCs w:val="24"/>
        </w:rPr>
        <w:t xml:space="preserve"> </w:t>
      </w:r>
      <w:r w:rsidR="0097208C" w:rsidRPr="00B163E5">
        <w:rPr>
          <w:rFonts w:ascii="Arial" w:hAnsi="Arial"/>
          <w:sz w:val="28"/>
          <w:szCs w:val="24"/>
        </w:rPr>
        <w:t xml:space="preserve">school </w:t>
      </w:r>
      <w:r w:rsidR="00724F20" w:rsidRPr="00B163E5">
        <w:rPr>
          <w:rFonts w:ascii="Arial" w:hAnsi="Arial"/>
          <w:sz w:val="28"/>
          <w:szCs w:val="24"/>
        </w:rPr>
        <w:t xml:space="preserve">students in English language of </w:t>
      </w:r>
      <w:r w:rsidR="00C65AE9" w:rsidRPr="00B163E5">
        <w:rPr>
          <w:rFonts w:ascii="Arial" w:hAnsi="Arial"/>
          <w:sz w:val="28"/>
          <w:szCs w:val="24"/>
        </w:rPr>
        <w:t xml:space="preserve">Ilorin </w:t>
      </w:r>
      <w:r w:rsidR="00724F20" w:rsidRPr="00B163E5">
        <w:rPr>
          <w:rFonts w:ascii="Arial" w:hAnsi="Arial"/>
          <w:sz w:val="28"/>
          <w:szCs w:val="24"/>
        </w:rPr>
        <w:t xml:space="preserve">metropolis. He noted that errors show the limit of the learner competence in </w:t>
      </w:r>
      <w:r w:rsidR="0097208C" w:rsidRPr="00B163E5">
        <w:rPr>
          <w:rFonts w:ascii="Arial" w:hAnsi="Arial"/>
          <w:sz w:val="28"/>
          <w:szCs w:val="24"/>
        </w:rPr>
        <w:t>u</w:t>
      </w:r>
      <w:r w:rsidR="00724F20" w:rsidRPr="00B163E5">
        <w:rPr>
          <w:rFonts w:ascii="Arial" w:hAnsi="Arial"/>
          <w:sz w:val="28"/>
          <w:szCs w:val="24"/>
        </w:rPr>
        <w:t>sing the target language</w:t>
      </w:r>
      <w:r w:rsidR="00751951" w:rsidRPr="00B163E5">
        <w:rPr>
          <w:rFonts w:ascii="Arial" w:hAnsi="Arial"/>
          <w:sz w:val="28"/>
          <w:szCs w:val="24"/>
        </w:rPr>
        <w:t>.</w:t>
      </w:r>
      <w:r w:rsidR="00724F20" w:rsidRPr="00B163E5">
        <w:rPr>
          <w:rFonts w:ascii="Arial" w:hAnsi="Arial"/>
          <w:sz w:val="28"/>
          <w:szCs w:val="24"/>
        </w:rPr>
        <w:t xml:space="preserve"> </w:t>
      </w:r>
      <w:r w:rsidR="00751951" w:rsidRPr="00B163E5">
        <w:rPr>
          <w:rFonts w:ascii="Arial" w:hAnsi="Arial"/>
          <w:sz w:val="28"/>
          <w:szCs w:val="24"/>
        </w:rPr>
        <w:t xml:space="preserve">He </w:t>
      </w:r>
      <w:r w:rsidR="00724F20" w:rsidRPr="00B163E5">
        <w:rPr>
          <w:rFonts w:ascii="Arial" w:hAnsi="Arial"/>
          <w:sz w:val="28"/>
          <w:szCs w:val="24"/>
        </w:rPr>
        <w:t xml:space="preserve">indicated that the areas in which the learner has not yet mastered in </w:t>
      </w:r>
      <w:r w:rsidR="00C65AE9" w:rsidRPr="00B163E5">
        <w:rPr>
          <w:rFonts w:ascii="Arial" w:hAnsi="Arial"/>
          <w:sz w:val="28"/>
          <w:szCs w:val="24"/>
        </w:rPr>
        <w:t xml:space="preserve">his target language </w:t>
      </w:r>
      <w:r w:rsidR="00751951" w:rsidRPr="00B163E5">
        <w:rPr>
          <w:rFonts w:ascii="Arial" w:hAnsi="Arial"/>
          <w:sz w:val="28"/>
          <w:szCs w:val="24"/>
        </w:rPr>
        <w:t xml:space="preserve">is </w:t>
      </w:r>
      <w:r w:rsidR="00C65AE9" w:rsidRPr="00B163E5">
        <w:rPr>
          <w:rFonts w:ascii="Arial" w:hAnsi="Arial"/>
          <w:sz w:val="28"/>
          <w:szCs w:val="24"/>
        </w:rPr>
        <w:t>such as the use of choice of verb and tense marker.</w:t>
      </w:r>
    </w:p>
    <w:p w:rsidR="00C65AE9" w:rsidRPr="005924D9" w:rsidRDefault="00C65AE9" w:rsidP="009F5807">
      <w:pPr>
        <w:spacing w:after="0" w:line="480" w:lineRule="auto"/>
        <w:ind w:firstLine="720"/>
        <w:jc w:val="both"/>
        <w:rPr>
          <w:rFonts w:ascii="Arial" w:hAnsi="Arial"/>
          <w:sz w:val="26"/>
          <w:szCs w:val="24"/>
        </w:rPr>
      </w:pPr>
      <w:r w:rsidRPr="005924D9">
        <w:rPr>
          <w:rFonts w:ascii="Arial" w:hAnsi="Arial"/>
          <w:sz w:val="26"/>
          <w:szCs w:val="24"/>
        </w:rPr>
        <w:t>However, students commit errors in the use of present tense, present continuous, past tense, past continuous tense, present perfect continuous, past perfect tense, future tense and future continuous tense among other</w:t>
      </w:r>
      <w:r w:rsidR="002E1FB1" w:rsidRPr="005924D9">
        <w:rPr>
          <w:rFonts w:ascii="Arial" w:hAnsi="Arial"/>
          <w:sz w:val="26"/>
          <w:szCs w:val="24"/>
        </w:rPr>
        <w:t>s</w:t>
      </w:r>
      <w:r w:rsidR="00751951" w:rsidRPr="005924D9">
        <w:rPr>
          <w:rFonts w:ascii="Arial" w:hAnsi="Arial"/>
          <w:sz w:val="26"/>
          <w:szCs w:val="24"/>
        </w:rPr>
        <w:t>,</w:t>
      </w:r>
      <w:r w:rsidRPr="005924D9">
        <w:rPr>
          <w:rFonts w:ascii="Arial" w:hAnsi="Arial"/>
          <w:sz w:val="26"/>
          <w:szCs w:val="24"/>
        </w:rPr>
        <w:t xml:space="preserve"> Adegbija (</w:t>
      </w:r>
      <w:r w:rsidR="004A25CE">
        <w:rPr>
          <w:rFonts w:ascii="Arial" w:hAnsi="Arial"/>
          <w:sz w:val="26"/>
          <w:szCs w:val="24"/>
        </w:rPr>
        <w:t>201</w:t>
      </w:r>
      <w:r w:rsidRPr="005924D9">
        <w:rPr>
          <w:rFonts w:ascii="Arial" w:hAnsi="Arial"/>
          <w:sz w:val="26"/>
          <w:szCs w:val="24"/>
        </w:rPr>
        <w:t>9). This study strive</w:t>
      </w:r>
      <w:r w:rsidR="0097208C" w:rsidRPr="005924D9">
        <w:rPr>
          <w:rFonts w:ascii="Arial" w:hAnsi="Arial"/>
          <w:sz w:val="26"/>
          <w:szCs w:val="24"/>
        </w:rPr>
        <w:t>s</w:t>
      </w:r>
      <w:r w:rsidRPr="005924D9">
        <w:rPr>
          <w:rFonts w:ascii="Arial" w:hAnsi="Arial"/>
          <w:sz w:val="26"/>
          <w:szCs w:val="24"/>
        </w:rPr>
        <w:t xml:space="preserve"> to explain all the categories of tense mentioned in Adegbija above by given meaning and types of each of the category and their occurrence by the learners of language.</w:t>
      </w:r>
    </w:p>
    <w:p w:rsidR="00434ACE" w:rsidRPr="005924D9" w:rsidRDefault="00C65AE9" w:rsidP="009F5807">
      <w:pPr>
        <w:spacing w:after="0" w:line="480" w:lineRule="auto"/>
        <w:ind w:firstLine="720"/>
        <w:jc w:val="both"/>
        <w:rPr>
          <w:rFonts w:ascii="Arial" w:hAnsi="Arial"/>
          <w:sz w:val="26"/>
          <w:szCs w:val="24"/>
        </w:rPr>
      </w:pPr>
      <w:r w:rsidRPr="005924D9">
        <w:rPr>
          <w:rFonts w:ascii="Arial" w:hAnsi="Arial"/>
          <w:sz w:val="26"/>
          <w:szCs w:val="24"/>
        </w:rPr>
        <w:t xml:space="preserve">In summary, errors in language learning are very important and there are some values </w:t>
      </w:r>
      <w:r w:rsidR="008C3108" w:rsidRPr="005924D9">
        <w:rPr>
          <w:rFonts w:ascii="Arial" w:hAnsi="Arial"/>
          <w:sz w:val="26"/>
          <w:szCs w:val="24"/>
        </w:rPr>
        <w:t xml:space="preserve">in understanding the reason for errors since this leads to greater understanding of the difficulties that confront second language learners daily. Tense errors reveal either where learners are likely to make erroneous </w:t>
      </w:r>
      <w:r w:rsidR="00751951" w:rsidRPr="005924D9">
        <w:rPr>
          <w:rFonts w:ascii="Arial" w:hAnsi="Arial"/>
          <w:sz w:val="26"/>
          <w:szCs w:val="24"/>
        </w:rPr>
        <w:t xml:space="preserve">in </w:t>
      </w:r>
      <w:r w:rsidR="008C3108" w:rsidRPr="005924D9">
        <w:rPr>
          <w:rFonts w:ascii="Arial" w:hAnsi="Arial"/>
          <w:sz w:val="26"/>
          <w:szCs w:val="24"/>
        </w:rPr>
        <w:t>over generalization of target language r</w:t>
      </w:r>
      <w:r w:rsidR="00751951" w:rsidRPr="005924D9">
        <w:rPr>
          <w:rFonts w:ascii="Arial" w:hAnsi="Arial"/>
          <w:sz w:val="26"/>
          <w:szCs w:val="24"/>
        </w:rPr>
        <w:t>ules or</w:t>
      </w:r>
      <w:r w:rsidR="008C3108" w:rsidRPr="005924D9">
        <w:rPr>
          <w:rFonts w:ascii="Arial" w:hAnsi="Arial"/>
          <w:sz w:val="26"/>
          <w:szCs w:val="24"/>
        </w:rPr>
        <w:t xml:space="preserve"> where the mother </w:t>
      </w:r>
      <w:r w:rsidR="00E73B1F" w:rsidRPr="005924D9">
        <w:rPr>
          <w:rFonts w:ascii="Arial" w:hAnsi="Arial"/>
          <w:sz w:val="26"/>
          <w:szCs w:val="24"/>
        </w:rPr>
        <w:t>tongue interfers</w:t>
      </w:r>
      <w:r w:rsidR="008C3108" w:rsidRPr="005924D9">
        <w:rPr>
          <w:rFonts w:ascii="Arial" w:hAnsi="Arial"/>
          <w:sz w:val="26"/>
          <w:szCs w:val="24"/>
        </w:rPr>
        <w:t xml:space="preserve"> or influence</w:t>
      </w:r>
      <w:r w:rsidR="00751951" w:rsidRPr="005924D9">
        <w:rPr>
          <w:rFonts w:ascii="Arial" w:hAnsi="Arial"/>
          <w:sz w:val="26"/>
          <w:szCs w:val="24"/>
        </w:rPr>
        <w:t>s</w:t>
      </w:r>
      <w:r w:rsidR="008C3108" w:rsidRPr="005924D9">
        <w:rPr>
          <w:rFonts w:ascii="Arial" w:hAnsi="Arial"/>
          <w:sz w:val="26"/>
          <w:szCs w:val="24"/>
        </w:rPr>
        <w:t xml:space="preserve"> the language learning. The researcher has also trie</w:t>
      </w:r>
      <w:r w:rsidR="0097208C" w:rsidRPr="005924D9">
        <w:rPr>
          <w:rFonts w:ascii="Arial" w:hAnsi="Arial"/>
          <w:sz w:val="26"/>
          <w:szCs w:val="24"/>
        </w:rPr>
        <w:t>d</w:t>
      </w:r>
      <w:r w:rsidR="008C3108" w:rsidRPr="005924D9">
        <w:rPr>
          <w:rFonts w:ascii="Arial" w:hAnsi="Arial"/>
          <w:sz w:val="26"/>
          <w:szCs w:val="24"/>
        </w:rPr>
        <w:t xml:space="preserve"> to justify the existence of tense errors in English language though for the purpose of analysis in improving the performance of learners in teaching and learning a language</w:t>
      </w:r>
      <w:r w:rsidR="0097208C" w:rsidRPr="005924D9">
        <w:rPr>
          <w:rFonts w:ascii="Arial" w:hAnsi="Arial"/>
          <w:sz w:val="26"/>
          <w:szCs w:val="24"/>
        </w:rPr>
        <w:t>.</w:t>
      </w:r>
      <w:r w:rsidR="008C3108" w:rsidRPr="005924D9">
        <w:rPr>
          <w:rFonts w:ascii="Arial" w:hAnsi="Arial"/>
          <w:sz w:val="26"/>
          <w:szCs w:val="24"/>
        </w:rPr>
        <w:t xml:space="preserve">   </w:t>
      </w:r>
      <w:r w:rsidRPr="005924D9">
        <w:rPr>
          <w:rFonts w:ascii="Arial" w:hAnsi="Arial"/>
          <w:sz w:val="26"/>
          <w:szCs w:val="24"/>
        </w:rPr>
        <w:t xml:space="preserve"> </w:t>
      </w:r>
      <w:r w:rsidR="00031E39" w:rsidRPr="005924D9">
        <w:rPr>
          <w:rFonts w:ascii="Arial" w:hAnsi="Arial"/>
          <w:sz w:val="26"/>
          <w:szCs w:val="24"/>
        </w:rPr>
        <w:t xml:space="preserve">  </w:t>
      </w:r>
    </w:p>
    <w:p w:rsidR="004D066C" w:rsidRDefault="004D066C" w:rsidP="009F5807">
      <w:pPr>
        <w:spacing w:line="480" w:lineRule="auto"/>
        <w:rPr>
          <w:rFonts w:ascii="Arial" w:hAnsi="Arial"/>
          <w:b/>
          <w:sz w:val="26"/>
          <w:szCs w:val="24"/>
        </w:rPr>
      </w:pPr>
      <w:r>
        <w:rPr>
          <w:rFonts w:ascii="Arial" w:hAnsi="Arial"/>
          <w:b/>
          <w:sz w:val="26"/>
          <w:szCs w:val="24"/>
        </w:rPr>
        <w:br w:type="page"/>
      </w:r>
    </w:p>
    <w:p w:rsidR="008A3C30" w:rsidRPr="005924D9" w:rsidRDefault="00B62676" w:rsidP="009F5807">
      <w:pPr>
        <w:spacing w:after="0" w:line="480" w:lineRule="auto"/>
        <w:jc w:val="center"/>
        <w:rPr>
          <w:rFonts w:ascii="Arial" w:hAnsi="Arial"/>
          <w:b/>
          <w:sz w:val="26"/>
          <w:szCs w:val="24"/>
        </w:rPr>
      </w:pPr>
      <w:r w:rsidRPr="005924D9">
        <w:rPr>
          <w:rFonts w:ascii="Arial" w:hAnsi="Arial"/>
          <w:b/>
          <w:sz w:val="26"/>
          <w:szCs w:val="24"/>
        </w:rPr>
        <w:t>CHAPTER THREE</w:t>
      </w:r>
    </w:p>
    <w:p w:rsidR="00AF2B31" w:rsidRPr="005924D9" w:rsidRDefault="00B62676" w:rsidP="009F5807">
      <w:pPr>
        <w:spacing w:after="0" w:line="480" w:lineRule="auto"/>
        <w:jc w:val="center"/>
        <w:rPr>
          <w:rFonts w:ascii="Arial" w:hAnsi="Arial"/>
          <w:b/>
          <w:sz w:val="26"/>
          <w:szCs w:val="24"/>
        </w:rPr>
      </w:pPr>
      <w:r w:rsidRPr="005924D9">
        <w:rPr>
          <w:rFonts w:ascii="Arial" w:hAnsi="Arial"/>
          <w:b/>
          <w:sz w:val="26"/>
          <w:szCs w:val="24"/>
        </w:rPr>
        <w:t>RESEARCH METHODOLOGY</w:t>
      </w:r>
    </w:p>
    <w:p w:rsidR="00AF2B31" w:rsidRPr="005924D9" w:rsidRDefault="00AF2B31"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The procedure followed in this research work is described and presented in this chapter. The presentation has been done under the following sub-headings:</w:t>
      </w:r>
    </w:p>
    <w:p w:rsidR="004B7632" w:rsidRPr="005924D9" w:rsidRDefault="00AF2B31" w:rsidP="009F5807">
      <w:pPr>
        <w:pStyle w:val="ListParagraph"/>
        <w:numPr>
          <w:ilvl w:val="0"/>
          <w:numId w:val="26"/>
        </w:numPr>
        <w:spacing w:after="0" w:line="480" w:lineRule="auto"/>
        <w:rPr>
          <w:rFonts w:ascii="Arial" w:hAnsi="Arial"/>
          <w:b/>
          <w:sz w:val="26"/>
          <w:szCs w:val="24"/>
        </w:rPr>
      </w:pPr>
      <w:r w:rsidRPr="005924D9">
        <w:rPr>
          <w:rFonts w:ascii="Arial" w:hAnsi="Arial"/>
          <w:sz w:val="26"/>
          <w:szCs w:val="24"/>
        </w:rPr>
        <w:t xml:space="preserve">Research Type </w:t>
      </w:r>
      <w:r w:rsidR="00B62676" w:rsidRPr="005924D9">
        <w:rPr>
          <w:rFonts w:ascii="Arial" w:hAnsi="Arial"/>
          <w:b/>
          <w:sz w:val="26"/>
          <w:szCs w:val="24"/>
        </w:rPr>
        <w:t xml:space="preserve">  </w:t>
      </w:r>
    </w:p>
    <w:p w:rsidR="004B7632" w:rsidRPr="005924D9" w:rsidRDefault="00AF2B31" w:rsidP="009F5807">
      <w:pPr>
        <w:pStyle w:val="ListParagraph"/>
        <w:numPr>
          <w:ilvl w:val="0"/>
          <w:numId w:val="26"/>
        </w:numPr>
        <w:spacing w:after="0" w:line="480" w:lineRule="auto"/>
        <w:rPr>
          <w:rFonts w:ascii="Arial" w:hAnsi="Arial"/>
          <w:b/>
          <w:sz w:val="26"/>
          <w:szCs w:val="24"/>
        </w:rPr>
      </w:pPr>
      <w:r w:rsidRPr="005924D9">
        <w:rPr>
          <w:rFonts w:ascii="Arial" w:hAnsi="Arial"/>
          <w:sz w:val="26"/>
          <w:szCs w:val="24"/>
        </w:rPr>
        <w:t>Population,  Sample and Sampling Technique</w:t>
      </w:r>
    </w:p>
    <w:p w:rsidR="004B7632" w:rsidRPr="005924D9" w:rsidRDefault="00AF2B31" w:rsidP="009F5807">
      <w:pPr>
        <w:pStyle w:val="ListParagraph"/>
        <w:numPr>
          <w:ilvl w:val="0"/>
          <w:numId w:val="26"/>
        </w:numPr>
        <w:spacing w:after="0" w:line="480" w:lineRule="auto"/>
        <w:rPr>
          <w:rFonts w:ascii="Arial" w:hAnsi="Arial"/>
          <w:b/>
          <w:sz w:val="26"/>
          <w:szCs w:val="24"/>
        </w:rPr>
      </w:pPr>
      <w:r w:rsidRPr="005924D9">
        <w:rPr>
          <w:rFonts w:ascii="Arial" w:hAnsi="Arial"/>
          <w:sz w:val="26"/>
          <w:szCs w:val="24"/>
        </w:rPr>
        <w:t>Instrumentation</w:t>
      </w:r>
    </w:p>
    <w:p w:rsidR="004B7632" w:rsidRPr="005924D9" w:rsidRDefault="00AF2B31" w:rsidP="009F5807">
      <w:pPr>
        <w:pStyle w:val="ListParagraph"/>
        <w:numPr>
          <w:ilvl w:val="0"/>
          <w:numId w:val="26"/>
        </w:numPr>
        <w:spacing w:after="0" w:line="480" w:lineRule="auto"/>
        <w:rPr>
          <w:rFonts w:ascii="Arial" w:hAnsi="Arial"/>
          <w:b/>
          <w:sz w:val="26"/>
          <w:szCs w:val="24"/>
        </w:rPr>
      </w:pPr>
      <w:r w:rsidRPr="005924D9">
        <w:rPr>
          <w:rFonts w:ascii="Arial" w:hAnsi="Arial"/>
          <w:sz w:val="26"/>
          <w:szCs w:val="24"/>
        </w:rPr>
        <w:t>Procedure for Data Collection</w:t>
      </w:r>
    </w:p>
    <w:p w:rsidR="00AF2B31" w:rsidRPr="005924D9" w:rsidRDefault="00BD31E3" w:rsidP="009F5807">
      <w:pPr>
        <w:pStyle w:val="ListParagraph"/>
        <w:numPr>
          <w:ilvl w:val="0"/>
          <w:numId w:val="26"/>
        </w:numPr>
        <w:spacing w:after="0" w:line="480" w:lineRule="auto"/>
        <w:rPr>
          <w:rFonts w:ascii="Arial" w:hAnsi="Arial"/>
          <w:b/>
          <w:sz w:val="26"/>
          <w:szCs w:val="24"/>
        </w:rPr>
      </w:pPr>
      <w:r w:rsidRPr="005924D9">
        <w:rPr>
          <w:rFonts w:ascii="Arial" w:hAnsi="Arial"/>
          <w:sz w:val="26"/>
          <w:szCs w:val="24"/>
        </w:rPr>
        <w:t>Data Analysis Technique</w:t>
      </w:r>
    </w:p>
    <w:p w:rsidR="00AF2B31" w:rsidRPr="005924D9" w:rsidRDefault="00AF2B31" w:rsidP="009F5807">
      <w:pPr>
        <w:spacing w:after="0" w:line="480" w:lineRule="auto"/>
        <w:rPr>
          <w:rFonts w:ascii="Arial" w:hAnsi="Arial"/>
          <w:b/>
          <w:sz w:val="26"/>
          <w:szCs w:val="24"/>
        </w:rPr>
      </w:pPr>
      <w:r w:rsidRPr="005924D9">
        <w:rPr>
          <w:rFonts w:ascii="Arial" w:hAnsi="Arial"/>
          <w:b/>
          <w:sz w:val="26"/>
          <w:szCs w:val="24"/>
        </w:rPr>
        <w:t>Research Type</w:t>
      </w:r>
    </w:p>
    <w:p w:rsidR="00247C5D" w:rsidRPr="005924D9" w:rsidRDefault="00AF2B31" w:rsidP="009F5807">
      <w:pPr>
        <w:spacing w:after="0" w:line="480" w:lineRule="auto"/>
        <w:jc w:val="both"/>
        <w:rPr>
          <w:rFonts w:ascii="Arial" w:hAnsi="Arial"/>
          <w:sz w:val="26"/>
          <w:szCs w:val="24"/>
        </w:rPr>
      </w:pPr>
      <w:r w:rsidRPr="005924D9">
        <w:rPr>
          <w:rFonts w:ascii="Arial" w:hAnsi="Arial"/>
          <w:sz w:val="26"/>
          <w:szCs w:val="24"/>
        </w:rPr>
        <w:tab/>
      </w:r>
      <w:r w:rsidR="00247C5D" w:rsidRPr="005924D9">
        <w:rPr>
          <w:rFonts w:ascii="Arial" w:hAnsi="Arial"/>
          <w:sz w:val="26"/>
          <w:szCs w:val="24"/>
        </w:rPr>
        <w:t>The d</w:t>
      </w:r>
      <w:r w:rsidRPr="005924D9">
        <w:rPr>
          <w:rFonts w:ascii="Arial" w:hAnsi="Arial"/>
          <w:sz w:val="26"/>
          <w:szCs w:val="24"/>
        </w:rPr>
        <w:t>escriptive survey research method was used to carry out this study</w:t>
      </w:r>
      <w:r w:rsidR="00247C5D" w:rsidRPr="005924D9">
        <w:rPr>
          <w:rFonts w:ascii="Arial" w:hAnsi="Arial"/>
          <w:sz w:val="26"/>
          <w:szCs w:val="24"/>
        </w:rPr>
        <w:t>.  According to Gay (</w:t>
      </w:r>
      <w:r w:rsidR="004A25CE">
        <w:rPr>
          <w:rFonts w:ascii="Arial" w:hAnsi="Arial"/>
          <w:sz w:val="26"/>
          <w:szCs w:val="24"/>
        </w:rPr>
        <w:t>201</w:t>
      </w:r>
      <w:r w:rsidR="00247C5D" w:rsidRPr="005924D9">
        <w:rPr>
          <w:rFonts w:ascii="Arial" w:hAnsi="Arial"/>
          <w:sz w:val="26"/>
          <w:szCs w:val="24"/>
        </w:rPr>
        <w:t xml:space="preserve">7), descriptive research “ is the collection of data in order to test hypotheses or answer research questions concerning the current status of the subject of the study”. This study </w:t>
      </w:r>
      <w:r w:rsidRPr="005924D9">
        <w:rPr>
          <w:rFonts w:ascii="Arial" w:hAnsi="Arial"/>
          <w:sz w:val="26"/>
          <w:szCs w:val="24"/>
        </w:rPr>
        <w:t>analyz</w:t>
      </w:r>
      <w:r w:rsidR="00247C5D" w:rsidRPr="005924D9">
        <w:rPr>
          <w:rFonts w:ascii="Arial" w:hAnsi="Arial"/>
          <w:sz w:val="26"/>
          <w:szCs w:val="24"/>
        </w:rPr>
        <w:t>ed</w:t>
      </w:r>
      <w:r w:rsidRPr="005924D9">
        <w:rPr>
          <w:rFonts w:ascii="Arial" w:hAnsi="Arial"/>
          <w:sz w:val="26"/>
          <w:szCs w:val="24"/>
        </w:rPr>
        <w:t xml:space="preserve"> tense errors in </w:t>
      </w:r>
      <w:r w:rsidR="00040642" w:rsidRPr="005924D9">
        <w:rPr>
          <w:rFonts w:ascii="Arial" w:hAnsi="Arial"/>
          <w:sz w:val="26"/>
          <w:szCs w:val="24"/>
        </w:rPr>
        <w:t xml:space="preserve">the written English of </w:t>
      </w:r>
      <w:r w:rsidRPr="005924D9">
        <w:rPr>
          <w:rFonts w:ascii="Arial" w:hAnsi="Arial"/>
          <w:sz w:val="26"/>
          <w:szCs w:val="24"/>
        </w:rPr>
        <w:t xml:space="preserve">senior secondary school students in Ilorin South Local Government Area of Kwara State. </w:t>
      </w:r>
    </w:p>
    <w:p w:rsidR="00E25780" w:rsidRPr="005924D9" w:rsidRDefault="00E25780" w:rsidP="009F5807">
      <w:pPr>
        <w:spacing w:after="0" w:line="480" w:lineRule="auto"/>
        <w:jc w:val="both"/>
        <w:rPr>
          <w:rFonts w:ascii="Arial" w:hAnsi="Arial"/>
          <w:b/>
          <w:sz w:val="26"/>
          <w:szCs w:val="24"/>
        </w:rPr>
      </w:pPr>
      <w:r w:rsidRPr="005924D9">
        <w:rPr>
          <w:rFonts w:ascii="Arial" w:hAnsi="Arial"/>
          <w:b/>
          <w:sz w:val="26"/>
          <w:szCs w:val="24"/>
        </w:rPr>
        <w:t>Population</w:t>
      </w:r>
      <w:r w:rsidR="001A0C46" w:rsidRPr="005924D9">
        <w:rPr>
          <w:rFonts w:ascii="Arial" w:hAnsi="Arial"/>
          <w:b/>
          <w:sz w:val="26"/>
          <w:szCs w:val="24"/>
        </w:rPr>
        <w:t>, Sample and Sampling Technique</w:t>
      </w:r>
    </w:p>
    <w:p w:rsidR="00247C5D" w:rsidRPr="005924D9" w:rsidRDefault="00E25780"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 xml:space="preserve">The </w:t>
      </w:r>
      <w:r w:rsidR="00A609EE" w:rsidRPr="005924D9">
        <w:rPr>
          <w:rFonts w:ascii="Arial" w:hAnsi="Arial"/>
          <w:sz w:val="26"/>
          <w:szCs w:val="24"/>
        </w:rPr>
        <w:t>p</w:t>
      </w:r>
      <w:r w:rsidRPr="005924D9">
        <w:rPr>
          <w:rFonts w:ascii="Arial" w:hAnsi="Arial"/>
          <w:sz w:val="26"/>
          <w:szCs w:val="24"/>
        </w:rPr>
        <w:t xml:space="preserve">opulation of this study consisted of all the senior secondary school students in Ilorin South Local Government Area of Kwara State. </w:t>
      </w:r>
      <w:r w:rsidR="00247C5D" w:rsidRPr="005924D9">
        <w:rPr>
          <w:rFonts w:ascii="Arial" w:hAnsi="Arial"/>
          <w:sz w:val="26"/>
          <w:szCs w:val="24"/>
        </w:rPr>
        <w:t xml:space="preserve"> The target population w</w:t>
      </w:r>
      <w:r w:rsidR="00A609EE" w:rsidRPr="005924D9">
        <w:rPr>
          <w:rFonts w:ascii="Arial" w:hAnsi="Arial"/>
          <w:sz w:val="26"/>
          <w:szCs w:val="24"/>
        </w:rPr>
        <w:t>as the senior secondary school s</w:t>
      </w:r>
      <w:r w:rsidR="00247C5D" w:rsidRPr="005924D9">
        <w:rPr>
          <w:rFonts w:ascii="Arial" w:hAnsi="Arial"/>
          <w:sz w:val="26"/>
          <w:szCs w:val="24"/>
        </w:rPr>
        <w:t xml:space="preserve">tudents in SSIII. </w:t>
      </w:r>
      <w:r w:rsidR="00AF5D09" w:rsidRPr="005924D9">
        <w:rPr>
          <w:rFonts w:ascii="Arial" w:hAnsi="Arial"/>
          <w:sz w:val="26"/>
          <w:szCs w:val="24"/>
        </w:rPr>
        <w:t xml:space="preserve">Thirty </w:t>
      </w:r>
      <w:r w:rsidR="00A609EE" w:rsidRPr="005924D9">
        <w:rPr>
          <w:rFonts w:ascii="Arial" w:hAnsi="Arial"/>
          <w:sz w:val="26"/>
          <w:szCs w:val="24"/>
        </w:rPr>
        <w:t xml:space="preserve">(30) </w:t>
      </w:r>
      <w:r w:rsidR="00AF5D09" w:rsidRPr="005924D9">
        <w:rPr>
          <w:rFonts w:ascii="Arial" w:hAnsi="Arial"/>
          <w:sz w:val="26"/>
          <w:szCs w:val="24"/>
        </w:rPr>
        <w:t xml:space="preserve">selected </w:t>
      </w:r>
      <w:r w:rsidR="00A609EE" w:rsidRPr="005924D9">
        <w:rPr>
          <w:rFonts w:ascii="Arial" w:hAnsi="Arial"/>
          <w:sz w:val="26"/>
          <w:szCs w:val="24"/>
        </w:rPr>
        <w:t>students</w:t>
      </w:r>
      <w:r w:rsidR="00AF5D09" w:rsidRPr="005924D9">
        <w:rPr>
          <w:rFonts w:ascii="Arial" w:hAnsi="Arial"/>
          <w:sz w:val="26"/>
          <w:szCs w:val="24"/>
        </w:rPr>
        <w:t xml:space="preserve"> in SS III from the each of the selected schools constituted the study sample.</w:t>
      </w:r>
    </w:p>
    <w:p w:rsidR="00247C5D" w:rsidRPr="005924D9" w:rsidRDefault="00A609EE" w:rsidP="009F5807">
      <w:pPr>
        <w:spacing w:after="0" w:line="480" w:lineRule="auto"/>
        <w:ind w:firstLine="720"/>
        <w:jc w:val="both"/>
        <w:rPr>
          <w:rFonts w:ascii="Arial" w:hAnsi="Arial"/>
          <w:sz w:val="26"/>
          <w:szCs w:val="24"/>
        </w:rPr>
      </w:pPr>
      <w:r w:rsidRPr="005924D9">
        <w:rPr>
          <w:rFonts w:ascii="Arial" w:hAnsi="Arial"/>
          <w:sz w:val="26"/>
          <w:szCs w:val="24"/>
        </w:rPr>
        <w:t xml:space="preserve">The sample was stratified based on  the </w:t>
      </w:r>
      <w:r w:rsidR="00247C5D" w:rsidRPr="005924D9">
        <w:rPr>
          <w:rFonts w:ascii="Arial" w:hAnsi="Arial"/>
          <w:sz w:val="26"/>
          <w:szCs w:val="24"/>
        </w:rPr>
        <w:t xml:space="preserve">72 senior secondary schools </w:t>
      </w:r>
      <w:r w:rsidR="00AF5D09" w:rsidRPr="005924D9">
        <w:rPr>
          <w:rFonts w:ascii="Arial" w:hAnsi="Arial"/>
          <w:sz w:val="26"/>
          <w:szCs w:val="24"/>
        </w:rPr>
        <w:t xml:space="preserve">(i.e </w:t>
      </w:r>
      <w:r w:rsidR="008A3BFD" w:rsidRPr="005924D9">
        <w:rPr>
          <w:rFonts w:ascii="Arial" w:hAnsi="Arial"/>
          <w:sz w:val="26"/>
          <w:szCs w:val="24"/>
        </w:rPr>
        <w:t>14 public school</w:t>
      </w:r>
      <w:r w:rsidRPr="005924D9">
        <w:rPr>
          <w:rFonts w:ascii="Arial" w:hAnsi="Arial"/>
          <w:sz w:val="26"/>
          <w:szCs w:val="24"/>
        </w:rPr>
        <w:t>s</w:t>
      </w:r>
      <w:r w:rsidR="008A3BFD" w:rsidRPr="005924D9">
        <w:rPr>
          <w:rFonts w:ascii="Arial" w:hAnsi="Arial"/>
          <w:sz w:val="26"/>
          <w:szCs w:val="24"/>
        </w:rPr>
        <w:t xml:space="preserve"> and 58 private schools</w:t>
      </w:r>
      <w:r w:rsidR="00AF5D09" w:rsidRPr="005924D9">
        <w:rPr>
          <w:rFonts w:ascii="Arial" w:hAnsi="Arial"/>
          <w:sz w:val="26"/>
          <w:szCs w:val="24"/>
        </w:rPr>
        <w:t>) in Ilorin South Local Government Area of Kwara state.</w:t>
      </w:r>
      <w:r w:rsidR="008A3BFD" w:rsidRPr="005924D9">
        <w:rPr>
          <w:rFonts w:ascii="Arial" w:hAnsi="Arial"/>
          <w:sz w:val="26"/>
          <w:szCs w:val="24"/>
        </w:rPr>
        <w:t xml:space="preserve"> The 14 public schools were further stratified into </w:t>
      </w:r>
      <w:r w:rsidR="00881EC5" w:rsidRPr="005924D9">
        <w:rPr>
          <w:rFonts w:ascii="Arial" w:hAnsi="Arial"/>
          <w:sz w:val="26"/>
          <w:szCs w:val="24"/>
        </w:rPr>
        <w:t>6 rural</w:t>
      </w:r>
      <w:r w:rsidR="00B53647" w:rsidRPr="005924D9">
        <w:rPr>
          <w:rFonts w:ascii="Arial" w:hAnsi="Arial"/>
          <w:sz w:val="26"/>
          <w:szCs w:val="24"/>
        </w:rPr>
        <w:t xml:space="preserve"> </w:t>
      </w:r>
      <w:r w:rsidR="00881EC5" w:rsidRPr="005924D9">
        <w:rPr>
          <w:rFonts w:ascii="Arial" w:hAnsi="Arial"/>
          <w:sz w:val="26"/>
          <w:szCs w:val="24"/>
        </w:rPr>
        <w:t>public and 8 urban public schools</w:t>
      </w:r>
      <w:r w:rsidR="00A0606F" w:rsidRPr="005924D9">
        <w:rPr>
          <w:rFonts w:ascii="Arial" w:hAnsi="Arial"/>
          <w:sz w:val="26"/>
          <w:szCs w:val="24"/>
        </w:rPr>
        <w:t>. Out of the 5</w:t>
      </w:r>
      <w:r w:rsidR="00B53647" w:rsidRPr="005924D9">
        <w:rPr>
          <w:rFonts w:ascii="Arial" w:hAnsi="Arial"/>
          <w:sz w:val="26"/>
          <w:szCs w:val="24"/>
        </w:rPr>
        <w:t>8</w:t>
      </w:r>
      <w:r w:rsidR="00A0606F" w:rsidRPr="005924D9">
        <w:rPr>
          <w:rFonts w:ascii="Arial" w:hAnsi="Arial"/>
          <w:sz w:val="26"/>
          <w:szCs w:val="24"/>
        </w:rPr>
        <w:t xml:space="preserve"> private schools, only on</w:t>
      </w:r>
      <w:r w:rsidR="00B53647" w:rsidRPr="005924D9">
        <w:rPr>
          <w:rFonts w:ascii="Arial" w:hAnsi="Arial"/>
          <w:sz w:val="26"/>
          <w:szCs w:val="24"/>
        </w:rPr>
        <w:t xml:space="preserve">e school was stratified as rural public school and the 57 other schools were urban private schools. A school each was selected randomly from the rural public schools, rural private school, urban public schools and </w:t>
      </w:r>
      <w:r w:rsidR="00AF5D09" w:rsidRPr="005924D9">
        <w:rPr>
          <w:rFonts w:ascii="Arial" w:hAnsi="Arial"/>
          <w:sz w:val="26"/>
          <w:szCs w:val="24"/>
        </w:rPr>
        <w:t>urban private schools.</w:t>
      </w:r>
      <w:r w:rsidR="00247C5D" w:rsidRPr="005924D9">
        <w:rPr>
          <w:rFonts w:ascii="Arial" w:hAnsi="Arial"/>
          <w:sz w:val="26"/>
          <w:szCs w:val="24"/>
        </w:rPr>
        <w:t xml:space="preserve"> </w:t>
      </w:r>
    </w:p>
    <w:p w:rsidR="0019187E" w:rsidRPr="005924D9" w:rsidRDefault="00247C5D" w:rsidP="009F5807">
      <w:pPr>
        <w:spacing w:after="0" w:line="480" w:lineRule="auto"/>
        <w:jc w:val="both"/>
        <w:rPr>
          <w:rFonts w:ascii="Arial" w:hAnsi="Arial"/>
          <w:sz w:val="26"/>
          <w:szCs w:val="24"/>
        </w:rPr>
      </w:pPr>
      <w:r w:rsidRPr="005924D9">
        <w:rPr>
          <w:rFonts w:ascii="Arial" w:hAnsi="Arial"/>
          <w:sz w:val="26"/>
          <w:szCs w:val="24"/>
        </w:rPr>
        <w:t xml:space="preserve"> </w:t>
      </w:r>
      <w:r w:rsidR="0019187E" w:rsidRPr="005924D9">
        <w:rPr>
          <w:rFonts w:ascii="Arial" w:hAnsi="Arial"/>
          <w:sz w:val="26"/>
          <w:szCs w:val="24"/>
        </w:rPr>
        <w:t xml:space="preserve">Finally, a total number of 120 students were randomly selected from the four </w:t>
      </w:r>
      <w:r w:rsidR="00A609EE" w:rsidRPr="005924D9">
        <w:rPr>
          <w:rFonts w:ascii="Arial" w:hAnsi="Arial"/>
          <w:sz w:val="26"/>
          <w:szCs w:val="24"/>
        </w:rPr>
        <w:t xml:space="preserve">(4) </w:t>
      </w:r>
      <w:r w:rsidR="0019187E" w:rsidRPr="005924D9">
        <w:rPr>
          <w:rFonts w:ascii="Arial" w:hAnsi="Arial"/>
          <w:sz w:val="26"/>
          <w:szCs w:val="24"/>
        </w:rPr>
        <w:t>sampled schools. This was done</w:t>
      </w:r>
      <w:r w:rsidR="004543D4" w:rsidRPr="005924D9">
        <w:rPr>
          <w:rFonts w:ascii="Arial" w:hAnsi="Arial"/>
          <w:sz w:val="26"/>
          <w:szCs w:val="24"/>
        </w:rPr>
        <w:t xml:space="preserve"> through a simple random sampling technique. T</w:t>
      </w:r>
      <w:r w:rsidR="00AF5D09" w:rsidRPr="005924D9">
        <w:rPr>
          <w:rFonts w:ascii="Arial" w:hAnsi="Arial"/>
          <w:sz w:val="26"/>
          <w:szCs w:val="24"/>
        </w:rPr>
        <w:t>hirty</w:t>
      </w:r>
      <w:r w:rsidR="004543D4" w:rsidRPr="005924D9">
        <w:rPr>
          <w:rFonts w:ascii="Arial" w:hAnsi="Arial"/>
          <w:sz w:val="26"/>
          <w:szCs w:val="24"/>
        </w:rPr>
        <w:t xml:space="preserve"> (</w:t>
      </w:r>
      <w:r w:rsidR="00AF5D09" w:rsidRPr="005924D9">
        <w:rPr>
          <w:rFonts w:ascii="Arial" w:hAnsi="Arial"/>
          <w:sz w:val="26"/>
          <w:szCs w:val="24"/>
        </w:rPr>
        <w:t>3</w:t>
      </w:r>
      <w:r w:rsidR="004543D4" w:rsidRPr="005924D9">
        <w:rPr>
          <w:rFonts w:ascii="Arial" w:hAnsi="Arial"/>
          <w:sz w:val="26"/>
          <w:szCs w:val="24"/>
        </w:rPr>
        <w:t xml:space="preserve">0) students were </w:t>
      </w:r>
      <w:r w:rsidR="00CA5A74" w:rsidRPr="005924D9">
        <w:rPr>
          <w:rFonts w:ascii="Arial" w:hAnsi="Arial"/>
          <w:sz w:val="26"/>
          <w:szCs w:val="24"/>
        </w:rPr>
        <w:t>sampled</w:t>
      </w:r>
      <w:r w:rsidR="004543D4" w:rsidRPr="005924D9">
        <w:rPr>
          <w:rFonts w:ascii="Arial" w:hAnsi="Arial"/>
          <w:sz w:val="26"/>
          <w:szCs w:val="24"/>
        </w:rPr>
        <w:t xml:space="preserve"> from SSIII classes from the selected schools. Numbers were written on piece</w:t>
      </w:r>
      <w:r w:rsidR="00CA5A74" w:rsidRPr="005924D9">
        <w:rPr>
          <w:rFonts w:ascii="Arial" w:hAnsi="Arial"/>
          <w:sz w:val="26"/>
          <w:szCs w:val="24"/>
        </w:rPr>
        <w:t>s</w:t>
      </w:r>
      <w:r w:rsidR="004543D4" w:rsidRPr="005924D9">
        <w:rPr>
          <w:rFonts w:ascii="Arial" w:hAnsi="Arial"/>
          <w:sz w:val="26"/>
          <w:szCs w:val="24"/>
        </w:rPr>
        <w:t xml:space="preserve"> of paper, folded and put in a container</w:t>
      </w:r>
      <w:r w:rsidR="007F5819" w:rsidRPr="005924D9">
        <w:rPr>
          <w:rFonts w:ascii="Arial" w:hAnsi="Arial"/>
          <w:sz w:val="26"/>
          <w:szCs w:val="24"/>
        </w:rPr>
        <w:t>,</w:t>
      </w:r>
      <w:r w:rsidR="004543D4" w:rsidRPr="005924D9">
        <w:rPr>
          <w:rFonts w:ascii="Arial" w:hAnsi="Arial"/>
          <w:sz w:val="26"/>
          <w:szCs w:val="24"/>
        </w:rPr>
        <w:t xml:space="preserve"> </w:t>
      </w:r>
      <w:r w:rsidR="007F5819" w:rsidRPr="005924D9">
        <w:rPr>
          <w:rFonts w:ascii="Arial" w:hAnsi="Arial"/>
          <w:sz w:val="26"/>
          <w:szCs w:val="24"/>
        </w:rPr>
        <w:t>t</w:t>
      </w:r>
      <w:r w:rsidR="004543D4" w:rsidRPr="005924D9">
        <w:rPr>
          <w:rFonts w:ascii="Arial" w:hAnsi="Arial"/>
          <w:sz w:val="26"/>
          <w:szCs w:val="24"/>
        </w:rPr>
        <w:t xml:space="preserve">he </w:t>
      </w:r>
      <w:r w:rsidR="00CA5A74" w:rsidRPr="005924D9">
        <w:rPr>
          <w:rFonts w:ascii="Arial" w:hAnsi="Arial"/>
          <w:sz w:val="26"/>
          <w:szCs w:val="24"/>
        </w:rPr>
        <w:t xml:space="preserve">pieces of </w:t>
      </w:r>
      <w:r w:rsidR="004543D4" w:rsidRPr="005924D9">
        <w:rPr>
          <w:rFonts w:ascii="Arial" w:hAnsi="Arial"/>
          <w:sz w:val="26"/>
          <w:szCs w:val="24"/>
        </w:rPr>
        <w:t>paper were mixed up and randomly picked by students from differen</w:t>
      </w:r>
      <w:r w:rsidR="00CA5A74" w:rsidRPr="005924D9">
        <w:rPr>
          <w:rFonts w:ascii="Arial" w:hAnsi="Arial"/>
          <w:sz w:val="26"/>
          <w:szCs w:val="24"/>
        </w:rPr>
        <w:t>t</w:t>
      </w:r>
      <w:r w:rsidR="004543D4" w:rsidRPr="005924D9">
        <w:rPr>
          <w:rFonts w:ascii="Arial" w:hAnsi="Arial"/>
          <w:sz w:val="26"/>
          <w:szCs w:val="24"/>
        </w:rPr>
        <w:t xml:space="preserve"> classes. </w:t>
      </w:r>
      <w:r w:rsidR="00CA5A74" w:rsidRPr="005924D9">
        <w:rPr>
          <w:rFonts w:ascii="Arial" w:hAnsi="Arial"/>
          <w:sz w:val="26"/>
          <w:szCs w:val="24"/>
        </w:rPr>
        <w:t xml:space="preserve">Cognizance </w:t>
      </w:r>
      <w:r w:rsidR="004543D4" w:rsidRPr="005924D9">
        <w:rPr>
          <w:rFonts w:ascii="Arial" w:hAnsi="Arial"/>
          <w:sz w:val="26"/>
          <w:szCs w:val="24"/>
        </w:rPr>
        <w:t>was taken of students</w:t>
      </w:r>
      <w:r w:rsidR="007F5819" w:rsidRPr="005924D9">
        <w:rPr>
          <w:rFonts w:ascii="Arial" w:hAnsi="Arial"/>
          <w:sz w:val="26"/>
          <w:szCs w:val="24"/>
        </w:rPr>
        <w:t>’</w:t>
      </w:r>
      <w:r w:rsidR="004543D4" w:rsidRPr="005924D9">
        <w:rPr>
          <w:rFonts w:ascii="Arial" w:hAnsi="Arial"/>
          <w:sz w:val="26"/>
          <w:szCs w:val="24"/>
        </w:rPr>
        <w:t xml:space="preserve"> gender, school type and school location.</w:t>
      </w:r>
    </w:p>
    <w:p w:rsidR="00A724AF" w:rsidRPr="005924D9" w:rsidRDefault="00921752" w:rsidP="009F5807">
      <w:pPr>
        <w:spacing w:after="0" w:line="480" w:lineRule="auto"/>
        <w:ind w:firstLine="720"/>
        <w:jc w:val="both"/>
        <w:rPr>
          <w:rFonts w:ascii="Arial" w:hAnsi="Arial"/>
          <w:sz w:val="26"/>
          <w:szCs w:val="24"/>
        </w:rPr>
      </w:pPr>
      <w:r w:rsidRPr="005924D9">
        <w:rPr>
          <w:rFonts w:ascii="Arial" w:hAnsi="Arial"/>
          <w:sz w:val="26"/>
          <w:szCs w:val="24"/>
        </w:rPr>
        <w:t>The table below shows the four (4) selected senior secondary schools in Ilorin South Local Government</w:t>
      </w:r>
      <w:r w:rsidR="00A724AF" w:rsidRPr="005924D9">
        <w:rPr>
          <w:rFonts w:ascii="Arial" w:hAnsi="Arial"/>
          <w:sz w:val="26"/>
          <w:szCs w:val="24"/>
        </w:rPr>
        <w:t xml:space="preserve"> Area of Kwara </w:t>
      </w:r>
      <w:r w:rsidR="00BD31E3" w:rsidRPr="005924D9">
        <w:rPr>
          <w:rFonts w:ascii="Arial" w:hAnsi="Arial"/>
          <w:sz w:val="26"/>
          <w:szCs w:val="24"/>
        </w:rPr>
        <w:t xml:space="preserve">State </w:t>
      </w:r>
      <w:r w:rsidR="00A724AF" w:rsidRPr="005924D9">
        <w:rPr>
          <w:rFonts w:ascii="Arial" w:hAnsi="Arial"/>
          <w:sz w:val="26"/>
          <w:szCs w:val="24"/>
        </w:rPr>
        <w:t xml:space="preserve">based on rural and urban </w:t>
      </w:r>
      <w:r w:rsidR="00CA5A74" w:rsidRPr="005924D9">
        <w:rPr>
          <w:rFonts w:ascii="Arial" w:hAnsi="Arial"/>
          <w:sz w:val="26"/>
          <w:szCs w:val="24"/>
        </w:rPr>
        <w:t xml:space="preserve">locations and </w:t>
      </w:r>
      <w:r w:rsidR="00A724AF" w:rsidRPr="005924D9">
        <w:rPr>
          <w:rFonts w:ascii="Arial" w:hAnsi="Arial"/>
          <w:sz w:val="26"/>
          <w:szCs w:val="24"/>
        </w:rPr>
        <w:t>public and private school</w:t>
      </w:r>
      <w:r w:rsidR="00CA5A74" w:rsidRPr="005924D9">
        <w:rPr>
          <w:rFonts w:ascii="Arial" w:hAnsi="Arial"/>
          <w:sz w:val="26"/>
          <w:szCs w:val="24"/>
        </w:rPr>
        <w:t xml:space="preserve"> types</w:t>
      </w:r>
      <w:r w:rsidR="00A724AF" w:rsidRPr="005924D9">
        <w:rPr>
          <w:rFonts w:ascii="Arial" w:hAnsi="Arial"/>
          <w:sz w:val="26"/>
          <w:szCs w:val="24"/>
        </w:rPr>
        <w:t>.</w:t>
      </w:r>
    </w:p>
    <w:p w:rsidR="00E968AC" w:rsidRPr="005924D9" w:rsidRDefault="00E968AC" w:rsidP="009F5807">
      <w:pPr>
        <w:spacing w:after="0" w:line="480" w:lineRule="auto"/>
        <w:jc w:val="both"/>
        <w:rPr>
          <w:rFonts w:ascii="Arial" w:hAnsi="Arial"/>
          <w:b/>
          <w:sz w:val="26"/>
          <w:szCs w:val="24"/>
        </w:rPr>
      </w:pPr>
      <w:r w:rsidRPr="005924D9">
        <w:rPr>
          <w:rFonts w:ascii="Arial" w:hAnsi="Arial"/>
          <w:b/>
          <w:sz w:val="26"/>
          <w:szCs w:val="24"/>
        </w:rPr>
        <w:t>Table 1: Selected Senior Secondary Schools in Ilorin South Local Government Area of Kwara State</w:t>
      </w:r>
      <w:r w:rsidR="00D16E36" w:rsidRPr="005924D9">
        <w:rPr>
          <w:rFonts w:ascii="Arial" w:hAnsi="Arial"/>
          <w:b/>
          <w:sz w:val="26"/>
          <w:szCs w:val="24"/>
        </w:rPr>
        <w:t>.</w:t>
      </w:r>
      <w:r w:rsidRPr="005924D9">
        <w:rPr>
          <w:rFonts w:ascii="Arial" w:hAnsi="Arial"/>
          <w:b/>
          <w:sz w:val="26"/>
          <w:szCs w:val="24"/>
        </w:rPr>
        <w:t xml:space="preserve"> </w:t>
      </w:r>
    </w:p>
    <w:tbl>
      <w:tblPr>
        <w:tblStyle w:val="TableGrid"/>
        <w:tblW w:w="0" w:type="auto"/>
        <w:tblInd w:w="-162" w:type="dxa"/>
        <w:tblLook w:val="04A0" w:firstRow="1" w:lastRow="0" w:firstColumn="1" w:lastColumn="0" w:noHBand="0" w:noVBand="1"/>
      </w:tblPr>
      <w:tblGrid>
        <w:gridCol w:w="654"/>
        <w:gridCol w:w="3867"/>
        <w:gridCol w:w="1574"/>
        <w:gridCol w:w="1720"/>
        <w:gridCol w:w="915"/>
      </w:tblGrid>
      <w:tr w:rsidR="00A724AF" w:rsidRPr="005924D9" w:rsidTr="0081678D">
        <w:tc>
          <w:tcPr>
            <w:tcW w:w="656" w:type="dxa"/>
          </w:tcPr>
          <w:p w:rsidR="00A724AF" w:rsidRPr="005924D9" w:rsidRDefault="00A724AF" w:rsidP="004D066C">
            <w:pPr>
              <w:jc w:val="both"/>
              <w:rPr>
                <w:rFonts w:ascii="Arial" w:hAnsi="Arial"/>
                <w:b/>
                <w:sz w:val="26"/>
                <w:szCs w:val="24"/>
              </w:rPr>
            </w:pPr>
            <w:r w:rsidRPr="005924D9">
              <w:rPr>
                <w:rFonts w:ascii="Arial" w:hAnsi="Arial"/>
                <w:b/>
                <w:sz w:val="26"/>
                <w:szCs w:val="24"/>
              </w:rPr>
              <w:t>S/N</w:t>
            </w:r>
          </w:p>
        </w:tc>
        <w:tc>
          <w:tcPr>
            <w:tcW w:w="4834" w:type="dxa"/>
          </w:tcPr>
          <w:p w:rsidR="00A724AF" w:rsidRPr="005924D9" w:rsidRDefault="00A724AF" w:rsidP="004D066C">
            <w:pPr>
              <w:jc w:val="both"/>
              <w:rPr>
                <w:rFonts w:ascii="Arial" w:hAnsi="Arial"/>
                <w:b/>
                <w:sz w:val="26"/>
                <w:szCs w:val="24"/>
              </w:rPr>
            </w:pPr>
            <w:r w:rsidRPr="005924D9">
              <w:rPr>
                <w:rFonts w:ascii="Arial" w:hAnsi="Arial"/>
                <w:b/>
                <w:sz w:val="26"/>
                <w:szCs w:val="24"/>
              </w:rPr>
              <w:t xml:space="preserve">NAME OF SCHOOL </w:t>
            </w:r>
          </w:p>
        </w:tc>
        <w:tc>
          <w:tcPr>
            <w:tcW w:w="1440" w:type="dxa"/>
          </w:tcPr>
          <w:p w:rsidR="00A724AF" w:rsidRPr="005924D9" w:rsidRDefault="00A724AF" w:rsidP="004D066C">
            <w:pPr>
              <w:jc w:val="both"/>
              <w:rPr>
                <w:rFonts w:ascii="Arial" w:hAnsi="Arial"/>
                <w:b/>
                <w:sz w:val="26"/>
                <w:szCs w:val="24"/>
              </w:rPr>
            </w:pPr>
            <w:r w:rsidRPr="005924D9">
              <w:rPr>
                <w:rFonts w:ascii="Arial" w:hAnsi="Arial"/>
                <w:b/>
                <w:sz w:val="26"/>
                <w:szCs w:val="24"/>
              </w:rPr>
              <w:t xml:space="preserve">LOCATION </w:t>
            </w:r>
          </w:p>
        </w:tc>
        <w:tc>
          <w:tcPr>
            <w:tcW w:w="1891" w:type="dxa"/>
          </w:tcPr>
          <w:p w:rsidR="00A724AF" w:rsidRPr="005924D9" w:rsidRDefault="00A724AF" w:rsidP="004D066C">
            <w:pPr>
              <w:jc w:val="both"/>
              <w:rPr>
                <w:rFonts w:ascii="Arial" w:hAnsi="Arial"/>
                <w:b/>
                <w:sz w:val="26"/>
                <w:szCs w:val="24"/>
              </w:rPr>
            </w:pPr>
            <w:r w:rsidRPr="005924D9">
              <w:rPr>
                <w:rFonts w:ascii="Arial" w:hAnsi="Arial"/>
                <w:b/>
                <w:sz w:val="26"/>
                <w:szCs w:val="24"/>
              </w:rPr>
              <w:t xml:space="preserve">SCHOOL TYPE </w:t>
            </w:r>
          </w:p>
        </w:tc>
        <w:tc>
          <w:tcPr>
            <w:tcW w:w="917" w:type="dxa"/>
          </w:tcPr>
          <w:p w:rsidR="00A724AF" w:rsidRPr="005924D9" w:rsidRDefault="00A724AF" w:rsidP="004D066C">
            <w:pPr>
              <w:jc w:val="both"/>
              <w:rPr>
                <w:rFonts w:ascii="Arial" w:hAnsi="Arial"/>
                <w:b/>
                <w:sz w:val="26"/>
                <w:szCs w:val="24"/>
              </w:rPr>
            </w:pPr>
            <w:r w:rsidRPr="005924D9">
              <w:rPr>
                <w:rFonts w:ascii="Arial" w:hAnsi="Arial"/>
                <w:b/>
                <w:sz w:val="26"/>
                <w:szCs w:val="24"/>
              </w:rPr>
              <w:t>SEX</w:t>
            </w:r>
          </w:p>
        </w:tc>
      </w:tr>
      <w:tr w:rsidR="00A724AF" w:rsidRPr="005924D9" w:rsidTr="0081678D">
        <w:tc>
          <w:tcPr>
            <w:tcW w:w="656" w:type="dxa"/>
          </w:tcPr>
          <w:p w:rsidR="00A724AF" w:rsidRPr="005924D9" w:rsidRDefault="00A724AF" w:rsidP="004D066C">
            <w:pPr>
              <w:jc w:val="both"/>
              <w:rPr>
                <w:rFonts w:ascii="Arial" w:hAnsi="Arial"/>
                <w:sz w:val="26"/>
                <w:szCs w:val="24"/>
              </w:rPr>
            </w:pPr>
            <w:r w:rsidRPr="005924D9">
              <w:rPr>
                <w:rFonts w:ascii="Arial" w:hAnsi="Arial"/>
                <w:sz w:val="26"/>
                <w:szCs w:val="24"/>
              </w:rPr>
              <w:t>1.</w:t>
            </w:r>
          </w:p>
        </w:tc>
        <w:tc>
          <w:tcPr>
            <w:tcW w:w="4834" w:type="dxa"/>
          </w:tcPr>
          <w:p w:rsidR="00A724AF" w:rsidRPr="005924D9" w:rsidRDefault="00A724AF" w:rsidP="004D066C">
            <w:pPr>
              <w:jc w:val="both"/>
              <w:rPr>
                <w:rFonts w:ascii="Arial" w:hAnsi="Arial"/>
                <w:sz w:val="26"/>
                <w:szCs w:val="24"/>
              </w:rPr>
            </w:pPr>
            <w:r w:rsidRPr="005924D9">
              <w:rPr>
                <w:rFonts w:ascii="Arial" w:hAnsi="Arial"/>
                <w:sz w:val="26"/>
                <w:szCs w:val="24"/>
              </w:rPr>
              <w:t>Taoheed Secondary School</w:t>
            </w:r>
            <w:r w:rsidR="003668AA" w:rsidRPr="005924D9">
              <w:rPr>
                <w:rFonts w:ascii="Arial" w:hAnsi="Arial"/>
                <w:sz w:val="26"/>
                <w:szCs w:val="24"/>
              </w:rPr>
              <w:t xml:space="preserve">, Ilorin </w:t>
            </w:r>
          </w:p>
        </w:tc>
        <w:tc>
          <w:tcPr>
            <w:tcW w:w="1440" w:type="dxa"/>
          </w:tcPr>
          <w:p w:rsidR="00A724AF" w:rsidRPr="005924D9" w:rsidRDefault="00A724AF" w:rsidP="004D066C">
            <w:pPr>
              <w:jc w:val="both"/>
              <w:rPr>
                <w:rFonts w:ascii="Arial" w:hAnsi="Arial"/>
                <w:sz w:val="26"/>
                <w:szCs w:val="24"/>
              </w:rPr>
            </w:pPr>
            <w:r w:rsidRPr="005924D9">
              <w:rPr>
                <w:rFonts w:ascii="Arial" w:hAnsi="Arial"/>
                <w:sz w:val="26"/>
                <w:szCs w:val="24"/>
              </w:rPr>
              <w:t xml:space="preserve">Rural </w:t>
            </w:r>
          </w:p>
        </w:tc>
        <w:tc>
          <w:tcPr>
            <w:tcW w:w="1891" w:type="dxa"/>
          </w:tcPr>
          <w:p w:rsidR="00A724AF" w:rsidRPr="005924D9" w:rsidRDefault="00A724AF" w:rsidP="004D066C">
            <w:pPr>
              <w:jc w:val="both"/>
              <w:rPr>
                <w:rFonts w:ascii="Arial" w:hAnsi="Arial"/>
                <w:sz w:val="26"/>
                <w:szCs w:val="24"/>
              </w:rPr>
            </w:pPr>
            <w:r w:rsidRPr="005924D9">
              <w:rPr>
                <w:rFonts w:ascii="Arial" w:hAnsi="Arial"/>
                <w:sz w:val="26"/>
                <w:szCs w:val="24"/>
              </w:rPr>
              <w:t xml:space="preserve">Public </w:t>
            </w:r>
          </w:p>
        </w:tc>
        <w:tc>
          <w:tcPr>
            <w:tcW w:w="917" w:type="dxa"/>
          </w:tcPr>
          <w:p w:rsidR="00A724AF" w:rsidRPr="005924D9" w:rsidRDefault="00A724AF" w:rsidP="004D066C">
            <w:pPr>
              <w:jc w:val="both"/>
              <w:rPr>
                <w:rFonts w:ascii="Arial" w:hAnsi="Arial"/>
                <w:sz w:val="26"/>
                <w:szCs w:val="24"/>
              </w:rPr>
            </w:pPr>
            <w:r w:rsidRPr="005924D9">
              <w:rPr>
                <w:rFonts w:ascii="Arial" w:hAnsi="Arial"/>
                <w:sz w:val="26"/>
                <w:szCs w:val="24"/>
              </w:rPr>
              <w:t>Mixed</w:t>
            </w:r>
          </w:p>
        </w:tc>
      </w:tr>
      <w:tr w:rsidR="00A724AF" w:rsidRPr="005924D9" w:rsidTr="0081678D">
        <w:tc>
          <w:tcPr>
            <w:tcW w:w="656" w:type="dxa"/>
          </w:tcPr>
          <w:p w:rsidR="00A724AF" w:rsidRPr="005924D9" w:rsidRDefault="00A724AF" w:rsidP="004D066C">
            <w:pPr>
              <w:jc w:val="both"/>
              <w:rPr>
                <w:rFonts w:ascii="Arial" w:hAnsi="Arial"/>
                <w:sz w:val="26"/>
                <w:szCs w:val="24"/>
              </w:rPr>
            </w:pPr>
            <w:r w:rsidRPr="005924D9">
              <w:rPr>
                <w:rFonts w:ascii="Arial" w:hAnsi="Arial"/>
                <w:sz w:val="26"/>
                <w:szCs w:val="24"/>
              </w:rPr>
              <w:t>2.</w:t>
            </w:r>
          </w:p>
        </w:tc>
        <w:tc>
          <w:tcPr>
            <w:tcW w:w="4834" w:type="dxa"/>
          </w:tcPr>
          <w:p w:rsidR="00A724AF" w:rsidRPr="005924D9" w:rsidRDefault="00A724AF" w:rsidP="004D066C">
            <w:pPr>
              <w:jc w:val="both"/>
              <w:rPr>
                <w:rFonts w:ascii="Arial" w:hAnsi="Arial"/>
                <w:sz w:val="26"/>
                <w:szCs w:val="24"/>
              </w:rPr>
            </w:pPr>
            <w:r w:rsidRPr="005924D9">
              <w:rPr>
                <w:rFonts w:ascii="Arial" w:hAnsi="Arial"/>
                <w:sz w:val="26"/>
                <w:szCs w:val="24"/>
              </w:rPr>
              <w:t>United Secondary School</w:t>
            </w:r>
            <w:r w:rsidR="003668AA" w:rsidRPr="005924D9">
              <w:rPr>
                <w:rFonts w:ascii="Arial" w:hAnsi="Arial"/>
                <w:sz w:val="26"/>
                <w:szCs w:val="24"/>
              </w:rPr>
              <w:t>, Ilorin</w:t>
            </w:r>
            <w:r w:rsidRPr="005924D9">
              <w:rPr>
                <w:rFonts w:ascii="Arial" w:hAnsi="Arial"/>
                <w:sz w:val="26"/>
                <w:szCs w:val="24"/>
              </w:rPr>
              <w:t xml:space="preserve"> </w:t>
            </w:r>
          </w:p>
        </w:tc>
        <w:tc>
          <w:tcPr>
            <w:tcW w:w="1440" w:type="dxa"/>
          </w:tcPr>
          <w:p w:rsidR="00A724AF" w:rsidRPr="005924D9" w:rsidRDefault="00A724AF" w:rsidP="004D066C">
            <w:pPr>
              <w:jc w:val="both"/>
              <w:rPr>
                <w:rFonts w:ascii="Arial" w:hAnsi="Arial"/>
                <w:sz w:val="26"/>
                <w:szCs w:val="24"/>
              </w:rPr>
            </w:pPr>
            <w:r w:rsidRPr="005924D9">
              <w:rPr>
                <w:rFonts w:ascii="Arial" w:hAnsi="Arial"/>
                <w:sz w:val="26"/>
                <w:szCs w:val="24"/>
              </w:rPr>
              <w:t>Urban</w:t>
            </w:r>
          </w:p>
        </w:tc>
        <w:tc>
          <w:tcPr>
            <w:tcW w:w="1891" w:type="dxa"/>
          </w:tcPr>
          <w:p w:rsidR="00A724AF" w:rsidRPr="005924D9" w:rsidRDefault="00A724AF" w:rsidP="004D066C">
            <w:pPr>
              <w:jc w:val="both"/>
              <w:rPr>
                <w:rFonts w:ascii="Arial" w:hAnsi="Arial"/>
                <w:sz w:val="26"/>
                <w:szCs w:val="24"/>
              </w:rPr>
            </w:pPr>
            <w:r w:rsidRPr="005924D9">
              <w:rPr>
                <w:rFonts w:ascii="Arial" w:hAnsi="Arial"/>
                <w:sz w:val="26"/>
                <w:szCs w:val="24"/>
              </w:rPr>
              <w:t xml:space="preserve">Public </w:t>
            </w:r>
          </w:p>
        </w:tc>
        <w:tc>
          <w:tcPr>
            <w:tcW w:w="917" w:type="dxa"/>
          </w:tcPr>
          <w:p w:rsidR="00A724AF" w:rsidRPr="005924D9" w:rsidRDefault="00A724AF" w:rsidP="004D066C">
            <w:pPr>
              <w:jc w:val="both"/>
              <w:rPr>
                <w:rFonts w:ascii="Arial" w:hAnsi="Arial"/>
                <w:sz w:val="26"/>
                <w:szCs w:val="24"/>
              </w:rPr>
            </w:pPr>
            <w:r w:rsidRPr="005924D9">
              <w:rPr>
                <w:rFonts w:ascii="Arial" w:hAnsi="Arial"/>
                <w:sz w:val="26"/>
                <w:szCs w:val="24"/>
              </w:rPr>
              <w:t>Mixed</w:t>
            </w:r>
          </w:p>
        </w:tc>
      </w:tr>
      <w:tr w:rsidR="00A724AF" w:rsidRPr="005924D9" w:rsidTr="0081678D">
        <w:tc>
          <w:tcPr>
            <w:tcW w:w="656" w:type="dxa"/>
          </w:tcPr>
          <w:p w:rsidR="00A724AF" w:rsidRPr="005924D9" w:rsidRDefault="00A724AF" w:rsidP="004D066C">
            <w:pPr>
              <w:jc w:val="both"/>
              <w:rPr>
                <w:rFonts w:ascii="Arial" w:hAnsi="Arial"/>
                <w:sz w:val="26"/>
                <w:szCs w:val="24"/>
              </w:rPr>
            </w:pPr>
            <w:r w:rsidRPr="005924D9">
              <w:rPr>
                <w:rFonts w:ascii="Arial" w:hAnsi="Arial"/>
                <w:sz w:val="26"/>
                <w:szCs w:val="24"/>
              </w:rPr>
              <w:t>3.</w:t>
            </w:r>
          </w:p>
        </w:tc>
        <w:tc>
          <w:tcPr>
            <w:tcW w:w="4834" w:type="dxa"/>
          </w:tcPr>
          <w:p w:rsidR="00A724AF" w:rsidRPr="005924D9" w:rsidRDefault="00A724AF" w:rsidP="004D066C">
            <w:pPr>
              <w:jc w:val="both"/>
              <w:rPr>
                <w:rFonts w:ascii="Arial" w:hAnsi="Arial"/>
                <w:sz w:val="26"/>
                <w:szCs w:val="24"/>
              </w:rPr>
            </w:pPr>
            <w:r w:rsidRPr="005924D9">
              <w:rPr>
                <w:rFonts w:ascii="Arial" w:hAnsi="Arial"/>
                <w:sz w:val="26"/>
                <w:szCs w:val="24"/>
              </w:rPr>
              <w:t>International Arts and Science</w:t>
            </w:r>
            <w:r w:rsidR="003668AA" w:rsidRPr="005924D9">
              <w:rPr>
                <w:rFonts w:ascii="Arial" w:hAnsi="Arial"/>
                <w:sz w:val="26"/>
                <w:szCs w:val="24"/>
              </w:rPr>
              <w:t>,</w:t>
            </w:r>
            <w:r w:rsidR="00BD31E3" w:rsidRPr="005924D9">
              <w:rPr>
                <w:rFonts w:ascii="Arial" w:hAnsi="Arial"/>
                <w:sz w:val="26"/>
                <w:szCs w:val="24"/>
              </w:rPr>
              <w:t xml:space="preserve"> Academy </w:t>
            </w:r>
            <w:r w:rsidR="003668AA" w:rsidRPr="005924D9">
              <w:rPr>
                <w:rFonts w:ascii="Arial" w:hAnsi="Arial"/>
                <w:sz w:val="26"/>
                <w:szCs w:val="24"/>
              </w:rPr>
              <w:t xml:space="preserve"> Agbabiaka</w:t>
            </w:r>
          </w:p>
        </w:tc>
        <w:tc>
          <w:tcPr>
            <w:tcW w:w="1440" w:type="dxa"/>
          </w:tcPr>
          <w:p w:rsidR="00A724AF" w:rsidRPr="005924D9" w:rsidRDefault="00A724AF" w:rsidP="004D066C">
            <w:pPr>
              <w:jc w:val="both"/>
              <w:rPr>
                <w:rFonts w:ascii="Arial" w:hAnsi="Arial"/>
                <w:sz w:val="26"/>
                <w:szCs w:val="24"/>
              </w:rPr>
            </w:pPr>
            <w:r w:rsidRPr="005924D9">
              <w:rPr>
                <w:rFonts w:ascii="Arial" w:hAnsi="Arial"/>
                <w:sz w:val="26"/>
                <w:szCs w:val="24"/>
              </w:rPr>
              <w:t>Rural</w:t>
            </w:r>
          </w:p>
        </w:tc>
        <w:tc>
          <w:tcPr>
            <w:tcW w:w="1891" w:type="dxa"/>
          </w:tcPr>
          <w:p w:rsidR="00A724AF" w:rsidRPr="005924D9" w:rsidRDefault="00A724AF" w:rsidP="004D066C">
            <w:pPr>
              <w:jc w:val="both"/>
              <w:rPr>
                <w:rFonts w:ascii="Arial" w:hAnsi="Arial"/>
                <w:sz w:val="26"/>
                <w:szCs w:val="24"/>
              </w:rPr>
            </w:pPr>
            <w:r w:rsidRPr="005924D9">
              <w:rPr>
                <w:rFonts w:ascii="Arial" w:hAnsi="Arial"/>
                <w:sz w:val="26"/>
                <w:szCs w:val="24"/>
              </w:rPr>
              <w:t>Private</w:t>
            </w:r>
          </w:p>
        </w:tc>
        <w:tc>
          <w:tcPr>
            <w:tcW w:w="917" w:type="dxa"/>
          </w:tcPr>
          <w:p w:rsidR="00A724AF" w:rsidRPr="005924D9" w:rsidRDefault="00A724AF" w:rsidP="004D066C">
            <w:pPr>
              <w:jc w:val="both"/>
              <w:rPr>
                <w:rFonts w:ascii="Arial" w:hAnsi="Arial"/>
                <w:sz w:val="26"/>
                <w:szCs w:val="24"/>
              </w:rPr>
            </w:pPr>
            <w:r w:rsidRPr="005924D9">
              <w:rPr>
                <w:rFonts w:ascii="Arial" w:hAnsi="Arial"/>
                <w:sz w:val="26"/>
                <w:szCs w:val="24"/>
              </w:rPr>
              <w:t>Mixed</w:t>
            </w:r>
          </w:p>
        </w:tc>
      </w:tr>
      <w:tr w:rsidR="00A724AF" w:rsidRPr="005924D9" w:rsidTr="0081678D">
        <w:tc>
          <w:tcPr>
            <w:tcW w:w="656" w:type="dxa"/>
          </w:tcPr>
          <w:p w:rsidR="00A724AF" w:rsidRPr="005924D9" w:rsidRDefault="00A724AF" w:rsidP="004D066C">
            <w:pPr>
              <w:jc w:val="both"/>
              <w:rPr>
                <w:rFonts w:ascii="Arial" w:hAnsi="Arial"/>
                <w:sz w:val="26"/>
                <w:szCs w:val="24"/>
              </w:rPr>
            </w:pPr>
            <w:r w:rsidRPr="005924D9">
              <w:rPr>
                <w:rFonts w:ascii="Arial" w:hAnsi="Arial"/>
                <w:sz w:val="26"/>
                <w:szCs w:val="24"/>
              </w:rPr>
              <w:t>4.</w:t>
            </w:r>
          </w:p>
        </w:tc>
        <w:tc>
          <w:tcPr>
            <w:tcW w:w="4834" w:type="dxa"/>
          </w:tcPr>
          <w:p w:rsidR="00A724AF" w:rsidRPr="005924D9" w:rsidRDefault="00A724AF" w:rsidP="004D066C">
            <w:pPr>
              <w:jc w:val="both"/>
              <w:rPr>
                <w:rFonts w:ascii="Arial" w:hAnsi="Arial"/>
                <w:sz w:val="26"/>
                <w:szCs w:val="24"/>
              </w:rPr>
            </w:pPr>
            <w:r w:rsidRPr="005924D9">
              <w:rPr>
                <w:rFonts w:ascii="Arial" w:hAnsi="Arial"/>
                <w:sz w:val="26"/>
                <w:szCs w:val="24"/>
              </w:rPr>
              <w:t>Emmanuel Baptist College</w:t>
            </w:r>
            <w:r w:rsidR="003668AA" w:rsidRPr="005924D9">
              <w:rPr>
                <w:rFonts w:ascii="Arial" w:hAnsi="Arial"/>
                <w:sz w:val="26"/>
                <w:szCs w:val="24"/>
              </w:rPr>
              <w:t>,</w:t>
            </w:r>
            <w:r w:rsidR="0081678D" w:rsidRPr="005924D9">
              <w:rPr>
                <w:rFonts w:ascii="Arial" w:hAnsi="Arial"/>
                <w:sz w:val="26"/>
                <w:szCs w:val="24"/>
              </w:rPr>
              <w:t xml:space="preserve"> Tanke</w:t>
            </w:r>
          </w:p>
        </w:tc>
        <w:tc>
          <w:tcPr>
            <w:tcW w:w="1440" w:type="dxa"/>
          </w:tcPr>
          <w:p w:rsidR="00A724AF" w:rsidRPr="005924D9" w:rsidRDefault="00A724AF" w:rsidP="004D066C">
            <w:pPr>
              <w:jc w:val="both"/>
              <w:rPr>
                <w:rFonts w:ascii="Arial" w:hAnsi="Arial"/>
                <w:sz w:val="26"/>
                <w:szCs w:val="24"/>
              </w:rPr>
            </w:pPr>
            <w:r w:rsidRPr="005924D9">
              <w:rPr>
                <w:rFonts w:ascii="Arial" w:hAnsi="Arial"/>
                <w:sz w:val="26"/>
                <w:szCs w:val="24"/>
              </w:rPr>
              <w:t xml:space="preserve">Urban </w:t>
            </w:r>
          </w:p>
        </w:tc>
        <w:tc>
          <w:tcPr>
            <w:tcW w:w="1891" w:type="dxa"/>
          </w:tcPr>
          <w:p w:rsidR="00A724AF" w:rsidRPr="005924D9" w:rsidRDefault="00A724AF" w:rsidP="004D066C">
            <w:pPr>
              <w:jc w:val="both"/>
              <w:rPr>
                <w:rFonts w:ascii="Arial" w:hAnsi="Arial"/>
                <w:sz w:val="26"/>
                <w:szCs w:val="24"/>
              </w:rPr>
            </w:pPr>
            <w:r w:rsidRPr="005924D9">
              <w:rPr>
                <w:rFonts w:ascii="Arial" w:hAnsi="Arial"/>
                <w:sz w:val="26"/>
                <w:szCs w:val="24"/>
              </w:rPr>
              <w:t xml:space="preserve">Private </w:t>
            </w:r>
          </w:p>
        </w:tc>
        <w:tc>
          <w:tcPr>
            <w:tcW w:w="917" w:type="dxa"/>
          </w:tcPr>
          <w:p w:rsidR="00A724AF" w:rsidRPr="005924D9" w:rsidRDefault="00A724AF" w:rsidP="004D066C">
            <w:pPr>
              <w:jc w:val="both"/>
              <w:rPr>
                <w:rFonts w:ascii="Arial" w:hAnsi="Arial"/>
                <w:sz w:val="26"/>
                <w:szCs w:val="24"/>
              </w:rPr>
            </w:pPr>
            <w:r w:rsidRPr="005924D9">
              <w:rPr>
                <w:rFonts w:ascii="Arial" w:hAnsi="Arial"/>
                <w:sz w:val="26"/>
                <w:szCs w:val="24"/>
              </w:rPr>
              <w:t>Mixed</w:t>
            </w:r>
          </w:p>
        </w:tc>
      </w:tr>
    </w:tbl>
    <w:p w:rsidR="0081678D" w:rsidRPr="005924D9" w:rsidRDefault="0081678D" w:rsidP="005924D9">
      <w:pPr>
        <w:spacing w:after="0" w:line="360" w:lineRule="auto"/>
        <w:jc w:val="both"/>
        <w:rPr>
          <w:rFonts w:ascii="Arial" w:hAnsi="Arial"/>
          <w:b/>
          <w:sz w:val="26"/>
          <w:szCs w:val="24"/>
        </w:rPr>
      </w:pPr>
    </w:p>
    <w:p w:rsidR="004543D4" w:rsidRPr="005924D9" w:rsidRDefault="004543D4" w:rsidP="009F5807">
      <w:pPr>
        <w:spacing w:after="0" w:line="480" w:lineRule="auto"/>
        <w:jc w:val="both"/>
        <w:rPr>
          <w:rFonts w:ascii="Arial" w:hAnsi="Arial"/>
          <w:b/>
          <w:sz w:val="26"/>
          <w:szCs w:val="24"/>
        </w:rPr>
      </w:pPr>
      <w:r w:rsidRPr="005924D9">
        <w:rPr>
          <w:rFonts w:ascii="Arial" w:hAnsi="Arial"/>
          <w:b/>
          <w:sz w:val="26"/>
          <w:szCs w:val="24"/>
        </w:rPr>
        <w:t>Instrumentation</w:t>
      </w:r>
    </w:p>
    <w:p w:rsidR="004543D4" w:rsidRPr="005924D9" w:rsidRDefault="004543D4"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 xml:space="preserve">The instrument used in this study was a </w:t>
      </w:r>
      <w:r w:rsidR="00040642" w:rsidRPr="005924D9">
        <w:rPr>
          <w:rFonts w:ascii="Arial" w:hAnsi="Arial"/>
          <w:sz w:val="26"/>
          <w:szCs w:val="24"/>
        </w:rPr>
        <w:t>written test</w:t>
      </w:r>
      <w:r w:rsidRPr="005924D9">
        <w:rPr>
          <w:rFonts w:ascii="Arial" w:hAnsi="Arial"/>
          <w:sz w:val="26"/>
          <w:szCs w:val="24"/>
        </w:rPr>
        <w:t xml:space="preserve"> divided into three sections</w:t>
      </w:r>
      <w:r w:rsidR="00CA5A74" w:rsidRPr="005924D9">
        <w:rPr>
          <w:rFonts w:ascii="Arial" w:hAnsi="Arial"/>
          <w:sz w:val="26"/>
          <w:szCs w:val="24"/>
        </w:rPr>
        <w:t>:</w:t>
      </w:r>
      <w:r w:rsidRPr="005924D9">
        <w:rPr>
          <w:rFonts w:ascii="Arial" w:hAnsi="Arial"/>
          <w:sz w:val="26"/>
          <w:szCs w:val="24"/>
        </w:rPr>
        <w:t xml:space="preserve"> ‘A’, ‘B’ and ‘C’</w:t>
      </w:r>
      <w:r w:rsidR="00040642" w:rsidRPr="005924D9">
        <w:rPr>
          <w:rFonts w:ascii="Arial" w:hAnsi="Arial"/>
          <w:sz w:val="26"/>
          <w:szCs w:val="24"/>
        </w:rPr>
        <w:t>.</w:t>
      </w:r>
      <w:r w:rsidRPr="005924D9">
        <w:rPr>
          <w:rFonts w:ascii="Arial" w:hAnsi="Arial"/>
          <w:sz w:val="26"/>
          <w:szCs w:val="24"/>
        </w:rPr>
        <w:t xml:space="preserve"> </w:t>
      </w:r>
      <w:r w:rsidR="00705AA4" w:rsidRPr="005924D9">
        <w:rPr>
          <w:rFonts w:ascii="Arial" w:hAnsi="Arial"/>
          <w:sz w:val="26"/>
          <w:szCs w:val="24"/>
        </w:rPr>
        <w:t xml:space="preserve">The </w:t>
      </w:r>
      <w:r w:rsidR="00CA5A74" w:rsidRPr="005924D9">
        <w:rPr>
          <w:rFonts w:ascii="Arial" w:hAnsi="Arial"/>
          <w:sz w:val="26"/>
          <w:szCs w:val="24"/>
        </w:rPr>
        <w:t>i</w:t>
      </w:r>
      <w:r w:rsidR="00040642" w:rsidRPr="005924D9">
        <w:rPr>
          <w:rFonts w:ascii="Arial" w:hAnsi="Arial"/>
          <w:sz w:val="26"/>
          <w:szCs w:val="24"/>
        </w:rPr>
        <w:t xml:space="preserve">tems </w:t>
      </w:r>
      <w:r w:rsidR="00CA5A74" w:rsidRPr="005924D9">
        <w:rPr>
          <w:rFonts w:ascii="Arial" w:hAnsi="Arial"/>
          <w:sz w:val="26"/>
          <w:szCs w:val="24"/>
        </w:rPr>
        <w:t>i</w:t>
      </w:r>
      <w:r w:rsidRPr="005924D9">
        <w:rPr>
          <w:rFonts w:ascii="Arial" w:hAnsi="Arial"/>
          <w:sz w:val="26"/>
          <w:szCs w:val="24"/>
        </w:rPr>
        <w:t>n section ‘A’ elicit information on person</w:t>
      </w:r>
      <w:r w:rsidR="00CA5A74" w:rsidRPr="005924D9">
        <w:rPr>
          <w:rFonts w:ascii="Arial" w:hAnsi="Arial"/>
          <w:sz w:val="26"/>
          <w:szCs w:val="24"/>
        </w:rPr>
        <w:t>al</w:t>
      </w:r>
      <w:r w:rsidRPr="005924D9">
        <w:rPr>
          <w:rFonts w:ascii="Arial" w:hAnsi="Arial"/>
          <w:sz w:val="26"/>
          <w:szCs w:val="24"/>
        </w:rPr>
        <w:t xml:space="preserve"> data of the </w:t>
      </w:r>
      <w:r w:rsidR="00CA5A74" w:rsidRPr="005924D9">
        <w:rPr>
          <w:rFonts w:ascii="Arial" w:hAnsi="Arial"/>
          <w:sz w:val="26"/>
          <w:szCs w:val="24"/>
        </w:rPr>
        <w:t>respondents:</w:t>
      </w:r>
      <w:r w:rsidRPr="005924D9">
        <w:rPr>
          <w:rFonts w:ascii="Arial" w:hAnsi="Arial"/>
          <w:sz w:val="26"/>
          <w:szCs w:val="24"/>
        </w:rPr>
        <w:t xml:space="preserve"> name of school, school type (public or private), school location (rural or urban) and gender. Section ‘B’ consist</w:t>
      </w:r>
      <w:r w:rsidR="00705AA4" w:rsidRPr="005924D9">
        <w:rPr>
          <w:rFonts w:ascii="Arial" w:hAnsi="Arial"/>
          <w:sz w:val="26"/>
          <w:szCs w:val="24"/>
        </w:rPr>
        <w:t>ed</w:t>
      </w:r>
      <w:r w:rsidRPr="005924D9">
        <w:rPr>
          <w:rFonts w:ascii="Arial" w:hAnsi="Arial"/>
          <w:sz w:val="26"/>
          <w:szCs w:val="24"/>
        </w:rPr>
        <w:t xml:space="preserve"> </w:t>
      </w:r>
      <w:r w:rsidR="00705AA4" w:rsidRPr="005924D9">
        <w:rPr>
          <w:rFonts w:ascii="Arial" w:hAnsi="Arial"/>
          <w:sz w:val="26"/>
          <w:szCs w:val="24"/>
        </w:rPr>
        <w:t xml:space="preserve">a </w:t>
      </w:r>
      <w:r w:rsidR="00BD31E3" w:rsidRPr="005924D9">
        <w:rPr>
          <w:rFonts w:ascii="Arial" w:hAnsi="Arial"/>
          <w:sz w:val="26"/>
          <w:szCs w:val="24"/>
        </w:rPr>
        <w:t>10</w:t>
      </w:r>
      <w:r w:rsidRPr="005924D9">
        <w:rPr>
          <w:rFonts w:ascii="Arial" w:hAnsi="Arial"/>
          <w:sz w:val="26"/>
          <w:szCs w:val="24"/>
        </w:rPr>
        <w:t xml:space="preserve"> item open ended test</w:t>
      </w:r>
      <w:r w:rsidR="00040642" w:rsidRPr="005924D9">
        <w:rPr>
          <w:rFonts w:ascii="Arial" w:hAnsi="Arial"/>
          <w:sz w:val="26"/>
          <w:szCs w:val="24"/>
        </w:rPr>
        <w:t xml:space="preserve"> to elicit responses based on the use of English tenses</w:t>
      </w:r>
      <w:r w:rsidR="00CA5A74" w:rsidRPr="005924D9">
        <w:rPr>
          <w:rFonts w:ascii="Arial" w:hAnsi="Arial"/>
          <w:sz w:val="26"/>
          <w:szCs w:val="24"/>
        </w:rPr>
        <w:t>.</w:t>
      </w:r>
      <w:r w:rsidRPr="005924D9">
        <w:rPr>
          <w:rFonts w:ascii="Arial" w:hAnsi="Arial"/>
          <w:sz w:val="26"/>
          <w:szCs w:val="24"/>
        </w:rPr>
        <w:t xml:space="preserve"> </w:t>
      </w:r>
      <w:r w:rsidR="00CA5A74" w:rsidRPr="005924D9">
        <w:rPr>
          <w:rFonts w:ascii="Arial" w:hAnsi="Arial"/>
          <w:sz w:val="26"/>
          <w:szCs w:val="24"/>
        </w:rPr>
        <w:t xml:space="preserve">Section </w:t>
      </w:r>
      <w:r w:rsidRPr="005924D9">
        <w:rPr>
          <w:rFonts w:ascii="Arial" w:hAnsi="Arial"/>
          <w:sz w:val="26"/>
          <w:szCs w:val="24"/>
        </w:rPr>
        <w:t xml:space="preserve">‘C’ was a </w:t>
      </w:r>
      <w:r w:rsidR="00040642" w:rsidRPr="005924D9">
        <w:rPr>
          <w:rFonts w:ascii="Arial" w:hAnsi="Arial"/>
          <w:sz w:val="26"/>
          <w:szCs w:val="24"/>
        </w:rPr>
        <w:t>2</w:t>
      </w:r>
      <w:r w:rsidRPr="005924D9">
        <w:rPr>
          <w:rFonts w:ascii="Arial" w:hAnsi="Arial"/>
          <w:sz w:val="26"/>
          <w:szCs w:val="24"/>
        </w:rPr>
        <w:t>0 item closed ended test</w:t>
      </w:r>
      <w:r w:rsidR="00040642" w:rsidRPr="005924D9">
        <w:rPr>
          <w:rFonts w:ascii="Arial" w:hAnsi="Arial"/>
          <w:sz w:val="26"/>
          <w:szCs w:val="24"/>
        </w:rPr>
        <w:t xml:space="preserve"> with </w:t>
      </w:r>
      <w:r w:rsidR="00CA5A74" w:rsidRPr="005924D9">
        <w:rPr>
          <w:rFonts w:ascii="Arial" w:hAnsi="Arial"/>
          <w:sz w:val="26"/>
          <w:szCs w:val="24"/>
        </w:rPr>
        <w:t xml:space="preserve">four </w:t>
      </w:r>
      <w:r w:rsidR="00040642" w:rsidRPr="005924D9">
        <w:rPr>
          <w:rFonts w:ascii="Arial" w:hAnsi="Arial"/>
          <w:sz w:val="26"/>
          <w:szCs w:val="24"/>
        </w:rPr>
        <w:t>options</w:t>
      </w:r>
      <w:r w:rsidR="00CA5A74" w:rsidRPr="005924D9">
        <w:rPr>
          <w:rFonts w:ascii="Arial" w:hAnsi="Arial"/>
          <w:sz w:val="26"/>
          <w:szCs w:val="24"/>
        </w:rPr>
        <w:t xml:space="preserve"> listed </w:t>
      </w:r>
      <w:r w:rsidR="00040642" w:rsidRPr="005924D9">
        <w:rPr>
          <w:rFonts w:ascii="Arial" w:hAnsi="Arial"/>
          <w:sz w:val="26"/>
          <w:szCs w:val="24"/>
        </w:rPr>
        <w:t>from a to</w:t>
      </w:r>
      <w:r w:rsidR="00CA5A74" w:rsidRPr="005924D9">
        <w:rPr>
          <w:rFonts w:ascii="Arial" w:hAnsi="Arial"/>
          <w:sz w:val="26"/>
          <w:szCs w:val="24"/>
        </w:rPr>
        <w:t xml:space="preserve"> d.</w:t>
      </w:r>
      <w:r w:rsidR="00040642" w:rsidRPr="005924D9">
        <w:rPr>
          <w:rFonts w:ascii="Arial" w:hAnsi="Arial"/>
          <w:sz w:val="26"/>
          <w:szCs w:val="24"/>
        </w:rPr>
        <w:t xml:space="preserve"> </w:t>
      </w:r>
      <w:r w:rsidR="00CA5A74" w:rsidRPr="005924D9">
        <w:rPr>
          <w:rFonts w:ascii="Arial" w:hAnsi="Arial"/>
          <w:sz w:val="26"/>
          <w:szCs w:val="24"/>
        </w:rPr>
        <w:t xml:space="preserve">The test was </w:t>
      </w:r>
      <w:r w:rsidRPr="005924D9">
        <w:rPr>
          <w:rFonts w:ascii="Arial" w:hAnsi="Arial"/>
          <w:sz w:val="26"/>
          <w:szCs w:val="24"/>
        </w:rPr>
        <w:t>constructed to test students</w:t>
      </w:r>
      <w:r w:rsidR="007F5819" w:rsidRPr="005924D9">
        <w:rPr>
          <w:rFonts w:ascii="Arial" w:hAnsi="Arial"/>
          <w:sz w:val="26"/>
          <w:szCs w:val="24"/>
        </w:rPr>
        <w:t>’</w:t>
      </w:r>
      <w:r w:rsidRPr="005924D9">
        <w:rPr>
          <w:rFonts w:ascii="Arial" w:hAnsi="Arial"/>
          <w:sz w:val="26"/>
          <w:szCs w:val="24"/>
        </w:rPr>
        <w:t xml:space="preserve"> performance </w:t>
      </w:r>
      <w:r w:rsidR="00040642" w:rsidRPr="005924D9">
        <w:rPr>
          <w:rFonts w:ascii="Arial" w:hAnsi="Arial"/>
          <w:sz w:val="26"/>
          <w:szCs w:val="24"/>
        </w:rPr>
        <w:t>i</w:t>
      </w:r>
      <w:r w:rsidRPr="005924D9">
        <w:rPr>
          <w:rFonts w:ascii="Arial" w:hAnsi="Arial"/>
          <w:sz w:val="26"/>
          <w:szCs w:val="24"/>
        </w:rPr>
        <w:t>n</w:t>
      </w:r>
      <w:r w:rsidR="00040642" w:rsidRPr="005924D9">
        <w:rPr>
          <w:rFonts w:ascii="Arial" w:hAnsi="Arial"/>
          <w:sz w:val="26"/>
          <w:szCs w:val="24"/>
        </w:rPr>
        <w:t xml:space="preserve"> the use </w:t>
      </w:r>
      <w:r w:rsidRPr="005924D9">
        <w:rPr>
          <w:rFonts w:ascii="Arial" w:hAnsi="Arial"/>
          <w:sz w:val="26"/>
          <w:szCs w:val="24"/>
        </w:rPr>
        <w:t xml:space="preserve"> English tenses.</w:t>
      </w:r>
    </w:p>
    <w:p w:rsidR="004543D4" w:rsidRPr="005924D9" w:rsidRDefault="004543D4" w:rsidP="009F5807">
      <w:pPr>
        <w:spacing w:after="0" w:line="480" w:lineRule="auto"/>
        <w:ind w:firstLine="720"/>
        <w:jc w:val="both"/>
        <w:rPr>
          <w:rFonts w:ascii="Arial" w:hAnsi="Arial"/>
          <w:sz w:val="26"/>
          <w:szCs w:val="24"/>
        </w:rPr>
      </w:pPr>
      <w:r w:rsidRPr="005924D9">
        <w:rPr>
          <w:rFonts w:ascii="Arial" w:hAnsi="Arial"/>
          <w:sz w:val="26"/>
          <w:szCs w:val="24"/>
        </w:rPr>
        <w:t>To ascertain the validity of the instrument</w:t>
      </w:r>
      <w:r w:rsidR="006C71A6" w:rsidRPr="005924D9">
        <w:rPr>
          <w:rFonts w:ascii="Arial" w:hAnsi="Arial"/>
          <w:sz w:val="26"/>
          <w:szCs w:val="24"/>
        </w:rPr>
        <w:t>,</w:t>
      </w:r>
      <w:r w:rsidRPr="005924D9">
        <w:rPr>
          <w:rFonts w:ascii="Arial" w:hAnsi="Arial"/>
          <w:sz w:val="26"/>
          <w:szCs w:val="24"/>
        </w:rPr>
        <w:t xml:space="preserve"> </w:t>
      </w:r>
      <w:r w:rsidR="00EC0D38" w:rsidRPr="005924D9">
        <w:rPr>
          <w:rFonts w:ascii="Arial" w:hAnsi="Arial"/>
          <w:sz w:val="26"/>
          <w:szCs w:val="24"/>
        </w:rPr>
        <w:t>items were drafted and given to expe</w:t>
      </w:r>
      <w:r w:rsidR="007F5819" w:rsidRPr="005924D9">
        <w:rPr>
          <w:rFonts w:ascii="Arial" w:hAnsi="Arial"/>
          <w:sz w:val="26"/>
          <w:szCs w:val="24"/>
        </w:rPr>
        <w:t>r</w:t>
      </w:r>
      <w:r w:rsidR="00EC0D38" w:rsidRPr="005924D9">
        <w:rPr>
          <w:rFonts w:ascii="Arial" w:hAnsi="Arial"/>
          <w:sz w:val="26"/>
          <w:szCs w:val="24"/>
        </w:rPr>
        <w:t>t</w:t>
      </w:r>
      <w:r w:rsidR="00CA5A74" w:rsidRPr="005924D9">
        <w:rPr>
          <w:rFonts w:ascii="Arial" w:hAnsi="Arial"/>
          <w:sz w:val="26"/>
          <w:szCs w:val="24"/>
        </w:rPr>
        <w:t>s</w:t>
      </w:r>
      <w:r w:rsidR="00EC0D38" w:rsidRPr="005924D9">
        <w:rPr>
          <w:rFonts w:ascii="Arial" w:hAnsi="Arial"/>
          <w:sz w:val="26"/>
          <w:szCs w:val="24"/>
        </w:rPr>
        <w:t xml:space="preserve"> of English for expertise advice and then using the adv</w:t>
      </w:r>
      <w:r w:rsidR="007F5819" w:rsidRPr="005924D9">
        <w:rPr>
          <w:rFonts w:ascii="Arial" w:hAnsi="Arial"/>
          <w:sz w:val="26"/>
          <w:szCs w:val="24"/>
        </w:rPr>
        <w:t>ic</w:t>
      </w:r>
      <w:r w:rsidR="00EC0D38" w:rsidRPr="005924D9">
        <w:rPr>
          <w:rFonts w:ascii="Arial" w:hAnsi="Arial"/>
          <w:sz w:val="26"/>
          <w:szCs w:val="24"/>
        </w:rPr>
        <w:t>e</w:t>
      </w:r>
      <w:r w:rsidR="007F5819" w:rsidRPr="005924D9">
        <w:rPr>
          <w:rFonts w:ascii="Arial" w:hAnsi="Arial"/>
          <w:sz w:val="26"/>
          <w:szCs w:val="24"/>
        </w:rPr>
        <w:t>,</w:t>
      </w:r>
      <w:r w:rsidR="00EC0D38" w:rsidRPr="005924D9">
        <w:rPr>
          <w:rFonts w:ascii="Arial" w:hAnsi="Arial"/>
          <w:sz w:val="26"/>
          <w:szCs w:val="24"/>
        </w:rPr>
        <w:t xml:space="preserve"> the researcher drafted another copy </w:t>
      </w:r>
      <w:r w:rsidR="007F5819" w:rsidRPr="005924D9">
        <w:rPr>
          <w:rFonts w:ascii="Arial" w:hAnsi="Arial"/>
          <w:sz w:val="26"/>
          <w:szCs w:val="24"/>
        </w:rPr>
        <w:t xml:space="preserve">which was </w:t>
      </w:r>
      <w:r w:rsidR="00EC0D38" w:rsidRPr="005924D9">
        <w:rPr>
          <w:rFonts w:ascii="Arial" w:hAnsi="Arial"/>
          <w:sz w:val="26"/>
          <w:szCs w:val="24"/>
        </w:rPr>
        <w:t xml:space="preserve">prepared </w:t>
      </w:r>
      <w:r w:rsidR="007F5819" w:rsidRPr="005924D9">
        <w:rPr>
          <w:rFonts w:ascii="Arial" w:hAnsi="Arial"/>
          <w:sz w:val="26"/>
          <w:szCs w:val="24"/>
        </w:rPr>
        <w:t xml:space="preserve">and presented </w:t>
      </w:r>
      <w:r w:rsidR="00AF5D09" w:rsidRPr="005924D9">
        <w:rPr>
          <w:rFonts w:ascii="Arial" w:hAnsi="Arial"/>
          <w:sz w:val="26"/>
          <w:szCs w:val="24"/>
        </w:rPr>
        <w:t>to</w:t>
      </w:r>
      <w:r w:rsidR="00EC0D38" w:rsidRPr="005924D9">
        <w:rPr>
          <w:rFonts w:ascii="Arial" w:hAnsi="Arial"/>
          <w:sz w:val="26"/>
          <w:szCs w:val="24"/>
        </w:rPr>
        <w:t xml:space="preserve"> </w:t>
      </w:r>
      <w:r w:rsidR="007F5819" w:rsidRPr="005924D9">
        <w:rPr>
          <w:rFonts w:ascii="Arial" w:hAnsi="Arial"/>
          <w:sz w:val="26"/>
          <w:szCs w:val="24"/>
        </w:rPr>
        <w:t>the supervisor for comment</w:t>
      </w:r>
      <w:r w:rsidR="00CA5A74" w:rsidRPr="005924D9">
        <w:rPr>
          <w:rFonts w:ascii="Arial" w:hAnsi="Arial"/>
          <w:sz w:val="26"/>
          <w:szCs w:val="24"/>
        </w:rPr>
        <w:t>s</w:t>
      </w:r>
      <w:r w:rsidR="007F5819" w:rsidRPr="005924D9">
        <w:rPr>
          <w:rFonts w:ascii="Arial" w:hAnsi="Arial"/>
          <w:sz w:val="26"/>
          <w:szCs w:val="24"/>
        </w:rPr>
        <w:t xml:space="preserve"> and</w:t>
      </w:r>
      <w:r w:rsidR="00CA5A74" w:rsidRPr="005924D9">
        <w:rPr>
          <w:rFonts w:ascii="Arial" w:hAnsi="Arial"/>
          <w:sz w:val="26"/>
          <w:szCs w:val="24"/>
        </w:rPr>
        <w:t xml:space="preserve"> further modification before </w:t>
      </w:r>
      <w:r w:rsidR="00EC0D38" w:rsidRPr="005924D9">
        <w:rPr>
          <w:rFonts w:ascii="Arial" w:hAnsi="Arial"/>
          <w:sz w:val="26"/>
          <w:szCs w:val="24"/>
        </w:rPr>
        <w:t>approval.</w:t>
      </w:r>
    </w:p>
    <w:p w:rsidR="00EC0D38" w:rsidRPr="005924D9" w:rsidRDefault="00AF5D09" w:rsidP="009F5807">
      <w:pPr>
        <w:spacing w:after="0" w:line="480" w:lineRule="auto"/>
        <w:ind w:firstLine="720"/>
        <w:jc w:val="both"/>
        <w:rPr>
          <w:rFonts w:ascii="Arial" w:hAnsi="Arial"/>
          <w:sz w:val="26"/>
          <w:szCs w:val="24"/>
        </w:rPr>
      </w:pPr>
      <w:r w:rsidRPr="005924D9">
        <w:rPr>
          <w:rFonts w:ascii="Arial" w:hAnsi="Arial"/>
          <w:sz w:val="26"/>
          <w:szCs w:val="24"/>
        </w:rPr>
        <w:t xml:space="preserve">The reliability of the instrument was used to measure the level of consistency of the written test through test-retest method. Thus the validated written test was administered to students (not in the sample schools) twice on two different occasions with an interval of two weeks. The </w:t>
      </w:r>
      <w:r w:rsidR="008005C7" w:rsidRPr="005924D9">
        <w:rPr>
          <w:rFonts w:ascii="Arial" w:hAnsi="Arial"/>
          <w:sz w:val="26"/>
          <w:szCs w:val="24"/>
        </w:rPr>
        <w:t>two scores were correlated using the Pearson r.</w:t>
      </w:r>
    </w:p>
    <w:p w:rsidR="003106CC" w:rsidRPr="005924D9" w:rsidRDefault="003106CC" w:rsidP="009F5807">
      <w:pPr>
        <w:spacing w:after="0" w:line="480" w:lineRule="auto"/>
        <w:jc w:val="both"/>
        <w:rPr>
          <w:rFonts w:ascii="Arial" w:hAnsi="Arial"/>
          <w:b/>
          <w:sz w:val="26"/>
          <w:szCs w:val="24"/>
        </w:rPr>
      </w:pPr>
      <w:r w:rsidRPr="005924D9">
        <w:rPr>
          <w:rFonts w:ascii="Arial" w:hAnsi="Arial"/>
          <w:b/>
          <w:sz w:val="26"/>
          <w:szCs w:val="24"/>
        </w:rPr>
        <w:t xml:space="preserve">Procedure for </w:t>
      </w:r>
      <w:r w:rsidR="00705AA4" w:rsidRPr="005924D9">
        <w:rPr>
          <w:rFonts w:ascii="Arial" w:hAnsi="Arial"/>
          <w:b/>
          <w:sz w:val="26"/>
          <w:szCs w:val="24"/>
        </w:rPr>
        <w:t>Data Collection</w:t>
      </w:r>
      <w:r w:rsidRPr="005924D9">
        <w:rPr>
          <w:rFonts w:ascii="Arial" w:hAnsi="Arial"/>
          <w:b/>
          <w:sz w:val="26"/>
          <w:szCs w:val="24"/>
        </w:rPr>
        <w:t>.</w:t>
      </w:r>
    </w:p>
    <w:p w:rsidR="003106CC" w:rsidRDefault="003106CC"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 xml:space="preserve">The researcher visited the </w:t>
      </w:r>
      <w:r w:rsidR="00CA5A74" w:rsidRPr="005924D9">
        <w:rPr>
          <w:rFonts w:ascii="Arial" w:hAnsi="Arial"/>
          <w:sz w:val="26"/>
          <w:szCs w:val="24"/>
        </w:rPr>
        <w:t xml:space="preserve">sampled </w:t>
      </w:r>
      <w:r w:rsidRPr="005924D9">
        <w:rPr>
          <w:rFonts w:ascii="Arial" w:hAnsi="Arial"/>
          <w:sz w:val="26"/>
          <w:szCs w:val="24"/>
        </w:rPr>
        <w:t xml:space="preserve">schools to seek permission </w:t>
      </w:r>
      <w:r w:rsidR="009D4B41" w:rsidRPr="005924D9">
        <w:rPr>
          <w:rFonts w:ascii="Arial" w:hAnsi="Arial"/>
          <w:sz w:val="26"/>
          <w:szCs w:val="24"/>
        </w:rPr>
        <w:t>from the school authorit</w:t>
      </w:r>
      <w:r w:rsidR="008005C7" w:rsidRPr="005924D9">
        <w:rPr>
          <w:rFonts w:ascii="Arial" w:hAnsi="Arial"/>
          <w:sz w:val="26"/>
          <w:szCs w:val="24"/>
        </w:rPr>
        <w:t>ies</w:t>
      </w:r>
      <w:r w:rsidR="009D4B41" w:rsidRPr="005924D9">
        <w:rPr>
          <w:rFonts w:ascii="Arial" w:hAnsi="Arial"/>
          <w:sz w:val="26"/>
          <w:szCs w:val="24"/>
        </w:rPr>
        <w:t xml:space="preserve"> and the subject teachers. The dat</w:t>
      </w:r>
      <w:r w:rsidR="006C71A6" w:rsidRPr="005924D9">
        <w:rPr>
          <w:rFonts w:ascii="Arial" w:hAnsi="Arial"/>
          <w:sz w:val="26"/>
          <w:szCs w:val="24"/>
        </w:rPr>
        <w:t>e</w:t>
      </w:r>
      <w:r w:rsidR="009D4B41" w:rsidRPr="005924D9">
        <w:rPr>
          <w:rFonts w:ascii="Arial" w:hAnsi="Arial"/>
          <w:sz w:val="26"/>
          <w:szCs w:val="24"/>
        </w:rPr>
        <w:t xml:space="preserve"> and time for the test were agreed upon by the researcher and the school subject teachers. The essence of the test was explained to the students by the researcher and instruction</w:t>
      </w:r>
      <w:r w:rsidR="006C71A6" w:rsidRPr="005924D9">
        <w:rPr>
          <w:rFonts w:ascii="Arial" w:hAnsi="Arial"/>
          <w:sz w:val="26"/>
          <w:szCs w:val="24"/>
        </w:rPr>
        <w:t>s</w:t>
      </w:r>
      <w:r w:rsidR="009D4B41" w:rsidRPr="005924D9">
        <w:rPr>
          <w:rFonts w:ascii="Arial" w:hAnsi="Arial"/>
          <w:sz w:val="26"/>
          <w:szCs w:val="24"/>
        </w:rPr>
        <w:t xml:space="preserve"> were given to remove all forms of ambiguity. At the end of the test, </w:t>
      </w:r>
      <w:r w:rsidR="00CA5A74" w:rsidRPr="005924D9">
        <w:rPr>
          <w:rFonts w:ascii="Arial" w:hAnsi="Arial"/>
          <w:sz w:val="26"/>
          <w:szCs w:val="24"/>
        </w:rPr>
        <w:t xml:space="preserve">the answer </w:t>
      </w:r>
      <w:r w:rsidR="009D4B41" w:rsidRPr="005924D9">
        <w:rPr>
          <w:rFonts w:ascii="Arial" w:hAnsi="Arial"/>
          <w:sz w:val="26"/>
          <w:szCs w:val="24"/>
        </w:rPr>
        <w:t>script</w:t>
      </w:r>
      <w:r w:rsidR="00CA5A74" w:rsidRPr="005924D9">
        <w:rPr>
          <w:rFonts w:ascii="Arial" w:hAnsi="Arial"/>
          <w:sz w:val="26"/>
          <w:szCs w:val="24"/>
        </w:rPr>
        <w:t>s</w:t>
      </w:r>
      <w:r w:rsidR="009D4B41" w:rsidRPr="005924D9">
        <w:rPr>
          <w:rFonts w:ascii="Arial" w:hAnsi="Arial"/>
          <w:sz w:val="26"/>
          <w:szCs w:val="24"/>
        </w:rPr>
        <w:t xml:space="preserve"> were collected by the researcher for analysis</w:t>
      </w:r>
      <w:r w:rsidR="00CA5A74" w:rsidRPr="005924D9">
        <w:rPr>
          <w:rFonts w:ascii="Arial" w:hAnsi="Arial"/>
          <w:sz w:val="26"/>
          <w:szCs w:val="24"/>
        </w:rPr>
        <w:t>.</w:t>
      </w:r>
      <w:r w:rsidR="009D4B41" w:rsidRPr="005924D9">
        <w:rPr>
          <w:rFonts w:ascii="Arial" w:hAnsi="Arial"/>
          <w:sz w:val="26"/>
          <w:szCs w:val="24"/>
        </w:rPr>
        <w:t xml:space="preserve"> </w:t>
      </w:r>
    </w:p>
    <w:p w:rsidR="009D4B41" w:rsidRPr="005924D9" w:rsidRDefault="006C71A6" w:rsidP="009F5807">
      <w:pPr>
        <w:spacing w:after="0" w:line="480" w:lineRule="auto"/>
        <w:jc w:val="both"/>
        <w:rPr>
          <w:rFonts w:ascii="Arial" w:hAnsi="Arial"/>
          <w:b/>
          <w:sz w:val="26"/>
          <w:szCs w:val="24"/>
        </w:rPr>
      </w:pPr>
      <w:r w:rsidRPr="005924D9">
        <w:rPr>
          <w:rFonts w:ascii="Arial" w:hAnsi="Arial"/>
          <w:b/>
          <w:sz w:val="26"/>
          <w:szCs w:val="24"/>
        </w:rPr>
        <w:t>Data Analysis Technique</w:t>
      </w:r>
    </w:p>
    <w:p w:rsidR="009D4B41" w:rsidRPr="005924D9" w:rsidRDefault="009D4B41" w:rsidP="009F5807">
      <w:pPr>
        <w:spacing w:after="0" w:line="480" w:lineRule="auto"/>
        <w:jc w:val="both"/>
        <w:rPr>
          <w:rFonts w:ascii="Arial" w:hAnsi="Arial"/>
          <w:b/>
          <w:sz w:val="26"/>
          <w:szCs w:val="24"/>
        </w:rPr>
      </w:pPr>
      <w:r w:rsidRPr="005924D9">
        <w:rPr>
          <w:rFonts w:ascii="Arial" w:hAnsi="Arial"/>
          <w:b/>
          <w:sz w:val="26"/>
          <w:szCs w:val="24"/>
        </w:rPr>
        <w:tab/>
      </w:r>
      <w:r w:rsidR="00CA5A74" w:rsidRPr="005924D9">
        <w:rPr>
          <w:rFonts w:ascii="Arial" w:hAnsi="Arial"/>
          <w:sz w:val="26"/>
          <w:szCs w:val="24"/>
        </w:rPr>
        <w:t>The research</w:t>
      </w:r>
      <w:r w:rsidR="00705AA4" w:rsidRPr="005924D9">
        <w:rPr>
          <w:rFonts w:ascii="Arial" w:hAnsi="Arial"/>
          <w:sz w:val="26"/>
          <w:szCs w:val="24"/>
        </w:rPr>
        <w:t xml:space="preserve"> questions</w:t>
      </w:r>
      <w:r w:rsidR="00CA5A74" w:rsidRPr="005924D9">
        <w:rPr>
          <w:rFonts w:ascii="Arial" w:hAnsi="Arial"/>
          <w:sz w:val="26"/>
          <w:szCs w:val="24"/>
        </w:rPr>
        <w:t xml:space="preserve"> were answered using frequency counts and percentage distributions.  Hypothesis 1, 2 and 3 were tested </w:t>
      </w:r>
      <w:r w:rsidR="009639E2" w:rsidRPr="005924D9">
        <w:rPr>
          <w:rFonts w:ascii="Arial" w:hAnsi="Arial"/>
          <w:sz w:val="26"/>
          <w:szCs w:val="24"/>
        </w:rPr>
        <w:t xml:space="preserve">at 0.05 level of significance </w:t>
      </w:r>
      <w:r w:rsidR="00CA5A74" w:rsidRPr="005924D9">
        <w:rPr>
          <w:rFonts w:ascii="Arial" w:hAnsi="Arial"/>
          <w:sz w:val="26"/>
          <w:szCs w:val="24"/>
        </w:rPr>
        <w:t>using the t-test statistic. The analysis of data is presented along with the results of data analysis i</w:t>
      </w:r>
      <w:r w:rsidR="00705AA4" w:rsidRPr="005924D9">
        <w:rPr>
          <w:rFonts w:ascii="Arial" w:hAnsi="Arial"/>
          <w:sz w:val="26"/>
          <w:szCs w:val="24"/>
        </w:rPr>
        <w:t>n</w:t>
      </w:r>
      <w:r w:rsidR="00CA5A74" w:rsidRPr="005924D9">
        <w:rPr>
          <w:rFonts w:ascii="Arial" w:hAnsi="Arial"/>
          <w:sz w:val="26"/>
          <w:szCs w:val="24"/>
        </w:rPr>
        <w:t xml:space="preserve"> chapter four</w:t>
      </w:r>
      <w:r w:rsidR="00705AA4" w:rsidRPr="005924D9">
        <w:rPr>
          <w:rFonts w:ascii="Arial" w:hAnsi="Arial"/>
          <w:sz w:val="26"/>
          <w:szCs w:val="24"/>
        </w:rPr>
        <w:t>.</w:t>
      </w:r>
    </w:p>
    <w:p w:rsidR="004D066C" w:rsidRDefault="004D066C" w:rsidP="009F5807">
      <w:pPr>
        <w:spacing w:line="480" w:lineRule="auto"/>
        <w:rPr>
          <w:rFonts w:ascii="Arial" w:hAnsi="Arial"/>
          <w:b/>
          <w:sz w:val="26"/>
          <w:szCs w:val="24"/>
        </w:rPr>
      </w:pPr>
      <w:r>
        <w:rPr>
          <w:rFonts w:ascii="Arial" w:hAnsi="Arial"/>
          <w:b/>
          <w:sz w:val="26"/>
          <w:szCs w:val="24"/>
        </w:rPr>
        <w:br w:type="page"/>
      </w:r>
    </w:p>
    <w:p w:rsidR="00CA5A74" w:rsidRPr="005924D9" w:rsidRDefault="00F217AD" w:rsidP="009F5807">
      <w:pPr>
        <w:spacing w:after="0" w:line="480" w:lineRule="auto"/>
        <w:jc w:val="center"/>
        <w:rPr>
          <w:rFonts w:ascii="Arial" w:hAnsi="Arial"/>
          <w:b/>
          <w:sz w:val="26"/>
          <w:szCs w:val="24"/>
        </w:rPr>
      </w:pPr>
      <w:r w:rsidRPr="005924D9">
        <w:rPr>
          <w:rFonts w:ascii="Arial" w:hAnsi="Arial"/>
          <w:b/>
          <w:sz w:val="26"/>
          <w:szCs w:val="24"/>
        </w:rPr>
        <w:t>CHAPTER FOUR</w:t>
      </w:r>
    </w:p>
    <w:p w:rsidR="00F217AD" w:rsidRPr="005924D9" w:rsidRDefault="00F217AD" w:rsidP="009F5807">
      <w:pPr>
        <w:spacing w:after="0" w:line="480" w:lineRule="auto"/>
        <w:jc w:val="center"/>
        <w:rPr>
          <w:rFonts w:ascii="Arial" w:hAnsi="Arial"/>
          <w:b/>
          <w:sz w:val="26"/>
          <w:szCs w:val="24"/>
        </w:rPr>
      </w:pPr>
      <w:r w:rsidRPr="005924D9">
        <w:rPr>
          <w:rFonts w:ascii="Arial" w:hAnsi="Arial"/>
          <w:b/>
          <w:sz w:val="26"/>
          <w:szCs w:val="24"/>
        </w:rPr>
        <w:t>DATA ANALYSIS AND RESULTS</w:t>
      </w:r>
    </w:p>
    <w:p w:rsidR="00D16F3C" w:rsidRPr="005924D9" w:rsidRDefault="00F217AD" w:rsidP="009F5807">
      <w:pPr>
        <w:spacing w:after="0" w:line="480" w:lineRule="auto"/>
        <w:ind w:firstLine="720"/>
        <w:jc w:val="both"/>
        <w:rPr>
          <w:rFonts w:ascii="Arial" w:hAnsi="Arial"/>
          <w:sz w:val="26"/>
          <w:szCs w:val="24"/>
        </w:rPr>
      </w:pPr>
      <w:r w:rsidRPr="005924D9">
        <w:rPr>
          <w:rFonts w:ascii="Arial" w:hAnsi="Arial"/>
          <w:sz w:val="26"/>
          <w:szCs w:val="24"/>
        </w:rPr>
        <w:t xml:space="preserve">In this chapter, the data collected for this study are </w:t>
      </w:r>
      <w:r w:rsidR="00D16F3C" w:rsidRPr="005924D9">
        <w:rPr>
          <w:rFonts w:ascii="Arial" w:hAnsi="Arial"/>
          <w:sz w:val="26"/>
          <w:szCs w:val="24"/>
        </w:rPr>
        <w:t>collated, analys</w:t>
      </w:r>
      <w:r w:rsidR="00E86938" w:rsidRPr="005924D9">
        <w:rPr>
          <w:rFonts w:ascii="Arial" w:hAnsi="Arial"/>
          <w:sz w:val="26"/>
          <w:szCs w:val="24"/>
        </w:rPr>
        <w:t>ed</w:t>
      </w:r>
      <w:r w:rsidR="00D16F3C" w:rsidRPr="005924D9">
        <w:rPr>
          <w:rFonts w:ascii="Arial" w:hAnsi="Arial"/>
          <w:sz w:val="26"/>
          <w:szCs w:val="24"/>
        </w:rPr>
        <w:t xml:space="preserve"> and interpreted. The analysis and interpretation have been g</w:t>
      </w:r>
      <w:r w:rsidR="00984C7D" w:rsidRPr="005924D9">
        <w:rPr>
          <w:rFonts w:ascii="Arial" w:hAnsi="Arial"/>
          <w:sz w:val="26"/>
          <w:szCs w:val="24"/>
        </w:rPr>
        <w:t>uid</w:t>
      </w:r>
      <w:r w:rsidR="00D16F3C" w:rsidRPr="005924D9">
        <w:rPr>
          <w:rFonts w:ascii="Arial" w:hAnsi="Arial"/>
          <w:sz w:val="26"/>
          <w:szCs w:val="24"/>
        </w:rPr>
        <w:t>ed by the research hypotheses.</w:t>
      </w:r>
    </w:p>
    <w:p w:rsidR="00F217AD" w:rsidRPr="005924D9" w:rsidRDefault="00F217AD" w:rsidP="009F5807">
      <w:pPr>
        <w:spacing w:after="0" w:line="480" w:lineRule="auto"/>
        <w:jc w:val="both"/>
        <w:rPr>
          <w:rFonts w:ascii="Arial" w:hAnsi="Arial"/>
          <w:b/>
          <w:sz w:val="26"/>
          <w:szCs w:val="24"/>
        </w:rPr>
      </w:pPr>
      <w:r w:rsidRPr="005924D9">
        <w:rPr>
          <w:rFonts w:ascii="Arial" w:hAnsi="Arial"/>
          <w:b/>
          <w:sz w:val="26"/>
          <w:szCs w:val="24"/>
        </w:rPr>
        <w:t>Demographic Data of Respondents</w:t>
      </w:r>
    </w:p>
    <w:p w:rsidR="00D16F3C" w:rsidRPr="005924D9" w:rsidRDefault="00D16F3C" w:rsidP="009F5807">
      <w:pPr>
        <w:spacing w:after="0" w:line="480" w:lineRule="auto"/>
        <w:jc w:val="both"/>
        <w:rPr>
          <w:rFonts w:ascii="Arial" w:hAnsi="Arial"/>
          <w:sz w:val="26"/>
          <w:szCs w:val="24"/>
        </w:rPr>
      </w:pPr>
      <w:r w:rsidRPr="005924D9">
        <w:rPr>
          <w:rFonts w:ascii="Arial" w:hAnsi="Arial"/>
          <w:sz w:val="26"/>
          <w:szCs w:val="24"/>
        </w:rPr>
        <w:tab/>
        <w:t>This section deals with the personal characteristic</w:t>
      </w:r>
      <w:r w:rsidR="00816556" w:rsidRPr="005924D9">
        <w:rPr>
          <w:rFonts w:ascii="Arial" w:hAnsi="Arial"/>
          <w:sz w:val="26"/>
          <w:szCs w:val="24"/>
        </w:rPr>
        <w:t>s</w:t>
      </w:r>
      <w:r w:rsidRPr="005924D9">
        <w:rPr>
          <w:rFonts w:ascii="Arial" w:hAnsi="Arial"/>
          <w:sz w:val="26"/>
          <w:szCs w:val="24"/>
        </w:rPr>
        <w:t xml:space="preserve"> of the respondents with the use of percentage as illustrated below.</w:t>
      </w:r>
    </w:p>
    <w:p w:rsidR="00D16F3C" w:rsidRPr="005924D9" w:rsidRDefault="00D16F3C" w:rsidP="005924D9">
      <w:pPr>
        <w:spacing w:after="0" w:line="360" w:lineRule="auto"/>
        <w:jc w:val="both"/>
        <w:rPr>
          <w:rFonts w:ascii="Arial" w:hAnsi="Arial"/>
          <w:b/>
          <w:sz w:val="26"/>
          <w:szCs w:val="24"/>
        </w:rPr>
      </w:pPr>
      <w:r w:rsidRPr="005924D9">
        <w:rPr>
          <w:rFonts w:ascii="Arial" w:hAnsi="Arial"/>
          <w:b/>
          <w:sz w:val="26"/>
          <w:szCs w:val="24"/>
        </w:rPr>
        <w:t xml:space="preserve">Table 2 Distribution of the respondents </w:t>
      </w:r>
      <w:r w:rsidR="00984C7D" w:rsidRPr="005924D9">
        <w:rPr>
          <w:rFonts w:ascii="Arial" w:hAnsi="Arial"/>
          <w:b/>
          <w:sz w:val="26"/>
          <w:szCs w:val="24"/>
        </w:rPr>
        <w:t xml:space="preserve">by </w:t>
      </w:r>
      <w:r w:rsidRPr="005924D9">
        <w:rPr>
          <w:rFonts w:ascii="Arial" w:hAnsi="Arial"/>
          <w:b/>
          <w:sz w:val="26"/>
          <w:szCs w:val="24"/>
        </w:rPr>
        <w:t>Gender</w:t>
      </w:r>
    </w:p>
    <w:tbl>
      <w:tblPr>
        <w:tblStyle w:val="TableGrid"/>
        <w:tblW w:w="0" w:type="auto"/>
        <w:tblLook w:val="04A0" w:firstRow="1" w:lastRow="0" w:firstColumn="1" w:lastColumn="0" w:noHBand="0" w:noVBand="1"/>
      </w:tblPr>
      <w:tblGrid>
        <w:gridCol w:w="2799"/>
        <w:gridCol w:w="2876"/>
        <w:gridCol w:w="2893"/>
      </w:tblGrid>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Gender</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Frequency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Percentage (%)</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Male</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Female</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Total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120</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100.0</w:t>
            </w:r>
          </w:p>
        </w:tc>
      </w:tr>
    </w:tbl>
    <w:p w:rsidR="00D16F3C" w:rsidRPr="005924D9" w:rsidRDefault="00D16F3C" w:rsidP="005924D9">
      <w:pPr>
        <w:spacing w:after="0" w:line="360" w:lineRule="auto"/>
        <w:jc w:val="both"/>
        <w:rPr>
          <w:rFonts w:ascii="Arial" w:hAnsi="Arial"/>
          <w:sz w:val="26"/>
          <w:szCs w:val="24"/>
        </w:rPr>
      </w:pPr>
    </w:p>
    <w:p w:rsidR="00D16F3C" w:rsidRPr="005924D9" w:rsidRDefault="00D16F3C" w:rsidP="005924D9">
      <w:pPr>
        <w:spacing w:after="0" w:line="360" w:lineRule="auto"/>
        <w:ind w:firstLine="720"/>
        <w:jc w:val="both"/>
        <w:rPr>
          <w:rFonts w:ascii="Arial" w:hAnsi="Arial"/>
          <w:sz w:val="26"/>
          <w:szCs w:val="24"/>
        </w:rPr>
      </w:pPr>
      <w:r w:rsidRPr="005924D9">
        <w:rPr>
          <w:rFonts w:ascii="Arial" w:hAnsi="Arial"/>
          <w:sz w:val="26"/>
          <w:szCs w:val="24"/>
        </w:rPr>
        <w:t xml:space="preserve">Table </w:t>
      </w:r>
      <w:r w:rsidR="00C57602" w:rsidRPr="005924D9">
        <w:rPr>
          <w:rFonts w:ascii="Arial" w:hAnsi="Arial"/>
          <w:sz w:val="26"/>
          <w:szCs w:val="24"/>
        </w:rPr>
        <w:t xml:space="preserve">2 </w:t>
      </w:r>
      <w:r w:rsidRPr="005924D9">
        <w:rPr>
          <w:rFonts w:ascii="Arial" w:hAnsi="Arial"/>
          <w:sz w:val="26"/>
          <w:szCs w:val="24"/>
        </w:rPr>
        <w:t>shows that out of the 120 respondent</w:t>
      </w:r>
      <w:r w:rsidR="00C57602" w:rsidRPr="005924D9">
        <w:rPr>
          <w:rFonts w:ascii="Arial" w:hAnsi="Arial"/>
          <w:sz w:val="26"/>
          <w:szCs w:val="24"/>
        </w:rPr>
        <w:t xml:space="preserve">s who participated in the </w:t>
      </w:r>
      <w:r w:rsidRPr="005924D9">
        <w:rPr>
          <w:rFonts w:ascii="Arial" w:hAnsi="Arial"/>
          <w:sz w:val="26"/>
          <w:szCs w:val="24"/>
        </w:rPr>
        <w:t xml:space="preserve"> test administered, 60(50%) were male and the rest 60 (50%) were female</w:t>
      </w:r>
      <w:r w:rsidR="00C57602" w:rsidRPr="005924D9">
        <w:rPr>
          <w:rFonts w:ascii="Arial" w:hAnsi="Arial"/>
          <w:sz w:val="26"/>
          <w:szCs w:val="24"/>
        </w:rPr>
        <w:t>.</w:t>
      </w:r>
    </w:p>
    <w:p w:rsidR="00D16F3C" w:rsidRPr="005924D9" w:rsidRDefault="00D16F3C" w:rsidP="005924D9">
      <w:pPr>
        <w:spacing w:after="0" w:line="360" w:lineRule="auto"/>
        <w:jc w:val="both"/>
        <w:rPr>
          <w:rFonts w:ascii="Arial" w:hAnsi="Arial"/>
          <w:b/>
          <w:sz w:val="26"/>
          <w:szCs w:val="24"/>
        </w:rPr>
      </w:pPr>
      <w:r w:rsidRPr="005924D9">
        <w:rPr>
          <w:rFonts w:ascii="Arial" w:hAnsi="Arial"/>
          <w:b/>
          <w:sz w:val="26"/>
          <w:szCs w:val="24"/>
        </w:rPr>
        <w:t xml:space="preserve">Table 3: Distribution of the Respondents by School Type  </w:t>
      </w:r>
    </w:p>
    <w:tbl>
      <w:tblPr>
        <w:tblStyle w:val="TableGrid"/>
        <w:tblW w:w="0" w:type="auto"/>
        <w:tblLook w:val="04A0" w:firstRow="1" w:lastRow="0" w:firstColumn="1" w:lastColumn="0" w:noHBand="0" w:noVBand="1"/>
      </w:tblPr>
      <w:tblGrid>
        <w:gridCol w:w="2794"/>
        <w:gridCol w:w="2879"/>
        <w:gridCol w:w="2895"/>
      </w:tblGrid>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School Type</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Frequency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Percentage (%)</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Public</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 xml:space="preserve">Private </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Total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120</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100.0</w:t>
            </w:r>
          </w:p>
        </w:tc>
      </w:tr>
    </w:tbl>
    <w:p w:rsidR="00D16F3C" w:rsidRPr="005924D9" w:rsidRDefault="00D16F3C" w:rsidP="005924D9">
      <w:pPr>
        <w:spacing w:after="0" w:line="360" w:lineRule="auto"/>
        <w:jc w:val="both"/>
        <w:rPr>
          <w:rFonts w:ascii="Arial" w:hAnsi="Arial"/>
          <w:sz w:val="26"/>
          <w:szCs w:val="24"/>
        </w:rPr>
      </w:pPr>
    </w:p>
    <w:p w:rsidR="00D16F3C" w:rsidRPr="005924D9" w:rsidRDefault="00D16F3C" w:rsidP="005924D9">
      <w:pPr>
        <w:spacing w:after="0" w:line="360" w:lineRule="auto"/>
        <w:ind w:firstLine="720"/>
        <w:jc w:val="both"/>
        <w:rPr>
          <w:rFonts w:ascii="Arial" w:hAnsi="Arial"/>
          <w:sz w:val="26"/>
          <w:szCs w:val="24"/>
        </w:rPr>
      </w:pPr>
      <w:r w:rsidRPr="005924D9">
        <w:rPr>
          <w:rFonts w:ascii="Arial" w:hAnsi="Arial"/>
          <w:sz w:val="26"/>
          <w:szCs w:val="24"/>
        </w:rPr>
        <w:t>Table 3 shows that 60 out of the 120 respondents which is 50% were from public schools and 60(50%) were from Private schools</w:t>
      </w:r>
      <w:r w:rsidR="007B7358" w:rsidRPr="005924D9">
        <w:rPr>
          <w:rFonts w:ascii="Arial" w:hAnsi="Arial"/>
          <w:sz w:val="26"/>
          <w:szCs w:val="24"/>
        </w:rPr>
        <w:t>.</w:t>
      </w:r>
    </w:p>
    <w:p w:rsidR="00D16F3C" w:rsidRPr="005924D9" w:rsidRDefault="00D16F3C" w:rsidP="005924D9">
      <w:pPr>
        <w:spacing w:after="0" w:line="360" w:lineRule="auto"/>
        <w:jc w:val="both"/>
        <w:rPr>
          <w:rFonts w:ascii="Arial" w:hAnsi="Arial"/>
          <w:b/>
          <w:sz w:val="26"/>
          <w:szCs w:val="24"/>
        </w:rPr>
      </w:pPr>
      <w:r w:rsidRPr="005924D9">
        <w:rPr>
          <w:rFonts w:ascii="Arial" w:hAnsi="Arial"/>
          <w:b/>
          <w:sz w:val="26"/>
          <w:szCs w:val="24"/>
        </w:rPr>
        <w:t xml:space="preserve">Table 4: Distribution of Respondents by School Location </w:t>
      </w:r>
    </w:p>
    <w:tbl>
      <w:tblPr>
        <w:tblStyle w:val="TableGrid"/>
        <w:tblW w:w="0" w:type="auto"/>
        <w:tblLook w:val="04A0" w:firstRow="1" w:lastRow="0" w:firstColumn="1" w:lastColumn="0" w:noHBand="0" w:noVBand="1"/>
      </w:tblPr>
      <w:tblGrid>
        <w:gridCol w:w="2809"/>
        <w:gridCol w:w="2871"/>
        <w:gridCol w:w="2888"/>
      </w:tblGrid>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School location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Frequency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Percentage (%)</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Urban</w:t>
            </w:r>
          </w:p>
        </w:tc>
        <w:tc>
          <w:tcPr>
            <w:tcW w:w="3192" w:type="dxa"/>
          </w:tcPr>
          <w:p w:rsidR="00D16F3C" w:rsidRPr="005924D9" w:rsidRDefault="007B7358"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7B7358"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Rural</w:t>
            </w:r>
          </w:p>
        </w:tc>
        <w:tc>
          <w:tcPr>
            <w:tcW w:w="3192" w:type="dxa"/>
          </w:tcPr>
          <w:p w:rsidR="00D16F3C" w:rsidRPr="005924D9" w:rsidRDefault="007B7358"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7B7358"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Total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120</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100.0</w:t>
            </w:r>
          </w:p>
        </w:tc>
      </w:tr>
    </w:tbl>
    <w:p w:rsidR="00D16F3C" w:rsidRPr="005924D9" w:rsidRDefault="00D16F3C" w:rsidP="005924D9">
      <w:pPr>
        <w:spacing w:after="0" w:line="360" w:lineRule="auto"/>
        <w:jc w:val="both"/>
        <w:rPr>
          <w:rFonts w:ascii="Arial" w:hAnsi="Arial"/>
          <w:b/>
          <w:sz w:val="26"/>
          <w:szCs w:val="24"/>
        </w:rPr>
      </w:pPr>
      <w:r w:rsidRPr="005924D9">
        <w:rPr>
          <w:rFonts w:ascii="Arial" w:hAnsi="Arial"/>
          <w:b/>
          <w:sz w:val="26"/>
          <w:szCs w:val="24"/>
        </w:rPr>
        <w:t xml:space="preserve"> </w:t>
      </w:r>
    </w:p>
    <w:p w:rsidR="00BB225B" w:rsidRPr="005924D9" w:rsidRDefault="00BB225B" w:rsidP="009F5807">
      <w:pPr>
        <w:spacing w:after="0" w:line="480" w:lineRule="auto"/>
        <w:ind w:firstLine="720"/>
        <w:jc w:val="both"/>
        <w:rPr>
          <w:rFonts w:ascii="Arial" w:hAnsi="Arial"/>
          <w:sz w:val="26"/>
          <w:szCs w:val="24"/>
        </w:rPr>
      </w:pPr>
      <w:r w:rsidRPr="005924D9">
        <w:rPr>
          <w:rFonts w:ascii="Arial" w:hAnsi="Arial"/>
          <w:sz w:val="26"/>
          <w:szCs w:val="24"/>
        </w:rPr>
        <w:t>Table 4 shows that 60(50%) of the respondents were from urban location and 60(50%) respondents were also from rural location.</w:t>
      </w:r>
    </w:p>
    <w:p w:rsidR="00BB225B" w:rsidRPr="005924D9" w:rsidRDefault="00BB225B" w:rsidP="009F5807">
      <w:pPr>
        <w:spacing w:after="0" w:line="480" w:lineRule="auto"/>
        <w:jc w:val="both"/>
        <w:rPr>
          <w:rFonts w:ascii="Arial" w:hAnsi="Arial"/>
          <w:b/>
          <w:sz w:val="26"/>
          <w:szCs w:val="24"/>
        </w:rPr>
      </w:pPr>
      <w:r w:rsidRPr="005924D9">
        <w:rPr>
          <w:rFonts w:ascii="Arial" w:hAnsi="Arial"/>
          <w:b/>
          <w:sz w:val="26"/>
          <w:szCs w:val="24"/>
        </w:rPr>
        <w:t xml:space="preserve">Hypotheses Testing  </w:t>
      </w:r>
    </w:p>
    <w:p w:rsidR="00BB225B" w:rsidRPr="005924D9" w:rsidRDefault="00BB225B" w:rsidP="009F5807">
      <w:pPr>
        <w:spacing w:after="0" w:line="480" w:lineRule="auto"/>
        <w:ind w:firstLine="720"/>
        <w:jc w:val="both"/>
        <w:rPr>
          <w:rFonts w:ascii="Arial" w:hAnsi="Arial"/>
          <w:sz w:val="26"/>
          <w:szCs w:val="24"/>
        </w:rPr>
      </w:pPr>
      <w:r w:rsidRPr="005924D9">
        <w:rPr>
          <w:rFonts w:ascii="Arial" w:hAnsi="Arial"/>
          <w:sz w:val="26"/>
          <w:szCs w:val="24"/>
        </w:rPr>
        <w:t xml:space="preserve">Three (3) research hypotheses were postulated in </w:t>
      </w:r>
      <w:r w:rsidR="00B966E2" w:rsidRPr="005924D9">
        <w:rPr>
          <w:rFonts w:ascii="Arial" w:hAnsi="Arial"/>
          <w:sz w:val="26"/>
          <w:szCs w:val="24"/>
        </w:rPr>
        <w:t>the course of this study. They we</w:t>
      </w:r>
      <w:r w:rsidRPr="005924D9">
        <w:rPr>
          <w:rFonts w:ascii="Arial" w:hAnsi="Arial"/>
          <w:sz w:val="26"/>
          <w:szCs w:val="24"/>
        </w:rPr>
        <w:t>re all tested usi</w:t>
      </w:r>
      <w:r w:rsidR="007B7358" w:rsidRPr="005924D9">
        <w:rPr>
          <w:rFonts w:ascii="Arial" w:hAnsi="Arial"/>
          <w:sz w:val="26"/>
          <w:szCs w:val="24"/>
        </w:rPr>
        <w:t xml:space="preserve">ng </w:t>
      </w:r>
      <w:r w:rsidR="00B966E2" w:rsidRPr="005924D9">
        <w:rPr>
          <w:rFonts w:ascii="Arial" w:hAnsi="Arial"/>
          <w:sz w:val="26"/>
          <w:szCs w:val="24"/>
        </w:rPr>
        <w:t xml:space="preserve">the </w:t>
      </w:r>
      <w:r w:rsidR="007B7358" w:rsidRPr="005924D9">
        <w:rPr>
          <w:rFonts w:ascii="Arial" w:hAnsi="Arial"/>
          <w:sz w:val="26"/>
          <w:szCs w:val="24"/>
        </w:rPr>
        <w:t>t-test statist</w:t>
      </w:r>
      <w:r w:rsidR="00B966E2" w:rsidRPr="005924D9">
        <w:rPr>
          <w:rFonts w:ascii="Arial" w:hAnsi="Arial"/>
          <w:sz w:val="26"/>
          <w:szCs w:val="24"/>
        </w:rPr>
        <w:t>ic</w:t>
      </w:r>
      <w:r w:rsidR="007B7358" w:rsidRPr="005924D9">
        <w:rPr>
          <w:rFonts w:ascii="Arial" w:hAnsi="Arial"/>
          <w:sz w:val="26"/>
          <w:szCs w:val="24"/>
        </w:rPr>
        <w:t xml:space="preserve"> </w:t>
      </w:r>
      <w:r w:rsidRPr="005924D9">
        <w:rPr>
          <w:rFonts w:ascii="Arial" w:hAnsi="Arial"/>
          <w:sz w:val="26"/>
          <w:szCs w:val="24"/>
        </w:rPr>
        <w:t xml:space="preserve">at the </w:t>
      </w:r>
      <w:r w:rsidR="00D16B42" w:rsidRPr="005924D9">
        <w:rPr>
          <w:rFonts w:ascii="Arial" w:hAnsi="Arial"/>
          <w:sz w:val="26"/>
          <w:szCs w:val="24"/>
        </w:rPr>
        <w:t xml:space="preserve">0.05 </w:t>
      </w:r>
      <w:r w:rsidRPr="005924D9">
        <w:rPr>
          <w:rFonts w:ascii="Arial" w:hAnsi="Arial"/>
          <w:sz w:val="26"/>
          <w:szCs w:val="24"/>
        </w:rPr>
        <w:t>level</w:t>
      </w:r>
      <w:r w:rsidR="00B966E2" w:rsidRPr="005924D9">
        <w:rPr>
          <w:rFonts w:ascii="Arial" w:hAnsi="Arial"/>
          <w:sz w:val="26"/>
          <w:szCs w:val="24"/>
        </w:rPr>
        <w:t xml:space="preserve"> </w:t>
      </w:r>
      <w:r w:rsidRPr="005924D9">
        <w:rPr>
          <w:rFonts w:ascii="Arial" w:hAnsi="Arial"/>
          <w:sz w:val="26"/>
          <w:szCs w:val="24"/>
        </w:rPr>
        <w:t>of significance</w:t>
      </w:r>
      <w:r w:rsidR="00B966E2" w:rsidRPr="005924D9">
        <w:rPr>
          <w:rFonts w:ascii="Arial" w:hAnsi="Arial"/>
          <w:sz w:val="26"/>
          <w:szCs w:val="24"/>
        </w:rPr>
        <w:t xml:space="preserve"> as </w:t>
      </w:r>
      <w:r w:rsidRPr="005924D9">
        <w:rPr>
          <w:rFonts w:ascii="Arial" w:hAnsi="Arial"/>
          <w:sz w:val="26"/>
          <w:szCs w:val="24"/>
        </w:rPr>
        <w:t>illustrated below</w:t>
      </w:r>
      <w:r w:rsidR="00B966E2" w:rsidRPr="005924D9">
        <w:rPr>
          <w:rFonts w:ascii="Arial" w:hAnsi="Arial"/>
          <w:sz w:val="26"/>
          <w:szCs w:val="24"/>
        </w:rPr>
        <w:t>:</w:t>
      </w:r>
      <w:r w:rsidRPr="005924D9">
        <w:rPr>
          <w:rFonts w:ascii="Arial" w:hAnsi="Arial"/>
          <w:sz w:val="26"/>
          <w:szCs w:val="24"/>
        </w:rPr>
        <w:t xml:space="preserve"> </w:t>
      </w:r>
    </w:p>
    <w:p w:rsidR="00BB225B" w:rsidRPr="005924D9" w:rsidRDefault="00BB225B" w:rsidP="009F5807">
      <w:pPr>
        <w:spacing w:after="0" w:line="480" w:lineRule="auto"/>
        <w:ind w:left="1440" w:hanging="1440"/>
        <w:jc w:val="both"/>
        <w:rPr>
          <w:rFonts w:ascii="Arial" w:hAnsi="Arial"/>
          <w:sz w:val="26"/>
          <w:szCs w:val="24"/>
        </w:rPr>
      </w:pPr>
      <w:r w:rsidRPr="005924D9">
        <w:rPr>
          <w:rFonts w:ascii="Arial" w:hAnsi="Arial"/>
          <w:sz w:val="26"/>
          <w:szCs w:val="24"/>
        </w:rPr>
        <w:t>Ho</w:t>
      </w:r>
      <w:r w:rsidRPr="005924D9">
        <w:rPr>
          <w:rFonts w:ascii="Arial" w:hAnsi="Arial"/>
          <w:sz w:val="26"/>
          <w:szCs w:val="24"/>
          <w:vertAlign w:val="subscript"/>
        </w:rPr>
        <w:t>1</w:t>
      </w:r>
      <w:r w:rsidRPr="005924D9">
        <w:rPr>
          <w:rFonts w:ascii="Arial" w:hAnsi="Arial"/>
          <w:sz w:val="26"/>
          <w:szCs w:val="24"/>
        </w:rPr>
        <w:t xml:space="preserve">: </w:t>
      </w:r>
      <w:r w:rsidR="008D3106" w:rsidRPr="005924D9">
        <w:rPr>
          <w:rFonts w:ascii="Arial" w:hAnsi="Arial"/>
          <w:sz w:val="26"/>
          <w:szCs w:val="24"/>
        </w:rPr>
        <w:tab/>
      </w:r>
      <w:r w:rsidRPr="005924D9">
        <w:rPr>
          <w:rFonts w:ascii="Arial" w:hAnsi="Arial"/>
          <w:sz w:val="26"/>
          <w:szCs w:val="24"/>
        </w:rPr>
        <w:t>There is no significant difference in the tense errors committed by male and female senior secondary school students in Ilorin South Local Government Area of Kwara State.</w:t>
      </w:r>
    </w:p>
    <w:p w:rsidR="00BB225B" w:rsidRPr="005924D9" w:rsidRDefault="00BB225B" w:rsidP="009F5807">
      <w:pPr>
        <w:spacing w:after="0" w:line="480" w:lineRule="auto"/>
        <w:jc w:val="both"/>
        <w:rPr>
          <w:rFonts w:ascii="Arial" w:hAnsi="Arial"/>
          <w:sz w:val="26"/>
          <w:szCs w:val="24"/>
        </w:rPr>
      </w:pPr>
      <w:r w:rsidRPr="005924D9">
        <w:rPr>
          <w:rFonts w:ascii="Arial" w:hAnsi="Arial"/>
          <w:sz w:val="26"/>
          <w:szCs w:val="24"/>
        </w:rPr>
        <w:tab/>
        <w:t xml:space="preserve">In order to test </w:t>
      </w:r>
      <w:r w:rsidR="004007DB" w:rsidRPr="005924D9">
        <w:rPr>
          <w:rFonts w:ascii="Arial" w:hAnsi="Arial"/>
          <w:sz w:val="26"/>
          <w:szCs w:val="24"/>
        </w:rPr>
        <w:t>this hypothesis</w:t>
      </w:r>
      <w:r w:rsidR="007B7358" w:rsidRPr="005924D9">
        <w:rPr>
          <w:rFonts w:ascii="Arial" w:hAnsi="Arial"/>
          <w:sz w:val="26"/>
          <w:szCs w:val="24"/>
        </w:rPr>
        <w:t>,</w:t>
      </w:r>
      <w:r w:rsidR="004007DB" w:rsidRPr="005924D9">
        <w:rPr>
          <w:rFonts w:ascii="Arial" w:hAnsi="Arial"/>
          <w:sz w:val="26"/>
          <w:szCs w:val="24"/>
        </w:rPr>
        <w:t xml:space="preserve"> </w:t>
      </w:r>
      <w:r w:rsidR="00B966E2" w:rsidRPr="005924D9">
        <w:rPr>
          <w:rFonts w:ascii="Arial" w:hAnsi="Arial"/>
          <w:sz w:val="26"/>
          <w:szCs w:val="24"/>
        </w:rPr>
        <w:t xml:space="preserve">respondents’ </w:t>
      </w:r>
      <w:r w:rsidR="004007DB" w:rsidRPr="005924D9">
        <w:rPr>
          <w:rFonts w:ascii="Arial" w:hAnsi="Arial"/>
          <w:sz w:val="26"/>
          <w:szCs w:val="24"/>
        </w:rPr>
        <w:t>errors were s</w:t>
      </w:r>
      <w:r w:rsidR="007B7358" w:rsidRPr="005924D9">
        <w:rPr>
          <w:rFonts w:ascii="Arial" w:hAnsi="Arial"/>
          <w:sz w:val="26"/>
          <w:szCs w:val="24"/>
        </w:rPr>
        <w:t>c</w:t>
      </w:r>
      <w:r w:rsidR="004007DB" w:rsidRPr="005924D9">
        <w:rPr>
          <w:rFonts w:ascii="Arial" w:hAnsi="Arial"/>
          <w:sz w:val="26"/>
          <w:szCs w:val="24"/>
        </w:rPr>
        <w:t>ored and collated on statistical coding sheets on the basis of gender</w:t>
      </w:r>
      <w:r w:rsidR="00B966E2" w:rsidRPr="005924D9">
        <w:rPr>
          <w:rFonts w:ascii="Arial" w:hAnsi="Arial"/>
          <w:sz w:val="26"/>
          <w:szCs w:val="24"/>
        </w:rPr>
        <w:t xml:space="preserve"> as indicated in Table  5 below</w:t>
      </w:r>
      <w:r w:rsidR="004007DB" w:rsidRPr="005924D9">
        <w:rPr>
          <w:rFonts w:ascii="Arial" w:hAnsi="Arial"/>
          <w:sz w:val="26"/>
          <w:szCs w:val="24"/>
        </w:rPr>
        <w:t xml:space="preserve">. </w:t>
      </w:r>
    </w:p>
    <w:p w:rsidR="004007DB" w:rsidRPr="00B163E5" w:rsidRDefault="004007DB" w:rsidP="00B163E5">
      <w:pPr>
        <w:spacing w:after="0" w:line="240" w:lineRule="auto"/>
        <w:jc w:val="both"/>
        <w:rPr>
          <w:rFonts w:ascii="Arial" w:hAnsi="Arial"/>
          <w:b/>
          <w:sz w:val="24"/>
          <w:szCs w:val="24"/>
        </w:rPr>
      </w:pPr>
      <w:r w:rsidRPr="00B163E5">
        <w:rPr>
          <w:rFonts w:ascii="Arial" w:hAnsi="Arial"/>
          <w:b/>
          <w:sz w:val="24"/>
          <w:szCs w:val="24"/>
        </w:rPr>
        <w:t xml:space="preserve">Table </w:t>
      </w:r>
      <w:r w:rsidR="00B966E2" w:rsidRPr="00B163E5">
        <w:rPr>
          <w:rFonts w:ascii="Arial" w:hAnsi="Arial"/>
          <w:b/>
          <w:sz w:val="24"/>
          <w:szCs w:val="24"/>
        </w:rPr>
        <w:t>5:</w:t>
      </w:r>
      <w:r w:rsidRPr="00B163E5">
        <w:rPr>
          <w:rFonts w:ascii="Arial" w:hAnsi="Arial"/>
          <w:b/>
          <w:sz w:val="24"/>
          <w:szCs w:val="24"/>
        </w:rPr>
        <w:t xml:space="preserve"> The t-</w:t>
      </w:r>
      <w:r w:rsidR="00B966E2" w:rsidRPr="00B163E5">
        <w:rPr>
          <w:rFonts w:ascii="Arial" w:hAnsi="Arial"/>
          <w:b/>
          <w:sz w:val="24"/>
          <w:szCs w:val="24"/>
        </w:rPr>
        <w:t>t</w:t>
      </w:r>
      <w:r w:rsidR="00A10F33" w:rsidRPr="00B163E5">
        <w:rPr>
          <w:rFonts w:ascii="Arial" w:hAnsi="Arial"/>
          <w:b/>
          <w:sz w:val="24"/>
          <w:szCs w:val="24"/>
        </w:rPr>
        <w:t xml:space="preserve">est Analysis Showing Difference </w:t>
      </w:r>
      <w:r w:rsidRPr="00B163E5">
        <w:rPr>
          <w:rFonts w:ascii="Arial" w:hAnsi="Arial"/>
          <w:b/>
          <w:sz w:val="24"/>
          <w:szCs w:val="24"/>
        </w:rPr>
        <w:t xml:space="preserve">in the Tense </w:t>
      </w:r>
      <w:r w:rsidR="00A10F33" w:rsidRPr="00B163E5">
        <w:rPr>
          <w:rFonts w:ascii="Arial" w:hAnsi="Arial"/>
          <w:b/>
          <w:sz w:val="24"/>
          <w:szCs w:val="24"/>
        </w:rPr>
        <w:t xml:space="preserve">Errors Committed </w:t>
      </w:r>
      <w:r w:rsidRPr="00B163E5">
        <w:rPr>
          <w:rFonts w:ascii="Arial" w:hAnsi="Arial"/>
          <w:b/>
          <w:sz w:val="24"/>
          <w:szCs w:val="24"/>
        </w:rPr>
        <w:t xml:space="preserve">by </w:t>
      </w:r>
      <w:r w:rsidR="00A10F33" w:rsidRPr="00B163E5">
        <w:rPr>
          <w:rFonts w:ascii="Arial" w:hAnsi="Arial"/>
          <w:b/>
          <w:sz w:val="24"/>
          <w:szCs w:val="24"/>
        </w:rPr>
        <w:t xml:space="preserve">Male </w:t>
      </w:r>
      <w:r w:rsidRPr="00B163E5">
        <w:rPr>
          <w:rFonts w:ascii="Arial" w:hAnsi="Arial"/>
          <w:b/>
          <w:sz w:val="24"/>
          <w:szCs w:val="24"/>
        </w:rPr>
        <w:t xml:space="preserve">and </w:t>
      </w:r>
      <w:r w:rsidR="00A10F33" w:rsidRPr="00B163E5">
        <w:rPr>
          <w:rFonts w:ascii="Arial" w:hAnsi="Arial"/>
          <w:b/>
          <w:sz w:val="24"/>
          <w:szCs w:val="24"/>
        </w:rPr>
        <w:t>Female Senior Secondary School Students</w:t>
      </w:r>
      <w:r w:rsidRPr="00B163E5">
        <w:rPr>
          <w:rFonts w:ascii="Arial" w:hAnsi="Arial"/>
          <w:b/>
          <w:sz w:val="24"/>
          <w:szCs w:val="24"/>
        </w:rPr>
        <w:t>.</w:t>
      </w:r>
    </w:p>
    <w:tbl>
      <w:tblPr>
        <w:tblStyle w:val="TableGrid"/>
        <w:tblW w:w="0" w:type="auto"/>
        <w:tblLook w:val="04A0" w:firstRow="1" w:lastRow="0" w:firstColumn="1" w:lastColumn="0" w:noHBand="0" w:noVBand="1"/>
      </w:tblPr>
      <w:tblGrid>
        <w:gridCol w:w="1443"/>
        <w:gridCol w:w="608"/>
        <w:gridCol w:w="978"/>
        <w:gridCol w:w="1274"/>
        <w:gridCol w:w="582"/>
        <w:gridCol w:w="1339"/>
        <w:gridCol w:w="1159"/>
        <w:gridCol w:w="1185"/>
      </w:tblGrid>
      <w:tr w:rsidR="008F57BA" w:rsidRPr="004A25CE" w:rsidTr="008F57BA">
        <w:tc>
          <w:tcPr>
            <w:tcW w:w="1728"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 xml:space="preserve">Variables </w:t>
            </w:r>
          </w:p>
        </w:tc>
        <w:tc>
          <w:tcPr>
            <w:tcW w:w="720"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No</w:t>
            </w:r>
          </w:p>
        </w:tc>
        <w:tc>
          <w:tcPr>
            <w:tcW w:w="1080"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Mean</w:t>
            </w:r>
          </w:p>
        </w:tc>
        <w:tc>
          <w:tcPr>
            <w:tcW w:w="1350"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 xml:space="preserve">Std Deviation </w:t>
            </w:r>
          </w:p>
        </w:tc>
        <w:tc>
          <w:tcPr>
            <w:tcW w:w="720" w:type="dxa"/>
          </w:tcPr>
          <w:p w:rsidR="005D53E8" w:rsidRPr="004A25CE" w:rsidRDefault="008F57BA" w:rsidP="005924D9">
            <w:pPr>
              <w:spacing w:line="360" w:lineRule="auto"/>
              <w:jc w:val="both"/>
              <w:rPr>
                <w:rFonts w:ascii="Arial" w:hAnsi="Arial"/>
                <w:b/>
                <w:szCs w:val="24"/>
              </w:rPr>
            </w:pPr>
            <w:r w:rsidRPr="004A25CE">
              <w:rPr>
                <w:rFonts w:ascii="Arial" w:hAnsi="Arial"/>
                <w:b/>
                <w:szCs w:val="24"/>
              </w:rPr>
              <w:t>df</w:t>
            </w:r>
          </w:p>
        </w:tc>
        <w:tc>
          <w:tcPr>
            <w:tcW w:w="1350"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Calculated t-value</w:t>
            </w:r>
          </w:p>
        </w:tc>
        <w:tc>
          <w:tcPr>
            <w:tcW w:w="1384"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 xml:space="preserve">Critical t-value </w:t>
            </w:r>
          </w:p>
        </w:tc>
        <w:tc>
          <w:tcPr>
            <w:tcW w:w="1244"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 xml:space="preserve">Decision </w:t>
            </w:r>
          </w:p>
        </w:tc>
      </w:tr>
      <w:tr w:rsidR="008F57BA" w:rsidRPr="004A25CE" w:rsidTr="008F57BA">
        <w:tc>
          <w:tcPr>
            <w:tcW w:w="1728" w:type="dxa"/>
          </w:tcPr>
          <w:p w:rsidR="005D53E8" w:rsidRPr="004A25CE" w:rsidRDefault="005D53E8" w:rsidP="005924D9">
            <w:pPr>
              <w:spacing w:line="360" w:lineRule="auto"/>
              <w:jc w:val="both"/>
              <w:rPr>
                <w:rFonts w:ascii="Arial" w:hAnsi="Arial"/>
                <w:szCs w:val="24"/>
              </w:rPr>
            </w:pPr>
            <w:r w:rsidRPr="004A25CE">
              <w:rPr>
                <w:rFonts w:ascii="Arial" w:hAnsi="Arial"/>
                <w:szCs w:val="24"/>
              </w:rPr>
              <w:t>Male</w:t>
            </w:r>
          </w:p>
          <w:p w:rsidR="005D53E8" w:rsidRPr="004A25CE" w:rsidRDefault="005D53E8" w:rsidP="005924D9">
            <w:pPr>
              <w:spacing w:line="360" w:lineRule="auto"/>
              <w:jc w:val="both"/>
              <w:rPr>
                <w:rFonts w:ascii="Arial" w:hAnsi="Arial"/>
                <w:szCs w:val="24"/>
              </w:rPr>
            </w:pPr>
            <w:r w:rsidRPr="004A25CE">
              <w:rPr>
                <w:rFonts w:ascii="Arial" w:hAnsi="Arial"/>
                <w:szCs w:val="24"/>
              </w:rPr>
              <w:t>Female</w:t>
            </w:r>
          </w:p>
        </w:tc>
        <w:tc>
          <w:tcPr>
            <w:tcW w:w="720" w:type="dxa"/>
          </w:tcPr>
          <w:p w:rsidR="005D53E8" w:rsidRPr="004A25CE" w:rsidRDefault="005D53E8" w:rsidP="005924D9">
            <w:pPr>
              <w:spacing w:line="360" w:lineRule="auto"/>
              <w:jc w:val="both"/>
              <w:rPr>
                <w:rFonts w:ascii="Arial" w:hAnsi="Arial"/>
                <w:szCs w:val="24"/>
              </w:rPr>
            </w:pPr>
            <w:r w:rsidRPr="004A25CE">
              <w:rPr>
                <w:rFonts w:ascii="Arial" w:hAnsi="Arial"/>
                <w:szCs w:val="24"/>
              </w:rPr>
              <w:t>60</w:t>
            </w:r>
          </w:p>
          <w:p w:rsidR="005D53E8" w:rsidRPr="004A25CE" w:rsidRDefault="005D53E8" w:rsidP="005924D9">
            <w:pPr>
              <w:spacing w:line="360" w:lineRule="auto"/>
              <w:jc w:val="both"/>
              <w:rPr>
                <w:rFonts w:ascii="Arial" w:hAnsi="Arial"/>
                <w:szCs w:val="24"/>
              </w:rPr>
            </w:pPr>
            <w:r w:rsidRPr="004A25CE">
              <w:rPr>
                <w:rFonts w:ascii="Arial" w:hAnsi="Arial"/>
                <w:szCs w:val="24"/>
              </w:rPr>
              <w:t>60</w:t>
            </w:r>
          </w:p>
        </w:tc>
        <w:tc>
          <w:tcPr>
            <w:tcW w:w="1080" w:type="dxa"/>
          </w:tcPr>
          <w:p w:rsidR="005D53E8" w:rsidRPr="004A25CE" w:rsidRDefault="005D53E8" w:rsidP="005924D9">
            <w:pPr>
              <w:spacing w:line="360" w:lineRule="auto"/>
              <w:jc w:val="both"/>
              <w:rPr>
                <w:rFonts w:ascii="Arial" w:hAnsi="Arial"/>
                <w:szCs w:val="24"/>
              </w:rPr>
            </w:pPr>
            <w:r w:rsidRPr="004A25CE">
              <w:rPr>
                <w:rFonts w:ascii="Arial" w:hAnsi="Arial"/>
                <w:szCs w:val="24"/>
              </w:rPr>
              <w:t>16.283</w:t>
            </w:r>
          </w:p>
          <w:p w:rsidR="005D53E8" w:rsidRPr="004A25CE" w:rsidRDefault="005D53E8" w:rsidP="005924D9">
            <w:pPr>
              <w:spacing w:line="360" w:lineRule="auto"/>
              <w:jc w:val="both"/>
              <w:rPr>
                <w:rFonts w:ascii="Arial" w:hAnsi="Arial"/>
                <w:szCs w:val="24"/>
              </w:rPr>
            </w:pPr>
            <w:r w:rsidRPr="004A25CE">
              <w:rPr>
                <w:rFonts w:ascii="Arial" w:hAnsi="Arial"/>
                <w:szCs w:val="24"/>
              </w:rPr>
              <w:t>14.733</w:t>
            </w:r>
          </w:p>
        </w:tc>
        <w:tc>
          <w:tcPr>
            <w:tcW w:w="1350" w:type="dxa"/>
          </w:tcPr>
          <w:p w:rsidR="005D53E8" w:rsidRPr="004A25CE" w:rsidRDefault="005D53E8" w:rsidP="005924D9">
            <w:pPr>
              <w:spacing w:line="360" w:lineRule="auto"/>
              <w:jc w:val="both"/>
              <w:rPr>
                <w:rFonts w:ascii="Arial" w:hAnsi="Arial"/>
                <w:szCs w:val="24"/>
              </w:rPr>
            </w:pPr>
            <w:r w:rsidRPr="004A25CE">
              <w:rPr>
                <w:rFonts w:ascii="Arial" w:hAnsi="Arial"/>
                <w:szCs w:val="24"/>
              </w:rPr>
              <w:t>4.879</w:t>
            </w:r>
          </w:p>
          <w:p w:rsidR="005D53E8" w:rsidRPr="004A25CE" w:rsidRDefault="005D53E8" w:rsidP="005924D9">
            <w:pPr>
              <w:spacing w:line="360" w:lineRule="auto"/>
              <w:jc w:val="both"/>
              <w:rPr>
                <w:rFonts w:ascii="Arial" w:hAnsi="Arial"/>
                <w:szCs w:val="24"/>
              </w:rPr>
            </w:pPr>
            <w:r w:rsidRPr="004A25CE">
              <w:rPr>
                <w:rFonts w:ascii="Arial" w:hAnsi="Arial"/>
                <w:szCs w:val="24"/>
              </w:rPr>
              <w:t>4.610</w:t>
            </w:r>
          </w:p>
        </w:tc>
        <w:tc>
          <w:tcPr>
            <w:tcW w:w="720" w:type="dxa"/>
          </w:tcPr>
          <w:p w:rsidR="005D53E8" w:rsidRPr="004A25CE" w:rsidRDefault="005D53E8" w:rsidP="005924D9">
            <w:pPr>
              <w:spacing w:line="360" w:lineRule="auto"/>
              <w:jc w:val="both"/>
              <w:rPr>
                <w:rFonts w:ascii="Arial" w:hAnsi="Arial"/>
                <w:szCs w:val="24"/>
              </w:rPr>
            </w:pPr>
          </w:p>
          <w:p w:rsidR="005D53E8" w:rsidRPr="004A25CE" w:rsidRDefault="005D53E8" w:rsidP="005924D9">
            <w:pPr>
              <w:spacing w:line="360" w:lineRule="auto"/>
              <w:jc w:val="both"/>
              <w:rPr>
                <w:rFonts w:ascii="Arial" w:hAnsi="Arial"/>
                <w:szCs w:val="24"/>
              </w:rPr>
            </w:pPr>
            <w:r w:rsidRPr="004A25CE">
              <w:rPr>
                <w:rFonts w:ascii="Arial" w:hAnsi="Arial"/>
                <w:szCs w:val="24"/>
              </w:rPr>
              <w:t>59</w:t>
            </w:r>
          </w:p>
        </w:tc>
        <w:tc>
          <w:tcPr>
            <w:tcW w:w="1350" w:type="dxa"/>
          </w:tcPr>
          <w:p w:rsidR="005D53E8" w:rsidRPr="004A25CE" w:rsidRDefault="005D53E8" w:rsidP="005924D9">
            <w:pPr>
              <w:spacing w:line="360" w:lineRule="auto"/>
              <w:jc w:val="both"/>
              <w:rPr>
                <w:rFonts w:ascii="Arial" w:hAnsi="Arial"/>
                <w:szCs w:val="24"/>
              </w:rPr>
            </w:pPr>
          </w:p>
          <w:p w:rsidR="008F57BA" w:rsidRPr="004A25CE" w:rsidRDefault="008F57BA" w:rsidP="005924D9">
            <w:pPr>
              <w:spacing w:line="360" w:lineRule="auto"/>
              <w:jc w:val="both"/>
              <w:rPr>
                <w:rFonts w:ascii="Arial" w:hAnsi="Arial"/>
                <w:szCs w:val="24"/>
              </w:rPr>
            </w:pPr>
            <w:r w:rsidRPr="004A25CE">
              <w:rPr>
                <w:rFonts w:ascii="Arial" w:hAnsi="Arial"/>
                <w:szCs w:val="24"/>
              </w:rPr>
              <w:t>1.789</w:t>
            </w:r>
          </w:p>
        </w:tc>
        <w:tc>
          <w:tcPr>
            <w:tcW w:w="1384" w:type="dxa"/>
          </w:tcPr>
          <w:p w:rsidR="008F57BA" w:rsidRPr="004A25CE" w:rsidRDefault="008F57BA" w:rsidP="005924D9">
            <w:pPr>
              <w:spacing w:line="360" w:lineRule="auto"/>
              <w:jc w:val="both"/>
              <w:rPr>
                <w:rFonts w:ascii="Arial" w:hAnsi="Arial"/>
                <w:szCs w:val="24"/>
              </w:rPr>
            </w:pPr>
          </w:p>
          <w:p w:rsidR="005D53E8" w:rsidRPr="004A25CE" w:rsidRDefault="008F57BA" w:rsidP="005924D9">
            <w:pPr>
              <w:spacing w:line="360" w:lineRule="auto"/>
              <w:jc w:val="both"/>
              <w:rPr>
                <w:rFonts w:ascii="Arial" w:hAnsi="Arial"/>
                <w:szCs w:val="24"/>
              </w:rPr>
            </w:pPr>
            <w:r w:rsidRPr="004A25CE">
              <w:rPr>
                <w:rFonts w:ascii="Arial" w:hAnsi="Arial"/>
                <w:szCs w:val="24"/>
              </w:rPr>
              <w:t>2.000</w:t>
            </w:r>
          </w:p>
        </w:tc>
        <w:tc>
          <w:tcPr>
            <w:tcW w:w="1244" w:type="dxa"/>
          </w:tcPr>
          <w:p w:rsidR="008F57BA" w:rsidRPr="004A25CE" w:rsidRDefault="008F57BA" w:rsidP="005924D9">
            <w:pPr>
              <w:spacing w:line="360" w:lineRule="auto"/>
              <w:jc w:val="both"/>
              <w:rPr>
                <w:rFonts w:ascii="Arial" w:hAnsi="Arial"/>
                <w:szCs w:val="24"/>
              </w:rPr>
            </w:pPr>
          </w:p>
          <w:p w:rsidR="005D53E8" w:rsidRPr="004A25CE" w:rsidRDefault="008F57BA" w:rsidP="005924D9">
            <w:pPr>
              <w:spacing w:line="360" w:lineRule="auto"/>
              <w:jc w:val="both"/>
              <w:rPr>
                <w:rFonts w:ascii="Arial" w:hAnsi="Arial"/>
                <w:szCs w:val="24"/>
              </w:rPr>
            </w:pPr>
            <w:r w:rsidRPr="004A25CE">
              <w:rPr>
                <w:rFonts w:ascii="Arial" w:hAnsi="Arial"/>
                <w:szCs w:val="24"/>
              </w:rPr>
              <w:t xml:space="preserve">Ho1 </w:t>
            </w:r>
            <w:r w:rsidR="005E5A24" w:rsidRPr="004A25CE">
              <w:rPr>
                <w:rFonts w:ascii="Arial" w:hAnsi="Arial"/>
                <w:szCs w:val="24"/>
              </w:rPr>
              <w:t>Accepted</w:t>
            </w:r>
          </w:p>
        </w:tc>
      </w:tr>
    </w:tbl>
    <w:p w:rsidR="004007DB" w:rsidRPr="005924D9" w:rsidRDefault="004007DB" w:rsidP="005924D9">
      <w:pPr>
        <w:spacing w:after="0" w:line="360" w:lineRule="auto"/>
        <w:jc w:val="both"/>
        <w:rPr>
          <w:rFonts w:ascii="Arial" w:hAnsi="Arial"/>
          <w:sz w:val="26"/>
          <w:szCs w:val="24"/>
        </w:rPr>
      </w:pPr>
    </w:p>
    <w:p w:rsidR="008F57BA" w:rsidRPr="005924D9" w:rsidRDefault="008F57BA" w:rsidP="009F5807">
      <w:pPr>
        <w:spacing w:after="0" w:line="480" w:lineRule="auto"/>
        <w:ind w:firstLine="720"/>
        <w:jc w:val="both"/>
        <w:rPr>
          <w:rFonts w:ascii="Arial" w:hAnsi="Arial"/>
          <w:sz w:val="26"/>
          <w:szCs w:val="24"/>
        </w:rPr>
      </w:pPr>
      <w:r w:rsidRPr="005924D9">
        <w:rPr>
          <w:rFonts w:ascii="Arial" w:hAnsi="Arial"/>
          <w:sz w:val="26"/>
          <w:szCs w:val="24"/>
        </w:rPr>
        <w:t xml:space="preserve">Table 5 shows that the calculated t-value is 1.789 while the critical t-value is 2.00 at the </w:t>
      </w:r>
      <w:r w:rsidR="00B966E2" w:rsidRPr="005924D9">
        <w:rPr>
          <w:rFonts w:ascii="Arial" w:hAnsi="Arial"/>
          <w:sz w:val="26"/>
          <w:szCs w:val="24"/>
        </w:rPr>
        <w:t xml:space="preserve">0.05 </w:t>
      </w:r>
      <w:r w:rsidRPr="005924D9">
        <w:rPr>
          <w:rFonts w:ascii="Arial" w:hAnsi="Arial"/>
          <w:sz w:val="26"/>
          <w:szCs w:val="24"/>
        </w:rPr>
        <w:t xml:space="preserve">level of significance. </w:t>
      </w:r>
      <w:r w:rsidR="00DB6101" w:rsidRPr="005924D9">
        <w:rPr>
          <w:rFonts w:ascii="Arial" w:hAnsi="Arial"/>
          <w:sz w:val="26"/>
          <w:szCs w:val="24"/>
        </w:rPr>
        <w:t xml:space="preserve">Since </w:t>
      </w:r>
      <w:r w:rsidRPr="005924D9">
        <w:rPr>
          <w:rFonts w:ascii="Arial" w:hAnsi="Arial"/>
          <w:sz w:val="26"/>
          <w:szCs w:val="24"/>
        </w:rPr>
        <w:t>the calculated t-value is less than the critical t-value, hypothesis 1 is hereby accepted. That is, there is no significant difference in the tense errors committed by male and female senior secondary school students in Ilorin South Local Government Area of Kwara State.</w:t>
      </w:r>
    </w:p>
    <w:p w:rsidR="008F57BA" w:rsidRPr="005924D9" w:rsidRDefault="008F57BA" w:rsidP="009F5807">
      <w:pPr>
        <w:spacing w:after="0" w:line="480" w:lineRule="auto"/>
        <w:ind w:left="1440" w:hanging="1440"/>
        <w:jc w:val="both"/>
        <w:rPr>
          <w:rFonts w:ascii="Arial" w:hAnsi="Arial"/>
          <w:sz w:val="26"/>
          <w:szCs w:val="24"/>
        </w:rPr>
      </w:pPr>
      <w:r w:rsidRPr="005924D9">
        <w:rPr>
          <w:rFonts w:ascii="Arial" w:hAnsi="Arial"/>
          <w:sz w:val="26"/>
          <w:szCs w:val="24"/>
        </w:rPr>
        <w:t>Ho</w:t>
      </w:r>
      <w:r w:rsidRPr="005924D9">
        <w:rPr>
          <w:rFonts w:ascii="Arial" w:hAnsi="Arial"/>
          <w:sz w:val="26"/>
          <w:szCs w:val="24"/>
          <w:vertAlign w:val="subscript"/>
        </w:rPr>
        <w:t>2</w:t>
      </w:r>
      <w:r w:rsidRPr="005924D9">
        <w:rPr>
          <w:rFonts w:ascii="Arial" w:hAnsi="Arial"/>
          <w:sz w:val="26"/>
          <w:szCs w:val="24"/>
        </w:rPr>
        <w:t xml:space="preserve">: </w:t>
      </w:r>
      <w:r w:rsidR="008D3106" w:rsidRPr="005924D9">
        <w:rPr>
          <w:rFonts w:ascii="Arial" w:hAnsi="Arial"/>
          <w:sz w:val="26"/>
          <w:szCs w:val="24"/>
        </w:rPr>
        <w:tab/>
      </w:r>
      <w:r w:rsidRPr="005924D9">
        <w:rPr>
          <w:rFonts w:ascii="Arial" w:hAnsi="Arial"/>
          <w:sz w:val="26"/>
          <w:szCs w:val="24"/>
        </w:rPr>
        <w:t>There is no significant difference in the tense errors committed by students from public and private senior secondary schools in Ilorin South Government area of Kwara State</w:t>
      </w:r>
      <w:r w:rsidR="005E5A24" w:rsidRPr="005924D9">
        <w:rPr>
          <w:rFonts w:ascii="Arial" w:hAnsi="Arial"/>
          <w:sz w:val="26"/>
          <w:szCs w:val="24"/>
        </w:rPr>
        <w:t>.</w:t>
      </w:r>
      <w:r w:rsidRPr="005924D9">
        <w:rPr>
          <w:rFonts w:ascii="Arial" w:hAnsi="Arial"/>
          <w:sz w:val="26"/>
          <w:szCs w:val="24"/>
        </w:rPr>
        <w:t xml:space="preserve"> </w:t>
      </w:r>
    </w:p>
    <w:p w:rsidR="008F57BA" w:rsidRPr="005924D9" w:rsidRDefault="008F57BA" w:rsidP="009F5807">
      <w:pPr>
        <w:spacing w:after="0" w:line="480" w:lineRule="auto"/>
        <w:jc w:val="both"/>
        <w:rPr>
          <w:rFonts w:ascii="Arial" w:hAnsi="Arial"/>
          <w:sz w:val="26"/>
          <w:szCs w:val="24"/>
        </w:rPr>
      </w:pPr>
      <w:r w:rsidRPr="005924D9">
        <w:rPr>
          <w:rFonts w:ascii="Arial" w:hAnsi="Arial"/>
          <w:sz w:val="26"/>
          <w:szCs w:val="24"/>
        </w:rPr>
        <w:tab/>
        <w:t>In order to test this hypothesis,</w:t>
      </w:r>
      <w:r w:rsidR="00B966E2" w:rsidRPr="005924D9">
        <w:rPr>
          <w:rFonts w:ascii="Arial" w:hAnsi="Arial"/>
          <w:sz w:val="26"/>
          <w:szCs w:val="24"/>
        </w:rPr>
        <w:t xml:space="preserve"> respondents’ </w:t>
      </w:r>
      <w:r w:rsidRPr="005924D9">
        <w:rPr>
          <w:rFonts w:ascii="Arial" w:hAnsi="Arial"/>
          <w:sz w:val="26"/>
          <w:szCs w:val="24"/>
        </w:rPr>
        <w:t>errors were scored and collated on statistical coding sheets on the basis of school type</w:t>
      </w:r>
      <w:r w:rsidR="00B966E2" w:rsidRPr="005924D9">
        <w:rPr>
          <w:rFonts w:ascii="Arial" w:hAnsi="Arial"/>
          <w:sz w:val="26"/>
          <w:szCs w:val="24"/>
        </w:rPr>
        <w:t xml:space="preserve"> as indicated in Table 6 below.</w:t>
      </w:r>
    </w:p>
    <w:p w:rsidR="008D3106" w:rsidRPr="005924D9" w:rsidRDefault="00C900F5" w:rsidP="005924D9">
      <w:pPr>
        <w:spacing w:after="0" w:line="360" w:lineRule="auto"/>
        <w:jc w:val="both"/>
        <w:rPr>
          <w:rFonts w:ascii="Arial" w:hAnsi="Arial"/>
          <w:b/>
          <w:sz w:val="26"/>
          <w:szCs w:val="24"/>
        </w:rPr>
      </w:pPr>
      <w:r w:rsidRPr="005924D9">
        <w:rPr>
          <w:rFonts w:ascii="Arial" w:hAnsi="Arial"/>
          <w:b/>
          <w:sz w:val="26"/>
          <w:szCs w:val="24"/>
        </w:rPr>
        <w:t>Table 6. The t-</w:t>
      </w:r>
      <w:r w:rsidR="00B966E2" w:rsidRPr="005924D9">
        <w:rPr>
          <w:rFonts w:ascii="Arial" w:hAnsi="Arial"/>
          <w:b/>
          <w:sz w:val="26"/>
          <w:szCs w:val="24"/>
        </w:rPr>
        <w:t>t</w:t>
      </w:r>
      <w:r w:rsidR="008D3106" w:rsidRPr="005924D9">
        <w:rPr>
          <w:rFonts w:ascii="Arial" w:hAnsi="Arial"/>
          <w:b/>
          <w:sz w:val="26"/>
          <w:szCs w:val="24"/>
        </w:rPr>
        <w:t xml:space="preserve">est </w:t>
      </w:r>
      <w:r w:rsidRPr="005924D9">
        <w:rPr>
          <w:rFonts w:ascii="Arial" w:hAnsi="Arial"/>
          <w:b/>
          <w:sz w:val="26"/>
          <w:szCs w:val="24"/>
        </w:rPr>
        <w:t xml:space="preserve">Analysis </w:t>
      </w:r>
      <w:r w:rsidR="008D3106" w:rsidRPr="005924D9">
        <w:rPr>
          <w:rFonts w:ascii="Arial" w:hAnsi="Arial"/>
          <w:b/>
          <w:sz w:val="26"/>
          <w:szCs w:val="24"/>
        </w:rPr>
        <w:t xml:space="preserve">Showing </w:t>
      </w:r>
      <w:r w:rsidRPr="005924D9">
        <w:rPr>
          <w:rFonts w:ascii="Arial" w:hAnsi="Arial"/>
          <w:b/>
          <w:sz w:val="26"/>
          <w:szCs w:val="24"/>
        </w:rPr>
        <w:t xml:space="preserve">Difference in the </w:t>
      </w:r>
      <w:r w:rsidR="005E5A24" w:rsidRPr="005924D9">
        <w:rPr>
          <w:rFonts w:ascii="Arial" w:hAnsi="Arial"/>
          <w:b/>
          <w:sz w:val="26"/>
          <w:szCs w:val="24"/>
        </w:rPr>
        <w:t xml:space="preserve">Tense </w:t>
      </w:r>
      <w:r w:rsidRPr="005924D9">
        <w:rPr>
          <w:rFonts w:ascii="Arial" w:hAnsi="Arial"/>
          <w:b/>
          <w:sz w:val="26"/>
          <w:szCs w:val="24"/>
        </w:rPr>
        <w:t xml:space="preserve">Errors Committed </w:t>
      </w:r>
      <w:r w:rsidR="008D3106" w:rsidRPr="005924D9">
        <w:rPr>
          <w:rFonts w:ascii="Arial" w:hAnsi="Arial"/>
          <w:b/>
          <w:sz w:val="26"/>
          <w:szCs w:val="24"/>
        </w:rPr>
        <w:t xml:space="preserve">by </w:t>
      </w:r>
      <w:r w:rsidR="005E5A24" w:rsidRPr="005924D9">
        <w:rPr>
          <w:rFonts w:ascii="Arial" w:hAnsi="Arial"/>
          <w:b/>
          <w:sz w:val="26"/>
          <w:szCs w:val="24"/>
        </w:rPr>
        <w:t xml:space="preserve">Students </w:t>
      </w:r>
      <w:r w:rsidR="008D3106" w:rsidRPr="005924D9">
        <w:rPr>
          <w:rFonts w:ascii="Arial" w:hAnsi="Arial"/>
          <w:b/>
          <w:sz w:val="26"/>
          <w:szCs w:val="24"/>
        </w:rPr>
        <w:t xml:space="preserve">from </w:t>
      </w:r>
      <w:r w:rsidR="005E5A24" w:rsidRPr="005924D9">
        <w:rPr>
          <w:rFonts w:ascii="Arial" w:hAnsi="Arial"/>
          <w:b/>
          <w:sz w:val="26"/>
          <w:szCs w:val="24"/>
        </w:rPr>
        <w:t xml:space="preserve">Public </w:t>
      </w:r>
      <w:r w:rsidR="008D3106" w:rsidRPr="005924D9">
        <w:rPr>
          <w:rFonts w:ascii="Arial" w:hAnsi="Arial"/>
          <w:b/>
          <w:sz w:val="26"/>
          <w:szCs w:val="24"/>
        </w:rPr>
        <w:t xml:space="preserve">and </w:t>
      </w:r>
      <w:r w:rsidR="005E5A24" w:rsidRPr="005924D9">
        <w:rPr>
          <w:rFonts w:ascii="Arial" w:hAnsi="Arial"/>
          <w:b/>
          <w:sz w:val="26"/>
          <w:szCs w:val="24"/>
        </w:rPr>
        <w:t xml:space="preserve">Private Senior Secondary Schools </w:t>
      </w:r>
      <w:r w:rsidR="008D3106" w:rsidRPr="005924D9">
        <w:rPr>
          <w:rFonts w:ascii="Arial" w:hAnsi="Arial"/>
          <w:b/>
          <w:sz w:val="26"/>
          <w:szCs w:val="24"/>
        </w:rPr>
        <w:t>in Ilorin South Local Government Area of Kwara State</w:t>
      </w:r>
      <w:r w:rsidR="005E5A24" w:rsidRPr="005924D9">
        <w:rPr>
          <w:rFonts w:ascii="Arial" w:hAnsi="Arial"/>
          <w:b/>
          <w:sz w:val="26"/>
          <w:szCs w:val="24"/>
        </w:rPr>
        <w:t>.</w:t>
      </w:r>
    </w:p>
    <w:tbl>
      <w:tblPr>
        <w:tblStyle w:val="TableGrid"/>
        <w:tblW w:w="0" w:type="auto"/>
        <w:tblLook w:val="04A0" w:firstRow="1" w:lastRow="0" w:firstColumn="1" w:lastColumn="0" w:noHBand="0" w:noVBand="1"/>
      </w:tblPr>
      <w:tblGrid>
        <w:gridCol w:w="1321"/>
        <w:gridCol w:w="593"/>
        <w:gridCol w:w="991"/>
        <w:gridCol w:w="1313"/>
        <w:gridCol w:w="556"/>
        <w:gridCol w:w="1430"/>
        <w:gridCol w:w="1139"/>
        <w:gridCol w:w="1225"/>
      </w:tblGrid>
      <w:tr w:rsidR="008D3106" w:rsidRPr="005924D9" w:rsidTr="00426D8E">
        <w:tc>
          <w:tcPr>
            <w:tcW w:w="1728"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School location</w:t>
            </w:r>
          </w:p>
        </w:tc>
        <w:tc>
          <w:tcPr>
            <w:tcW w:w="720"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No</w:t>
            </w:r>
          </w:p>
        </w:tc>
        <w:tc>
          <w:tcPr>
            <w:tcW w:w="1080"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M</w:t>
            </w:r>
            <w:r w:rsidR="005E5A24" w:rsidRPr="00B163E5">
              <w:rPr>
                <w:rFonts w:ascii="Arial" w:hAnsi="Arial"/>
                <w:b/>
                <w:sz w:val="24"/>
                <w:szCs w:val="24"/>
              </w:rPr>
              <w:t>ean</w:t>
            </w:r>
            <w:r w:rsidRPr="00B163E5">
              <w:rPr>
                <w:rFonts w:ascii="Arial" w:hAnsi="Arial"/>
                <w:b/>
                <w:sz w:val="24"/>
                <w:szCs w:val="24"/>
              </w:rPr>
              <w:t xml:space="preserve"> </w:t>
            </w:r>
          </w:p>
        </w:tc>
        <w:tc>
          <w:tcPr>
            <w:tcW w:w="1350"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 xml:space="preserve">Std Deviation </w:t>
            </w:r>
          </w:p>
        </w:tc>
        <w:tc>
          <w:tcPr>
            <w:tcW w:w="720"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df</w:t>
            </w:r>
          </w:p>
        </w:tc>
        <w:tc>
          <w:tcPr>
            <w:tcW w:w="1350"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Calculated t-value</w:t>
            </w:r>
          </w:p>
        </w:tc>
        <w:tc>
          <w:tcPr>
            <w:tcW w:w="1384"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 xml:space="preserve">Critical t-value </w:t>
            </w:r>
          </w:p>
        </w:tc>
        <w:tc>
          <w:tcPr>
            <w:tcW w:w="1244"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 xml:space="preserve">Decision </w:t>
            </w:r>
          </w:p>
        </w:tc>
      </w:tr>
      <w:tr w:rsidR="008D3106" w:rsidRPr="005924D9" w:rsidTr="00426D8E">
        <w:tc>
          <w:tcPr>
            <w:tcW w:w="1728" w:type="dxa"/>
          </w:tcPr>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Urban</w:t>
            </w: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Rural</w:t>
            </w:r>
          </w:p>
        </w:tc>
        <w:tc>
          <w:tcPr>
            <w:tcW w:w="720" w:type="dxa"/>
          </w:tcPr>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60</w:t>
            </w: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60</w:t>
            </w:r>
          </w:p>
        </w:tc>
        <w:tc>
          <w:tcPr>
            <w:tcW w:w="1080" w:type="dxa"/>
          </w:tcPr>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18.133</w:t>
            </w: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12.883</w:t>
            </w:r>
          </w:p>
        </w:tc>
        <w:tc>
          <w:tcPr>
            <w:tcW w:w="1350" w:type="dxa"/>
          </w:tcPr>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2.620</w:t>
            </w: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4.377</w:t>
            </w:r>
          </w:p>
        </w:tc>
        <w:tc>
          <w:tcPr>
            <w:tcW w:w="720" w:type="dxa"/>
          </w:tcPr>
          <w:p w:rsidR="008D3106" w:rsidRPr="00B163E5" w:rsidRDefault="008D3106" w:rsidP="005924D9">
            <w:pPr>
              <w:spacing w:line="360" w:lineRule="auto"/>
              <w:jc w:val="both"/>
              <w:rPr>
                <w:rFonts w:ascii="Arial" w:hAnsi="Arial"/>
                <w:sz w:val="24"/>
                <w:szCs w:val="24"/>
              </w:rPr>
            </w:pP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59</w:t>
            </w:r>
          </w:p>
        </w:tc>
        <w:tc>
          <w:tcPr>
            <w:tcW w:w="1350" w:type="dxa"/>
          </w:tcPr>
          <w:p w:rsidR="008D3106" w:rsidRPr="00B163E5" w:rsidRDefault="008D3106" w:rsidP="005924D9">
            <w:pPr>
              <w:spacing w:line="360" w:lineRule="auto"/>
              <w:jc w:val="both"/>
              <w:rPr>
                <w:rFonts w:ascii="Arial" w:hAnsi="Arial"/>
                <w:sz w:val="24"/>
                <w:szCs w:val="24"/>
              </w:rPr>
            </w:pP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7.160</w:t>
            </w:r>
          </w:p>
        </w:tc>
        <w:tc>
          <w:tcPr>
            <w:tcW w:w="1384" w:type="dxa"/>
          </w:tcPr>
          <w:p w:rsidR="008D3106" w:rsidRPr="00B163E5" w:rsidRDefault="008D3106" w:rsidP="005924D9">
            <w:pPr>
              <w:spacing w:line="360" w:lineRule="auto"/>
              <w:jc w:val="both"/>
              <w:rPr>
                <w:rFonts w:ascii="Arial" w:hAnsi="Arial"/>
                <w:sz w:val="24"/>
                <w:szCs w:val="24"/>
              </w:rPr>
            </w:pP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2.000</w:t>
            </w:r>
          </w:p>
        </w:tc>
        <w:tc>
          <w:tcPr>
            <w:tcW w:w="1244" w:type="dxa"/>
          </w:tcPr>
          <w:p w:rsidR="008D3106" w:rsidRPr="00B163E5" w:rsidRDefault="008D3106" w:rsidP="005924D9">
            <w:pPr>
              <w:spacing w:line="360" w:lineRule="auto"/>
              <w:jc w:val="both"/>
              <w:rPr>
                <w:rFonts w:ascii="Arial" w:hAnsi="Arial"/>
                <w:sz w:val="24"/>
                <w:szCs w:val="24"/>
              </w:rPr>
            </w:pP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 xml:space="preserve">Ho2 </w:t>
            </w:r>
            <w:r w:rsidR="005E5A24" w:rsidRPr="00B163E5">
              <w:rPr>
                <w:rFonts w:ascii="Arial" w:hAnsi="Arial"/>
                <w:sz w:val="24"/>
                <w:szCs w:val="24"/>
              </w:rPr>
              <w:t>Rejected</w:t>
            </w:r>
          </w:p>
        </w:tc>
      </w:tr>
    </w:tbl>
    <w:p w:rsidR="008D3106" w:rsidRPr="005924D9" w:rsidRDefault="008D3106" w:rsidP="005924D9">
      <w:pPr>
        <w:spacing w:after="0" w:line="360" w:lineRule="auto"/>
        <w:jc w:val="both"/>
        <w:rPr>
          <w:rFonts w:ascii="Arial" w:hAnsi="Arial"/>
          <w:sz w:val="26"/>
          <w:szCs w:val="24"/>
        </w:rPr>
      </w:pPr>
    </w:p>
    <w:p w:rsidR="008D3106" w:rsidRPr="005924D9" w:rsidRDefault="008D3106" w:rsidP="009F5807">
      <w:pPr>
        <w:spacing w:after="0" w:line="480" w:lineRule="auto"/>
        <w:ind w:firstLine="720"/>
        <w:jc w:val="both"/>
        <w:rPr>
          <w:rFonts w:ascii="Arial" w:hAnsi="Arial"/>
          <w:sz w:val="26"/>
          <w:szCs w:val="24"/>
        </w:rPr>
      </w:pPr>
      <w:r w:rsidRPr="005924D9">
        <w:rPr>
          <w:rFonts w:ascii="Arial" w:hAnsi="Arial"/>
          <w:sz w:val="26"/>
          <w:szCs w:val="24"/>
        </w:rPr>
        <w:t>Table 6 shows that the calculated t-value is 7.160 while the critical t-value is 2.000 with 59 degree of freedom and at the</w:t>
      </w:r>
      <w:r w:rsidR="00B966E2" w:rsidRPr="005924D9">
        <w:rPr>
          <w:rFonts w:ascii="Arial" w:hAnsi="Arial"/>
          <w:sz w:val="26"/>
          <w:szCs w:val="24"/>
        </w:rPr>
        <w:t xml:space="preserve"> 0.05</w:t>
      </w:r>
      <w:r w:rsidRPr="005924D9">
        <w:rPr>
          <w:rFonts w:ascii="Arial" w:hAnsi="Arial"/>
          <w:sz w:val="26"/>
          <w:szCs w:val="24"/>
        </w:rPr>
        <w:t xml:space="preserve"> level of significance</w:t>
      </w:r>
      <w:r w:rsidR="005E5A24" w:rsidRPr="005924D9">
        <w:rPr>
          <w:rFonts w:ascii="Arial" w:hAnsi="Arial"/>
          <w:sz w:val="26"/>
          <w:szCs w:val="24"/>
        </w:rPr>
        <w:t>.</w:t>
      </w:r>
      <w:r w:rsidRPr="005924D9">
        <w:rPr>
          <w:rFonts w:ascii="Arial" w:hAnsi="Arial"/>
          <w:sz w:val="26"/>
          <w:szCs w:val="24"/>
        </w:rPr>
        <w:t xml:space="preserve"> </w:t>
      </w:r>
      <w:r w:rsidR="005E5A24" w:rsidRPr="005924D9">
        <w:rPr>
          <w:rFonts w:ascii="Arial" w:hAnsi="Arial"/>
          <w:sz w:val="26"/>
          <w:szCs w:val="24"/>
        </w:rPr>
        <w:t xml:space="preserve">Since </w:t>
      </w:r>
      <w:r w:rsidRPr="005924D9">
        <w:rPr>
          <w:rFonts w:ascii="Arial" w:hAnsi="Arial"/>
          <w:sz w:val="26"/>
          <w:szCs w:val="24"/>
        </w:rPr>
        <w:t>the calculated t-value is greater than the critical t-value, hypothesis 2 is hereby rejected while the alternative hypothesis is accepted. That is, there is a significant difference in the tense errors committed by students from public and private senior secondary schools in Ilorin South Local Government Area of Kwara State.</w:t>
      </w:r>
    </w:p>
    <w:p w:rsidR="008D3106" w:rsidRPr="005924D9" w:rsidRDefault="008D3106" w:rsidP="009F5807">
      <w:pPr>
        <w:spacing w:after="0" w:line="480" w:lineRule="auto"/>
        <w:ind w:left="1440" w:hanging="1440"/>
        <w:jc w:val="both"/>
        <w:rPr>
          <w:rFonts w:ascii="Arial" w:hAnsi="Arial"/>
          <w:sz w:val="26"/>
          <w:szCs w:val="24"/>
        </w:rPr>
      </w:pPr>
      <w:r w:rsidRPr="005924D9">
        <w:rPr>
          <w:rFonts w:ascii="Arial" w:hAnsi="Arial"/>
          <w:sz w:val="26"/>
          <w:szCs w:val="24"/>
        </w:rPr>
        <w:t xml:space="preserve">Ho3 </w:t>
      </w:r>
      <w:r w:rsidRPr="005924D9">
        <w:rPr>
          <w:rFonts w:ascii="Arial" w:hAnsi="Arial"/>
          <w:sz w:val="26"/>
          <w:szCs w:val="24"/>
        </w:rPr>
        <w:tab/>
        <w:t>There is no significant difference in the tense errors committed by students from urban and rural senior secondary schools in Ilorin South Local Government Area of Kwara State</w:t>
      </w:r>
      <w:r w:rsidR="005E5A24" w:rsidRPr="005924D9">
        <w:rPr>
          <w:rFonts w:ascii="Arial" w:hAnsi="Arial"/>
          <w:sz w:val="26"/>
          <w:szCs w:val="24"/>
        </w:rPr>
        <w:t>.</w:t>
      </w:r>
    </w:p>
    <w:p w:rsidR="008D3106" w:rsidRPr="005924D9" w:rsidRDefault="008D3106" w:rsidP="009F5807">
      <w:pPr>
        <w:spacing w:after="0" w:line="480" w:lineRule="auto"/>
        <w:ind w:firstLine="720"/>
        <w:jc w:val="both"/>
        <w:rPr>
          <w:rFonts w:ascii="Arial" w:hAnsi="Arial"/>
          <w:sz w:val="26"/>
          <w:szCs w:val="24"/>
        </w:rPr>
      </w:pPr>
      <w:r w:rsidRPr="005924D9">
        <w:rPr>
          <w:rFonts w:ascii="Arial" w:hAnsi="Arial"/>
          <w:sz w:val="26"/>
          <w:szCs w:val="24"/>
        </w:rPr>
        <w:t xml:space="preserve">In order to test this hypothesis, </w:t>
      </w:r>
      <w:r w:rsidR="00B966E2" w:rsidRPr="005924D9">
        <w:rPr>
          <w:rFonts w:ascii="Arial" w:hAnsi="Arial"/>
          <w:sz w:val="26"/>
          <w:szCs w:val="24"/>
        </w:rPr>
        <w:t xml:space="preserve">respondents’ </w:t>
      </w:r>
      <w:r w:rsidRPr="005924D9">
        <w:rPr>
          <w:rFonts w:ascii="Arial" w:hAnsi="Arial"/>
          <w:sz w:val="26"/>
          <w:szCs w:val="24"/>
        </w:rPr>
        <w:t>errors were scored and collated on statistical coding sheets on the basis of school location</w:t>
      </w:r>
      <w:r w:rsidR="00B966E2" w:rsidRPr="005924D9">
        <w:rPr>
          <w:rFonts w:ascii="Arial" w:hAnsi="Arial"/>
          <w:sz w:val="26"/>
          <w:szCs w:val="24"/>
        </w:rPr>
        <w:t xml:space="preserve"> as indicated in Table 7 below. </w:t>
      </w:r>
    </w:p>
    <w:p w:rsidR="00520F68" w:rsidRPr="005924D9" w:rsidRDefault="008D3106" w:rsidP="005924D9">
      <w:pPr>
        <w:spacing w:after="0" w:line="360" w:lineRule="auto"/>
        <w:jc w:val="both"/>
        <w:rPr>
          <w:rFonts w:ascii="Arial" w:hAnsi="Arial"/>
          <w:b/>
          <w:sz w:val="26"/>
          <w:szCs w:val="24"/>
        </w:rPr>
      </w:pPr>
      <w:r w:rsidRPr="005924D9">
        <w:rPr>
          <w:rFonts w:ascii="Arial" w:hAnsi="Arial"/>
          <w:b/>
          <w:sz w:val="26"/>
          <w:szCs w:val="24"/>
        </w:rPr>
        <w:t>Table 7: The t-</w:t>
      </w:r>
      <w:r w:rsidR="00B966E2" w:rsidRPr="005924D9">
        <w:rPr>
          <w:rFonts w:ascii="Arial" w:hAnsi="Arial"/>
          <w:b/>
          <w:sz w:val="26"/>
          <w:szCs w:val="24"/>
        </w:rPr>
        <w:t>t</w:t>
      </w:r>
      <w:r w:rsidR="00483E0F" w:rsidRPr="005924D9">
        <w:rPr>
          <w:rFonts w:ascii="Arial" w:hAnsi="Arial"/>
          <w:b/>
          <w:sz w:val="26"/>
          <w:szCs w:val="24"/>
        </w:rPr>
        <w:t xml:space="preserve">est </w:t>
      </w:r>
      <w:r w:rsidRPr="005924D9">
        <w:rPr>
          <w:rFonts w:ascii="Arial" w:hAnsi="Arial"/>
          <w:b/>
          <w:sz w:val="26"/>
          <w:szCs w:val="24"/>
        </w:rPr>
        <w:t>Analysis Showing Difference in the Tense Errors Committed by Students from Urban and Rural Senior Secondary Schools in Ilorin South Local Government Area of Kwara State.</w:t>
      </w:r>
    </w:p>
    <w:tbl>
      <w:tblPr>
        <w:tblStyle w:val="TableGrid"/>
        <w:tblW w:w="0" w:type="auto"/>
        <w:tblLook w:val="04A0" w:firstRow="1" w:lastRow="0" w:firstColumn="1" w:lastColumn="0" w:noHBand="0" w:noVBand="1"/>
      </w:tblPr>
      <w:tblGrid>
        <w:gridCol w:w="1321"/>
        <w:gridCol w:w="593"/>
        <w:gridCol w:w="991"/>
        <w:gridCol w:w="1313"/>
        <w:gridCol w:w="556"/>
        <w:gridCol w:w="1430"/>
        <w:gridCol w:w="1139"/>
        <w:gridCol w:w="1225"/>
      </w:tblGrid>
      <w:tr w:rsidR="00520F68" w:rsidRPr="005924D9" w:rsidTr="00426D8E">
        <w:tc>
          <w:tcPr>
            <w:tcW w:w="1728"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School location</w:t>
            </w:r>
          </w:p>
        </w:tc>
        <w:tc>
          <w:tcPr>
            <w:tcW w:w="720"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No</w:t>
            </w:r>
          </w:p>
        </w:tc>
        <w:tc>
          <w:tcPr>
            <w:tcW w:w="1080"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 xml:space="preserve">Mean </w:t>
            </w:r>
          </w:p>
        </w:tc>
        <w:tc>
          <w:tcPr>
            <w:tcW w:w="1350"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 xml:space="preserve">Std Deviation </w:t>
            </w:r>
          </w:p>
        </w:tc>
        <w:tc>
          <w:tcPr>
            <w:tcW w:w="720"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df</w:t>
            </w:r>
          </w:p>
        </w:tc>
        <w:tc>
          <w:tcPr>
            <w:tcW w:w="1350"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Calculated t-value</w:t>
            </w:r>
          </w:p>
        </w:tc>
        <w:tc>
          <w:tcPr>
            <w:tcW w:w="1384"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 xml:space="preserve">Critical t-value </w:t>
            </w:r>
          </w:p>
        </w:tc>
        <w:tc>
          <w:tcPr>
            <w:tcW w:w="1244"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 xml:space="preserve">Decision </w:t>
            </w:r>
          </w:p>
        </w:tc>
      </w:tr>
      <w:tr w:rsidR="00520F68" w:rsidRPr="005924D9" w:rsidTr="00426D8E">
        <w:tc>
          <w:tcPr>
            <w:tcW w:w="1728" w:type="dxa"/>
          </w:tcPr>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Urban</w:t>
            </w: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Rural</w:t>
            </w:r>
          </w:p>
        </w:tc>
        <w:tc>
          <w:tcPr>
            <w:tcW w:w="720" w:type="dxa"/>
          </w:tcPr>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60</w:t>
            </w: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60</w:t>
            </w:r>
          </w:p>
        </w:tc>
        <w:tc>
          <w:tcPr>
            <w:tcW w:w="1080" w:type="dxa"/>
          </w:tcPr>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13.933</w:t>
            </w: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17.083</w:t>
            </w:r>
          </w:p>
        </w:tc>
        <w:tc>
          <w:tcPr>
            <w:tcW w:w="1350" w:type="dxa"/>
          </w:tcPr>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5.138</w:t>
            </w: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4.377</w:t>
            </w:r>
          </w:p>
        </w:tc>
        <w:tc>
          <w:tcPr>
            <w:tcW w:w="720" w:type="dxa"/>
          </w:tcPr>
          <w:p w:rsidR="00520F68" w:rsidRPr="00B163E5" w:rsidRDefault="00520F68" w:rsidP="005924D9">
            <w:pPr>
              <w:spacing w:line="360" w:lineRule="auto"/>
              <w:jc w:val="both"/>
              <w:rPr>
                <w:rFonts w:ascii="Arial" w:hAnsi="Arial"/>
                <w:sz w:val="24"/>
                <w:szCs w:val="24"/>
              </w:rPr>
            </w:pP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59</w:t>
            </w:r>
          </w:p>
        </w:tc>
        <w:tc>
          <w:tcPr>
            <w:tcW w:w="1350" w:type="dxa"/>
          </w:tcPr>
          <w:p w:rsidR="00520F68" w:rsidRPr="00B163E5" w:rsidRDefault="00520F68" w:rsidP="005924D9">
            <w:pPr>
              <w:spacing w:line="360" w:lineRule="auto"/>
              <w:jc w:val="both"/>
              <w:rPr>
                <w:rFonts w:ascii="Arial" w:hAnsi="Arial"/>
                <w:sz w:val="24"/>
                <w:szCs w:val="24"/>
              </w:rPr>
            </w:pP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3.800</w:t>
            </w:r>
          </w:p>
        </w:tc>
        <w:tc>
          <w:tcPr>
            <w:tcW w:w="1384" w:type="dxa"/>
          </w:tcPr>
          <w:p w:rsidR="00520F68" w:rsidRPr="00B163E5" w:rsidRDefault="00520F68" w:rsidP="005924D9">
            <w:pPr>
              <w:spacing w:line="360" w:lineRule="auto"/>
              <w:jc w:val="both"/>
              <w:rPr>
                <w:rFonts w:ascii="Arial" w:hAnsi="Arial"/>
                <w:sz w:val="24"/>
                <w:szCs w:val="24"/>
              </w:rPr>
            </w:pP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2.000</w:t>
            </w:r>
          </w:p>
        </w:tc>
        <w:tc>
          <w:tcPr>
            <w:tcW w:w="1244" w:type="dxa"/>
          </w:tcPr>
          <w:p w:rsidR="00520F68" w:rsidRPr="00B163E5" w:rsidRDefault="00520F68" w:rsidP="005924D9">
            <w:pPr>
              <w:spacing w:line="360" w:lineRule="auto"/>
              <w:jc w:val="both"/>
              <w:rPr>
                <w:rFonts w:ascii="Arial" w:hAnsi="Arial"/>
                <w:sz w:val="24"/>
                <w:szCs w:val="24"/>
              </w:rPr>
            </w:pP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 xml:space="preserve">Ho3 </w:t>
            </w:r>
            <w:r w:rsidR="00483E0F" w:rsidRPr="00B163E5">
              <w:rPr>
                <w:rFonts w:ascii="Arial" w:hAnsi="Arial"/>
                <w:sz w:val="24"/>
                <w:szCs w:val="24"/>
              </w:rPr>
              <w:t>Rejected</w:t>
            </w:r>
          </w:p>
        </w:tc>
      </w:tr>
    </w:tbl>
    <w:p w:rsidR="00520F68" w:rsidRPr="005924D9" w:rsidRDefault="00520F68" w:rsidP="005924D9">
      <w:pPr>
        <w:spacing w:after="0" w:line="360" w:lineRule="auto"/>
        <w:jc w:val="both"/>
        <w:rPr>
          <w:rFonts w:ascii="Arial" w:hAnsi="Arial"/>
          <w:sz w:val="26"/>
          <w:szCs w:val="24"/>
        </w:rPr>
      </w:pPr>
    </w:p>
    <w:p w:rsidR="00520F68" w:rsidRPr="005924D9" w:rsidRDefault="00520F68" w:rsidP="009F5807">
      <w:pPr>
        <w:spacing w:after="0" w:line="480" w:lineRule="auto"/>
        <w:ind w:firstLine="720"/>
        <w:jc w:val="both"/>
        <w:rPr>
          <w:rFonts w:ascii="Arial" w:hAnsi="Arial"/>
          <w:sz w:val="26"/>
          <w:szCs w:val="24"/>
        </w:rPr>
      </w:pPr>
      <w:r w:rsidRPr="005924D9">
        <w:rPr>
          <w:rFonts w:ascii="Arial" w:hAnsi="Arial"/>
          <w:sz w:val="26"/>
          <w:szCs w:val="24"/>
        </w:rPr>
        <w:t xml:space="preserve">Table 7 shows that the calculated t-value is 3.800 while the critical t-value is 2.000 with 59 degree of freedom and at the </w:t>
      </w:r>
      <w:r w:rsidR="00B966E2" w:rsidRPr="005924D9">
        <w:rPr>
          <w:rFonts w:ascii="Arial" w:hAnsi="Arial"/>
          <w:sz w:val="26"/>
          <w:szCs w:val="24"/>
        </w:rPr>
        <w:t>0.05 level of significance</w:t>
      </w:r>
      <w:r w:rsidRPr="005924D9">
        <w:rPr>
          <w:rFonts w:ascii="Arial" w:hAnsi="Arial"/>
          <w:sz w:val="26"/>
          <w:szCs w:val="24"/>
        </w:rPr>
        <w:t xml:space="preserve">. </w:t>
      </w:r>
      <w:r w:rsidR="00483E0F" w:rsidRPr="005924D9">
        <w:rPr>
          <w:rFonts w:ascii="Arial" w:hAnsi="Arial"/>
          <w:sz w:val="26"/>
          <w:szCs w:val="24"/>
        </w:rPr>
        <w:t xml:space="preserve">Since </w:t>
      </w:r>
      <w:r w:rsidRPr="005924D9">
        <w:rPr>
          <w:rFonts w:ascii="Arial" w:hAnsi="Arial"/>
          <w:sz w:val="26"/>
          <w:szCs w:val="24"/>
        </w:rPr>
        <w:t>the calc</w:t>
      </w:r>
      <w:r w:rsidR="00483E0F" w:rsidRPr="005924D9">
        <w:rPr>
          <w:rFonts w:ascii="Arial" w:hAnsi="Arial"/>
          <w:sz w:val="26"/>
          <w:szCs w:val="24"/>
        </w:rPr>
        <w:t>ula</w:t>
      </w:r>
      <w:r w:rsidRPr="005924D9">
        <w:rPr>
          <w:rFonts w:ascii="Arial" w:hAnsi="Arial"/>
          <w:sz w:val="26"/>
          <w:szCs w:val="24"/>
        </w:rPr>
        <w:t>ted t-value is greater than the critical t-value, hyp</w:t>
      </w:r>
      <w:r w:rsidR="008B3CAE" w:rsidRPr="005924D9">
        <w:rPr>
          <w:rFonts w:ascii="Arial" w:hAnsi="Arial"/>
          <w:sz w:val="26"/>
          <w:szCs w:val="24"/>
        </w:rPr>
        <w:t>othesis 3 is hereby rejected while the alternative hypothesis is accepted. That is, there is a significant difference in the tense errors committed by students from urban and rural senior secondary school</w:t>
      </w:r>
      <w:r w:rsidR="00793405" w:rsidRPr="005924D9">
        <w:rPr>
          <w:rFonts w:ascii="Arial" w:hAnsi="Arial"/>
          <w:sz w:val="26"/>
          <w:szCs w:val="24"/>
        </w:rPr>
        <w:t>s</w:t>
      </w:r>
      <w:r w:rsidR="008B3CAE" w:rsidRPr="005924D9">
        <w:rPr>
          <w:rFonts w:ascii="Arial" w:hAnsi="Arial"/>
          <w:sz w:val="26"/>
          <w:szCs w:val="24"/>
        </w:rPr>
        <w:t xml:space="preserve"> in Ilorin South Local Government Area of Kwara State.</w:t>
      </w:r>
    </w:p>
    <w:p w:rsidR="008B3CAE" w:rsidRPr="005924D9" w:rsidRDefault="008B3CAE" w:rsidP="009F5807">
      <w:pPr>
        <w:spacing w:after="0" w:line="480" w:lineRule="auto"/>
        <w:jc w:val="both"/>
        <w:rPr>
          <w:rFonts w:ascii="Arial" w:hAnsi="Arial"/>
          <w:b/>
          <w:sz w:val="26"/>
          <w:szCs w:val="24"/>
        </w:rPr>
      </w:pPr>
      <w:r w:rsidRPr="005924D9">
        <w:rPr>
          <w:rFonts w:ascii="Arial" w:hAnsi="Arial"/>
          <w:b/>
          <w:sz w:val="26"/>
          <w:szCs w:val="24"/>
        </w:rPr>
        <w:t>Summary of the Major Findings</w:t>
      </w:r>
    </w:p>
    <w:p w:rsidR="008B3CAE" w:rsidRPr="005924D9" w:rsidRDefault="008B3CAE" w:rsidP="009F5807">
      <w:pPr>
        <w:spacing w:after="0" w:line="480" w:lineRule="auto"/>
        <w:jc w:val="both"/>
        <w:rPr>
          <w:rFonts w:ascii="Arial" w:hAnsi="Arial"/>
          <w:sz w:val="26"/>
          <w:szCs w:val="24"/>
        </w:rPr>
      </w:pPr>
      <w:r w:rsidRPr="005924D9">
        <w:rPr>
          <w:rFonts w:ascii="Arial" w:hAnsi="Arial"/>
          <w:sz w:val="26"/>
          <w:szCs w:val="24"/>
        </w:rPr>
        <w:tab/>
        <w:t>Based on the data collected, analysed and interpreted</w:t>
      </w:r>
      <w:r w:rsidR="00D17A86" w:rsidRPr="005924D9">
        <w:rPr>
          <w:rFonts w:ascii="Arial" w:hAnsi="Arial"/>
          <w:sz w:val="26"/>
          <w:szCs w:val="24"/>
        </w:rPr>
        <w:t>,</w:t>
      </w:r>
      <w:r w:rsidRPr="005924D9">
        <w:rPr>
          <w:rFonts w:ascii="Arial" w:hAnsi="Arial"/>
          <w:sz w:val="26"/>
          <w:szCs w:val="24"/>
        </w:rPr>
        <w:t xml:space="preserve"> the following</w:t>
      </w:r>
      <w:r w:rsidR="00D17A86" w:rsidRPr="005924D9">
        <w:rPr>
          <w:rFonts w:ascii="Arial" w:hAnsi="Arial"/>
          <w:sz w:val="26"/>
          <w:szCs w:val="24"/>
        </w:rPr>
        <w:t xml:space="preserve"> </w:t>
      </w:r>
      <w:r w:rsidRPr="005924D9">
        <w:rPr>
          <w:rFonts w:ascii="Arial" w:hAnsi="Arial"/>
          <w:sz w:val="26"/>
          <w:szCs w:val="24"/>
        </w:rPr>
        <w:t>findings are obtained:</w:t>
      </w:r>
    </w:p>
    <w:p w:rsidR="008B3CAE" w:rsidRPr="005924D9" w:rsidRDefault="008B3CAE" w:rsidP="009F5807">
      <w:pPr>
        <w:pStyle w:val="ListParagraph"/>
        <w:numPr>
          <w:ilvl w:val="0"/>
          <w:numId w:val="23"/>
        </w:numPr>
        <w:spacing w:after="0" w:line="480" w:lineRule="auto"/>
        <w:jc w:val="both"/>
        <w:rPr>
          <w:rFonts w:ascii="Arial" w:hAnsi="Arial"/>
          <w:sz w:val="26"/>
          <w:szCs w:val="24"/>
        </w:rPr>
      </w:pPr>
      <w:r w:rsidRPr="005924D9">
        <w:rPr>
          <w:rFonts w:ascii="Arial" w:hAnsi="Arial"/>
          <w:sz w:val="26"/>
          <w:szCs w:val="24"/>
        </w:rPr>
        <w:t>There is no significant difference in the tense errors committed by male and female senior secondary school students  in Ilorin South Local Government Area of Kwara State</w:t>
      </w:r>
      <w:r w:rsidR="00D17A86" w:rsidRPr="005924D9">
        <w:rPr>
          <w:rFonts w:ascii="Arial" w:hAnsi="Arial"/>
          <w:sz w:val="26"/>
          <w:szCs w:val="24"/>
        </w:rPr>
        <w:t>.</w:t>
      </w:r>
      <w:r w:rsidRPr="005924D9">
        <w:rPr>
          <w:rFonts w:ascii="Arial" w:hAnsi="Arial"/>
          <w:sz w:val="26"/>
          <w:szCs w:val="24"/>
        </w:rPr>
        <w:t xml:space="preserve"> </w:t>
      </w:r>
    </w:p>
    <w:p w:rsidR="00D45306" w:rsidRPr="005924D9" w:rsidRDefault="008B3CAE" w:rsidP="009F5807">
      <w:pPr>
        <w:pStyle w:val="ListParagraph"/>
        <w:numPr>
          <w:ilvl w:val="0"/>
          <w:numId w:val="23"/>
        </w:numPr>
        <w:spacing w:after="0" w:line="480" w:lineRule="auto"/>
        <w:jc w:val="both"/>
        <w:rPr>
          <w:rFonts w:ascii="Arial" w:hAnsi="Arial"/>
          <w:sz w:val="26"/>
          <w:szCs w:val="24"/>
        </w:rPr>
      </w:pPr>
      <w:r w:rsidRPr="005924D9">
        <w:rPr>
          <w:rFonts w:ascii="Arial" w:hAnsi="Arial"/>
          <w:sz w:val="26"/>
          <w:szCs w:val="24"/>
        </w:rPr>
        <w:t xml:space="preserve">There is a significant difference in the tense </w:t>
      </w:r>
      <w:r w:rsidR="00407753" w:rsidRPr="005924D9">
        <w:rPr>
          <w:rFonts w:ascii="Arial" w:hAnsi="Arial"/>
          <w:sz w:val="26"/>
          <w:szCs w:val="24"/>
        </w:rPr>
        <w:t xml:space="preserve"> </w:t>
      </w:r>
      <w:r w:rsidR="00A50F7D" w:rsidRPr="005924D9">
        <w:rPr>
          <w:rFonts w:ascii="Arial" w:hAnsi="Arial"/>
          <w:sz w:val="26"/>
          <w:szCs w:val="24"/>
        </w:rPr>
        <w:t xml:space="preserve"> errors committed by students from public and private senior secondary school</w:t>
      </w:r>
      <w:r w:rsidR="00D17A86" w:rsidRPr="005924D9">
        <w:rPr>
          <w:rFonts w:ascii="Arial" w:hAnsi="Arial"/>
          <w:sz w:val="26"/>
          <w:szCs w:val="24"/>
        </w:rPr>
        <w:t>s</w:t>
      </w:r>
      <w:r w:rsidR="00A50F7D" w:rsidRPr="005924D9">
        <w:rPr>
          <w:rFonts w:ascii="Arial" w:hAnsi="Arial"/>
          <w:sz w:val="26"/>
          <w:szCs w:val="24"/>
        </w:rPr>
        <w:t xml:space="preserve"> in Ilorin South</w:t>
      </w:r>
      <w:r w:rsidR="00D45306" w:rsidRPr="005924D9">
        <w:rPr>
          <w:rFonts w:ascii="Arial" w:hAnsi="Arial"/>
          <w:sz w:val="26"/>
          <w:szCs w:val="24"/>
        </w:rPr>
        <w:t xml:space="preserve"> Local Government Area of Kwara State.</w:t>
      </w:r>
    </w:p>
    <w:p w:rsidR="00D45306" w:rsidRPr="005924D9" w:rsidRDefault="00D45306" w:rsidP="009F5807">
      <w:pPr>
        <w:pStyle w:val="ListParagraph"/>
        <w:numPr>
          <w:ilvl w:val="0"/>
          <w:numId w:val="23"/>
        </w:numPr>
        <w:spacing w:after="0" w:line="480" w:lineRule="auto"/>
        <w:jc w:val="both"/>
        <w:rPr>
          <w:rFonts w:ascii="Arial" w:hAnsi="Arial"/>
          <w:sz w:val="26"/>
          <w:szCs w:val="24"/>
        </w:rPr>
      </w:pPr>
      <w:r w:rsidRPr="005924D9">
        <w:rPr>
          <w:rFonts w:ascii="Arial" w:hAnsi="Arial"/>
          <w:sz w:val="26"/>
          <w:szCs w:val="24"/>
        </w:rPr>
        <w:t>There is a significant difference in the tense errors committed by students from urban and rural senior secondary schools in Ilorin South Local Government Area of Kwara Stat</w:t>
      </w:r>
      <w:r w:rsidR="00D17A86" w:rsidRPr="005924D9">
        <w:rPr>
          <w:rFonts w:ascii="Arial" w:hAnsi="Arial"/>
          <w:sz w:val="26"/>
          <w:szCs w:val="24"/>
        </w:rPr>
        <w:t>e</w:t>
      </w:r>
      <w:r w:rsidRPr="005924D9">
        <w:rPr>
          <w:rFonts w:ascii="Arial" w:hAnsi="Arial"/>
          <w:sz w:val="26"/>
          <w:szCs w:val="24"/>
        </w:rPr>
        <w:t>.</w:t>
      </w:r>
    </w:p>
    <w:p w:rsidR="00D45306" w:rsidRPr="005924D9" w:rsidRDefault="00D45306" w:rsidP="009F5807">
      <w:pPr>
        <w:spacing w:after="0" w:line="480" w:lineRule="auto"/>
        <w:ind w:firstLine="720"/>
        <w:jc w:val="both"/>
        <w:rPr>
          <w:rFonts w:ascii="Arial" w:hAnsi="Arial"/>
          <w:sz w:val="26"/>
          <w:szCs w:val="24"/>
        </w:rPr>
      </w:pPr>
      <w:r w:rsidRPr="005924D9">
        <w:rPr>
          <w:rFonts w:ascii="Arial" w:hAnsi="Arial"/>
          <w:sz w:val="26"/>
          <w:szCs w:val="24"/>
        </w:rPr>
        <w:t>The above findings are discussed in the next chapter with relevant conclusions and recommendations</w:t>
      </w:r>
      <w:r w:rsidR="00737886" w:rsidRPr="005924D9">
        <w:rPr>
          <w:rFonts w:ascii="Arial" w:hAnsi="Arial"/>
          <w:sz w:val="26"/>
          <w:szCs w:val="24"/>
        </w:rPr>
        <w:t>.</w:t>
      </w:r>
      <w:r w:rsidRPr="005924D9">
        <w:rPr>
          <w:rFonts w:ascii="Arial" w:hAnsi="Arial"/>
          <w:sz w:val="26"/>
          <w:szCs w:val="24"/>
        </w:rPr>
        <w:t xml:space="preserve"> </w:t>
      </w:r>
    </w:p>
    <w:p w:rsidR="008B3CAE" w:rsidRPr="005924D9" w:rsidRDefault="008B3CAE" w:rsidP="009F5807">
      <w:pPr>
        <w:pStyle w:val="ListParagraph"/>
        <w:spacing w:after="0" w:line="480" w:lineRule="auto"/>
        <w:jc w:val="both"/>
        <w:rPr>
          <w:rFonts w:ascii="Arial" w:hAnsi="Arial"/>
          <w:sz w:val="26"/>
          <w:szCs w:val="24"/>
        </w:rPr>
      </w:pPr>
      <w:r w:rsidRPr="005924D9">
        <w:rPr>
          <w:rFonts w:ascii="Arial" w:hAnsi="Arial"/>
          <w:sz w:val="26"/>
          <w:szCs w:val="24"/>
        </w:rPr>
        <w:t xml:space="preserve">   </w:t>
      </w:r>
    </w:p>
    <w:p w:rsidR="008D3106" w:rsidRPr="005924D9" w:rsidRDefault="008D3106" w:rsidP="005924D9">
      <w:pPr>
        <w:spacing w:after="0" w:line="360" w:lineRule="auto"/>
        <w:jc w:val="both"/>
        <w:rPr>
          <w:rFonts w:ascii="Arial" w:hAnsi="Arial"/>
          <w:sz w:val="26"/>
          <w:szCs w:val="24"/>
        </w:rPr>
      </w:pPr>
    </w:p>
    <w:p w:rsidR="000B1E7D" w:rsidRPr="005924D9" w:rsidRDefault="000B1E7D" w:rsidP="005924D9">
      <w:pPr>
        <w:spacing w:after="0" w:line="360" w:lineRule="auto"/>
        <w:rPr>
          <w:rFonts w:ascii="Arial" w:hAnsi="Arial"/>
          <w:sz w:val="26"/>
          <w:szCs w:val="24"/>
        </w:rPr>
      </w:pPr>
      <w:r w:rsidRPr="005924D9">
        <w:rPr>
          <w:rFonts w:ascii="Arial" w:hAnsi="Arial"/>
          <w:sz w:val="26"/>
          <w:szCs w:val="24"/>
        </w:rPr>
        <w:br w:type="page"/>
      </w:r>
    </w:p>
    <w:p w:rsidR="000B1E7D" w:rsidRPr="005924D9" w:rsidRDefault="000B1E7D" w:rsidP="009F5807">
      <w:pPr>
        <w:pStyle w:val="ListParagraph"/>
        <w:spacing w:after="0" w:line="480" w:lineRule="auto"/>
        <w:jc w:val="center"/>
        <w:rPr>
          <w:rFonts w:ascii="Arial" w:hAnsi="Arial"/>
          <w:b/>
          <w:sz w:val="26"/>
          <w:szCs w:val="24"/>
        </w:rPr>
      </w:pPr>
      <w:r w:rsidRPr="005924D9">
        <w:rPr>
          <w:rFonts w:ascii="Arial" w:hAnsi="Arial"/>
          <w:b/>
          <w:sz w:val="26"/>
          <w:szCs w:val="24"/>
        </w:rPr>
        <w:t>CHAPTER FIVE</w:t>
      </w:r>
    </w:p>
    <w:p w:rsidR="000B1E7D" w:rsidRPr="005924D9" w:rsidRDefault="009F5807" w:rsidP="009F5807">
      <w:pPr>
        <w:pStyle w:val="ListParagraph"/>
        <w:spacing w:after="0" w:line="480" w:lineRule="auto"/>
        <w:jc w:val="center"/>
        <w:rPr>
          <w:rFonts w:ascii="Arial" w:hAnsi="Arial"/>
          <w:b/>
          <w:sz w:val="26"/>
          <w:szCs w:val="24"/>
        </w:rPr>
      </w:pPr>
      <w:r>
        <w:rPr>
          <w:rFonts w:ascii="Arial" w:hAnsi="Arial"/>
          <w:b/>
          <w:sz w:val="26"/>
          <w:szCs w:val="24"/>
        </w:rPr>
        <w:t>SUMMARY</w:t>
      </w:r>
      <w:r w:rsidR="000B1E7D" w:rsidRPr="005924D9">
        <w:rPr>
          <w:rFonts w:ascii="Arial" w:hAnsi="Arial"/>
          <w:b/>
          <w:sz w:val="26"/>
          <w:szCs w:val="24"/>
        </w:rPr>
        <w:t>, CONCLUSION AND RECOMMENDATIONS</w:t>
      </w:r>
    </w:p>
    <w:p w:rsidR="000A3037" w:rsidRPr="005924D9" w:rsidRDefault="00D45306" w:rsidP="009F5807">
      <w:pPr>
        <w:spacing w:after="0" w:line="480" w:lineRule="auto"/>
        <w:ind w:firstLine="720"/>
        <w:jc w:val="both"/>
        <w:rPr>
          <w:rFonts w:ascii="Arial" w:hAnsi="Arial"/>
          <w:sz w:val="26"/>
          <w:szCs w:val="24"/>
        </w:rPr>
      </w:pPr>
      <w:r w:rsidRPr="005924D9">
        <w:rPr>
          <w:rFonts w:ascii="Arial" w:hAnsi="Arial"/>
          <w:sz w:val="26"/>
          <w:szCs w:val="24"/>
        </w:rPr>
        <w:t xml:space="preserve">In </w:t>
      </w:r>
      <w:r w:rsidR="000B1E7D" w:rsidRPr="005924D9">
        <w:rPr>
          <w:rFonts w:ascii="Arial" w:hAnsi="Arial"/>
          <w:sz w:val="26"/>
          <w:szCs w:val="24"/>
        </w:rPr>
        <w:tab/>
      </w:r>
      <w:r w:rsidRPr="005924D9">
        <w:rPr>
          <w:rFonts w:ascii="Arial" w:hAnsi="Arial"/>
          <w:sz w:val="26"/>
          <w:szCs w:val="24"/>
        </w:rPr>
        <w:t xml:space="preserve">this chapter, the research findings are discussed, conclusions are drawn and relevant recommendations are made. </w:t>
      </w:r>
      <w:r w:rsidR="00B966E2" w:rsidRPr="005924D9">
        <w:rPr>
          <w:rFonts w:ascii="Arial" w:hAnsi="Arial"/>
          <w:sz w:val="26"/>
          <w:szCs w:val="24"/>
        </w:rPr>
        <w:t>This research wa</w:t>
      </w:r>
      <w:r w:rsidR="000B1E7D" w:rsidRPr="005924D9">
        <w:rPr>
          <w:rFonts w:ascii="Arial" w:hAnsi="Arial"/>
          <w:sz w:val="26"/>
          <w:szCs w:val="24"/>
        </w:rPr>
        <w:t>s designed to examine tense er</w:t>
      </w:r>
      <w:r w:rsidR="001A1E9D" w:rsidRPr="005924D9">
        <w:rPr>
          <w:rFonts w:ascii="Arial" w:hAnsi="Arial"/>
          <w:sz w:val="26"/>
          <w:szCs w:val="24"/>
        </w:rPr>
        <w:t>rors in the written English of s</w:t>
      </w:r>
      <w:r w:rsidR="000B1E7D" w:rsidRPr="005924D9">
        <w:rPr>
          <w:rFonts w:ascii="Arial" w:hAnsi="Arial"/>
          <w:sz w:val="26"/>
          <w:szCs w:val="24"/>
        </w:rPr>
        <w:t xml:space="preserve">enior secondary school students in Ilorin South Local Government Area of Kwara State. </w:t>
      </w:r>
      <w:r w:rsidR="00B966E2" w:rsidRPr="005924D9">
        <w:rPr>
          <w:rFonts w:ascii="Arial" w:hAnsi="Arial"/>
          <w:sz w:val="26"/>
          <w:szCs w:val="24"/>
        </w:rPr>
        <w:t>The study findings are discussed below</w:t>
      </w:r>
      <w:r w:rsidRPr="005924D9">
        <w:rPr>
          <w:rFonts w:ascii="Arial" w:hAnsi="Arial"/>
          <w:sz w:val="26"/>
          <w:szCs w:val="24"/>
        </w:rPr>
        <w:t>.</w:t>
      </w:r>
    </w:p>
    <w:p w:rsidR="000A3037" w:rsidRPr="005924D9" w:rsidRDefault="009F5807" w:rsidP="009F5807">
      <w:pPr>
        <w:spacing w:after="0" w:line="480" w:lineRule="auto"/>
        <w:jc w:val="both"/>
        <w:rPr>
          <w:rFonts w:ascii="Arial" w:hAnsi="Arial"/>
          <w:b/>
          <w:sz w:val="26"/>
          <w:szCs w:val="24"/>
        </w:rPr>
      </w:pPr>
      <w:r>
        <w:rPr>
          <w:rFonts w:ascii="Arial" w:hAnsi="Arial"/>
          <w:b/>
          <w:sz w:val="26"/>
          <w:szCs w:val="24"/>
        </w:rPr>
        <w:t>SUMMARY</w:t>
      </w:r>
    </w:p>
    <w:p w:rsidR="00B966E2" w:rsidRPr="005924D9" w:rsidRDefault="000A3037"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The errors committed by senior secondary school students in Ilorin South Local Government Area of Kwara State are basically inter lingual, that is, errors committed are being influenced by the mother-tongue and other language acquired before the English language and intra lingua</w:t>
      </w:r>
      <w:r w:rsidR="00E86938" w:rsidRPr="005924D9">
        <w:rPr>
          <w:rFonts w:ascii="Arial" w:hAnsi="Arial"/>
          <w:sz w:val="26"/>
          <w:szCs w:val="24"/>
        </w:rPr>
        <w:t>,</w:t>
      </w:r>
      <w:r w:rsidRPr="005924D9">
        <w:rPr>
          <w:rFonts w:ascii="Arial" w:hAnsi="Arial"/>
          <w:sz w:val="26"/>
          <w:szCs w:val="24"/>
        </w:rPr>
        <w:t xml:space="preserve"> that is, errors committed as a result of the inherent complexities within the structure of English language at all levels.</w:t>
      </w:r>
    </w:p>
    <w:p w:rsidR="00B12372" w:rsidRPr="005924D9" w:rsidRDefault="000A3037" w:rsidP="009F5807">
      <w:pPr>
        <w:spacing w:after="0" w:line="480" w:lineRule="auto"/>
        <w:jc w:val="both"/>
        <w:rPr>
          <w:rFonts w:ascii="Arial" w:hAnsi="Arial"/>
          <w:sz w:val="26"/>
          <w:szCs w:val="24"/>
        </w:rPr>
      </w:pPr>
      <w:r w:rsidRPr="005924D9">
        <w:rPr>
          <w:rFonts w:ascii="Arial" w:hAnsi="Arial"/>
          <w:sz w:val="26"/>
          <w:szCs w:val="24"/>
        </w:rPr>
        <w:tab/>
        <w:t>The researcher also discovered in this study that, errors in tenses and choice of verbs are the most frequent types of errors committed by the students. The result of the multiple choice test administered to students in selected school</w:t>
      </w:r>
      <w:r w:rsidR="00E86938" w:rsidRPr="005924D9">
        <w:rPr>
          <w:rFonts w:ascii="Arial" w:hAnsi="Arial"/>
          <w:sz w:val="26"/>
          <w:szCs w:val="24"/>
        </w:rPr>
        <w:t>s</w:t>
      </w:r>
      <w:r w:rsidRPr="005924D9">
        <w:rPr>
          <w:rFonts w:ascii="Arial" w:hAnsi="Arial"/>
          <w:sz w:val="26"/>
          <w:szCs w:val="24"/>
        </w:rPr>
        <w:t xml:space="preserve"> revealed that mother-tongue of the student</w:t>
      </w:r>
      <w:r w:rsidR="007D7C10" w:rsidRPr="005924D9">
        <w:rPr>
          <w:rFonts w:ascii="Arial" w:hAnsi="Arial"/>
          <w:sz w:val="26"/>
          <w:szCs w:val="24"/>
        </w:rPr>
        <w:t xml:space="preserve">s </w:t>
      </w:r>
      <w:r w:rsidR="00B12372" w:rsidRPr="005924D9">
        <w:rPr>
          <w:rFonts w:ascii="Arial" w:hAnsi="Arial"/>
          <w:sz w:val="26"/>
          <w:szCs w:val="24"/>
        </w:rPr>
        <w:t xml:space="preserve">interferes with the learning of English as a second language. “An improvement in the performance of secondary school students requires a firm grasp of English grammar at both initial and intermediate levels of education, in order to ensure better performance in their final year” </w:t>
      </w:r>
      <w:r w:rsidR="00D16B42" w:rsidRPr="005924D9">
        <w:rPr>
          <w:rFonts w:ascii="Arial" w:hAnsi="Arial"/>
          <w:sz w:val="26"/>
          <w:szCs w:val="24"/>
        </w:rPr>
        <w:t>(</w:t>
      </w:r>
      <w:r w:rsidR="00B12372" w:rsidRPr="005924D9">
        <w:rPr>
          <w:rFonts w:ascii="Arial" w:hAnsi="Arial"/>
          <w:sz w:val="26"/>
          <w:szCs w:val="24"/>
        </w:rPr>
        <w:t>Jerry</w:t>
      </w:r>
      <w:r w:rsidR="00D16B42" w:rsidRPr="005924D9">
        <w:rPr>
          <w:rFonts w:ascii="Arial" w:hAnsi="Arial"/>
          <w:sz w:val="26"/>
          <w:szCs w:val="24"/>
        </w:rPr>
        <w:t xml:space="preserve">, </w:t>
      </w:r>
      <w:r w:rsidR="00B12372" w:rsidRPr="005924D9">
        <w:rPr>
          <w:rFonts w:ascii="Arial" w:hAnsi="Arial"/>
          <w:sz w:val="26"/>
          <w:szCs w:val="24"/>
        </w:rPr>
        <w:t>20</w:t>
      </w:r>
      <w:r w:rsidR="00B163E5">
        <w:rPr>
          <w:rFonts w:ascii="Arial" w:hAnsi="Arial"/>
          <w:sz w:val="26"/>
          <w:szCs w:val="24"/>
        </w:rPr>
        <w:t>2</w:t>
      </w:r>
      <w:r w:rsidR="00B12372" w:rsidRPr="005924D9">
        <w:rPr>
          <w:rFonts w:ascii="Arial" w:hAnsi="Arial"/>
          <w:sz w:val="26"/>
          <w:szCs w:val="24"/>
        </w:rPr>
        <w:t>0).</w:t>
      </w:r>
    </w:p>
    <w:p w:rsidR="00A81906" w:rsidRPr="005924D9" w:rsidRDefault="00B12372" w:rsidP="009F5807">
      <w:pPr>
        <w:spacing w:after="0" w:line="480" w:lineRule="auto"/>
        <w:ind w:firstLine="720"/>
        <w:jc w:val="both"/>
        <w:rPr>
          <w:rFonts w:ascii="Arial" w:hAnsi="Arial"/>
          <w:sz w:val="26"/>
          <w:szCs w:val="24"/>
        </w:rPr>
      </w:pPr>
      <w:r w:rsidRPr="005924D9">
        <w:rPr>
          <w:rFonts w:ascii="Arial" w:hAnsi="Arial"/>
          <w:sz w:val="26"/>
          <w:szCs w:val="24"/>
        </w:rPr>
        <w:t>On the basis of these findings, it could be rightly inferred that tense errors are most predominant. This also conforms with the research findings of Lambo (</w:t>
      </w:r>
      <w:r w:rsidR="00B163E5">
        <w:rPr>
          <w:rFonts w:ascii="Arial" w:hAnsi="Arial"/>
          <w:sz w:val="26"/>
          <w:szCs w:val="24"/>
        </w:rPr>
        <w:t>202</w:t>
      </w:r>
      <w:r w:rsidRPr="005924D9">
        <w:rPr>
          <w:rFonts w:ascii="Arial" w:hAnsi="Arial"/>
          <w:sz w:val="26"/>
          <w:szCs w:val="24"/>
        </w:rPr>
        <w:t xml:space="preserve">2) that Nigeria senior secondary school </w:t>
      </w:r>
      <w:r w:rsidR="00A81906" w:rsidRPr="005924D9">
        <w:rPr>
          <w:rFonts w:ascii="Arial" w:hAnsi="Arial"/>
          <w:sz w:val="26"/>
          <w:szCs w:val="24"/>
        </w:rPr>
        <w:t>students performed very poorly in the written English. The lack of qualified English teacher</w:t>
      </w:r>
      <w:r w:rsidR="00E86938" w:rsidRPr="005924D9">
        <w:rPr>
          <w:rFonts w:ascii="Arial" w:hAnsi="Arial"/>
          <w:sz w:val="26"/>
          <w:szCs w:val="24"/>
        </w:rPr>
        <w:t>s</w:t>
      </w:r>
      <w:r w:rsidR="00A81906" w:rsidRPr="005924D9">
        <w:rPr>
          <w:rFonts w:ascii="Arial" w:hAnsi="Arial"/>
          <w:sz w:val="26"/>
          <w:szCs w:val="24"/>
        </w:rPr>
        <w:t xml:space="preserve"> at the secondary </w:t>
      </w:r>
      <w:r w:rsidR="00D45306" w:rsidRPr="005924D9">
        <w:rPr>
          <w:rFonts w:ascii="Arial" w:hAnsi="Arial"/>
          <w:sz w:val="26"/>
          <w:szCs w:val="24"/>
        </w:rPr>
        <w:t>school</w:t>
      </w:r>
      <w:r w:rsidR="00A81906" w:rsidRPr="005924D9">
        <w:rPr>
          <w:rFonts w:ascii="Arial" w:hAnsi="Arial"/>
          <w:sz w:val="26"/>
          <w:szCs w:val="24"/>
        </w:rPr>
        <w:t xml:space="preserve"> level of education in Nigeria, particularly in Ilorin South </w:t>
      </w:r>
      <w:r w:rsidR="00253C95" w:rsidRPr="005924D9">
        <w:rPr>
          <w:rFonts w:ascii="Arial" w:hAnsi="Arial"/>
          <w:sz w:val="26"/>
          <w:szCs w:val="24"/>
        </w:rPr>
        <w:t xml:space="preserve">Local Government Area </w:t>
      </w:r>
      <w:r w:rsidR="00A81906" w:rsidRPr="005924D9">
        <w:rPr>
          <w:rFonts w:ascii="Arial" w:hAnsi="Arial"/>
          <w:sz w:val="26"/>
          <w:szCs w:val="24"/>
        </w:rPr>
        <w:t>of Kwara State is largely responsible for this and there is very little  expected of the few qualified teachers.</w:t>
      </w:r>
    </w:p>
    <w:p w:rsidR="002C2854" w:rsidRPr="005924D9" w:rsidRDefault="00A81906" w:rsidP="009F5807">
      <w:pPr>
        <w:spacing w:after="0" w:line="480" w:lineRule="auto"/>
        <w:ind w:firstLine="720"/>
        <w:jc w:val="both"/>
        <w:rPr>
          <w:rFonts w:ascii="Arial" w:hAnsi="Arial"/>
          <w:sz w:val="26"/>
          <w:szCs w:val="24"/>
        </w:rPr>
      </w:pPr>
      <w:r w:rsidRPr="005924D9">
        <w:rPr>
          <w:rFonts w:ascii="Arial" w:hAnsi="Arial"/>
          <w:sz w:val="26"/>
          <w:szCs w:val="24"/>
        </w:rPr>
        <w:t>The possible causes of poor performance in the written English that are common</w:t>
      </w:r>
      <w:r w:rsidR="00253C95" w:rsidRPr="005924D9">
        <w:rPr>
          <w:rFonts w:ascii="Arial" w:hAnsi="Arial"/>
          <w:sz w:val="26"/>
          <w:szCs w:val="24"/>
        </w:rPr>
        <w:t>ly</w:t>
      </w:r>
      <w:r w:rsidRPr="005924D9">
        <w:rPr>
          <w:rFonts w:ascii="Arial" w:hAnsi="Arial"/>
          <w:sz w:val="26"/>
          <w:szCs w:val="24"/>
        </w:rPr>
        <w:t xml:space="preserve"> identified by researcher in English language such as Etim (</w:t>
      </w:r>
      <w:r w:rsidR="00B163E5">
        <w:rPr>
          <w:rFonts w:ascii="Arial" w:hAnsi="Arial"/>
          <w:sz w:val="26"/>
          <w:szCs w:val="24"/>
        </w:rPr>
        <w:t>201</w:t>
      </w:r>
      <w:r w:rsidRPr="005924D9">
        <w:rPr>
          <w:rFonts w:ascii="Arial" w:hAnsi="Arial"/>
          <w:sz w:val="26"/>
          <w:szCs w:val="24"/>
        </w:rPr>
        <w:t>2), Lambo (</w:t>
      </w:r>
      <w:r w:rsidR="00B163E5">
        <w:rPr>
          <w:rFonts w:ascii="Arial" w:hAnsi="Arial"/>
          <w:sz w:val="26"/>
          <w:szCs w:val="24"/>
        </w:rPr>
        <w:t>201</w:t>
      </w:r>
      <w:r w:rsidRPr="005924D9">
        <w:rPr>
          <w:rFonts w:ascii="Arial" w:hAnsi="Arial"/>
          <w:sz w:val="26"/>
          <w:szCs w:val="24"/>
        </w:rPr>
        <w:t xml:space="preserve">2) and Jerry (2010) to mention  but a few, are poor infrastructural facilities for teaching English at the secondary school level, lack of adequate and qualified English  teachers, lack of students suitable methods of teaching, poor enabling environment, over population  of students in class  and in many  instance  cultural factors inherent in the learners. </w:t>
      </w:r>
    </w:p>
    <w:p w:rsidR="00ED618A" w:rsidRPr="005924D9" w:rsidRDefault="00A81906" w:rsidP="009F5807">
      <w:pPr>
        <w:spacing w:after="0" w:line="480" w:lineRule="auto"/>
        <w:ind w:firstLine="720"/>
        <w:jc w:val="both"/>
        <w:rPr>
          <w:rFonts w:ascii="Arial" w:hAnsi="Arial"/>
          <w:sz w:val="26"/>
          <w:szCs w:val="24"/>
        </w:rPr>
      </w:pPr>
      <w:r w:rsidRPr="005924D9">
        <w:rPr>
          <w:rFonts w:ascii="Arial" w:hAnsi="Arial"/>
          <w:sz w:val="26"/>
          <w:szCs w:val="24"/>
        </w:rPr>
        <w:t xml:space="preserve">One of the most interesting features of the analysis was the finding that there is </w:t>
      </w:r>
      <w:r w:rsidR="002C2854" w:rsidRPr="005924D9">
        <w:rPr>
          <w:rFonts w:ascii="Arial" w:hAnsi="Arial"/>
          <w:sz w:val="26"/>
          <w:szCs w:val="24"/>
        </w:rPr>
        <w:t xml:space="preserve">no </w:t>
      </w:r>
      <w:r w:rsidRPr="005924D9">
        <w:rPr>
          <w:rFonts w:ascii="Arial" w:hAnsi="Arial"/>
          <w:sz w:val="26"/>
          <w:szCs w:val="24"/>
        </w:rPr>
        <w:t xml:space="preserve">significant difference in the tense errors committed by male and female senior secondary school students in Ilorin South </w:t>
      </w:r>
      <w:r w:rsidR="00253C95" w:rsidRPr="005924D9">
        <w:rPr>
          <w:rFonts w:ascii="Arial" w:hAnsi="Arial"/>
          <w:sz w:val="26"/>
          <w:szCs w:val="24"/>
        </w:rPr>
        <w:t xml:space="preserve">Local Government Area </w:t>
      </w:r>
      <w:r w:rsidRPr="005924D9">
        <w:rPr>
          <w:rFonts w:ascii="Arial" w:hAnsi="Arial"/>
          <w:sz w:val="26"/>
          <w:szCs w:val="24"/>
        </w:rPr>
        <w:t xml:space="preserve">of </w:t>
      </w:r>
      <w:r w:rsidR="00253C95" w:rsidRPr="005924D9">
        <w:rPr>
          <w:rFonts w:ascii="Arial" w:hAnsi="Arial"/>
          <w:sz w:val="26"/>
          <w:szCs w:val="24"/>
        </w:rPr>
        <w:t xml:space="preserve">Kwara State </w:t>
      </w:r>
      <w:r w:rsidRPr="005924D9">
        <w:rPr>
          <w:rFonts w:ascii="Arial" w:hAnsi="Arial"/>
          <w:sz w:val="26"/>
          <w:szCs w:val="24"/>
        </w:rPr>
        <w:t xml:space="preserve">(table </w:t>
      </w:r>
      <w:r w:rsidR="002C2854" w:rsidRPr="005924D9">
        <w:rPr>
          <w:rFonts w:ascii="Arial" w:hAnsi="Arial"/>
          <w:sz w:val="26"/>
          <w:szCs w:val="24"/>
        </w:rPr>
        <w:t>5</w:t>
      </w:r>
      <w:r w:rsidRPr="005924D9">
        <w:rPr>
          <w:rFonts w:ascii="Arial" w:hAnsi="Arial"/>
          <w:sz w:val="26"/>
          <w:szCs w:val="24"/>
        </w:rPr>
        <w:t xml:space="preserve">). The female </w:t>
      </w:r>
      <w:r w:rsidR="002C2854" w:rsidRPr="005924D9">
        <w:rPr>
          <w:rFonts w:ascii="Arial" w:hAnsi="Arial"/>
          <w:sz w:val="26"/>
          <w:szCs w:val="24"/>
        </w:rPr>
        <w:t xml:space="preserve">could not </w:t>
      </w:r>
      <w:r w:rsidRPr="005924D9">
        <w:rPr>
          <w:rFonts w:ascii="Arial" w:hAnsi="Arial"/>
          <w:sz w:val="26"/>
          <w:szCs w:val="24"/>
        </w:rPr>
        <w:t xml:space="preserve">perform better than the male students </w:t>
      </w:r>
      <w:r w:rsidR="002C2854" w:rsidRPr="005924D9">
        <w:rPr>
          <w:rFonts w:ascii="Arial" w:hAnsi="Arial"/>
          <w:sz w:val="26"/>
          <w:szCs w:val="24"/>
        </w:rPr>
        <w:t xml:space="preserve"> as opposed to the assertion of some researchers who claimed that boy are</w:t>
      </w:r>
      <w:r w:rsidRPr="005924D9">
        <w:rPr>
          <w:rFonts w:ascii="Arial" w:hAnsi="Arial"/>
          <w:sz w:val="26"/>
          <w:szCs w:val="24"/>
        </w:rPr>
        <w:t xml:space="preserve"> superior to girls in measurement of spatial ability, while girls excelled in virtually all aspect of linguistic processes, in speech skills</w:t>
      </w:r>
      <w:r w:rsidR="00253C95" w:rsidRPr="005924D9">
        <w:rPr>
          <w:rFonts w:ascii="Arial" w:hAnsi="Arial"/>
          <w:sz w:val="26"/>
          <w:szCs w:val="24"/>
        </w:rPr>
        <w:t>,</w:t>
      </w:r>
      <w:r w:rsidRPr="005924D9">
        <w:rPr>
          <w:rFonts w:ascii="Arial" w:hAnsi="Arial"/>
          <w:sz w:val="26"/>
          <w:szCs w:val="24"/>
        </w:rPr>
        <w:t xml:space="preserve"> clarity and fluency, reading and spelling skills etc.</w:t>
      </w:r>
    </w:p>
    <w:p w:rsidR="002C2854" w:rsidRPr="005924D9" w:rsidRDefault="00ED618A" w:rsidP="009F5807">
      <w:pPr>
        <w:spacing w:after="0" w:line="480" w:lineRule="auto"/>
        <w:ind w:firstLine="720"/>
        <w:jc w:val="both"/>
        <w:rPr>
          <w:rFonts w:ascii="Arial" w:hAnsi="Arial"/>
          <w:sz w:val="26"/>
          <w:szCs w:val="24"/>
        </w:rPr>
      </w:pPr>
      <w:r w:rsidRPr="005924D9">
        <w:rPr>
          <w:rFonts w:ascii="Arial" w:hAnsi="Arial"/>
          <w:sz w:val="26"/>
          <w:szCs w:val="24"/>
        </w:rPr>
        <w:t xml:space="preserve">This </w:t>
      </w:r>
      <w:r w:rsidR="002C2854" w:rsidRPr="005924D9">
        <w:rPr>
          <w:rFonts w:ascii="Arial" w:hAnsi="Arial"/>
          <w:sz w:val="26"/>
          <w:szCs w:val="24"/>
        </w:rPr>
        <w:t xml:space="preserve">findings </w:t>
      </w:r>
      <w:r w:rsidRPr="005924D9">
        <w:rPr>
          <w:rFonts w:ascii="Arial" w:hAnsi="Arial"/>
          <w:sz w:val="26"/>
          <w:szCs w:val="24"/>
        </w:rPr>
        <w:t>was supported by Rintell (</w:t>
      </w:r>
      <w:r w:rsidR="00B163E5">
        <w:rPr>
          <w:rFonts w:ascii="Arial" w:hAnsi="Arial"/>
          <w:sz w:val="26"/>
          <w:szCs w:val="24"/>
        </w:rPr>
        <w:t>201</w:t>
      </w:r>
      <w:r w:rsidRPr="005924D9">
        <w:rPr>
          <w:rFonts w:ascii="Arial" w:hAnsi="Arial"/>
          <w:sz w:val="26"/>
          <w:szCs w:val="24"/>
        </w:rPr>
        <w:t>4), who in his study of inter language</w:t>
      </w:r>
      <w:r w:rsidR="002C2854" w:rsidRPr="005924D9">
        <w:rPr>
          <w:rFonts w:ascii="Arial" w:hAnsi="Arial"/>
          <w:sz w:val="26"/>
          <w:szCs w:val="24"/>
        </w:rPr>
        <w:t xml:space="preserve"> and</w:t>
      </w:r>
      <w:r w:rsidR="00253C95" w:rsidRPr="005924D9">
        <w:rPr>
          <w:rFonts w:ascii="Arial" w:hAnsi="Arial"/>
          <w:sz w:val="26"/>
          <w:szCs w:val="24"/>
        </w:rPr>
        <w:t xml:space="preserve"> p</w:t>
      </w:r>
      <w:r w:rsidRPr="005924D9">
        <w:rPr>
          <w:rFonts w:ascii="Arial" w:hAnsi="Arial"/>
          <w:sz w:val="26"/>
          <w:szCs w:val="24"/>
        </w:rPr>
        <w:t>ragmatics, found no effect of gender on learning mostly by second language (</w:t>
      </w:r>
      <w:r w:rsidR="00253C95" w:rsidRPr="005924D9">
        <w:rPr>
          <w:rFonts w:ascii="Arial" w:hAnsi="Arial"/>
          <w:sz w:val="26"/>
          <w:szCs w:val="24"/>
        </w:rPr>
        <w:t>L</w:t>
      </w:r>
      <w:r w:rsidRPr="005924D9">
        <w:rPr>
          <w:rFonts w:ascii="Arial" w:hAnsi="Arial"/>
          <w:sz w:val="26"/>
          <w:szCs w:val="24"/>
        </w:rPr>
        <w:t>2) speakers</w:t>
      </w:r>
      <w:r w:rsidR="002C2854" w:rsidRPr="005924D9">
        <w:rPr>
          <w:rFonts w:ascii="Arial" w:hAnsi="Arial"/>
          <w:sz w:val="26"/>
          <w:szCs w:val="24"/>
        </w:rPr>
        <w:t>.</w:t>
      </w:r>
      <w:r w:rsidRPr="005924D9">
        <w:rPr>
          <w:rFonts w:ascii="Arial" w:hAnsi="Arial"/>
          <w:sz w:val="26"/>
          <w:szCs w:val="24"/>
        </w:rPr>
        <w:t xml:space="preserve"> </w:t>
      </w:r>
      <w:r w:rsidR="002C2854" w:rsidRPr="005924D9">
        <w:rPr>
          <w:rFonts w:ascii="Arial" w:hAnsi="Arial"/>
          <w:sz w:val="26"/>
          <w:szCs w:val="24"/>
        </w:rPr>
        <w:t xml:space="preserve">Contrary </w:t>
      </w:r>
      <w:r w:rsidRPr="005924D9">
        <w:rPr>
          <w:rFonts w:ascii="Arial" w:hAnsi="Arial"/>
          <w:sz w:val="26"/>
          <w:szCs w:val="24"/>
        </w:rPr>
        <w:t>to this, Adegbija (</w:t>
      </w:r>
      <w:r w:rsidR="00B163E5">
        <w:rPr>
          <w:rFonts w:ascii="Arial" w:hAnsi="Arial"/>
          <w:sz w:val="26"/>
          <w:szCs w:val="24"/>
        </w:rPr>
        <w:t>201</w:t>
      </w:r>
      <w:r w:rsidRPr="005924D9">
        <w:rPr>
          <w:rFonts w:ascii="Arial" w:hAnsi="Arial"/>
          <w:sz w:val="26"/>
          <w:szCs w:val="24"/>
        </w:rPr>
        <w:t>9), claimed that there are difference in language use of male and female students</w:t>
      </w:r>
      <w:r w:rsidR="00253C95" w:rsidRPr="005924D9">
        <w:rPr>
          <w:rFonts w:ascii="Arial" w:hAnsi="Arial"/>
          <w:sz w:val="26"/>
          <w:szCs w:val="24"/>
        </w:rPr>
        <w:t xml:space="preserve">, which </w:t>
      </w:r>
      <w:r w:rsidR="005A7F43" w:rsidRPr="005924D9">
        <w:rPr>
          <w:rFonts w:ascii="Arial" w:hAnsi="Arial"/>
          <w:sz w:val="26"/>
          <w:szCs w:val="24"/>
        </w:rPr>
        <w:t xml:space="preserve">does not </w:t>
      </w:r>
      <w:r w:rsidR="00253C95" w:rsidRPr="005924D9">
        <w:rPr>
          <w:rFonts w:ascii="Arial" w:hAnsi="Arial"/>
          <w:sz w:val="26"/>
          <w:szCs w:val="24"/>
        </w:rPr>
        <w:t>support this research finding.</w:t>
      </w:r>
      <w:r w:rsidR="002C2854" w:rsidRPr="005924D9">
        <w:rPr>
          <w:rFonts w:ascii="Arial" w:hAnsi="Arial"/>
          <w:sz w:val="26"/>
          <w:szCs w:val="24"/>
        </w:rPr>
        <w:t xml:space="preserve"> </w:t>
      </w:r>
      <w:r w:rsidRPr="005924D9">
        <w:rPr>
          <w:rFonts w:ascii="Arial" w:hAnsi="Arial"/>
          <w:sz w:val="26"/>
          <w:szCs w:val="24"/>
        </w:rPr>
        <w:t>Kekere (</w:t>
      </w:r>
      <w:r w:rsidR="00B163E5">
        <w:rPr>
          <w:rFonts w:ascii="Arial" w:hAnsi="Arial"/>
          <w:sz w:val="26"/>
          <w:szCs w:val="24"/>
        </w:rPr>
        <w:t>201</w:t>
      </w:r>
      <w:r w:rsidRPr="005924D9">
        <w:rPr>
          <w:rFonts w:ascii="Arial" w:hAnsi="Arial"/>
          <w:sz w:val="26"/>
          <w:szCs w:val="24"/>
        </w:rPr>
        <w:t xml:space="preserve">2) also studied on gender sensitivity </w:t>
      </w:r>
      <w:r w:rsidR="00253C95" w:rsidRPr="005924D9">
        <w:rPr>
          <w:rFonts w:ascii="Arial" w:hAnsi="Arial"/>
          <w:sz w:val="26"/>
          <w:szCs w:val="24"/>
        </w:rPr>
        <w:t xml:space="preserve">which </w:t>
      </w:r>
      <w:r w:rsidRPr="005924D9">
        <w:rPr>
          <w:rFonts w:ascii="Arial" w:hAnsi="Arial"/>
          <w:sz w:val="26"/>
          <w:szCs w:val="24"/>
        </w:rPr>
        <w:t xml:space="preserve">opined that, as a group, female are higher proficient learners of English language than male. </w:t>
      </w:r>
    </w:p>
    <w:p w:rsidR="0032162A" w:rsidRPr="005924D9" w:rsidRDefault="00ED618A" w:rsidP="009F5807">
      <w:pPr>
        <w:spacing w:after="0" w:line="480" w:lineRule="auto"/>
        <w:ind w:firstLine="720"/>
        <w:jc w:val="both"/>
        <w:rPr>
          <w:rFonts w:ascii="Arial" w:hAnsi="Arial"/>
          <w:sz w:val="26"/>
          <w:szCs w:val="24"/>
        </w:rPr>
      </w:pPr>
      <w:r w:rsidRPr="005924D9">
        <w:rPr>
          <w:rFonts w:ascii="Arial" w:hAnsi="Arial"/>
          <w:sz w:val="26"/>
          <w:szCs w:val="24"/>
        </w:rPr>
        <w:t xml:space="preserve">A critical examination of table 3 showing the distribution of school type and table </w:t>
      </w:r>
      <w:r w:rsidR="002C2854" w:rsidRPr="005924D9">
        <w:rPr>
          <w:rFonts w:ascii="Arial" w:hAnsi="Arial"/>
          <w:sz w:val="26"/>
          <w:szCs w:val="24"/>
        </w:rPr>
        <w:t>6</w:t>
      </w:r>
      <w:r w:rsidRPr="005924D9">
        <w:rPr>
          <w:rFonts w:ascii="Arial" w:hAnsi="Arial"/>
          <w:sz w:val="26"/>
          <w:szCs w:val="24"/>
        </w:rPr>
        <w:t xml:space="preserve"> shows the t-test analysis showing the difference in the tense errors committed by </w:t>
      </w:r>
      <w:r w:rsidR="002C2854" w:rsidRPr="005924D9">
        <w:rPr>
          <w:rFonts w:ascii="Arial" w:hAnsi="Arial"/>
          <w:sz w:val="26"/>
          <w:szCs w:val="24"/>
        </w:rPr>
        <w:t xml:space="preserve">students from </w:t>
      </w:r>
      <w:r w:rsidRPr="005924D9">
        <w:rPr>
          <w:rFonts w:ascii="Arial" w:hAnsi="Arial"/>
          <w:sz w:val="26"/>
          <w:szCs w:val="24"/>
        </w:rPr>
        <w:t>public and private senior  secondary school</w:t>
      </w:r>
      <w:r w:rsidR="002C2854" w:rsidRPr="005924D9">
        <w:rPr>
          <w:rFonts w:ascii="Arial" w:hAnsi="Arial"/>
          <w:sz w:val="26"/>
          <w:szCs w:val="24"/>
        </w:rPr>
        <w:t>s</w:t>
      </w:r>
      <w:r w:rsidRPr="005924D9">
        <w:rPr>
          <w:rFonts w:ascii="Arial" w:hAnsi="Arial"/>
          <w:sz w:val="26"/>
          <w:szCs w:val="24"/>
        </w:rPr>
        <w:t xml:space="preserve"> revealed that there is </w:t>
      </w:r>
      <w:r w:rsidR="002C2854" w:rsidRPr="005924D9">
        <w:rPr>
          <w:rFonts w:ascii="Arial" w:hAnsi="Arial"/>
          <w:sz w:val="26"/>
          <w:szCs w:val="24"/>
        </w:rPr>
        <w:t>a</w:t>
      </w:r>
      <w:r w:rsidRPr="005924D9">
        <w:rPr>
          <w:rFonts w:ascii="Arial" w:hAnsi="Arial"/>
          <w:sz w:val="26"/>
          <w:szCs w:val="24"/>
        </w:rPr>
        <w:t xml:space="preserve"> significant difference in the tense error committed by </w:t>
      </w:r>
      <w:r w:rsidR="002C2854" w:rsidRPr="005924D9">
        <w:rPr>
          <w:rFonts w:ascii="Arial" w:hAnsi="Arial"/>
          <w:sz w:val="26"/>
          <w:szCs w:val="24"/>
        </w:rPr>
        <w:t xml:space="preserve">students from </w:t>
      </w:r>
      <w:r w:rsidRPr="005924D9">
        <w:rPr>
          <w:rFonts w:ascii="Arial" w:hAnsi="Arial"/>
          <w:sz w:val="26"/>
          <w:szCs w:val="24"/>
        </w:rPr>
        <w:t>public and private senior secondary school</w:t>
      </w:r>
      <w:r w:rsidR="002C2854" w:rsidRPr="005924D9">
        <w:rPr>
          <w:rFonts w:ascii="Arial" w:hAnsi="Arial"/>
          <w:sz w:val="26"/>
          <w:szCs w:val="24"/>
        </w:rPr>
        <w:t>s</w:t>
      </w:r>
      <w:r w:rsidRPr="005924D9">
        <w:rPr>
          <w:rFonts w:ascii="Arial" w:hAnsi="Arial"/>
          <w:sz w:val="26"/>
          <w:szCs w:val="24"/>
        </w:rPr>
        <w:t>. Thus this is n</w:t>
      </w:r>
      <w:r w:rsidR="002C2854" w:rsidRPr="005924D9">
        <w:rPr>
          <w:rFonts w:ascii="Arial" w:hAnsi="Arial"/>
          <w:sz w:val="26"/>
          <w:szCs w:val="24"/>
        </w:rPr>
        <w:t>ot</w:t>
      </w:r>
      <w:r w:rsidRPr="005924D9">
        <w:rPr>
          <w:rFonts w:ascii="Arial" w:hAnsi="Arial"/>
          <w:sz w:val="26"/>
          <w:szCs w:val="24"/>
        </w:rPr>
        <w:t xml:space="preserve"> </w:t>
      </w:r>
      <w:r w:rsidR="002C2854" w:rsidRPr="005924D9">
        <w:rPr>
          <w:rFonts w:ascii="Arial" w:hAnsi="Arial"/>
          <w:sz w:val="26"/>
          <w:szCs w:val="24"/>
        </w:rPr>
        <w:t xml:space="preserve">in </w:t>
      </w:r>
      <w:r w:rsidRPr="005924D9">
        <w:rPr>
          <w:rFonts w:ascii="Arial" w:hAnsi="Arial"/>
          <w:sz w:val="26"/>
          <w:szCs w:val="24"/>
        </w:rPr>
        <w:t xml:space="preserve">support of the </w:t>
      </w:r>
      <w:r w:rsidR="00440C24" w:rsidRPr="005924D9">
        <w:rPr>
          <w:rFonts w:ascii="Arial" w:hAnsi="Arial"/>
          <w:sz w:val="26"/>
          <w:szCs w:val="24"/>
        </w:rPr>
        <w:t>hypothesis proposed. And in line with the Kwara State government</w:t>
      </w:r>
      <w:r w:rsidR="00253C95" w:rsidRPr="005924D9">
        <w:rPr>
          <w:rFonts w:ascii="Arial" w:hAnsi="Arial"/>
          <w:sz w:val="26"/>
          <w:szCs w:val="24"/>
        </w:rPr>
        <w:t>’s</w:t>
      </w:r>
      <w:r w:rsidR="00440C24" w:rsidRPr="005924D9">
        <w:rPr>
          <w:rFonts w:ascii="Arial" w:hAnsi="Arial"/>
          <w:sz w:val="26"/>
          <w:szCs w:val="24"/>
        </w:rPr>
        <w:t xml:space="preserve"> efforts in revitalizing public schools especially those in rural areas to meet national standard. And sequel to this, students in public schools could now cope and compete with their counterpart</w:t>
      </w:r>
      <w:r w:rsidR="0032162A" w:rsidRPr="005924D9">
        <w:rPr>
          <w:rFonts w:ascii="Arial" w:hAnsi="Arial"/>
          <w:sz w:val="26"/>
          <w:szCs w:val="24"/>
        </w:rPr>
        <w:t>s in private schools. This assertion is contrary to Sather (2000) who argued tha</w:t>
      </w:r>
      <w:r w:rsidR="00253C95" w:rsidRPr="005924D9">
        <w:rPr>
          <w:rFonts w:ascii="Arial" w:hAnsi="Arial"/>
          <w:sz w:val="26"/>
          <w:szCs w:val="24"/>
        </w:rPr>
        <w:t>t private schools with better fu</w:t>
      </w:r>
      <w:r w:rsidR="0032162A" w:rsidRPr="005924D9">
        <w:rPr>
          <w:rFonts w:ascii="Arial" w:hAnsi="Arial"/>
          <w:sz w:val="26"/>
          <w:szCs w:val="24"/>
        </w:rPr>
        <w:t>nding from high tuition fees a</w:t>
      </w:r>
      <w:r w:rsidR="00253C95" w:rsidRPr="005924D9">
        <w:rPr>
          <w:rFonts w:ascii="Arial" w:hAnsi="Arial"/>
          <w:sz w:val="26"/>
          <w:szCs w:val="24"/>
        </w:rPr>
        <w:t>re</w:t>
      </w:r>
      <w:r w:rsidR="0032162A" w:rsidRPr="005924D9">
        <w:rPr>
          <w:rFonts w:ascii="Arial" w:hAnsi="Arial"/>
          <w:sz w:val="26"/>
          <w:szCs w:val="24"/>
        </w:rPr>
        <w:t xml:space="preserve"> consistently achieve a better academic performance than their counterparts in </w:t>
      </w:r>
      <w:r w:rsidR="00253C95" w:rsidRPr="005924D9">
        <w:rPr>
          <w:rFonts w:ascii="Arial" w:hAnsi="Arial"/>
          <w:sz w:val="26"/>
          <w:szCs w:val="24"/>
        </w:rPr>
        <w:t>public schools that are tuition</w:t>
      </w:r>
      <w:r w:rsidR="0032162A" w:rsidRPr="005924D9">
        <w:rPr>
          <w:rFonts w:ascii="Arial" w:hAnsi="Arial"/>
          <w:sz w:val="26"/>
          <w:szCs w:val="24"/>
        </w:rPr>
        <w:t xml:space="preserve"> free.</w:t>
      </w:r>
    </w:p>
    <w:p w:rsidR="005A7F43" w:rsidRPr="005924D9" w:rsidRDefault="006E4A16" w:rsidP="009F5807">
      <w:pPr>
        <w:spacing w:after="0" w:line="480" w:lineRule="auto"/>
        <w:ind w:firstLine="720"/>
        <w:jc w:val="both"/>
        <w:rPr>
          <w:rFonts w:ascii="Arial" w:hAnsi="Arial"/>
          <w:sz w:val="26"/>
          <w:szCs w:val="24"/>
        </w:rPr>
      </w:pPr>
      <w:r w:rsidRPr="005924D9">
        <w:rPr>
          <w:rFonts w:ascii="Arial" w:hAnsi="Arial"/>
          <w:sz w:val="26"/>
          <w:szCs w:val="24"/>
        </w:rPr>
        <w:t xml:space="preserve">Another interesting feature in the analysis is the finding that there is </w:t>
      </w:r>
      <w:r w:rsidR="00F13F14" w:rsidRPr="005924D9">
        <w:rPr>
          <w:rFonts w:ascii="Arial" w:hAnsi="Arial"/>
          <w:sz w:val="26"/>
          <w:szCs w:val="24"/>
        </w:rPr>
        <w:t xml:space="preserve">a </w:t>
      </w:r>
      <w:r w:rsidRPr="005924D9">
        <w:rPr>
          <w:rFonts w:ascii="Arial" w:hAnsi="Arial"/>
          <w:sz w:val="26"/>
          <w:szCs w:val="24"/>
        </w:rPr>
        <w:t>significant difference in the tense errors committed by</w:t>
      </w:r>
      <w:r w:rsidR="00F13F14" w:rsidRPr="005924D9">
        <w:rPr>
          <w:rFonts w:ascii="Arial" w:hAnsi="Arial"/>
          <w:sz w:val="26"/>
          <w:szCs w:val="24"/>
        </w:rPr>
        <w:t xml:space="preserve"> students from</w:t>
      </w:r>
      <w:r w:rsidRPr="005924D9">
        <w:rPr>
          <w:rFonts w:ascii="Arial" w:hAnsi="Arial"/>
          <w:sz w:val="26"/>
          <w:szCs w:val="24"/>
        </w:rPr>
        <w:t xml:space="preserve"> urban </w:t>
      </w:r>
      <w:r w:rsidR="00F13F14" w:rsidRPr="005924D9">
        <w:rPr>
          <w:rFonts w:ascii="Arial" w:hAnsi="Arial"/>
          <w:sz w:val="26"/>
          <w:szCs w:val="24"/>
        </w:rPr>
        <w:t xml:space="preserve">and rural </w:t>
      </w:r>
      <w:r w:rsidRPr="005924D9">
        <w:rPr>
          <w:rFonts w:ascii="Arial" w:hAnsi="Arial"/>
          <w:sz w:val="26"/>
          <w:szCs w:val="24"/>
        </w:rPr>
        <w:t>senior secondary</w:t>
      </w:r>
      <w:r w:rsidR="00372B36" w:rsidRPr="005924D9">
        <w:rPr>
          <w:rFonts w:ascii="Arial" w:hAnsi="Arial"/>
          <w:sz w:val="26"/>
          <w:szCs w:val="24"/>
        </w:rPr>
        <w:t xml:space="preserve"> schools in Ilorin South Local Government </w:t>
      </w:r>
      <w:r w:rsidR="00253C95" w:rsidRPr="005924D9">
        <w:rPr>
          <w:rFonts w:ascii="Arial" w:hAnsi="Arial"/>
          <w:sz w:val="26"/>
          <w:szCs w:val="24"/>
        </w:rPr>
        <w:t xml:space="preserve">Area </w:t>
      </w:r>
      <w:r w:rsidR="00372B36" w:rsidRPr="005924D9">
        <w:rPr>
          <w:rFonts w:ascii="Arial" w:hAnsi="Arial"/>
          <w:sz w:val="26"/>
          <w:szCs w:val="24"/>
        </w:rPr>
        <w:t>of Kwara State.</w:t>
      </w:r>
      <w:r w:rsidR="00253C95" w:rsidRPr="005924D9">
        <w:rPr>
          <w:rFonts w:ascii="Arial" w:hAnsi="Arial"/>
          <w:sz w:val="26"/>
          <w:szCs w:val="24"/>
        </w:rPr>
        <w:t xml:space="preserve"> </w:t>
      </w:r>
      <w:r w:rsidR="00372B36" w:rsidRPr="005924D9">
        <w:rPr>
          <w:rFonts w:ascii="Arial" w:hAnsi="Arial"/>
          <w:sz w:val="26"/>
          <w:szCs w:val="24"/>
        </w:rPr>
        <w:t xml:space="preserve">Further examination of </w:t>
      </w:r>
      <w:r w:rsidR="00F13F14" w:rsidRPr="005924D9">
        <w:rPr>
          <w:rFonts w:ascii="Arial" w:hAnsi="Arial"/>
          <w:sz w:val="26"/>
          <w:szCs w:val="24"/>
        </w:rPr>
        <w:t>this result has shown in table 7</w:t>
      </w:r>
      <w:r w:rsidR="00372B36" w:rsidRPr="005924D9">
        <w:rPr>
          <w:rFonts w:ascii="Arial" w:hAnsi="Arial"/>
          <w:sz w:val="26"/>
          <w:szCs w:val="24"/>
        </w:rPr>
        <w:t xml:space="preserve"> revealed that urban school students perform better than the rural school students. </w:t>
      </w:r>
    </w:p>
    <w:p w:rsidR="005A7F43" w:rsidRPr="005924D9" w:rsidRDefault="00372B36" w:rsidP="009F5807">
      <w:pPr>
        <w:spacing w:after="0" w:line="480" w:lineRule="auto"/>
        <w:ind w:firstLine="720"/>
        <w:jc w:val="both"/>
        <w:rPr>
          <w:rFonts w:ascii="Arial" w:hAnsi="Arial"/>
          <w:sz w:val="26"/>
          <w:szCs w:val="24"/>
        </w:rPr>
      </w:pPr>
      <w:r w:rsidRPr="005924D9">
        <w:rPr>
          <w:rFonts w:ascii="Arial" w:hAnsi="Arial"/>
          <w:sz w:val="26"/>
          <w:szCs w:val="24"/>
        </w:rPr>
        <w:t>With reference to this, it is obvious that students in rural areas are denied many facilities that are available to their counterpart</w:t>
      </w:r>
      <w:r w:rsidR="00253C95" w:rsidRPr="005924D9">
        <w:rPr>
          <w:rFonts w:ascii="Arial" w:hAnsi="Arial"/>
          <w:sz w:val="26"/>
          <w:szCs w:val="24"/>
        </w:rPr>
        <w:t>s</w:t>
      </w:r>
      <w:r w:rsidRPr="005924D9">
        <w:rPr>
          <w:rFonts w:ascii="Arial" w:hAnsi="Arial"/>
          <w:sz w:val="26"/>
          <w:szCs w:val="24"/>
        </w:rPr>
        <w:t xml:space="preserve"> in urban area. For instance, students in urban schools could go on excursion to visit many interesting and educative place</w:t>
      </w:r>
      <w:r w:rsidR="00E86938" w:rsidRPr="005924D9">
        <w:rPr>
          <w:rFonts w:ascii="Arial" w:hAnsi="Arial"/>
          <w:sz w:val="26"/>
          <w:szCs w:val="24"/>
        </w:rPr>
        <w:t>s</w:t>
      </w:r>
      <w:r w:rsidRPr="005924D9">
        <w:rPr>
          <w:rFonts w:ascii="Arial" w:hAnsi="Arial"/>
          <w:sz w:val="26"/>
          <w:szCs w:val="24"/>
        </w:rPr>
        <w:t>, read newspaper and magazine, watch television, browse the internet and other educational activities</w:t>
      </w:r>
      <w:r w:rsidR="005A7F43" w:rsidRPr="005924D9">
        <w:rPr>
          <w:rFonts w:ascii="Arial" w:hAnsi="Arial"/>
          <w:sz w:val="26"/>
          <w:szCs w:val="24"/>
        </w:rPr>
        <w:t>.</w:t>
      </w:r>
    </w:p>
    <w:p w:rsidR="003C3C01" w:rsidRPr="005924D9" w:rsidRDefault="003C3C01" w:rsidP="009F5807">
      <w:pPr>
        <w:spacing w:after="0" w:line="480" w:lineRule="auto"/>
        <w:ind w:firstLine="720"/>
        <w:jc w:val="both"/>
        <w:rPr>
          <w:rFonts w:ascii="Arial" w:hAnsi="Arial"/>
          <w:sz w:val="26"/>
          <w:szCs w:val="24"/>
        </w:rPr>
      </w:pPr>
      <w:r w:rsidRPr="005924D9">
        <w:rPr>
          <w:rFonts w:ascii="Arial" w:hAnsi="Arial"/>
          <w:sz w:val="26"/>
          <w:szCs w:val="24"/>
        </w:rPr>
        <w:t>These are capable of improving and enhancing their intellectual abilities which those in rural areas could not have access to. This finding confirms with the research finding of Abdullahi (1995) and Olabanji (1991) who observed that school location is the primary enrolment and foundation for language acquisition. They further stressed that locating schools in urban centre</w:t>
      </w:r>
      <w:r w:rsidR="00CD2BC3" w:rsidRPr="005924D9">
        <w:rPr>
          <w:rFonts w:ascii="Arial" w:hAnsi="Arial"/>
          <w:sz w:val="26"/>
          <w:szCs w:val="24"/>
        </w:rPr>
        <w:t>s</w:t>
      </w:r>
      <w:r w:rsidRPr="005924D9">
        <w:rPr>
          <w:rFonts w:ascii="Arial" w:hAnsi="Arial"/>
          <w:sz w:val="26"/>
          <w:szCs w:val="24"/>
        </w:rPr>
        <w:t xml:space="preserve"> enhance</w:t>
      </w:r>
      <w:r w:rsidR="00253C95" w:rsidRPr="005924D9">
        <w:rPr>
          <w:rFonts w:ascii="Arial" w:hAnsi="Arial"/>
          <w:sz w:val="26"/>
          <w:szCs w:val="24"/>
        </w:rPr>
        <w:t>s</w:t>
      </w:r>
      <w:r w:rsidRPr="005924D9">
        <w:rPr>
          <w:rFonts w:ascii="Arial" w:hAnsi="Arial"/>
          <w:sz w:val="26"/>
          <w:szCs w:val="24"/>
        </w:rPr>
        <w:t xml:space="preserve"> students</w:t>
      </w:r>
      <w:r w:rsidR="00253C95" w:rsidRPr="005924D9">
        <w:rPr>
          <w:rFonts w:ascii="Arial" w:hAnsi="Arial"/>
          <w:sz w:val="26"/>
          <w:szCs w:val="24"/>
        </w:rPr>
        <w:t>’</w:t>
      </w:r>
      <w:r w:rsidRPr="005924D9">
        <w:rPr>
          <w:rFonts w:ascii="Arial" w:hAnsi="Arial"/>
          <w:sz w:val="26"/>
          <w:szCs w:val="24"/>
        </w:rPr>
        <w:t xml:space="preserve"> abilit</w:t>
      </w:r>
      <w:r w:rsidR="00253C95" w:rsidRPr="005924D9">
        <w:rPr>
          <w:rFonts w:ascii="Arial" w:hAnsi="Arial"/>
          <w:sz w:val="26"/>
          <w:szCs w:val="24"/>
        </w:rPr>
        <w:t>ies</w:t>
      </w:r>
      <w:r w:rsidRPr="005924D9">
        <w:rPr>
          <w:rFonts w:ascii="Arial" w:hAnsi="Arial"/>
          <w:sz w:val="26"/>
          <w:szCs w:val="24"/>
        </w:rPr>
        <w:t xml:space="preserve"> and potentials in language learning than locating schools in rural area.</w:t>
      </w:r>
    </w:p>
    <w:p w:rsidR="00B0319A" w:rsidRPr="005924D9" w:rsidRDefault="003C3C01" w:rsidP="009F5807">
      <w:pPr>
        <w:spacing w:after="0" w:line="480" w:lineRule="auto"/>
        <w:ind w:firstLine="720"/>
        <w:jc w:val="both"/>
        <w:rPr>
          <w:rFonts w:ascii="Arial" w:hAnsi="Arial"/>
          <w:sz w:val="26"/>
          <w:szCs w:val="24"/>
        </w:rPr>
      </w:pPr>
      <w:r w:rsidRPr="005924D9">
        <w:rPr>
          <w:rFonts w:ascii="Arial" w:hAnsi="Arial"/>
          <w:sz w:val="26"/>
          <w:szCs w:val="24"/>
        </w:rPr>
        <w:t xml:space="preserve">Based on the findings in this study, it was observed that most of the tenses and verbs students used do not correlate within the contexts in which they </w:t>
      </w:r>
      <w:r w:rsidR="00B0319A" w:rsidRPr="005924D9">
        <w:rPr>
          <w:rFonts w:ascii="Arial" w:hAnsi="Arial"/>
          <w:sz w:val="26"/>
          <w:szCs w:val="24"/>
        </w:rPr>
        <w:t>appear. The students lacked the appropriate tense to use</w:t>
      </w:r>
      <w:r w:rsidR="005A1697" w:rsidRPr="005924D9">
        <w:rPr>
          <w:rFonts w:ascii="Arial" w:hAnsi="Arial"/>
          <w:sz w:val="26"/>
          <w:szCs w:val="24"/>
        </w:rPr>
        <w:t>,</w:t>
      </w:r>
      <w:r w:rsidR="00B0319A" w:rsidRPr="005924D9">
        <w:rPr>
          <w:rFonts w:ascii="Arial" w:hAnsi="Arial"/>
          <w:sz w:val="26"/>
          <w:szCs w:val="24"/>
        </w:rPr>
        <w:t xml:space="preserve"> </w:t>
      </w:r>
      <w:r w:rsidR="005A1697" w:rsidRPr="005924D9">
        <w:rPr>
          <w:rFonts w:ascii="Arial" w:hAnsi="Arial"/>
          <w:sz w:val="26"/>
          <w:szCs w:val="24"/>
        </w:rPr>
        <w:t>t</w:t>
      </w:r>
      <w:r w:rsidR="00B0319A" w:rsidRPr="005924D9">
        <w:rPr>
          <w:rFonts w:ascii="Arial" w:hAnsi="Arial"/>
          <w:sz w:val="26"/>
          <w:szCs w:val="24"/>
        </w:rPr>
        <w:t>hey</w:t>
      </w:r>
      <w:r w:rsidR="005A1697" w:rsidRPr="005924D9">
        <w:rPr>
          <w:rFonts w:ascii="Arial" w:hAnsi="Arial"/>
          <w:sz w:val="26"/>
          <w:szCs w:val="24"/>
        </w:rPr>
        <w:t xml:space="preserve"> also</w:t>
      </w:r>
      <w:r w:rsidR="00B0319A" w:rsidRPr="005924D9">
        <w:rPr>
          <w:rFonts w:ascii="Arial" w:hAnsi="Arial"/>
          <w:sz w:val="26"/>
          <w:szCs w:val="24"/>
        </w:rPr>
        <w:t xml:space="preserve"> picked verbs which do not conform with the time and action. Some of the students even fail to distinguish between regular and irregular form of verbs.</w:t>
      </w:r>
    </w:p>
    <w:p w:rsidR="005C1E8A" w:rsidRPr="005924D9" w:rsidRDefault="00B0319A" w:rsidP="009F5807">
      <w:pPr>
        <w:spacing w:after="0" w:line="480" w:lineRule="auto"/>
        <w:ind w:firstLine="720"/>
        <w:jc w:val="both"/>
        <w:rPr>
          <w:rFonts w:ascii="Arial" w:hAnsi="Arial"/>
          <w:sz w:val="26"/>
          <w:szCs w:val="24"/>
        </w:rPr>
      </w:pPr>
      <w:r w:rsidRPr="005924D9">
        <w:rPr>
          <w:rFonts w:ascii="Arial" w:hAnsi="Arial"/>
          <w:sz w:val="26"/>
          <w:szCs w:val="24"/>
        </w:rPr>
        <w:t>Also, a critical observation of the result</w:t>
      </w:r>
      <w:r w:rsidR="00CD2BC3" w:rsidRPr="005924D9">
        <w:rPr>
          <w:rFonts w:ascii="Arial" w:hAnsi="Arial"/>
          <w:sz w:val="26"/>
          <w:szCs w:val="24"/>
        </w:rPr>
        <w:t>s</w:t>
      </w:r>
      <w:r w:rsidRPr="005924D9">
        <w:rPr>
          <w:rFonts w:ascii="Arial" w:hAnsi="Arial"/>
          <w:sz w:val="26"/>
          <w:szCs w:val="24"/>
        </w:rPr>
        <w:t xml:space="preserve"> of </w:t>
      </w:r>
      <w:r w:rsidR="005A1697" w:rsidRPr="005924D9">
        <w:rPr>
          <w:rFonts w:ascii="Arial" w:hAnsi="Arial"/>
          <w:sz w:val="26"/>
          <w:szCs w:val="24"/>
        </w:rPr>
        <w:t xml:space="preserve">this </w:t>
      </w:r>
      <w:r w:rsidRPr="005924D9">
        <w:rPr>
          <w:rFonts w:ascii="Arial" w:hAnsi="Arial"/>
          <w:sz w:val="26"/>
          <w:szCs w:val="24"/>
        </w:rPr>
        <w:t>study shows that most students committed errors due to ignorance, overgeneralization, care-free attitude and lack of commitment to the exercise</w:t>
      </w:r>
      <w:r w:rsidR="005A71B9" w:rsidRPr="005924D9">
        <w:rPr>
          <w:rFonts w:ascii="Arial" w:hAnsi="Arial"/>
          <w:sz w:val="26"/>
          <w:szCs w:val="24"/>
        </w:rPr>
        <w:t>s</w:t>
      </w:r>
      <w:r w:rsidRPr="005924D9">
        <w:rPr>
          <w:rFonts w:ascii="Arial" w:hAnsi="Arial"/>
          <w:sz w:val="26"/>
          <w:szCs w:val="24"/>
        </w:rPr>
        <w:t xml:space="preserve">. This shows that </w:t>
      </w:r>
      <w:r w:rsidR="005A1697" w:rsidRPr="005924D9">
        <w:rPr>
          <w:rFonts w:ascii="Arial" w:hAnsi="Arial"/>
          <w:sz w:val="26"/>
          <w:szCs w:val="24"/>
        </w:rPr>
        <w:t>students are not careful when</w:t>
      </w:r>
      <w:r w:rsidRPr="005924D9">
        <w:rPr>
          <w:rFonts w:ascii="Arial" w:hAnsi="Arial"/>
          <w:sz w:val="26"/>
          <w:szCs w:val="24"/>
        </w:rPr>
        <w:t xml:space="preserve"> they write and little or no serious attention is paid to their written exercise. Almost all the schools selected do not make adequate provision for writing skills on their school time-table</w:t>
      </w:r>
      <w:r w:rsidR="005A1697" w:rsidRPr="005924D9">
        <w:rPr>
          <w:rFonts w:ascii="Arial" w:hAnsi="Arial"/>
          <w:sz w:val="26"/>
          <w:szCs w:val="24"/>
        </w:rPr>
        <w:t>.</w:t>
      </w:r>
    </w:p>
    <w:p w:rsidR="00192A81" w:rsidRPr="005924D9" w:rsidRDefault="005C1E8A" w:rsidP="009F5807">
      <w:pPr>
        <w:spacing w:after="0" w:line="480" w:lineRule="auto"/>
        <w:ind w:firstLine="720"/>
        <w:jc w:val="both"/>
        <w:rPr>
          <w:rFonts w:ascii="Arial" w:hAnsi="Arial"/>
          <w:sz w:val="26"/>
          <w:szCs w:val="24"/>
        </w:rPr>
      </w:pPr>
      <w:r w:rsidRPr="005924D9">
        <w:rPr>
          <w:rFonts w:ascii="Arial" w:hAnsi="Arial"/>
          <w:sz w:val="26"/>
          <w:szCs w:val="24"/>
        </w:rPr>
        <w:t>Furthermore, lack of relevant materials in English grammar for students is a common problem in the study area. Many students</w:t>
      </w:r>
      <w:r w:rsidR="003A1D49" w:rsidRPr="005924D9">
        <w:rPr>
          <w:rFonts w:ascii="Arial" w:hAnsi="Arial"/>
          <w:sz w:val="26"/>
          <w:szCs w:val="24"/>
        </w:rPr>
        <w:t xml:space="preserve"> in the selected school</w:t>
      </w:r>
      <w:r w:rsidR="00B026AC" w:rsidRPr="005924D9">
        <w:rPr>
          <w:rFonts w:ascii="Arial" w:hAnsi="Arial"/>
          <w:sz w:val="26"/>
          <w:szCs w:val="24"/>
        </w:rPr>
        <w:t>s</w:t>
      </w:r>
      <w:r w:rsidR="003A1D49" w:rsidRPr="005924D9">
        <w:rPr>
          <w:rFonts w:ascii="Arial" w:hAnsi="Arial"/>
          <w:sz w:val="26"/>
          <w:szCs w:val="24"/>
        </w:rPr>
        <w:t xml:space="preserve"> do not</w:t>
      </w:r>
      <w:r w:rsidR="00B026AC" w:rsidRPr="005924D9">
        <w:rPr>
          <w:rFonts w:ascii="Arial" w:hAnsi="Arial"/>
          <w:sz w:val="26"/>
          <w:szCs w:val="24"/>
        </w:rPr>
        <w:t xml:space="preserve"> have recommended textbooks in English especially dictionary. This made it difficult</w:t>
      </w:r>
      <w:r w:rsidR="00ED4B47" w:rsidRPr="005924D9">
        <w:rPr>
          <w:rFonts w:ascii="Arial" w:hAnsi="Arial"/>
          <w:sz w:val="26"/>
          <w:szCs w:val="24"/>
        </w:rPr>
        <w:t>,</w:t>
      </w:r>
      <w:r w:rsidR="00B026AC" w:rsidRPr="005924D9">
        <w:rPr>
          <w:rFonts w:ascii="Arial" w:hAnsi="Arial"/>
          <w:sz w:val="26"/>
          <w:szCs w:val="24"/>
        </w:rPr>
        <w:t xml:space="preserve"> </w:t>
      </w:r>
      <w:r w:rsidR="00ED4B47" w:rsidRPr="005924D9">
        <w:rPr>
          <w:rFonts w:ascii="Arial" w:hAnsi="Arial"/>
          <w:sz w:val="26"/>
          <w:szCs w:val="24"/>
        </w:rPr>
        <w:t>f</w:t>
      </w:r>
      <w:r w:rsidR="00B026AC" w:rsidRPr="005924D9">
        <w:rPr>
          <w:rFonts w:ascii="Arial" w:hAnsi="Arial"/>
          <w:sz w:val="26"/>
          <w:szCs w:val="24"/>
        </w:rPr>
        <w:t>or students to l</w:t>
      </w:r>
      <w:r w:rsidR="00F86073" w:rsidRPr="005924D9">
        <w:rPr>
          <w:rFonts w:ascii="Arial" w:hAnsi="Arial"/>
          <w:sz w:val="26"/>
          <w:szCs w:val="24"/>
        </w:rPr>
        <w:t>earn the basic rules of grammar. The students have poor knowledge of</w:t>
      </w:r>
      <w:r w:rsidR="00ED4B47" w:rsidRPr="005924D9">
        <w:rPr>
          <w:rFonts w:ascii="Arial" w:hAnsi="Arial"/>
          <w:sz w:val="26"/>
          <w:szCs w:val="24"/>
        </w:rPr>
        <w:t xml:space="preserve"> English words which enhances errors. It is discovered that there is no adequate practice for effective writing. When</w:t>
      </w:r>
      <w:r w:rsidR="004C6A58" w:rsidRPr="005924D9">
        <w:rPr>
          <w:rFonts w:ascii="Arial" w:hAnsi="Arial"/>
          <w:sz w:val="26"/>
          <w:szCs w:val="24"/>
        </w:rPr>
        <w:t xml:space="preserve"> the students writes</w:t>
      </w:r>
      <w:r w:rsidR="00CD2BC3" w:rsidRPr="005924D9">
        <w:rPr>
          <w:rFonts w:ascii="Arial" w:hAnsi="Arial"/>
          <w:sz w:val="26"/>
          <w:szCs w:val="24"/>
        </w:rPr>
        <w:t>,</w:t>
      </w:r>
      <w:r w:rsidR="004C6A58" w:rsidRPr="005924D9">
        <w:rPr>
          <w:rFonts w:ascii="Arial" w:hAnsi="Arial"/>
          <w:sz w:val="26"/>
          <w:szCs w:val="24"/>
        </w:rPr>
        <w:t xml:space="preserve"> some teachers find it difficult to mark and correct</w:t>
      </w:r>
      <w:r w:rsidR="00122C04" w:rsidRPr="005924D9">
        <w:rPr>
          <w:rFonts w:ascii="Arial" w:hAnsi="Arial"/>
          <w:sz w:val="26"/>
          <w:szCs w:val="24"/>
        </w:rPr>
        <w:t xml:space="preserve"> the errors on regular b</w:t>
      </w:r>
      <w:r w:rsidR="00192A81" w:rsidRPr="005924D9">
        <w:rPr>
          <w:rFonts w:ascii="Arial" w:hAnsi="Arial"/>
          <w:sz w:val="26"/>
          <w:szCs w:val="24"/>
        </w:rPr>
        <w:t>asis due  to large number of students in the class.</w:t>
      </w:r>
    </w:p>
    <w:p w:rsidR="00EA08FB" w:rsidRPr="005924D9" w:rsidRDefault="00192A81" w:rsidP="009F5807">
      <w:pPr>
        <w:spacing w:after="0" w:line="480" w:lineRule="auto"/>
        <w:ind w:firstLine="720"/>
        <w:jc w:val="both"/>
        <w:rPr>
          <w:rFonts w:ascii="Arial" w:hAnsi="Arial"/>
          <w:sz w:val="26"/>
          <w:szCs w:val="24"/>
        </w:rPr>
      </w:pPr>
      <w:r w:rsidRPr="005924D9">
        <w:rPr>
          <w:rFonts w:ascii="Arial" w:hAnsi="Arial"/>
          <w:sz w:val="26"/>
          <w:szCs w:val="24"/>
        </w:rPr>
        <w:t>Finally, this chapter has highlighted some of the causes of tense errors among senior secondary schools students in Ilorin South Local Government Area</w:t>
      </w:r>
      <w:r w:rsidR="00EA08FB" w:rsidRPr="005924D9">
        <w:rPr>
          <w:rFonts w:ascii="Arial" w:hAnsi="Arial"/>
          <w:sz w:val="26"/>
          <w:szCs w:val="24"/>
        </w:rPr>
        <w:t xml:space="preserve"> of Kwara State and the performance of students in tense errors based on students’ gender, school type and school location.</w:t>
      </w:r>
    </w:p>
    <w:p w:rsidR="00EA08FB" w:rsidRPr="005924D9" w:rsidRDefault="00EA08FB" w:rsidP="009F5807">
      <w:pPr>
        <w:spacing w:after="0" w:line="480" w:lineRule="auto"/>
        <w:jc w:val="both"/>
        <w:rPr>
          <w:rFonts w:ascii="Arial" w:hAnsi="Arial"/>
          <w:b/>
          <w:sz w:val="26"/>
          <w:szCs w:val="24"/>
        </w:rPr>
      </w:pPr>
      <w:r w:rsidRPr="005924D9">
        <w:rPr>
          <w:rFonts w:ascii="Arial" w:hAnsi="Arial"/>
          <w:b/>
          <w:sz w:val="26"/>
          <w:szCs w:val="24"/>
        </w:rPr>
        <w:t>Conclusion</w:t>
      </w:r>
    </w:p>
    <w:p w:rsidR="0025444C" w:rsidRPr="005924D9" w:rsidRDefault="00EA08FB" w:rsidP="009F5807">
      <w:pPr>
        <w:spacing w:after="0" w:line="480" w:lineRule="auto"/>
        <w:jc w:val="both"/>
        <w:rPr>
          <w:rFonts w:ascii="Arial" w:hAnsi="Arial"/>
          <w:sz w:val="26"/>
          <w:szCs w:val="24"/>
        </w:rPr>
      </w:pPr>
      <w:r w:rsidRPr="005924D9">
        <w:rPr>
          <w:rFonts w:ascii="Arial" w:hAnsi="Arial"/>
          <w:b/>
          <w:sz w:val="26"/>
          <w:szCs w:val="24"/>
        </w:rPr>
        <w:tab/>
      </w:r>
      <w:r w:rsidR="00B966E2" w:rsidRPr="005924D9">
        <w:rPr>
          <w:rFonts w:ascii="Arial" w:hAnsi="Arial"/>
          <w:sz w:val="26"/>
          <w:szCs w:val="24"/>
        </w:rPr>
        <w:t>The following conclusions are based on the study findings</w:t>
      </w:r>
      <w:r w:rsidR="00E0312D" w:rsidRPr="005924D9">
        <w:rPr>
          <w:rFonts w:ascii="Arial" w:hAnsi="Arial"/>
          <w:sz w:val="26"/>
          <w:szCs w:val="24"/>
        </w:rPr>
        <w:t>:</w:t>
      </w:r>
      <w:r w:rsidR="00B966E2" w:rsidRPr="005924D9">
        <w:rPr>
          <w:rFonts w:ascii="Arial" w:hAnsi="Arial"/>
          <w:sz w:val="26"/>
          <w:szCs w:val="24"/>
        </w:rPr>
        <w:t xml:space="preserve"> </w:t>
      </w:r>
    </w:p>
    <w:p w:rsidR="00B966E2" w:rsidRPr="005924D9" w:rsidRDefault="00B966E2" w:rsidP="009F5807">
      <w:pPr>
        <w:spacing w:after="0" w:line="480" w:lineRule="auto"/>
        <w:ind w:firstLine="720"/>
        <w:jc w:val="both"/>
        <w:rPr>
          <w:rFonts w:ascii="Arial" w:hAnsi="Arial"/>
          <w:sz w:val="26"/>
          <w:szCs w:val="24"/>
        </w:rPr>
      </w:pPr>
      <w:r w:rsidRPr="005924D9">
        <w:rPr>
          <w:rFonts w:ascii="Arial" w:hAnsi="Arial"/>
          <w:sz w:val="26"/>
          <w:szCs w:val="24"/>
        </w:rPr>
        <w:t>There is no significant difference in the tense errors committed by male and female senior secondary school students.</w:t>
      </w:r>
    </w:p>
    <w:p w:rsidR="00B966E2" w:rsidRPr="005924D9" w:rsidRDefault="00B966E2" w:rsidP="009F5807">
      <w:pPr>
        <w:spacing w:after="0" w:line="480" w:lineRule="auto"/>
        <w:jc w:val="both"/>
        <w:rPr>
          <w:rFonts w:ascii="Arial" w:hAnsi="Arial"/>
          <w:sz w:val="26"/>
          <w:szCs w:val="24"/>
        </w:rPr>
      </w:pPr>
      <w:r w:rsidRPr="005924D9">
        <w:rPr>
          <w:rFonts w:ascii="Arial" w:hAnsi="Arial"/>
          <w:sz w:val="26"/>
          <w:szCs w:val="24"/>
        </w:rPr>
        <w:tab/>
        <w:t>There is a significant difference in the tense errors committed by students from public and private senior secondary schools.</w:t>
      </w:r>
    </w:p>
    <w:p w:rsidR="00B966E2" w:rsidRPr="005924D9" w:rsidRDefault="00B966E2" w:rsidP="009F5807">
      <w:pPr>
        <w:spacing w:after="0" w:line="480" w:lineRule="auto"/>
        <w:jc w:val="both"/>
        <w:rPr>
          <w:rFonts w:ascii="Arial" w:hAnsi="Arial"/>
          <w:sz w:val="26"/>
          <w:szCs w:val="24"/>
        </w:rPr>
      </w:pPr>
      <w:r w:rsidRPr="005924D9">
        <w:rPr>
          <w:rFonts w:ascii="Arial" w:hAnsi="Arial"/>
          <w:sz w:val="26"/>
          <w:szCs w:val="24"/>
        </w:rPr>
        <w:t>There is a significant difference in the tense errors committed by students from urban and rural senior secondary schools.</w:t>
      </w:r>
    </w:p>
    <w:p w:rsidR="0025444C" w:rsidRPr="005924D9" w:rsidRDefault="00B966E2" w:rsidP="009F5807">
      <w:pPr>
        <w:spacing w:after="0" w:line="480" w:lineRule="auto"/>
        <w:jc w:val="both"/>
        <w:rPr>
          <w:rFonts w:ascii="Arial" w:hAnsi="Arial"/>
          <w:b/>
          <w:sz w:val="26"/>
          <w:szCs w:val="24"/>
        </w:rPr>
      </w:pPr>
      <w:r w:rsidRPr="005924D9">
        <w:rPr>
          <w:rFonts w:ascii="Arial" w:hAnsi="Arial"/>
          <w:sz w:val="26"/>
          <w:szCs w:val="24"/>
        </w:rPr>
        <w:t xml:space="preserve">  </w:t>
      </w:r>
      <w:r w:rsidR="0025444C" w:rsidRPr="005924D9">
        <w:rPr>
          <w:rFonts w:ascii="Arial" w:hAnsi="Arial"/>
          <w:b/>
          <w:sz w:val="26"/>
          <w:szCs w:val="24"/>
        </w:rPr>
        <w:t xml:space="preserve">Recommendations </w:t>
      </w:r>
    </w:p>
    <w:p w:rsidR="0025444C" w:rsidRPr="005924D9" w:rsidRDefault="0025444C"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The follow</w:t>
      </w:r>
      <w:r w:rsidR="005A71B9" w:rsidRPr="005924D9">
        <w:rPr>
          <w:rFonts w:ascii="Arial" w:hAnsi="Arial"/>
          <w:sz w:val="26"/>
          <w:szCs w:val="24"/>
        </w:rPr>
        <w:t>ing recommendations a</w:t>
      </w:r>
      <w:r w:rsidRPr="005924D9">
        <w:rPr>
          <w:rFonts w:ascii="Arial" w:hAnsi="Arial"/>
          <w:sz w:val="26"/>
          <w:szCs w:val="24"/>
        </w:rPr>
        <w:t>re based on th</w:t>
      </w:r>
      <w:r w:rsidR="00E0312D" w:rsidRPr="005924D9">
        <w:rPr>
          <w:rFonts w:ascii="Arial" w:hAnsi="Arial"/>
          <w:sz w:val="26"/>
          <w:szCs w:val="24"/>
        </w:rPr>
        <w:t>e findings and conclusion of</w:t>
      </w:r>
      <w:r w:rsidR="005A7F43" w:rsidRPr="005924D9">
        <w:rPr>
          <w:rFonts w:ascii="Arial" w:hAnsi="Arial"/>
          <w:sz w:val="26"/>
          <w:szCs w:val="24"/>
        </w:rPr>
        <w:t xml:space="preserve"> this study. The recommendations are</w:t>
      </w:r>
      <w:r w:rsidR="00E0312D" w:rsidRPr="005924D9">
        <w:rPr>
          <w:rFonts w:ascii="Arial" w:hAnsi="Arial"/>
          <w:sz w:val="26"/>
          <w:szCs w:val="24"/>
        </w:rPr>
        <w:t xml:space="preserve"> in the interest of </w:t>
      </w:r>
      <w:r w:rsidRPr="005924D9">
        <w:rPr>
          <w:rFonts w:ascii="Arial" w:hAnsi="Arial"/>
          <w:sz w:val="26"/>
          <w:szCs w:val="24"/>
        </w:rPr>
        <w:t>students</w:t>
      </w:r>
      <w:r w:rsidR="005A71B9" w:rsidRPr="005924D9">
        <w:rPr>
          <w:rFonts w:ascii="Arial" w:hAnsi="Arial"/>
          <w:sz w:val="26"/>
          <w:szCs w:val="24"/>
        </w:rPr>
        <w:t>,</w:t>
      </w:r>
      <w:r w:rsidRPr="005924D9">
        <w:rPr>
          <w:rFonts w:ascii="Arial" w:hAnsi="Arial"/>
          <w:sz w:val="26"/>
          <w:szCs w:val="24"/>
        </w:rPr>
        <w:t xml:space="preserve"> teacher</w:t>
      </w:r>
      <w:r w:rsidR="005A71B9" w:rsidRPr="005924D9">
        <w:rPr>
          <w:rFonts w:ascii="Arial" w:hAnsi="Arial"/>
          <w:sz w:val="26"/>
          <w:szCs w:val="24"/>
        </w:rPr>
        <w:t>s,</w:t>
      </w:r>
      <w:r w:rsidRPr="005924D9">
        <w:rPr>
          <w:rFonts w:ascii="Arial" w:hAnsi="Arial"/>
          <w:sz w:val="26"/>
          <w:szCs w:val="24"/>
        </w:rPr>
        <w:t xml:space="preserve"> authors of English textbooks, and those involved in the planning </w:t>
      </w:r>
      <w:r w:rsidR="005A71B9" w:rsidRPr="005924D9">
        <w:rPr>
          <w:rFonts w:ascii="Arial" w:hAnsi="Arial"/>
          <w:sz w:val="26"/>
          <w:szCs w:val="24"/>
        </w:rPr>
        <w:t xml:space="preserve">and </w:t>
      </w:r>
      <w:r w:rsidRPr="005924D9">
        <w:rPr>
          <w:rFonts w:ascii="Arial" w:hAnsi="Arial"/>
          <w:sz w:val="26"/>
          <w:szCs w:val="24"/>
        </w:rPr>
        <w:t>designing of English language curriculum.</w:t>
      </w:r>
    </w:p>
    <w:p w:rsidR="00DD2D9B" w:rsidRPr="005924D9" w:rsidRDefault="0025444C" w:rsidP="009F5807">
      <w:pPr>
        <w:spacing w:after="0" w:line="480" w:lineRule="auto"/>
        <w:ind w:firstLine="720"/>
        <w:jc w:val="both"/>
        <w:rPr>
          <w:rFonts w:ascii="Arial" w:hAnsi="Arial"/>
          <w:sz w:val="26"/>
          <w:szCs w:val="24"/>
        </w:rPr>
      </w:pPr>
      <w:r w:rsidRPr="005924D9">
        <w:rPr>
          <w:rFonts w:ascii="Arial" w:hAnsi="Arial"/>
          <w:sz w:val="26"/>
          <w:szCs w:val="24"/>
        </w:rPr>
        <w:t xml:space="preserve">To </w:t>
      </w:r>
      <w:r w:rsidR="005A71B9" w:rsidRPr="005924D9">
        <w:rPr>
          <w:rFonts w:ascii="Arial" w:hAnsi="Arial"/>
          <w:sz w:val="26"/>
          <w:szCs w:val="24"/>
        </w:rPr>
        <w:t xml:space="preserve">the </w:t>
      </w:r>
      <w:r w:rsidRPr="005924D9">
        <w:rPr>
          <w:rFonts w:ascii="Arial" w:hAnsi="Arial"/>
          <w:sz w:val="26"/>
          <w:szCs w:val="24"/>
        </w:rPr>
        <w:t>stud</w:t>
      </w:r>
      <w:r w:rsidR="00FF46FD" w:rsidRPr="005924D9">
        <w:rPr>
          <w:rFonts w:ascii="Arial" w:hAnsi="Arial"/>
          <w:sz w:val="26"/>
          <w:szCs w:val="24"/>
        </w:rPr>
        <w:t>e</w:t>
      </w:r>
      <w:r w:rsidRPr="005924D9">
        <w:rPr>
          <w:rFonts w:ascii="Arial" w:hAnsi="Arial"/>
          <w:sz w:val="26"/>
          <w:szCs w:val="24"/>
        </w:rPr>
        <w:t>nts, they should be made to realize the practical usefulness of error analysis</w:t>
      </w:r>
      <w:r w:rsidR="00E0312D" w:rsidRPr="005924D9">
        <w:rPr>
          <w:rFonts w:ascii="Arial" w:hAnsi="Arial"/>
          <w:sz w:val="26"/>
          <w:szCs w:val="24"/>
        </w:rPr>
        <w:t xml:space="preserve"> to </w:t>
      </w:r>
      <w:r w:rsidR="00DD2D9B" w:rsidRPr="005924D9">
        <w:rPr>
          <w:rFonts w:ascii="Arial" w:hAnsi="Arial"/>
          <w:sz w:val="26"/>
          <w:szCs w:val="24"/>
        </w:rPr>
        <w:t xml:space="preserve">account for their errors by keeping and maintaining an </w:t>
      </w:r>
      <w:r w:rsidR="005A71B9" w:rsidRPr="005924D9">
        <w:rPr>
          <w:rFonts w:ascii="Arial" w:hAnsi="Arial"/>
          <w:sz w:val="26"/>
          <w:szCs w:val="24"/>
        </w:rPr>
        <w:t xml:space="preserve">Errors Gravity Exercise Book </w:t>
      </w:r>
      <w:r w:rsidR="00DD2D9B" w:rsidRPr="005924D9">
        <w:rPr>
          <w:rFonts w:ascii="Arial" w:hAnsi="Arial"/>
          <w:sz w:val="26"/>
          <w:szCs w:val="24"/>
        </w:rPr>
        <w:t>(EGEB). The teacher</w:t>
      </w:r>
      <w:r w:rsidR="00F61AA6" w:rsidRPr="005924D9">
        <w:rPr>
          <w:rFonts w:ascii="Arial" w:hAnsi="Arial"/>
          <w:sz w:val="26"/>
          <w:szCs w:val="24"/>
        </w:rPr>
        <w:t>s</w:t>
      </w:r>
      <w:r w:rsidR="00DD2D9B" w:rsidRPr="005924D9">
        <w:rPr>
          <w:rFonts w:ascii="Arial" w:hAnsi="Arial"/>
          <w:sz w:val="26"/>
          <w:szCs w:val="24"/>
        </w:rPr>
        <w:t xml:space="preserve"> should guide them on how to identify particular errors, the nature of the errors, the linguistic rules that have been violated and how such error</w:t>
      </w:r>
      <w:r w:rsidR="00F61AA6" w:rsidRPr="005924D9">
        <w:rPr>
          <w:rFonts w:ascii="Arial" w:hAnsi="Arial"/>
          <w:sz w:val="26"/>
          <w:szCs w:val="24"/>
        </w:rPr>
        <w:t>s</w:t>
      </w:r>
      <w:r w:rsidR="00DD2D9B" w:rsidRPr="005924D9">
        <w:rPr>
          <w:rFonts w:ascii="Arial" w:hAnsi="Arial"/>
          <w:sz w:val="26"/>
          <w:szCs w:val="24"/>
        </w:rPr>
        <w:t xml:space="preserve"> could be corrected. This exercise will encourage peer interaction as the students compare notes</w:t>
      </w:r>
      <w:r w:rsidR="00E0312D" w:rsidRPr="005924D9">
        <w:rPr>
          <w:rFonts w:ascii="Arial" w:hAnsi="Arial"/>
          <w:sz w:val="26"/>
          <w:szCs w:val="24"/>
        </w:rPr>
        <w:t>,</w:t>
      </w:r>
      <w:r w:rsidR="00DD2D9B" w:rsidRPr="005924D9">
        <w:rPr>
          <w:rFonts w:ascii="Arial" w:hAnsi="Arial"/>
          <w:sz w:val="26"/>
          <w:szCs w:val="24"/>
        </w:rPr>
        <w:t xml:space="preserve"> identify errors and</w:t>
      </w:r>
      <w:r w:rsidR="00E0312D" w:rsidRPr="005924D9">
        <w:rPr>
          <w:rFonts w:ascii="Arial" w:hAnsi="Arial"/>
          <w:sz w:val="26"/>
          <w:szCs w:val="24"/>
        </w:rPr>
        <w:t xml:space="preserve"> exchange views</w:t>
      </w:r>
      <w:r w:rsidR="00DD2D9B" w:rsidRPr="005924D9">
        <w:rPr>
          <w:rFonts w:ascii="Arial" w:hAnsi="Arial"/>
          <w:sz w:val="26"/>
          <w:szCs w:val="24"/>
        </w:rPr>
        <w:t>.</w:t>
      </w:r>
    </w:p>
    <w:p w:rsidR="00F14596" w:rsidRPr="005924D9" w:rsidRDefault="00DD2D9B" w:rsidP="009F5807">
      <w:pPr>
        <w:spacing w:after="0" w:line="480" w:lineRule="auto"/>
        <w:ind w:firstLine="720"/>
        <w:jc w:val="both"/>
        <w:rPr>
          <w:rFonts w:ascii="Arial" w:hAnsi="Arial"/>
          <w:sz w:val="26"/>
          <w:szCs w:val="24"/>
        </w:rPr>
      </w:pPr>
      <w:r w:rsidRPr="005924D9">
        <w:rPr>
          <w:rFonts w:ascii="Arial" w:hAnsi="Arial"/>
          <w:sz w:val="26"/>
          <w:szCs w:val="24"/>
        </w:rPr>
        <w:t>T</w:t>
      </w:r>
      <w:r w:rsidR="00F61AA6" w:rsidRPr="005924D9">
        <w:rPr>
          <w:rFonts w:ascii="Arial" w:hAnsi="Arial"/>
          <w:sz w:val="26"/>
          <w:szCs w:val="24"/>
        </w:rPr>
        <w:t xml:space="preserve">he </w:t>
      </w:r>
      <w:r w:rsidRPr="005924D9">
        <w:rPr>
          <w:rFonts w:ascii="Arial" w:hAnsi="Arial"/>
          <w:sz w:val="26"/>
          <w:szCs w:val="24"/>
        </w:rPr>
        <w:t>teachers have to assist and guide students to</w:t>
      </w:r>
      <w:r w:rsidR="00F61AA6" w:rsidRPr="005924D9">
        <w:rPr>
          <w:rFonts w:ascii="Arial" w:hAnsi="Arial"/>
          <w:sz w:val="26"/>
          <w:szCs w:val="24"/>
        </w:rPr>
        <w:t xml:space="preserve"> use and </w:t>
      </w:r>
      <w:r w:rsidRPr="005924D9">
        <w:rPr>
          <w:rFonts w:ascii="Arial" w:hAnsi="Arial"/>
          <w:sz w:val="26"/>
          <w:szCs w:val="24"/>
        </w:rPr>
        <w:t xml:space="preserve">maintain a reliable </w:t>
      </w:r>
      <w:r w:rsidR="00F61AA6" w:rsidRPr="005924D9">
        <w:rPr>
          <w:rFonts w:ascii="Arial" w:hAnsi="Arial"/>
          <w:sz w:val="26"/>
          <w:szCs w:val="24"/>
        </w:rPr>
        <w:t xml:space="preserve">Errors Gravity Exercise Book </w:t>
      </w:r>
      <w:r w:rsidRPr="005924D9">
        <w:rPr>
          <w:rFonts w:ascii="Arial" w:hAnsi="Arial"/>
          <w:sz w:val="26"/>
          <w:szCs w:val="24"/>
        </w:rPr>
        <w:t>(EGEB). After each class activity or assignment, the teacher should assist students to identify err</w:t>
      </w:r>
      <w:r w:rsidR="00F61AA6" w:rsidRPr="005924D9">
        <w:rPr>
          <w:rFonts w:ascii="Arial" w:hAnsi="Arial"/>
          <w:sz w:val="26"/>
          <w:szCs w:val="24"/>
        </w:rPr>
        <w:t>ors and the linguistic rules they</w:t>
      </w:r>
      <w:r w:rsidRPr="005924D9">
        <w:rPr>
          <w:rFonts w:ascii="Arial" w:hAnsi="Arial"/>
          <w:sz w:val="26"/>
          <w:szCs w:val="24"/>
        </w:rPr>
        <w:t xml:space="preserve"> have breached.</w:t>
      </w:r>
      <w:r w:rsidR="00E55AD1" w:rsidRPr="005924D9">
        <w:rPr>
          <w:rFonts w:ascii="Arial" w:hAnsi="Arial"/>
          <w:sz w:val="26"/>
          <w:szCs w:val="24"/>
        </w:rPr>
        <w:t xml:space="preserve"> This will enable teacher</w:t>
      </w:r>
      <w:r w:rsidR="00F61AA6" w:rsidRPr="005924D9">
        <w:rPr>
          <w:rFonts w:ascii="Arial" w:hAnsi="Arial"/>
          <w:sz w:val="26"/>
          <w:szCs w:val="24"/>
        </w:rPr>
        <w:t>s</w:t>
      </w:r>
      <w:r w:rsidR="00E55AD1" w:rsidRPr="005924D9">
        <w:rPr>
          <w:rFonts w:ascii="Arial" w:hAnsi="Arial"/>
          <w:sz w:val="26"/>
          <w:szCs w:val="24"/>
        </w:rPr>
        <w:t xml:space="preserve"> to identify those errors which </w:t>
      </w:r>
      <w:r w:rsidR="00646405" w:rsidRPr="005924D9">
        <w:rPr>
          <w:rFonts w:ascii="Arial" w:hAnsi="Arial"/>
          <w:sz w:val="26"/>
          <w:szCs w:val="24"/>
        </w:rPr>
        <w:t>are persistent and the nature of their occurrence. The teachers c</w:t>
      </w:r>
      <w:r w:rsidR="00E86938" w:rsidRPr="005924D9">
        <w:rPr>
          <w:rFonts w:ascii="Arial" w:hAnsi="Arial"/>
          <w:sz w:val="26"/>
          <w:szCs w:val="24"/>
        </w:rPr>
        <w:t>ould</w:t>
      </w:r>
      <w:r w:rsidR="00646405" w:rsidRPr="005924D9">
        <w:rPr>
          <w:rFonts w:ascii="Arial" w:hAnsi="Arial"/>
          <w:sz w:val="26"/>
          <w:szCs w:val="24"/>
        </w:rPr>
        <w:t xml:space="preserve"> also help in checking the errors which students commit by paying adequate attention to the teaching of English and the use of language </w:t>
      </w:r>
      <w:r w:rsidR="00F67A0E" w:rsidRPr="005924D9">
        <w:rPr>
          <w:rFonts w:ascii="Arial" w:hAnsi="Arial"/>
          <w:sz w:val="26"/>
          <w:szCs w:val="24"/>
        </w:rPr>
        <w:t xml:space="preserve">games in the </w:t>
      </w:r>
      <w:r w:rsidR="00F14596" w:rsidRPr="005924D9">
        <w:rPr>
          <w:rFonts w:ascii="Arial" w:hAnsi="Arial"/>
          <w:sz w:val="26"/>
          <w:szCs w:val="24"/>
        </w:rPr>
        <w:t>class.</w:t>
      </w:r>
    </w:p>
    <w:p w:rsidR="00D14A29" w:rsidRPr="005924D9" w:rsidRDefault="00F14596" w:rsidP="009F5807">
      <w:pPr>
        <w:spacing w:after="0" w:line="480" w:lineRule="auto"/>
        <w:ind w:firstLine="720"/>
        <w:jc w:val="both"/>
        <w:rPr>
          <w:rFonts w:ascii="Arial" w:hAnsi="Arial"/>
          <w:sz w:val="26"/>
          <w:szCs w:val="24"/>
        </w:rPr>
      </w:pPr>
      <w:r w:rsidRPr="005924D9">
        <w:rPr>
          <w:rFonts w:ascii="Arial" w:hAnsi="Arial"/>
          <w:sz w:val="26"/>
          <w:szCs w:val="24"/>
        </w:rPr>
        <w:t>Authors of English textbooks</w:t>
      </w:r>
      <w:r w:rsidR="00D14A29" w:rsidRPr="005924D9">
        <w:rPr>
          <w:rFonts w:ascii="Arial" w:hAnsi="Arial"/>
          <w:sz w:val="26"/>
          <w:szCs w:val="24"/>
        </w:rPr>
        <w:t xml:space="preserve"> should be aware of the needs </w:t>
      </w:r>
      <w:r w:rsidR="00F61AA6" w:rsidRPr="005924D9">
        <w:rPr>
          <w:rFonts w:ascii="Arial" w:hAnsi="Arial"/>
          <w:sz w:val="26"/>
          <w:szCs w:val="24"/>
        </w:rPr>
        <w:t>of</w:t>
      </w:r>
      <w:r w:rsidR="00D14A29" w:rsidRPr="005924D9">
        <w:rPr>
          <w:rFonts w:ascii="Arial" w:hAnsi="Arial"/>
          <w:sz w:val="26"/>
          <w:szCs w:val="24"/>
        </w:rPr>
        <w:t xml:space="preserve"> the students in order to provide adequate learning materials for different aspect of English based on identified are</w:t>
      </w:r>
      <w:r w:rsidR="00F61AA6" w:rsidRPr="005924D9">
        <w:rPr>
          <w:rFonts w:ascii="Arial" w:hAnsi="Arial"/>
          <w:sz w:val="26"/>
          <w:szCs w:val="24"/>
        </w:rPr>
        <w:t>as</w:t>
      </w:r>
      <w:r w:rsidR="00D14A29" w:rsidRPr="005924D9">
        <w:rPr>
          <w:rFonts w:ascii="Arial" w:hAnsi="Arial"/>
          <w:sz w:val="26"/>
          <w:szCs w:val="24"/>
        </w:rPr>
        <w:t xml:space="preserve"> of </w:t>
      </w:r>
      <w:r w:rsidR="00F61AA6" w:rsidRPr="005924D9">
        <w:rPr>
          <w:rFonts w:ascii="Arial" w:hAnsi="Arial"/>
          <w:sz w:val="26"/>
          <w:szCs w:val="24"/>
        </w:rPr>
        <w:t>difficulties</w:t>
      </w:r>
      <w:r w:rsidR="00D14A29" w:rsidRPr="005924D9">
        <w:rPr>
          <w:rFonts w:ascii="Arial" w:hAnsi="Arial"/>
          <w:sz w:val="26"/>
          <w:szCs w:val="24"/>
        </w:rPr>
        <w:t xml:space="preserve">. In planning </w:t>
      </w:r>
      <w:r w:rsidR="00F61AA6" w:rsidRPr="005924D9">
        <w:rPr>
          <w:rFonts w:ascii="Arial" w:hAnsi="Arial"/>
          <w:sz w:val="26"/>
          <w:szCs w:val="24"/>
        </w:rPr>
        <w:t xml:space="preserve">and </w:t>
      </w:r>
      <w:r w:rsidR="00D14A29" w:rsidRPr="005924D9">
        <w:rPr>
          <w:rFonts w:ascii="Arial" w:hAnsi="Arial"/>
          <w:sz w:val="26"/>
          <w:szCs w:val="24"/>
        </w:rPr>
        <w:t xml:space="preserve">designing </w:t>
      </w:r>
      <w:r w:rsidR="00F61AA6" w:rsidRPr="005924D9">
        <w:rPr>
          <w:rFonts w:ascii="Arial" w:hAnsi="Arial"/>
          <w:sz w:val="26"/>
          <w:szCs w:val="24"/>
        </w:rPr>
        <w:t xml:space="preserve">English curriculum, </w:t>
      </w:r>
      <w:r w:rsidR="00D14A29" w:rsidRPr="005924D9">
        <w:rPr>
          <w:rFonts w:ascii="Arial" w:hAnsi="Arial"/>
          <w:sz w:val="26"/>
          <w:szCs w:val="24"/>
        </w:rPr>
        <w:t>the depth of coverage and specification of each aspect should</w:t>
      </w:r>
      <w:r w:rsidR="005A7F43" w:rsidRPr="005924D9">
        <w:rPr>
          <w:rFonts w:ascii="Arial" w:hAnsi="Arial"/>
          <w:sz w:val="26"/>
          <w:szCs w:val="24"/>
        </w:rPr>
        <w:t xml:space="preserve"> </w:t>
      </w:r>
      <w:r w:rsidR="00F61AA6" w:rsidRPr="005924D9">
        <w:rPr>
          <w:rFonts w:ascii="Arial" w:hAnsi="Arial"/>
          <w:sz w:val="26"/>
          <w:szCs w:val="24"/>
        </w:rPr>
        <w:t xml:space="preserve">be taken </w:t>
      </w:r>
      <w:r w:rsidR="00D14A29" w:rsidRPr="005924D9">
        <w:rPr>
          <w:rFonts w:ascii="Arial" w:hAnsi="Arial"/>
          <w:sz w:val="26"/>
          <w:szCs w:val="24"/>
        </w:rPr>
        <w:t>into account</w:t>
      </w:r>
      <w:r w:rsidR="00F61AA6" w:rsidRPr="005924D9">
        <w:rPr>
          <w:rFonts w:ascii="Arial" w:hAnsi="Arial"/>
          <w:sz w:val="26"/>
          <w:szCs w:val="24"/>
        </w:rPr>
        <w:t>,</w:t>
      </w:r>
      <w:r w:rsidR="00D14A29" w:rsidRPr="005924D9">
        <w:rPr>
          <w:rFonts w:ascii="Arial" w:hAnsi="Arial"/>
          <w:sz w:val="26"/>
          <w:szCs w:val="24"/>
        </w:rPr>
        <w:t xml:space="preserve"> those areas which posed greatest difficulty to students. However, the success of any syllabus, no matter how well designed, ultimately depend on how effectively each classroom teacher implements it in the face of adequate teaching and learning condition.</w:t>
      </w:r>
    </w:p>
    <w:p w:rsidR="00D14A29" w:rsidRPr="005924D9" w:rsidRDefault="00D14A29" w:rsidP="009F5807">
      <w:pPr>
        <w:spacing w:after="0" w:line="480" w:lineRule="auto"/>
        <w:jc w:val="both"/>
        <w:rPr>
          <w:rFonts w:ascii="Arial" w:hAnsi="Arial"/>
          <w:b/>
          <w:sz w:val="26"/>
          <w:szCs w:val="24"/>
        </w:rPr>
      </w:pPr>
      <w:r w:rsidRPr="005924D9">
        <w:rPr>
          <w:rFonts w:ascii="Arial" w:hAnsi="Arial"/>
          <w:b/>
          <w:sz w:val="26"/>
          <w:szCs w:val="24"/>
        </w:rPr>
        <w:t>Suggestions for Further Studies</w:t>
      </w:r>
    </w:p>
    <w:p w:rsidR="003F6D4E" w:rsidRPr="005924D9" w:rsidRDefault="00D14A29"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This study limited its investigation to</w:t>
      </w:r>
      <w:r w:rsidR="003F6D4E" w:rsidRPr="005924D9">
        <w:rPr>
          <w:rFonts w:ascii="Arial" w:hAnsi="Arial"/>
          <w:sz w:val="26"/>
          <w:szCs w:val="24"/>
        </w:rPr>
        <w:t xml:space="preserve"> tense errors in the written English of senior secondary school students in Ilorin South Local Government Area of Kwara State. </w:t>
      </w:r>
      <w:r w:rsidR="00737886" w:rsidRPr="005924D9">
        <w:rPr>
          <w:rFonts w:ascii="Arial" w:hAnsi="Arial"/>
          <w:sz w:val="26"/>
          <w:szCs w:val="24"/>
        </w:rPr>
        <w:t xml:space="preserve">The </w:t>
      </w:r>
      <w:r w:rsidR="003F6D4E" w:rsidRPr="005924D9">
        <w:rPr>
          <w:rFonts w:ascii="Arial" w:hAnsi="Arial"/>
          <w:sz w:val="26"/>
          <w:szCs w:val="24"/>
        </w:rPr>
        <w:t>errors identified include tense errors and wrong use of verbs.</w:t>
      </w:r>
    </w:p>
    <w:p w:rsidR="003F6D4E" w:rsidRPr="005924D9" w:rsidRDefault="003F6D4E" w:rsidP="009F5807">
      <w:pPr>
        <w:spacing w:after="0" w:line="480" w:lineRule="auto"/>
        <w:jc w:val="both"/>
        <w:rPr>
          <w:rFonts w:ascii="Arial" w:hAnsi="Arial"/>
          <w:sz w:val="26"/>
          <w:szCs w:val="24"/>
        </w:rPr>
      </w:pPr>
      <w:r w:rsidRPr="005924D9">
        <w:rPr>
          <w:rFonts w:ascii="Arial" w:hAnsi="Arial"/>
          <w:sz w:val="26"/>
          <w:szCs w:val="24"/>
        </w:rPr>
        <w:tab/>
        <w:t xml:space="preserve">A study could be conducted to explore </w:t>
      </w:r>
      <w:r w:rsidR="002C6226" w:rsidRPr="005924D9">
        <w:rPr>
          <w:rFonts w:ascii="Arial" w:hAnsi="Arial"/>
          <w:sz w:val="26"/>
          <w:szCs w:val="24"/>
        </w:rPr>
        <w:t xml:space="preserve">errors that are related to </w:t>
      </w:r>
      <w:r w:rsidRPr="005924D9">
        <w:rPr>
          <w:rFonts w:ascii="Arial" w:hAnsi="Arial"/>
          <w:sz w:val="26"/>
          <w:szCs w:val="24"/>
        </w:rPr>
        <w:t xml:space="preserve">other structural patterns in English </w:t>
      </w:r>
      <w:r w:rsidR="002C6226" w:rsidRPr="005924D9">
        <w:rPr>
          <w:rFonts w:ascii="Arial" w:hAnsi="Arial"/>
          <w:sz w:val="26"/>
          <w:szCs w:val="24"/>
        </w:rPr>
        <w:t>language</w:t>
      </w:r>
      <w:r w:rsidRPr="005924D9">
        <w:rPr>
          <w:rFonts w:ascii="Arial" w:hAnsi="Arial"/>
          <w:sz w:val="26"/>
          <w:szCs w:val="24"/>
        </w:rPr>
        <w:t xml:space="preserve">. Such investigation would help to establish the </w:t>
      </w:r>
      <w:r w:rsidR="002C6226" w:rsidRPr="005924D9">
        <w:rPr>
          <w:rFonts w:ascii="Arial" w:hAnsi="Arial"/>
          <w:sz w:val="26"/>
          <w:szCs w:val="24"/>
        </w:rPr>
        <w:t>gravity</w:t>
      </w:r>
      <w:r w:rsidRPr="005924D9">
        <w:rPr>
          <w:rFonts w:ascii="Arial" w:hAnsi="Arial"/>
          <w:sz w:val="26"/>
          <w:szCs w:val="24"/>
        </w:rPr>
        <w:t xml:space="preserve"> of errors and the communicative competence exhibited by secondary school students in sentence pattern</w:t>
      </w:r>
      <w:r w:rsidR="002C6226" w:rsidRPr="005924D9">
        <w:rPr>
          <w:rFonts w:ascii="Arial" w:hAnsi="Arial"/>
          <w:sz w:val="26"/>
          <w:szCs w:val="24"/>
        </w:rPr>
        <w:t>s</w:t>
      </w:r>
      <w:r w:rsidRPr="005924D9">
        <w:rPr>
          <w:rFonts w:ascii="Arial" w:hAnsi="Arial"/>
          <w:sz w:val="26"/>
          <w:szCs w:val="24"/>
        </w:rPr>
        <w:t>.</w:t>
      </w:r>
    </w:p>
    <w:p w:rsidR="00F217AD" w:rsidRPr="005924D9" w:rsidRDefault="00AB1450" w:rsidP="009F5807">
      <w:pPr>
        <w:spacing w:after="0" w:line="480" w:lineRule="auto"/>
        <w:jc w:val="both"/>
        <w:rPr>
          <w:rFonts w:ascii="Arial" w:hAnsi="Arial"/>
          <w:b/>
          <w:sz w:val="26"/>
          <w:szCs w:val="24"/>
        </w:rPr>
      </w:pPr>
      <w:r w:rsidRPr="005924D9">
        <w:rPr>
          <w:rFonts w:ascii="Arial" w:hAnsi="Arial"/>
          <w:sz w:val="26"/>
          <w:szCs w:val="24"/>
        </w:rPr>
        <w:tab/>
        <w:t xml:space="preserve">A study could </w:t>
      </w:r>
      <w:r w:rsidR="00F61AA6" w:rsidRPr="005924D9">
        <w:rPr>
          <w:rFonts w:ascii="Arial" w:hAnsi="Arial"/>
          <w:sz w:val="26"/>
          <w:szCs w:val="24"/>
        </w:rPr>
        <w:t xml:space="preserve">also </w:t>
      </w:r>
      <w:r w:rsidRPr="005924D9">
        <w:rPr>
          <w:rFonts w:ascii="Arial" w:hAnsi="Arial"/>
          <w:sz w:val="26"/>
          <w:szCs w:val="24"/>
        </w:rPr>
        <w:t xml:space="preserve">be carried out to </w:t>
      </w:r>
      <w:r w:rsidR="002C6226" w:rsidRPr="005924D9">
        <w:rPr>
          <w:rFonts w:ascii="Arial" w:hAnsi="Arial"/>
          <w:sz w:val="26"/>
          <w:szCs w:val="24"/>
        </w:rPr>
        <w:t xml:space="preserve">determine the influence of the </w:t>
      </w:r>
      <w:r w:rsidRPr="005924D9">
        <w:rPr>
          <w:rFonts w:ascii="Arial" w:hAnsi="Arial"/>
          <w:sz w:val="26"/>
          <w:szCs w:val="24"/>
        </w:rPr>
        <w:t>home background</w:t>
      </w:r>
      <w:r w:rsidR="00F61AA6" w:rsidRPr="005924D9">
        <w:rPr>
          <w:rFonts w:ascii="Arial" w:hAnsi="Arial"/>
          <w:sz w:val="26"/>
          <w:szCs w:val="24"/>
        </w:rPr>
        <w:t>,</w:t>
      </w:r>
      <w:r w:rsidRPr="005924D9">
        <w:rPr>
          <w:rFonts w:ascii="Arial" w:hAnsi="Arial"/>
          <w:sz w:val="26"/>
          <w:szCs w:val="24"/>
        </w:rPr>
        <w:t xml:space="preserve"> peer group, level of exposure and other sociological factors </w:t>
      </w:r>
      <w:r w:rsidR="002C6226" w:rsidRPr="005924D9">
        <w:rPr>
          <w:rFonts w:ascii="Arial" w:hAnsi="Arial"/>
          <w:sz w:val="26"/>
          <w:szCs w:val="24"/>
        </w:rPr>
        <w:t>on</w:t>
      </w:r>
      <w:r w:rsidRPr="005924D9">
        <w:rPr>
          <w:rFonts w:ascii="Arial" w:hAnsi="Arial"/>
          <w:sz w:val="26"/>
          <w:szCs w:val="24"/>
        </w:rPr>
        <w:t xml:space="preserve"> the performance of students in written English</w:t>
      </w:r>
      <w:r w:rsidR="00FF46FD" w:rsidRPr="005924D9">
        <w:rPr>
          <w:rFonts w:ascii="Arial" w:hAnsi="Arial"/>
          <w:sz w:val="26"/>
          <w:szCs w:val="24"/>
        </w:rPr>
        <w:t>.</w:t>
      </w:r>
      <w:r w:rsidR="00D14A29" w:rsidRPr="005924D9">
        <w:rPr>
          <w:rFonts w:ascii="Arial" w:hAnsi="Arial"/>
          <w:sz w:val="26"/>
          <w:szCs w:val="24"/>
        </w:rPr>
        <w:t xml:space="preserve"> </w:t>
      </w:r>
      <w:r w:rsidR="00D14A29" w:rsidRPr="005924D9">
        <w:rPr>
          <w:rFonts w:ascii="Arial" w:hAnsi="Arial"/>
          <w:b/>
          <w:sz w:val="26"/>
          <w:szCs w:val="24"/>
        </w:rPr>
        <w:t xml:space="preserve">                             </w:t>
      </w:r>
      <w:r w:rsidR="00F217AD" w:rsidRPr="005924D9">
        <w:rPr>
          <w:rFonts w:ascii="Arial" w:hAnsi="Arial"/>
          <w:b/>
          <w:sz w:val="26"/>
          <w:szCs w:val="24"/>
        </w:rPr>
        <w:br w:type="page"/>
      </w:r>
    </w:p>
    <w:p w:rsidR="00D76B68" w:rsidRPr="005924D9" w:rsidRDefault="00D76B68" w:rsidP="005924D9">
      <w:pPr>
        <w:spacing w:after="0" w:line="360" w:lineRule="auto"/>
        <w:ind w:left="2880" w:firstLine="720"/>
        <w:jc w:val="both"/>
        <w:rPr>
          <w:rFonts w:ascii="Arial" w:hAnsi="Arial"/>
          <w:sz w:val="26"/>
        </w:rPr>
      </w:pPr>
      <w:r w:rsidRPr="005924D9">
        <w:rPr>
          <w:rFonts w:ascii="Arial" w:hAnsi="Arial"/>
          <w:b/>
          <w:bCs/>
          <w:sz w:val="26"/>
        </w:rPr>
        <w:t>REFERENCES</w:t>
      </w:r>
    </w:p>
    <w:p w:rsidR="00D76B68" w:rsidRPr="005924D9" w:rsidRDefault="00D76B68" w:rsidP="005924D9">
      <w:pPr>
        <w:spacing w:after="0" w:line="360" w:lineRule="auto"/>
        <w:ind w:left="720" w:hanging="720"/>
        <w:jc w:val="both"/>
        <w:rPr>
          <w:rFonts w:ascii="Arial" w:hAnsi="Arial"/>
          <w:sz w:val="26"/>
        </w:rPr>
      </w:pPr>
      <w:r w:rsidRPr="005924D9">
        <w:rPr>
          <w:rFonts w:ascii="Arial" w:hAnsi="Arial"/>
          <w:sz w:val="26"/>
        </w:rPr>
        <w:t>Adegbija, E. (</w:t>
      </w:r>
      <w:r w:rsidR="00B163E5">
        <w:rPr>
          <w:rFonts w:ascii="Arial" w:hAnsi="Arial"/>
          <w:sz w:val="26"/>
        </w:rPr>
        <w:t>201</w:t>
      </w:r>
      <w:r w:rsidRPr="005924D9">
        <w:rPr>
          <w:rFonts w:ascii="Arial" w:hAnsi="Arial"/>
          <w:sz w:val="26"/>
        </w:rPr>
        <w:t xml:space="preserve">9). </w:t>
      </w:r>
      <w:r w:rsidRPr="005924D9">
        <w:rPr>
          <w:rFonts w:ascii="Arial" w:hAnsi="Arial"/>
          <w:i/>
          <w:sz w:val="26"/>
        </w:rPr>
        <w:t>The English Language and Literature in English</w:t>
      </w:r>
      <w:r w:rsidR="005A7F43" w:rsidRPr="005924D9">
        <w:rPr>
          <w:rFonts w:ascii="Arial" w:hAnsi="Arial"/>
          <w:sz w:val="26"/>
        </w:rPr>
        <w:t xml:space="preserve">: An </w:t>
      </w:r>
      <w:r w:rsidRPr="005924D9">
        <w:rPr>
          <w:rFonts w:ascii="Arial" w:hAnsi="Arial"/>
          <w:sz w:val="26"/>
        </w:rPr>
        <w:t>Introductory Handbook. Department of Modern European</w:t>
      </w:r>
      <w:r w:rsidR="005A7F43" w:rsidRPr="005924D9">
        <w:rPr>
          <w:rFonts w:ascii="Arial" w:hAnsi="Arial"/>
          <w:sz w:val="26"/>
        </w:rPr>
        <w:t xml:space="preserve"> </w:t>
      </w:r>
      <w:r w:rsidRPr="005924D9">
        <w:rPr>
          <w:rFonts w:ascii="Arial" w:hAnsi="Arial"/>
          <w:sz w:val="26"/>
        </w:rPr>
        <w:t>Languages, University of Ilorin.</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Adegbite W. (20</w:t>
      </w:r>
      <w:r w:rsidR="00B163E5">
        <w:rPr>
          <w:rFonts w:ascii="Arial" w:hAnsi="Arial"/>
          <w:sz w:val="26"/>
        </w:rPr>
        <w:t>1</w:t>
      </w:r>
      <w:r w:rsidRPr="005924D9">
        <w:rPr>
          <w:rFonts w:ascii="Arial" w:hAnsi="Arial"/>
          <w:sz w:val="26"/>
        </w:rPr>
        <w:t>5) “</w:t>
      </w:r>
      <w:r w:rsidRPr="005924D9">
        <w:rPr>
          <w:rFonts w:ascii="Arial" w:hAnsi="Arial"/>
          <w:i/>
          <w:sz w:val="26"/>
        </w:rPr>
        <w:t>Curriculum Development And English Studies In Nigeria Secondary Schools</w:t>
      </w:r>
      <w:r w:rsidRPr="005924D9">
        <w:rPr>
          <w:rFonts w:ascii="Arial" w:hAnsi="Arial"/>
          <w:sz w:val="26"/>
        </w:rPr>
        <w:t xml:space="preserve">’’ in </w:t>
      </w:r>
      <w:r w:rsidR="005A7F43" w:rsidRPr="005924D9">
        <w:rPr>
          <w:rFonts w:ascii="Arial" w:hAnsi="Arial"/>
          <w:sz w:val="26"/>
        </w:rPr>
        <w:t>Dada</w:t>
      </w:r>
      <w:r w:rsidRPr="005924D9">
        <w:rPr>
          <w:rFonts w:ascii="Arial" w:hAnsi="Arial"/>
          <w:sz w:val="26"/>
        </w:rPr>
        <w:t xml:space="preserve">, </w:t>
      </w:r>
      <w:r w:rsidR="005A7F43" w:rsidRPr="005924D9">
        <w:rPr>
          <w:rFonts w:ascii="Arial" w:hAnsi="Arial"/>
          <w:sz w:val="26"/>
        </w:rPr>
        <w:t>A</w:t>
      </w:r>
      <w:r w:rsidRPr="005924D9">
        <w:rPr>
          <w:rFonts w:ascii="Arial" w:hAnsi="Arial"/>
          <w:sz w:val="26"/>
        </w:rPr>
        <w:t xml:space="preserve">., Abimbade, A. and Kolawole’ O.O (eds) Issues In Language, Communication And Education. Ibadan: </w:t>
      </w:r>
      <w:r w:rsidR="005A7F43" w:rsidRPr="005924D9">
        <w:rPr>
          <w:rFonts w:ascii="Arial" w:hAnsi="Arial"/>
          <w:sz w:val="26"/>
        </w:rPr>
        <w:t>Constellations Books</w:t>
      </w:r>
      <w:r w:rsidRPr="005924D9">
        <w:rPr>
          <w:rFonts w:ascii="Arial" w:hAnsi="Arial"/>
          <w:sz w:val="26"/>
        </w:rPr>
        <w:t>.</w:t>
      </w:r>
    </w:p>
    <w:p w:rsidR="00D76B68" w:rsidRPr="005924D9" w:rsidRDefault="00D76B68" w:rsidP="005924D9">
      <w:pPr>
        <w:spacing w:after="0" w:line="360" w:lineRule="auto"/>
        <w:ind w:left="720" w:hanging="720"/>
        <w:jc w:val="both"/>
        <w:rPr>
          <w:rFonts w:ascii="Arial" w:hAnsi="Arial"/>
          <w:sz w:val="26"/>
        </w:rPr>
      </w:pPr>
      <w:r w:rsidRPr="005924D9">
        <w:rPr>
          <w:rFonts w:ascii="Arial" w:hAnsi="Arial"/>
          <w:sz w:val="26"/>
        </w:rPr>
        <w:t>Adejimola, S.A.(20</w:t>
      </w:r>
      <w:r w:rsidR="00B163E5">
        <w:rPr>
          <w:rFonts w:ascii="Arial" w:hAnsi="Arial"/>
          <w:sz w:val="26"/>
        </w:rPr>
        <w:t>1</w:t>
      </w:r>
      <w:r w:rsidRPr="005924D9">
        <w:rPr>
          <w:rFonts w:ascii="Arial" w:hAnsi="Arial"/>
          <w:sz w:val="26"/>
        </w:rPr>
        <w:t xml:space="preserve">7). E.S.L </w:t>
      </w:r>
      <w:r w:rsidRPr="005924D9">
        <w:rPr>
          <w:rFonts w:ascii="Arial" w:hAnsi="Arial"/>
          <w:i/>
          <w:sz w:val="26"/>
        </w:rPr>
        <w:t>Curriculum In Secondary Schools In Nigeria</w:t>
      </w:r>
      <w:r w:rsidRPr="005924D9">
        <w:rPr>
          <w:rFonts w:ascii="Arial" w:hAnsi="Arial"/>
          <w:sz w:val="26"/>
        </w:rPr>
        <w:t>: Issues And Challenges Towards Communicative Competence.</w:t>
      </w:r>
    </w:p>
    <w:p w:rsidR="00D76B68" w:rsidRPr="005924D9" w:rsidRDefault="00B163E5" w:rsidP="005924D9">
      <w:pPr>
        <w:spacing w:after="0" w:line="360" w:lineRule="auto"/>
        <w:ind w:left="720" w:hanging="720"/>
        <w:jc w:val="both"/>
        <w:rPr>
          <w:rFonts w:ascii="Arial" w:hAnsi="Arial"/>
          <w:sz w:val="26"/>
        </w:rPr>
      </w:pPr>
      <w:r>
        <w:rPr>
          <w:rFonts w:ascii="Arial" w:hAnsi="Arial"/>
          <w:sz w:val="26"/>
        </w:rPr>
        <w:t>Adeniyi. F. O. (201</w:t>
      </w:r>
      <w:r w:rsidR="00D76B68" w:rsidRPr="005924D9">
        <w:rPr>
          <w:rFonts w:ascii="Arial" w:hAnsi="Arial"/>
          <w:sz w:val="26"/>
        </w:rPr>
        <w:t>4).</w:t>
      </w:r>
      <w:r w:rsidR="00D76B68" w:rsidRPr="005924D9">
        <w:rPr>
          <w:rFonts w:ascii="Arial" w:hAnsi="Arial"/>
          <w:i/>
          <w:sz w:val="26"/>
        </w:rPr>
        <w:t xml:space="preserve"> Comparative </w:t>
      </w:r>
      <w:r w:rsidR="005A7F43" w:rsidRPr="005924D9">
        <w:rPr>
          <w:rFonts w:ascii="Arial" w:hAnsi="Arial"/>
          <w:i/>
          <w:sz w:val="26"/>
        </w:rPr>
        <w:t xml:space="preserve">Effects </w:t>
      </w:r>
      <w:r w:rsidR="00D76B68" w:rsidRPr="005924D9">
        <w:rPr>
          <w:rFonts w:ascii="Arial" w:hAnsi="Arial"/>
          <w:i/>
          <w:sz w:val="26"/>
        </w:rPr>
        <w:t xml:space="preserve">of </w:t>
      </w:r>
      <w:r w:rsidR="005A7F43" w:rsidRPr="005924D9">
        <w:rPr>
          <w:rFonts w:ascii="Arial" w:hAnsi="Arial"/>
          <w:i/>
          <w:sz w:val="26"/>
        </w:rPr>
        <w:t xml:space="preserve">Multi </w:t>
      </w:r>
      <w:r w:rsidR="00D76B68" w:rsidRPr="005924D9">
        <w:rPr>
          <w:rFonts w:ascii="Arial" w:hAnsi="Arial"/>
          <w:i/>
          <w:sz w:val="26"/>
        </w:rPr>
        <w:t xml:space="preserve">Sensory and Metacognitive Instructional Approach on Vocabulary Achievement of Underachieving </w:t>
      </w:r>
      <w:r w:rsidR="005A7F43" w:rsidRPr="005924D9">
        <w:rPr>
          <w:rFonts w:ascii="Arial" w:hAnsi="Arial"/>
          <w:i/>
          <w:sz w:val="26"/>
        </w:rPr>
        <w:t xml:space="preserve"> secondary </w:t>
      </w:r>
      <w:r w:rsidR="00D76B68" w:rsidRPr="005924D9">
        <w:rPr>
          <w:rFonts w:ascii="Arial" w:hAnsi="Arial"/>
          <w:i/>
          <w:sz w:val="26"/>
        </w:rPr>
        <w:t>School Students</w:t>
      </w:r>
      <w:r w:rsidR="00D76B68" w:rsidRPr="005924D9">
        <w:rPr>
          <w:rFonts w:ascii="Arial" w:hAnsi="Arial"/>
          <w:sz w:val="26"/>
        </w:rPr>
        <w:t xml:space="preserve">. Unpublished </w:t>
      </w:r>
      <w:r w:rsidR="005A7F43" w:rsidRPr="005924D9">
        <w:rPr>
          <w:rFonts w:ascii="Arial" w:hAnsi="Arial"/>
          <w:sz w:val="26"/>
        </w:rPr>
        <w:t>Ph</w:t>
      </w:r>
      <w:r w:rsidR="00D76B68" w:rsidRPr="005924D9">
        <w:rPr>
          <w:rFonts w:ascii="Arial" w:hAnsi="Arial"/>
          <w:sz w:val="26"/>
        </w:rPr>
        <w:t>.</w:t>
      </w:r>
      <w:r w:rsidR="005A7F43" w:rsidRPr="005924D9">
        <w:rPr>
          <w:rFonts w:ascii="Arial" w:hAnsi="Arial"/>
          <w:sz w:val="26"/>
        </w:rPr>
        <w:t xml:space="preserve">D </w:t>
      </w:r>
      <w:r w:rsidR="00D76B68" w:rsidRPr="005924D9">
        <w:rPr>
          <w:rFonts w:ascii="Arial" w:hAnsi="Arial"/>
          <w:sz w:val="26"/>
        </w:rPr>
        <w:t>Thesis Ilorin: Department of Curriculum Studies and Educational Technology, University of Ilorin.</w:t>
      </w:r>
    </w:p>
    <w:p w:rsidR="00D76B68" w:rsidRPr="005924D9" w:rsidRDefault="00B163E5" w:rsidP="005924D9">
      <w:pPr>
        <w:spacing w:after="0" w:line="360" w:lineRule="auto"/>
        <w:ind w:left="720" w:hanging="720"/>
        <w:jc w:val="both"/>
        <w:rPr>
          <w:rFonts w:ascii="Arial" w:hAnsi="Arial"/>
          <w:sz w:val="26"/>
        </w:rPr>
      </w:pPr>
      <w:r>
        <w:rPr>
          <w:rFonts w:ascii="Arial" w:hAnsi="Arial"/>
          <w:sz w:val="26"/>
        </w:rPr>
        <w:t>Babatunde, S. T.(201</w:t>
      </w:r>
      <w:r w:rsidR="00D76B68" w:rsidRPr="005924D9">
        <w:rPr>
          <w:rFonts w:ascii="Arial" w:hAnsi="Arial"/>
          <w:sz w:val="26"/>
        </w:rPr>
        <w:t xml:space="preserve">7). </w:t>
      </w:r>
      <w:r w:rsidR="00D76B68" w:rsidRPr="005924D9">
        <w:rPr>
          <w:rFonts w:ascii="Arial" w:hAnsi="Arial"/>
          <w:i/>
          <w:sz w:val="26"/>
        </w:rPr>
        <w:t>Towards Defining the Scope of Meaning in ESL Nigeria in Critical Perspectives on English Language and Literature</w:t>
      </w:r>
      <w:r w:rsidR="00D76B68" w:rsidRPr="005924D9">
        <w:rPr>
          <w:rFonts w:ascii="Arial" w:hAnsi="Arial"/>
          <w:sz w:val="26"/>
        </w:rPr>
        <w:t xml:space="preserve"> edited by Olu Obafemi; G.A. Ajadi and V.A. Alabi. Ilorin: Tim-sal Nig. Ent.</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 xml:space="preserve">Banjo, A., Ayodele, S. and Ndahi </w:t>
      </w:r>
      <w:r w:rsidR="005A7F43" w:rsidRPr="005924D9">
        <w:rPr>
          <w:rFonts w:ascii="Arial" w:hAnsi="Arial"/>
          <w:sz w:val="26"/>
        </w:rPr>
        <w:t>K</w:t>
      </w:r>
      <w:r w:rsidRPr="005924D9">
        <w:rPr>
          <w:rFonts w:ascii="Arial" w:hAnsi="Arial"/>
          <w:sz w:val="26"/>
        </w:rPr>
        <w:t>. (</w:t>
      </w:r>
      <w:r w:rsidR="00B163E5">
        <w:rPr>
          <w:rFonts w:ascii="Arial" w:hAnsi="Arial"/>
          <w:sz w:val="26"/>
        </w:rPr>
        <w:t>201</w:t>
      </w:r>
      <w:r w:rsidRPr="005924D9">
        <w:rPr>
          <w:rFonts w:ascii="Arial" w:hAnsi="Arial"/>
          <w:sz w:val="26"/>
        </w:rPr>
        <w:t>7) Exams For English Ssce And Jme, Ibadan: University Press.</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Br</w:t>
      </w:r>
      <w:r w:rsidR="00B163E5">
        <w:rPr>
          <w:rFonts w:ascii="Arial" w:hAnsi="Arial"/>
          <w:sz w:val="26"/>
        </w:rPr>
        <w:t>umfit, C.J. and Johnson, K. (201</w:t>
      </w:r>
      <w:r w:rsidRPr="005924D9">
        <w:rPr>
          <w:rFonts w:ascii="Arial" w:hAnsi="Arial"/>
          <w:sz w:val="26"/>
        </w:rPr>
        <w:t>6) (eds) The Communicative Approach. London: Oxford University Press.</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Corder S.P. (201</w:t>
      </w:r>
      <w:r w:rsidR="005D0FD8" w:rsidRPr="005924D9">
        <w:rPr>
          <w:rFonts w:ascii="Arial" w:hAnsi="Arial"/>
          <w:sz w:val="26"/>
        </w:rPr>
        <w:t xml:space="preserve">7). </w:t>
      </w:r>
      <w:r w:rsidR="005D0FD8" w:rsidRPr="005924D9">
        <w:rPr>
          <w:rFonts w:ascii="Arial" w:hAnsi="Arial"/>
          <w:i/>
          <w:sz w:val="26"/>
        </w:rPr>
        <w:t>The Significance of Learner’s Errors</w:t>
      </w:r>
      <w:r w:rsidR="005D0FD8" w:rsidRPr="005924D9">
        <w:rPr>
          <w:rFonts w:ascii="Arial" w:hAnsi="Arial"/>
          <w:sz w:val="26"/>
        </w:rPr>
        <w:t>, Reprinted in J.C. Richard’s (ed) (1974, 1984). Error Analysis: Perspectives on Second Language Acquisition. London: Longman Group.</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Corder S.P. (201</w:t>
      </w:r>
      <w:r w:rsidR="005D0FD8" w:rsidRPr="005924D9">
        <w:rPr>
          <w:rFonts w:ascii="Arial" w:hAnsi="Arial"/>
          <w:sz w:val="26"/>
        </w:rPr>
        <w:t>4). Error Analysis: General Discussion’’. In J.P.S. Allen and Corder S.P (ed). Edinburgh Course in Applied Linguistics. Vol.3. Oxford: Oxford University Press.</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Corder S.P. (</w:t>
      </w:r>
      <w:r w:rsidR="00B163E5">
        <w:rPr>
          <w:rFonts w:ascii="Arial" w:hAnsi="Arial"/>
          <w:sz w:val="26"/>
        </w:rPr>
        <w:t>201</w:t>
      </w:r>
      <w:r w:rsidRPr="005924D9">
        <w:rPr>
          <w:rFonts w:ascii="Arial" w:hAnsi="Arial"/>
          <w:sz w:val="26"/>
        </w:rPr>
        <w:t xml:space="preserve">1). </w:t>
      </w:r>
      <w:r w:rsidRPr="005924D9">
        <w:rPr>
          <w:rFonts w:ascii="Arial" w:hAnsi="Arial"/>
          <w:i/>
          <w:sz w:val="26"/>
        </w:rPr>
        <w:t>Error Analysis and Inter Language</w:t>
      </w:r>
      <w:r w:rsidRPr="005924D9">
        <w:rPr>
          <w:rFonts w:ascii="Arial" w:hAnsi="Arial"/>
          <w:sz w:val="26"/>
        </w:rPr>
        <w:t>. Oxford University Press.</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Ellis R. (2011</w:t>
      </w:r>
      <w:r w:rsidR="005D0FD8" w:rsidRPr="005924D9">
        <w:rPr>
          <w:rFonts w:ascii="Arial" w:hAnsi="Arial"/>
          <w:sz w:val="26"/>
        </w:rPr>
        <w:t>2) “ Informal And Formal Approaches To Communicative Language Teaching’’ in elt Journal 36 (2).</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Federal Ministry of Education (1981). National Policy On Education (revised). Lagos: Government Press.</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 xml:space="preserve">Federal </w:t>
      </w:r>
      <w:r w:rsidR="00280FD8" w:rsidRPr="005924D9">
        <w:rPr>
          <w:rFonts w:ascii="Arial" w:hAnsi="Arial"/>
          <w:sz w:val="26"/>
        </w:rPr>
        <w:t xml:space="preserve">Republic </w:t>
      </w:r>
      <w:r w:rsidRPr="005924D9">
        <w:rPr>
          <w:rFonts w:ascii="Arial" w:hAnsi="Arial"/>
          <w:sz w:val="26"/>
        </w:rPr>
        <w:t>of Nigeria. (20</w:t>
      </w:r>
      <w:r w:rsidR="00B163E5">
        <w:rPr>
          <w:rFonts w:ascii="Arial" w:hAnsi="Arial"/>
          <w:sz w:val="26"/>
        </w:rPr>
        <w:t>1</w:t>
      </w:r>
      <w:r w:rsidRPr="005924D9">
        <w:rPr>
          <w:rFonts w:ascii="Arial" w:hAnsi="Arial"/>
          <w:sz w:val="26"/>
        </w:rPr>
        <w:t>4). National Policy on Education (4</w:t>
      </w:r>
      <w:r w:rsidRPr="005924D9">
        <w:rPr>
          <w:rFonts w:ascii="Arial" w:hAnsi="Arial"/>
          <w:sz w:val="26"/>
          <w:vertAlign w:val="superscript"/>
        </w:rPr>
        <w:t>th</w:t>
      </w:r>
      <w:r w:rsidRPr="005924D9">
        <w:rPr>
          <w:rFonts w:ascii="Arial" w:hAnsi="Arial"/>
          <w:sz w:val="26"/>
        </w:rPr>
        <w:t xml:space="preserve"> edition). Lagos: NERDC press.</w:t>
      </w:r>
    </w:p>
    <w:p w:rsidR="005D0FD8" w:rsidRPr="005924D9" w:rsidRDefault="005D0FD8" w:rsidP="005924D9">
      <w:pPr>
        <w:spacing w:after="0" w:line="360" w:lineRule="auto"/>
        <w:ind w:left="720" w:hanging="720"/>
        <w:jc w:val="both"/>
        <w:rPr>
          <w:rFonts w:ascii="Arial" w:hAnsi="Arial"/>
          <w:sz w:val="26"/>
        </w:rPr>
      </w:pP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Jain, M.P. (</w:t>
      </w:r>
      <w:r w:rsidR="00B163E5">
        <w:rPr>
          <w:rFonts w:ascii="Arial" w:hAnsi="Arial"/>
          <w:sz w:val="26"/>
        </w:rPr>
        <w:t>201</w:t>
      </w:r>
      <w:r w:rsidRPr="005924D9">
        <w:rPr>
          <w:rFonts w:ascii="Arial" w:hAnsi="Arial"/>
          <w:sz w:val="26"/>
        </w:rPr>
        <w:t>9). Error Analysis, Source, Cause and Significance. In Richards, J.C. (ed) Perspectives On Second Language Acquisition. London: Longman Group.</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Lawal, R.A. (</w:t>
      </w:r>
      <w:r w:rsidR="00B163E5">
        <w:rPr>
          <w:rFonts w:ascii="Arial" w:hAnsi="Arial"/>
          <w:sz w:val="26"/>
        </w:rPr>
        <w:t>201</w:t>
      </w:r>
      <w:r w:rsidRPr="005924D9">
        <w:rPr>
          <w:rFonts w:ascii="Arial" w:hAnsi="Arial"/>
          <w:sz w:val="26"/>
        </w:rPr>
        <w:t>5). Language Skills in National Curriculum Development. Dunford Seminal Report. The British Council.</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Lengo, E. (201</w:t>
      </w:r>
      <w:r w:rsidR="005D0FD8" w:rsidRPr="005924D9">
        <w:rPr>
          <w:rFonts w:ascii="Arial" w:hAnsi="Arial"/>
          <w:sz w:val="26"/>
        </w:rPr>
        <w:t xml:space="preserve">5). </w:t>
      </w:r>
      <w:r w:rsidR="005D0FD8" w:rsidRPr="005924D9">
        <w:rPr>
          <w:rFonts w:ascii="Arial" w:hAnsi="Arial"/>
          <w:i/>
          <w:sz w:val="26"/>
        </w:rPr>
        <w:t>What is an Error</w:t>
      </w:r>
      <w:r w:rsidR="005D0FD8" w:rsidRPr="005924D9">
        <w:rPr>
          <w:rFonts w:ascii="Arial" w:hAnsi="Arial"/>
          <w:sz w:val="26"/>
        </w:rPr>
        <w:t>? English Teaching Forum, 33(3)20-24 Corder S.P (</w:t>
      </w:r>
      <w:r>
        <w:rPr>
          <w:rFonts w:ascii="Arial" w:hAnsi="Arial"/>
          <w:sz w:val="26"/>
        </w:rPr>
        <w:t>201</w:t>
      </w:r>
      <w:r w:rsidR="005D0FD8" w:rsidRPr="005924D9">
        <w:rPr>
          <w:rFonts w:ascii="Arial" w:hAnsi="Arial"/>
          <w:sz w:val="26"/>
        </w:rPr>
        <w:t>3). Introducing Applied Linguistics. Middlesex Pengium.</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Littlewood Williams (</w:t>
      </w:r>
      <w:r w:rsidR="00B163E5">
        <w:rPr>
          <w:rFonts w:ascii="Arial" w:hAnsi="Arial"/>
          <w:sz w:val="26"/>
        </w:rPr>
        <w:t>201</w:t>
      </w:r>
      <w:r w:rsidRPr="005924D9">
        <w:rPr>
          <w:rFonts w:ascii="Arial" w:hAnsi="Arial"/>
          <w:sz w:val="26"/>
        </w:rPr>
        <w:t>1). Communicative Language Teaching Newyork: university press</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Majoribank, K. (201</w:t>
      </w:r>
      <w:r w:rsidR="005D0FD8" w:rsidRPr="005924D9">
        <w:rPr>
          <w:rFonts w:ascii="Arial" w:hAnsi="Arial"/>
          <w:sz w:val="26"/>
        </w:rPr>
        <w:t>4). Social Class, Environment and Adolescents Aspirations. Educational Studies. Ibadan: Spectrum Books.</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Marton, W. (201</w:t>
      </w:r>
      <w:r w:rsidR="005D0FD8" w:rsidRPr="005924D9">
        <w:rPr>
          <w:rFonts w:ascii="Arial" w:hAnsi="Arial"/>
          <w:sz w:val="26"/>
        </w:rPr>
        <w:t>8). Methods In English Teaching Frame Work And Options: Prentice Hall.</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NERDC(201</w:t>
      </w:r>
      <w:r w:rsidR="005D0FD8" w:rsidRPr="005924D9">
        <w:rPr>
          <w:rFonts w:ascii="Arial" w:hAnsi="Arial"/>
          <w:sz w:val="26"/>
        </w:rPr>
        <w:t>7). Federal Ministry of Education Senior Secondary School Curriculum (English Language for SS1-3). Abuja: NERDC press.</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Nwoke, A. (</w:t>
      </w:r>
      <w:r w:rsidR="00946232">
        <w:rPr>
          <w:rFonts w:ascii="Arial" w:hAnsi="Arial"/>
          <w:sz w:val="26"/>
        </w:rPr>
        <w:t>201</w:t>
      </w:r>
      <w:r w:rsidRPr="005924D9">
        <w:rPr>
          <w:rFonts w:ascii="Arial" w:hAnsi="Arial"/>
          <w:sz w:val="26"/>
        </w:rPr>
        <w:t>7) “Communicative Activities In English Language Teaching For Effective Learning’’. Nigeria Journal Of Curriculum Studies. Special Series. 1.</w:t>
      </w:r>
    </w:p>
    <w:p w:rsidR="00D76B68" w:rsidRPr="005924D9" w:rsidRDefault="00D76B68" w:rsidP="005924D9">
      <w:pPr>
        <w:spacing w:after="0" w:line="360" w:lineRule="auto"/>
        <w:ind w:left="720" w:hanging="720"/>
        <w:jc w:val="both"/>
        <w:rPr>
          <w:rFonts w:ascii="Arial" w:hAnsi="Arial"/>
          <w:sz w:val="26"/>
        </w:rPr>
      </w:pPr>
      <w:r w:rsidRPr="005924D9">
        <w:rPr>
          <w:rFonts w:ascii="Arial" w:hAnsi="Arial"/>
          <w:sz w:val="26"/>
        </w:rPr>
        <w:t>Obanya, P. (20</w:t>
      </w:r>
      <w:r w:rsidR="00B163E5">
        <w:rPr>
          <w:rFonts w:ascii="Arial" w:hAnsi="Arial"/>
          <w:sz w:val="26"/>
        </w:rPr>
        <w:t>1</w:t>
      </w:r>
      <w:r w:rsidRPr="005924D9">
        <w:rPr>
          <w:rFonts w:ascii="Arial" w:hAnsi="Arial"/>
          <w:sz w:val="26"/>
        </w:rPr>
        <w:t>2). ‘’ Curriculum Overload In The Language Education Programme For Basic Education’’ In Adebayo, l., and Ohi, i.n. (eds). Perspectives on Applied Linguistics In Language And Literature. Ibadan: stirling-hordan publishers (nig)ltd.</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Olasheinde, M.O. (20</w:t>
      </w:r>
      <w:r w:rsidR="00B163E5">
        <w:rPr>
          <w:rFonts w:ascii="Arial" w:hAnsi="Arial"/>
          <w:sz w:val="26"/>
        </w:rPr>
        <w:t>1</w:t>
      </w:r>
      <w:r w:rsidRPr="005924D9">
        <w:rPr>
          <w:rFonts w:ascii="Arial" w:hAnsi="Arial"/>
          <w:sz w:val="26"/>
        </w:rPr>
        <w:t>2). Error analysis and Remedial Pedagogy in Babatunde, S.T. and Adeyanju, D. S(eds), Language, Meaning and Society.</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Sanusi Isa, (201</w:t>
      </w:r>
      <w:r w:rsidR="005D0FD8" w:rsidRPr="005924D9">
        <w:rPr>
          <w:rFonts w:ascii="Arial" w:hAnsi="Arial"/>
          <w:sz w:val="26"/>
        </w:rPr>
        <w:t>8). Error Analysis of the Performance of Secondary School Pupils in English Language. Ilorin: M.A. Thesis Unilorin.</w:t>
      </w:r>
    </w:p>
    <w:p w:rsidR="00D76B68" w:rsidRPr="005924D9" w:rsidRDefault="00D76B68" w:rsidP="005924D9">
      <w:pPr>
        <w:spacing w:after="0" w:line="360" w:lineRule="auto"/>
        <w:ind w:left="720" w:hanging="720"/>
        <w:jc w:val="both"/>
        <w:rPr>
          <w:rFonts w:ascii="Arial" w:hAnsi="Arial"/>
          <w:sz w:val="26"/>
        </w:rPr>
      </w:pPr>
      <w:r w:rsidRPr="005924D9">
        <w:rPr>
          <w:rFonts w:ascii="Arial" w:hAnsi="Arial"/>
          <w:sz w:val="26"/>
        </w:rPr>
        <w:t>Widdowson, H.G. (</w:t>
      </w:r>
      <w:r w:rsidR="00B163E5">
        <w:rPr>
          <w:rFonts w:ascii="Arial" w:hAnsi="Arial"/>
          <w:sz w:val="26"/>
        </w:rPr>
        <w:t>201</w:t>
      </w:r>
      <w:r w:rsidRPr="005924D9">
        <w:rPr>
          <w:rFonts w:ascii="Arial" w:hAnsi="Arial"/>
          <w:sz w:val="26"/>
        </w:rPr>
        <w:t>6) “The Teaching Of English As Communication’’ in C.J. Brumfit and K. Johnson (eds) The Communicative Approach. London: Oxford University Press.</w:t>
      </w:r>
    </w:p>
    <w:p w:rsidR="00D76B68" w:rsidRPr="005924D9" w:rsidRDefault="00D76B68" w:rsidP="005924D9">
      <w:pPr>
        <w:spacing w:after="0" w:line="360" w:lineRule="auto"/>
        <w:ind w:left="720" w:hanging="720"/>
        <w:jc w:val="both"/>
        <w:rPr>
          <w:rFonts w:ascii="Arial" w:hAnsi="Arial"/>
          <w:sz w:val="26"/>
        </w:rPr>
      </w:pPr>
      <w:r w:rsidRPr="005924D9">
        <w:rPr>
          <w:rFonts w:ascii="Arial" w:hAnsi="Arial"/>
          <w:sz w:val="26"/>
        </w:rPr>
        <w:t xml:space="preserve">Williams, </w:t>
      </w:r>
      <w:r w:rsidR="00B163E5" w:rsidRPr="005924D9">
        <w:rPr>
          <w:rFonts w:ascii="Arial" w:hAnsi="Arial"/>
          <w:sz w:val="26"/>
        </w:rPr>
        <w:t>D</w:t>
      </w:r>
      <w:r w:rsidRPr="005924D9">
        <w:rPr>
          <w:rFonts w:ascii="Arial" w:hAnsi="Arial"/>
          <w:sz w:val="26"/>
        </w:rPr>
        <w:t>. (</w:t>
      </w:r>
      <w:r w:rsidR="00B163E5">
        <w:rPr>
          <w:rFonts w:ascii="Arial" w:hAnsi="Arial"/>
          <w:sz w:val="26"/>
        </w:rPr>
        <w:t>2020</w:t>
      </w:r>
      <w:r w:rsidRPr="005924D9">
        <w:rPr>
          <w:rFonts w:ascii="Arial" w:hAnsi="Arial"/>
          <w:sz w:val="26"/>
        </w:rPr>
        <w:t>) English Language Teaching: An Integrated Approach. Ibadan. Spectrum Book ltd.</w:t>
      </w:r>
    </w:p>
    <w:p w:rsidR="004D066C" w:rsidRDefault="004D066C">
      <w:pPr>
        <w:rPr>
          <w:rFonts w:ascii="Arial" w:hAnsi="Arial"/>
          <w:b/>
          <w:sz w:val="26"/>
          <w:szCs w:val="24"/>
        </w:rPr>
      </w:pPr>
      <w:r>
        <w:rPr>
          <w:rFonts w:ascii="Arial" w:hAnsi="Arial"/>
          <w:b/>
          <w:sz w:val="26"/>
          <w:szCs w:val="24"/>
        </w:rPr>
        <w:br w:type="page"/>
      </w:r>
    </w:p>
    <w:p w:rsidR="002C6226" w:rsidRPr="005924D9" w:rsidRDefault="002C6226" w:rsidP="005924D9">
      <w:pPr>
        <w:spacing w:after="0" w:line="360" w:lineRule="auto"/>
        <w:ind w:firstLine="720"/>
        <w:jc w:val="center"/>
        <w:rPr>
          <w:rFonts w:ascii="Arial" w:hAnsi="Arial"/>
          <w:b/>
          <w:sz w:val="26"/>
          <w:szCs w:val="24"/>
        </w:rPr>
      </w:pPr>
      <w:r w:rsidRPr="005924D9">
        <w:rPr>
          <w:rFonts w:ascii="Arial" w:hAnsi="Arial"/>
          <w:b/>
          <w:sz w:val="26"/>
          <w:szCs w:val="24"/>
        </w:rPr>
        <w:t>APPENDIX</w:t>
      </w:r>
    </w:p>
    <w:p w:rsidR="00E83B9D" w:rsidRPr="005924D9" w:rsidRDefault="004D066C" w:rsidP="005924D9">
      <w:pPr>
        <w:spacing w:after="0" w:line="360" w:lineRule="auto"/>
        <w:ind w:firstLine="720"/>
        <w:jc w:val="center"/>
        <w:rPr>
          <w:rFonts w:ascii="Arial" w:hAnsi="Arial"/>
          <w:b/>
          <w:sz w:val="26"/>
          <w:szCs w:val="24"/>
        </w:rPr>
      </w:pPr>
      <w:r>
        <w:rPr>
          <w:rFonts w:ascii="Arial" w:hAnsi="Arial"/>
          <w:b/>
          <w:sz w:val="26"/>
          <w:szCs w:val="24"/>
        </w:rPr>
        <w:t xml:space="preserve">EKITI STATE </w:t>
      </w:r>
      <w:r w:rsidR="00E83B9D" w:rsidRPr="005924D9">
        <w:rPr>
          <w:rFonts w:ascii="Arial" w:hAnsi="Arial"/>
          <w:b/>
          <w:sz w:val="26"/>
          <w:szCs w:val="24"/>
        </w:rPr>
        <w:t xml:space="preserve">UNIVERSITY </w:t>
      </w:r>
      <w:r>
        <w:rPr>
          <w:rFonts w:ascii="Arial" w:hAnsi="Arial"/>
          <w:b/>
          <w:sz w:val="26"/>
          <w:szCs w:val="24"/>
        </w:rPr>
        <w:t>ADO EKITI</w:t>
      </w:r>
    </w:p>
    <w:p w:rsidR="00816655" w:rsidRPr="005924D9" w:rsidRDefault="00816655" w:rsidP="005924D9">
      <w:pPr>
        <w:spacing w:after="0" w:line="360" w:lineRule="auto"/>
        <w:jc w:val="center"/>
        <w:rPr>
          <w:rFonts w:ascii="Arial" w:hAnsi="Arial"/>
          <w:b/>
          <w:sz w:val="26"/>
          <w:szCs w:val="24"/>
        </w:rPr>
      </w:pPr>
      <w:r w:rsidRPr="005924D9">
        <w:rPr>
          <w:rFonts w:ascii="Arial" w:hAnsi="Arial"/>
          <w:b/>
          <w:sz w:val="26"/>
          <w:szCs w:val="24"/>
        </w:rPr>
        <w:t>FACULTY OF EDUCATION</w:t>
      </w:r>
    </w:p>
    <w:p w:rsidR="00E83B9D" w:rsidRPr="005924D9" w:rsidRDefault="00E83B9D" w:rsidP="005924D9">
      <w:pPr>
        <w:spacing w:after="0" w:line="360" w:lineRule="auto"/>
        <w:jc w:val="center"/>
        <w:rPr>
          <w:rFonts w:ascii="Arial" w:hAnsi="Arial"/>
          <w:b/>
          <w:sz w:val="26"/>
          <w:szCs w:val="24"/>
        </w:rPr>
      </w:pPr>
      <w:r w:rsidRPr="005924D9">
        <w:rPr>
          <w:rFonts w:ascii="Arial" w:hAnsi="Arial"/>
          <w:b/>
          <w:sz w:val="26"/>
          <w:szCs w:val="24"/>
        </w:rPr>
        <w:t xml:space="preserve">DEPARTMENT </w:t>
      </w:r>
      <w:r w:rsidR="00B163E5">
        <w:rPr>
          <w:rFonts w:ascii="Arial" w:hAnsi="Arial"/>
          <w:b/>
          <w:sz w:val="26"/>
          <w:szCs w:val="24"/>
        </w:rPr>
        <w:t>ENGLISH</w:t>
      </w:r>
      <w:r w:rsidRPr="005924D9">
        <w:rPr>
          <w:rFonts w:ascii="Arial" w:hAnsi="Arial"/>
          <w:b/>
          <w:sz w:val="26"/>
          <w:szCs w:val="24"/>
        </w:rPr>
        <w:t xml:space="preserve"> EDUCATION</w:t>
      </w:r>
    </w:p>
    <w:p w:rsidR="00816655" w:rsidRPr="005924D9" w:rsidRDefault="00816655" w:rsidP="005924D9">
      <w:pPr>
        <w:spacing w:after="0" w:line="360" w:lineRule="auto"/>
        <w:jc w:val="center"/>
        <w:rPr>
          <w:rFonts w:ascii="Arial" w:hAnsi="Arial"/>
          <w:b/>
          <w:sz w:val="26"/>
          <w:szCs w:val="24"/>
        </w:rPr>
      </w:pPr>
      <w:r w:rsidRPr="005924D9">
        <w:rPr>
          <w:rFonts w:ascii="Arial" w:hAnsi="Arial"/>
          <w:b/>
          <w:sz w:val="26"/>
          <w:szCs w:val="24"/>
        </w:rPr>
        <w:t xml:space="preserve">Tense Errors in </w:t>
      </w:r>
      <w:r w:rsidR="00E83B9D" w:rsidRPr="005924D9">
        <w:rPr>
          <w:rFonts w:ascii="Arial" w:hAnsi="Arial"/>
          <w:b/>
          <w:sz w:val="26"/>
          <w:szCs w:val="24"/>
        </w:rPr>
        <w:t xml:space="preserve">the written English of </w:t>
      </w:r>
      <w:r w:rsidRPr="005924D9">
        <w:rPr>
          <w:rFonts w:ascii="Arial" w:hAnsi="Arial"/>
          <w:b/>
          <w:sz w:val="26"/>
          <w:szCs w:val="24"/>
        </w:rPr>
        <w:t>senior secondary school students in Ilorin South Local Government</w:t>
      </w:r>
      <w:r w:rsidR="008005C7" w:rsidRPr="005924D9">
        <w:rPr>
          <w:rFonts w:ascii="Arial" w:hAnsi="Arial"/>
          <w:b/>
          <w:sz w:val="26"/>
          <w:szCs w:val="24"/>
        </w:rPr>
        <w:t xml:space="preserve"> Area of Kwara State</w:t>
      </w:r>
      <w:r w:rsidR="00755C7F" w:rsidRPr="005924D9">
        <w:rPr>
          <w:rFonts w:ascii="Arial" w:hAnsi="Arial"/>
          <w:b/>
          <w:sz w:val="26"/>
          <w:szCs w:val="24"/>
        </w:rPr>
        <w:t>.</w:t>
      </w:r>
    </w:p>
    <w:p w:rsidR="00816655" w:rsidRPr="005924D9" w:rsidRDefault="00816655" w:rsidP="005924D9">
      <w:pPr>
        <w:spacing w:after="0" w:line="360" w:lineRule="auto"/>
        <w:rPr>
          <w:rFonts w:ascii="Arial" w:hAnsi="Arial"/>
          <w:sz w:val="26"/>
          <w:szCs w:val="24"/>
        </w:rPr>
      </w:pPr>
      <w:r w:rsidRPr="005924D9">
        <w:rPr>
          <w:rFonts w:ascii="Arial" w:hAnsi="Arial"/>
          <w:sz w:val="26"/>
          <w:szCs w:val="24"/>
        </w:rPr>
        <w:t xml:space="preserve">Dear </w:t>
      </w:r>
      <w:r w:rsidR="00D850A7" w:rsidRPr="005924D9">
        <w:rPr>
          <w:rFonts w:ascii="Arial" w:hAnsi="Arial"/>
          <w:sz w:val="26"/>
          <w:szCs w:val="24"/>
        </w:rPr>
        <w:t>Respondent</w:t>
      </w:r>
      <w:r w:rsidRPr="005924D9">
        <w:rPr>
          <w:rFonts w:ascii="Arial" w:hAnsi="Arial"/>
          <w:sz w:val="26"/>
          <w:szCs w:val="24"/>
        </w:rPr>
        <w:t>,</w:t>
      </w:r>
    </w:p>
    <w:p w:rsidR="00816655" w:rsidRPr="005924D9" w:rsidRDefault="00816655" w:rsidP="005924D9">
      <w:pPr>
        <w:spacing w:after="0" w:line="360" w:lineRule="auto"/>
        <w:jc w:val="both"/>
        <w:rPr>
          <w:rFonts w:ascii="Arial" w:hAnsi="Arial"/>
          <w:sz w:val="26"/>
          <w:szCs w:val="24"/>
        </w:rPr>
      </w:pPr>
      <w:r w:rsidRPr="005924D9">
        <w:rPr>
          <w:rFonts w:ascii="Arial" w:hAnsi="Arial"/>
          <w:sz w:val="26"/>
          <w:szCs w:val="24"/>
        </w:rPr>
        <w:tab/>
        <w:t xml:space="preserve">This </w:t>
      </w:r>
      <w:r w:rsidR="00E83B9D" w:rsidRPr="005924D9">
        <w:rPr>
          <w:rFonts w:ascii="Arial" w:hAnsi="Arial"/>
          <w:sz w:val="26"/>
          <w:szCs w:val="24"/>
        </w:rPr>
        <w:t>test</w:t>
      </w:r>
      <w:r w:rsidRPr="005924D9">
        <w:rPr>
          <w:rFonts w:ascii="Arial" w:hAnsi="Arial"/>
          <w:sz w:val="26"/>
          <w:szCs w:val="24"/>
        </w:rPr>
        <w:t xml:space="preserve"> is designed to </w:t>
      </w:r>
      <w:r w:rsidR="00D850A7" w:rsidRPr="005924D9">
        <w:rPr>
          <w:rFonts w:ascii="Arial" w:hAnsi="Arial"/>
          <w:sz w:val="26"/>
          <w:szCs w:val="24"/>
        </w:rPr>
        <w:t>identi</w:t>
      </w:r>
      <w:r w:rsidR="004B5407" w:rsidRPr="005924D9">
        <w:rPr>
          <w:rFonts w:ascii="Arial" w:hAnsi="Arial"/>
          <w:sz w:val="26"/>
          <w:szCs w:val="24"/>
        </w:rPr>
        <w:t>f</w:t>
      </w:r>
      <w:r w:rsidR="00D850A7" w:rsidRPr="005924D9">
        <w:rPr>
          <w:rFonts w:ascii="Arial" w:hAnsi="Arial"/>
          <w:sz w:val="26"/>
          <w:szCs w:val="24"/>
        </w:rPr>
        <w:t xml:space="preserve">y and analyse </w:t>
      </w:r>
      <w:r w:rsidRPr="005924D9">
        <w:rPr>
          <w:rFonts w:ascii="Arial" w:hAnsi="Arial"/>
          <w:sz w:val="26"/>
          <w:szCs w:val="24"/>
        </w:rPr>
        <w:t xml:space="preserve">tense errors in </w:t>
      </w:r>
      <w:r w:rsidR="00DB46BF" w:rsidRPr="005924D9">
        <w:rPr>
          <w:rFonts w:ascii="Arial" w:hAnsi="Arial"/>
          <w:sz w:val="26"/>
          <w:szCs w:val="24"/>
        </w:rPr>
        <w:t xml:space="preserve">the written  </w:t>
      </w:r>
      <w:r w:rsidRPr="005924D9">
        <w:rPr>
          <w:rFonts w:ascii="Arial" w:hAnsi="Arial"/>
          <w:sz w:val="26"/>
          <w:szCs w:val="24"/>
        </w:rPr>
        <w:t>English of senior secondary school students in Ilorin South Local Government</w:t>
      </w:r>
      <w:r w:rsidR="008005C7" w:rsidRPr="005924D9">
        <w:rPr>
          <w:rFonts w:ascii="Arial" w:hAnsi="Arial"/>
          <w:sz w:val="26"/>
          <w:szCs w:val="24"/>
        </w:rPr>
        <w:t xml:space="preserve"> Area of Kwara State</w:t>
      </w:r>
      <w:r w:rsidRPr="005924D9">
        <w:rPr>
          <w:rFonts w:ascii="Arial" w:hAnsi="Arial"/>
          <w:sz w:val="26"/>
          <w:szCs w:val="24"/>
        </w:rPr>
        <w:t>. You are expected to please respond to the set of questions below.</w:t>
      </w:r>
    </w:p>
    <w:p w:rsidR="00816655" w:rsidRPr="005924D9" w:rsidRDefault="00816655" w:rsidP="005924D9">
      <w:pPr>
        <w:spacing w:after="0" w:line="360" w:lineRule="auto"/>
        <w:ind w:firstLine="720"/>
        <w:jc w:val="both"/>
        <w:rPr>
          <w:rFonts w:ascii="Arial" w:hAnsi="Arial"/>
          <w:sz w:val="26"/>
          <w:szCs w:val="24"/>
        </w:rPr>
      </w:pPr>
      <w:r w:rsidRPr="005924D9">
        <w:rPr>
          <w:rFonts w:ascii="Arial" w:hAnsi="Arial"/>
          <w:sz w:val="26"/>
          <w:szCs w:val="24"/>
        </w:rPr>
        <w:t>Please be assured that all the information from</w:t>
      </w:r>
      <w:r w:rsidR="006E0E14" w:rsidRPr="005924D9">
        <w:rPr>
          <w:rFonts w:ascii="Arial" w:hAnsi="Arial"/>
          <w:sz w:val="26"/>
          <w:szCs w:val="24"/>
        </w:rPr>
        <w:t xml:space="preserve"> the </w:t>
      </w:r>
      <w:r w:rsidRPr="005924D9">
        <w:rPr>
          <w:rFonts w:ascii="Arial" w:hAnsi="Arial"/>
          <w:sz w:val="26"/>
          <w:szCs w:val="24"/>
        </w:rPr>
        <w:t xml:space="preserve"> test would be treated confidentially.</w:t>
      </w:r>
    </w:p>
    <w:p w:rsidR="00816655" w:rsidRPr="005924D9" w:rsidRDefault="00816655" w:rsidP="005924D9">
      <w:pPr>
        <w:spacing w:after="0" w:line="360" w:lineRule="auto"/>
        <w:ind w:firstLine="720"/>
        <w:jc w:val="both"/>
        <w:rPr>
          <w:rFonts w:ascii="Arial" w:hAnsi="Arial"/>
          <w:sz w:val="26"/>
          <w:szCs w:val="24"/>
        </w:rPr>
      </w:pPr>
      <w:r w:rsidRPr="005924D9">
        <w:rPr>
          <w:rFonts w:ascii="Arial" w:hAnsi="Arial"/>
          <w:sz w:val="26"/>
          <w:szCs w:val="24"/>
        </w:rPr>
        <w:t>Thanks for your co-operation</w:t>
      </w:r>
      <w:r w:rsidR="00755C7F" w:rsidRPr="005924D9">
        <w:rPr>
          <w:rFonts w:ascii="Arial" w:hAnsi="Arial"/>
          <w:sz w:val="26"/>
          <w:szCs w:val="24"/>
        </w:rPr>
        <w:t>.</w:t>
      </w:r>
      <w:r w:rsidRPr="005924D9">
        <w:rPr>
          <w:rFonts w:ascii="Arial" w:hAnsi="Arial"/>
          <w:sz w:val="26"/>
          <w:szCs w:val="24"/>
        </w:rPr>
        <w:t xml:space="preserve"> </w:t>
      </w:r>
    </w:p>
    <w:p w:rsidR="00816655" w:rsidRPr="005924D9" w:rsidRDefault="00816655" w:rsidP="005924D9">
      <w:pPr>
        <w:spacing w:after="0" w:line="360" w:lineRule="auto"/>
        <w:jc w:val="center"/>
        <w:rPr>
          <w:rFonts w:ascii="Arial" w:hAnsi="Arial"/>
          <w:b/>
          <w:sz w:val="26"/>
          <w:szCs w:val="24"/>
        </w:rPr>
      </w:pPr>
      <w:r w:rsidRPr="005924D9">
        <w:rPr>
          <w:rFonts w:ascii="Arial" w:hAnsi="Arial"/>
          <w:b/>
          <w:sz w:val="26"/>
          <w:szCs w:val="24"/>
        </w:rPr>
        <w:t>Section A</w:t>
      </w:r>
    </w:p>
    <w:p w:rsidR="00816655" w:rsidRPr="005924D9" w:rsidRDefault="00816655" w:rsidP="005924D9">
      <w:pPr>
        <w:spacing w:after="0" w:line="360" w:lineRule="auto"/>
        <w:jc w:val="center"/>
        <w:rPr>
          <w:rFonts w:ascii="Arial" w:hAnsi="Arial"/>
          <w:b/>
          <w:sz w:val="26"/>
          <w:szCs w:val="24"/>
        </w:rPr>
      </w:pPr>
      <w:r w:rsidRPr="005924D9">
        <w:rPr>
          <w:rFonts w:ascii="Arial" w:hAnsi="Arial"/>
          <w:b/>
          <w:sz w:val="26"/>
          <w:szCs w:val="24"/>
        </w:rPr>
        <w:t>Personal Data</w:t>
      </w:r>
    </w:p>
    <w:p w:rsidR="00816655" w:rsidRPr="005924D9" w:rsidRDefault="00816655" w:rsidP="005924D9">
      <w:pPr>
        <w:spacing w:after="0" w:line="360" w:lineRule="auto"/>
        <w:ind w:firstLine="720"/>
        <w:rPr>
          <w:rFonts w:ascii="Arial" w:hAnsi="Arial"/>
          <w:sz w:val="26"/>
          <w:szCs w:val="24"/>
        </w:rPr>
      </w:pPr>
      <w:r w:rsidRPr="005924D9">
        <w:rPr>
          <w:rFonts w:ascii="Arial" w:hAnsi="Arial"/>
          <w:sz w:val="26"/>
          <w:szCs w:val="24"/>
        </w:rPr>
        <w:t>Please supply the necessary information about yourself in the space provided</w:t>
      </w:r>
      <w:r w:rsidR="00D850A7" w:rsidRPr="005924D9">
        <w:rPr>
          <w:rFonts w:ascii="Arial" w:hAnsi="Arial"/>
          <w:sz w:val="26"/>
          <w:szCs w:val="24"/>
        </w:rPr>
        <w:t xml:space="preserve"> and t</w:t>
      </w:r>
      <w:r w:rsidRPr="005924D9">
        <w:rPr>
          <w:rFonts w:ascii="Arial" w:hAnsi="Arial"/>
          <w:sz w:val="26"/>
          <w:szCs w:val="24"/>
        </w:rPr>
        <w:t>ick (</w:t>
      </w:r>
      <w:r w:rsidRPr="005924D9">
        <w:rPr>
          <w:rFonts w:ascii="Arial" w:hAnsi="Arial"/>
          <w:sz w:val="26"/>
          <w:szCs w:val="24"/>
        </w:rPr>
        <w:sym w:font="Symbol" w:char="F0D6"/>
      </w:r>
      <w:r w:rsidR="00D850A7" w:rsidRPr="005924D9">
        <w:rPr>
          <w:rFonts w:ascii="Arial" w:hAnsi="Arial"/>
          <w:sz w:val="26"/>
          <w:szCs w:val="24"/>
        </w:rPr>
        <w:t>)</w:t>
      </w:r>
      <w:r w:rsidRPr="005924D9">
        <w:rPr>
          <w:rFonts w:ascii="Arial" w:hAnsi="Arial"/>
          <w:sz w:val="26"/>
          <w:szCs w:val="24"/>
        </w:rPr>
        <w:t xml:space="preserve"> the </w:t>
      </w:r>
      <w:r w:rsidR="00D850A7" w:rsidRPr="005924D9">
        <w:rPr>
          <w:rFonts w:ascii="Arial" w:hAnsi="Arial"/>
          <w:sz w:val="26"/>
          <w:szCs w:val="24"/>
        </w:rPr>
        <w:t xml:space="preserve">relevant </w:t>
      </w:r>
      <w:r w:rsidRPr="005924D9">
        <w:rPr>
          <w:rFonts w:ascii="Arial" w:hAnsi="Arial"/>
          <w:sz w:val="26"/>
          <w:szCs w:val="24"/>
        </w:rPr>
        <w:t xml:space="preserve">column </w:t>
      </w:r>
      <w:r w:rsidR="00D850A7" w:rsidRPr="005924D9">
        <w:rPr>
          <w:rFonts w:ascii="Arial" w:hAnsi="Arial"/>
          <w:sz w:val="26"/>
          <w:szCs w:val="24"/>
        </w:rPr>
        <w:t>appropriately</w:t>
      </w:r>
      <w:r w:rsidR="00755C7F" w:rsidRPr="005924D9">
        <w:rPr>
          <w:rFonts w:ascii="Arial" w:hAnsi="Arial"/>
          <w:sz w:val="26"/>
          <w:szCs w:val="24"/>
        </w:rPr>
        <w:t>.</w:t>
      </w:r>
    </w:p>
    <w:p w:rsidR="00816655" w:rsidRPr="005924D9" w:rsidRDefault="00816655" w:rsidP="005924D9">
      <w:pPr>
        <w:spacing w:after="0" w:line="360" w:lineRule="auto"/>
        <w:rPr>
          <w:rFonts w:ascii="Arial" w:hAnsi="Arial"/>
          <w:sz w:val="26"/>
          <w:szCs w:val="24"/>
        </w:rPr>
      </w:pPr>
      <w:r w:rsidRPr="005924D9">
        <w:rPr>
          <w:rFonts w:ascii="Arial" w:hAnsi="Arial"/>
          <w:sz w:val="26"/>
          <w:szCs w:val="24"/>
        </w:rPr>
        <w:t>Name of School:………</w:t>
      </w:r>
      <w:r w:rsidR="00DB46BF" w:rsidRPr="005924D9">
        <w:rPr>
          <w:rFonts w:ascii="Arial" w:hAnsi="Arial"/>
          <w:sz w:val="26"/>
          <w:szCs w:val="24"/>
        </w:rPr>
        <w:t>………………..</w:t>
      </w:r>
      <w:r w:rsidRPr="005924D9">
        <w:rPr>
          <w:rFonts w:ascii="Arial" w:hAnsi="Arial"/>
          <w:sz w:val="26"/>
          <w:szCs w:val="24"/>
        </w:rPr>
        <w:t>…………………………………………</w:t>
      </w:r>
    </w:p>
    <w:p w:rsidR="00816655" w:rsidRPr="005924D9" w:rsidRDefault="00816655" w:rsidP="005924D9">
      <w:pPr>
        <w:spacing w:after="0" w:line="360" w:lineRule="auto"/>
        <w:rPr>
          <w:rFonts w:ascii="Arial" w:hAnsi="Arial"/>
          <w:sz w:val="26"/>
          <w:szCs w:val="24"/>
        </w:rPr>
      </w:pPr>
      <w:r w:rsidRPr="005924D9">
        <w:rPr>
          <w:rFonts w:ascii="Arial" w:hAnsi="Arial"/>
          <w:sz w:val="26"/>
          <w:szCs w:val="24"/>
        </w:rPr>
        <w:t>School Type: Public (</w:t>
      </w:r>
      <w:r w:rsidR="00040642" w:rsidRPr="005924D9">
        <w:rPr>
          <w:rFonts w:ascii="Arial" w:hAnsi="Arial"/>
          <w:sz w:val="26"/>
          <w:szCs w:val="24"/>
        </w:rPr>
        <w:t xml:space="preserve">    </w:t>
      </w:r>
      <w:r w:rsidRPr="005924D9">
        <w:rPr>
          <w:rFonts w:ascii="Arial" w:hAnsi="Arial"/>
          <w:sz w:val="26"/>
          <w:szCs w:val="24"/>
        </w:rPr>
        <w:t>)</w:t>
      </w:r>
      <w:r w:rsidR="00040642" w:rsidRPr="005924D9">
        <w:rPr>
          <w:rFonts w:ascii="Arial" w:hAnsi="Arial"/>
          <w:sz w:val="26"/>
          <w:szCs w:val="24"/>
        </w:rPr>
        <w:t xml:space="preserve"> </w:t>
      </w:r>
      <w:r w:rsidRPr="005924D9">
        <w:rPr>
          <w:rFonts w:ascii="Arial" w:hAnsi="Arial"/>
          <w:sz w:val="26"/>
          <w:szCs w:val="24"/>
        </w:rPr>
        <w:t xml:space="preserve"> Private</w:t>
      </w:r>
      <w:r w:rsidRPr="005924D9">
        <w:rPr>
          <w:rFonts w:ascii="Arial" w:hAnsi="Arial"/>
          <w:sz w:val="26"/>
          <w:szCs w:val="24"/>
        </w:rPr>
        <w:tab/>
        <w:t>(</w:t>
      </w:r>
      <w:r w:rsidR="00755C7F" w:rsidRPr="005924D9">
        <w:rPr>
          <w:rFonts w:ascii="Arial" w:hAnsi="Arial"/>
          <w:sz w:val="26"/>
          <w:szCs w:val="24"/>
        </w:rPr>
        <w:t xml:space="preserve">   </w:t>
      </w:r>
      <w:r w:rsidRPr="005924D9">
        <w:rPr>
          <w:rFonts w:ascii="Arial" w:hAnsi="Arial"/>
          <w:sz w:val="26"/>
          <w:szCs w:val="24"/>
        </w:rPr>
        <w:t>)</w:t>
      </w:r>
    </w:p>
    <w:p w:rsidR="00816655" w:rsidRPr="005924D9" w:rsidRDefault="00816655" w:rsidP="005924D9">
      <w:pPr>
        <w:spacing w:after="0" w:line="360" w:lineRule="auto"/>
        <w:rPr>
          <w:rFonts w:ascii="Arial" w:hAnsi="Arial"/>
          <w:sz w:val="26"/>
          <w:szCs w:val="24"/>
        </w:rPr>
      </w:pPr>
      <w:r w:rsidRPr="005924D9">
        <w:rPr>
          <w:rFonts w:ascii="Arial" w:hAnsi="Arial"/>
          <w:sz w:val="26"/>
          <w:szCs w:val="24"/>
        </w:rPr>
        <w:t>School Location: Urban (</w:t>
      </w:r>
      <w:r w:rsidR="00040642" w:rsidRPr="005924D9">
        <w:rPr>
          <w:rFonts w:ascii="Arial" w:hAnsi="Arial"/>
          <w:sz w:val="26"/>
          <w:szCs w:val="24"/>
        </w:rPr>
        <w:t xml:space="preserve">    </w:t>
      </w:r>
      <w:r w:rsidRPr="005924D9">
        <w:rPr>
          <w:rFonts w:ascii="Arial" w:hAnsi="Arial"/>
          <w:sz w:val="26"/>
          <w:szCs w:val="24"/>
        </w:rPr>
        <w:t>) Rural (</w:t>
      </w:r>
      <w:r w:rsidRPr="005924D9">
        <w:rPr>
          <w:rFonts w:ascii="Arial" w:hAnsi="Arial"/>
          <w:sz w:val="26"/>
          <w:szCs w:val="24"/>
        </w:rPr>
        <w:tab/>
        <w:t>)</w:t>
      </w:r>
    </w:p>
    <w:p w:rsidR="00816655" w:rsidRPr="005924D9" w:rsidRDefault="004B5407" w:rsidP="005924D9">
      <w:pPr>
        <w:spacing w:after="0" w:line="360" w:lineRule="auto"/>
        <w:rPr>
          <w:rFonts w:ascii="Arial" w:hAnsi="Arial"/>
          <w:sz w:val="26"/>
          <w:szCs w:val="24"/>
        </w:rPr>
      </w:pPr>
      <w:r w:rsidRPr="005924D9">
        <w:rPr>
          <w:rFonts w:ascii="Arial" w:hAnsi="Arial"/>
          <w:sz w:val="26"/>
          <w:szCs w:val="24"/>
        </w:rPr>
        <w:t xml:space="preserve">Respondent’s </w:t>
      </w:r>
      <w:r w:rsidR="00816655" w:rsidRPr="005924D9">
        <w:rPr>
          <w:rFonts w:ascii="Arial" w:hAnsi="Arial"/>
          <w:sz w:val="26"/>
          <w:szCs w:val="24"/>
        </w:rPr>
        <w:t>Gender: Male (</w:t>
      </w:r>
      <w:r w:rsidR="00040642" w:rsidRPr="005924D9">
        <w:rPr>
          <w:rFonts w:ascii="Arial" w:hAnsi="Arial"/>
          <w:sz w:val="26"/>
          <w:szCs w:val="24"/>
        </w:rPr>
        <w:t xml:space="preserve"> </w:t>
      </w:r>
      <w:r w:rsidR="00040642" w:rsidRPr="005924D9">
        <w:rPr>
          <w:rFonts w:ascii="Arial" w:hAnsi="Arial"/>
          <w:sz w:val="26"/>
          <w:szCs w:val="24"/>
        </w:rPr>
        <w:tab/>
      </w:r>
      <w:r w:rsidR="00755C7F" w:rsidRPr="005924D9">
        <w:rPr>
          <w:rFonts w:ascii="Arial" w:hAnsi="Arial"/>
          <w:sz w:val="26"/>
          <w:szCs w:val="24"/>
        </w:rPr>
        <w:t xml:space="preserve">  ) Female </w:t>
      </w:r>
      <w:r w:rsidR="00816655" w:rsidRPr="005924D9">
        <w:rPr>
          <w:rFonts w:ascii="Arial" w:hAnsi="Arial"/>
          <w:sz w:val="26"/>
          <w:szCs w:val="24"/>
        </w:rPr>
        <w:t>(</w:t>
      </w:r>
      <w:r w:rsidR="00755C7F" w:rsidRPr="005924D9">
        <w:rPr>
          <w:rFonts w:ascii="Arial" w:hAnsi="Arial"/>
          <w:sz w:val="26"/>
          <w:szCs w:val="24"/>
        </w:rPr>
        <w:t xml:space="preserve">    </w:t>
      </w:r>
      <w:r w:rsidR="00816655" w:rsidRPr="005924D9">
        <w:rPr>
          <w:rFonts w:ascii="Arial" w:hAnsi="Arial"/>
          <w:sz w:val="26"/>
          <w:szCs w:val="24"/>
        </w:rPr>
        <w:t>)</w:t>
      </w:r>
    </w:p>
    <w:p w:rsidR="00816655" w:rsidRPr="005924D9" w:rsidRDefault="00816655" w:rsidP="005924D9">
      <w:pPr>
        <w:spacing w:after="0" w:line="360" w:lineRule="auto"/>
        <w:jc w:val="center"/>
        <w:rPr>
          <w:rFonts w:ascii="Arial" w:hAnsi="Arial"/>
          <w:b/>
          <w:sz w:val="26"/>
          <w:szCs w:val="24"/>
        </w:rPr>
      </w:pPr>
      <w:r w:rsidRPr="005924D9">
        <w:rPr>
          <w:rFonts w:ascii="Arial" w:hAnsi="Arial"/>
          <w:b/>
          <w:sz w:val="26"/>
          <w:szCs w:val="24"/>
        </w:rPr>
        <w:t>Section B</w:t>
      </w:r>
    </w:p>
    <w:p w:rsidR="00D850A7" w:rsidRPr="005924D9" w:rsidRDefault="00816655" w:rsidP="005924D9">
      <w:pPr>
        <w:spacing w:after="0" w:line="360" w:lineRule="auto"/>
        <w:rPr>
          <w:rFonts w:ascii="Arial" w:hAnsi="Arial"/>
          <w:b/>
          <w:sz w:val="26"/>
          <w:szCs w:val="24"/>
        </w:rPr>
      </w:pPr>
      <w:r w:rsidRPr="005924D9">
        <w:rPr>
          <w:rFonts w:ascii="Arial" w:hAnsi="Arial"/>
          <w:b/>
          <w:sz w:val="26"/>
          <w:szCs w:val="24"/>
        </w:rPr>
        <w:t>Fill in the gap with the most appropriate</w:t>
      </w:r>
      <w:r w:rsidR="00DB46BF" w:rsidRPr="005924D9">
        <w:rPr>
          <w:rFonts w:ascii="Arial" w:hAnsi="Arial"/>
          <w:b/>
          <w:sz w:val="26"/>
          <w:szCs w:val="24"/>
        </w:rPr>
        <w:t xml:space="preserve"> </w:t>
      </w:r>
      <w:r w:rsidR="00D850A7" w:rsidRPr="005924D9">
        <w:rPr>
          <w:rFonts w:ascii="Arial" w:hAnsi="Arial"/>
          <w:b/>
          <w:sz w:val="26"/>
          <w:szCs w:val="24"/>
        </w:rPr>
        <w:t xml:space="preserve"> verb of your choice</w:t>
      </w:r>
    </w:p>
    <w:p w:rsidR="00816655" w:rsidRPr="005924D9" w:rsidRDefault="00E83B9D" w:rsidP="005924D9">
      <w:pPr>
        <w:spacing w:after="0" w:line="360" w:lineRule="auto"/>
        <w:rPr>
          <w:rFonts w:ascii="Arial" w:hAnsi="Arial"/>
          <w:sz w:val="26"/>
          <w:szCs w:val="24"/>
        </w:rPr>
      </w:pPr>
      <w:r w:rsidRPr="005924D9">
        <w:rPr>
          <w:rFonts w:ascii="Arial" w:hAnsi="Arial"/>
          <w:sz w:val="26"/>
          <w:szCs w:val="24"/>
        </w:rPr>
        <w:t>1.</w:t>
      </w:r>
      <w:r w:rsidRPr="005924D9">
        <w:rPr>
          <w:rFonts w:ascii="Arial" w:hAnsi="Arial"/>
          <w:sz w:val="26"/>
          <w:szCs w:val="24"/>
        </w:rPr>
        <w:tab/>
      </w:r>
      <w:r w:rsidR="008005C7" w:rsidRPr="005924D9">
        <w:rPr>
          <w:rFonts w:ascii="Arial" w:hAnsi="Arial"/>
          <w:sz w:val="26"/>
          <w:szCs w:val="24"/>
        </w:rPr>
        <w:t>They_______ w</w:t>
      </w:r>
      <w:r w:rsidR="00816655" w:rsidRPr="005924D9">
        <w:rPr>
          <w:rFonts w:ascii="Arial" w:hAnsi="Arial"/>
          <w:sz w:val="26"/>
          <w:szCs w:val="24"/>
        </w:rPr>
        <w:t>orking for the family</w:t>
      </w:r>
      <w:r w:rsidR="00755C7F" w:rsidRPr="005924D9">
        <w:rPr>
          <w:rFonts w:ascii="Arial" w:hAnsi="Arial"/>
          <w:sz w:val="26"/>
          <w:szCs w:val="24"/>
        </w:rPr>
        <w:t>.</w:t>
      </w:r>
    </w:p>
    <w:p w:rsidR="00816655" w:rsidRPr="005924D9" w:rsidRDefault="00E83B9D" w:rsidP="005924D9">
      <w:pPr>
        <w:spacing w:after="0" w:line="360" w:lineRule="auto"/>
        <w:rPr>
          <w:rFonts w:ascii="Arial" w:hAnsi="Arial"/>
          <w:sz w:val="26"/>
          <w:szCs w:val="24"/>
        </w:rPr>
      </w:pPr>
      <w:r w:rsidRPr="005924D9">
        <w:rPr>
          <w:rFonts w:ascii="Arial" w:hAnsi="Arial"/>
          <w:sz w:val="26"/>
          <w:szCs w:val="24"/>
        </w:rPr>
        <w:t>2.</w:t>
      </w:r>
      <w:r w:rsidRPr="005924D9">
        <w:rPr>
          <w:rFonts w:ascii="Arial" w:hAnsi="Arial"/>
          <w:sz w:val="26"/>
          <w:szCs w:val="24"/>
        </w:rPr>
        <w:tab/>
      </w:r>
      <w:r w:rsidR="00816655" w:rsidRPr="005924D9">
        <w:rPr>
          <w:rFonts w:ascii="Arial" w:hAnsi="Arial"/>
          <w:sz w:val="26"/>
          <w:szCs w:val="24"/>
        </w:rPr>
        <w:t>Tunde and his friend _________ at the event last week</w:t>
      </w:r>
      <w:r w:rsidR="00755C7F" w:rsidRPr="005924D9">
        <w:rPr>
          <w:rFonts w:ascii="Arial" w:hAnsi="Arial"/>
          <w:sz w:val="26"/>
          <w:szCs w:val="24"/>
        </w:rPr>
        <w:t>.</w:t>
      </w:r>
    </w:p>
    <w:p w:rsidR="00816655" w:rsidRPr="005924D9" w:rsidRDefault="00E83B9D" w:rsidP="005924D9">
      <w:pPr>
        <w:spacing w:after="0" w:line="360" w:lineRule="auto"/>
        <w:rPr>
          <w:rFonts w:ascii="Arial" w:hAnsi="Arial"/>
          <w:sz w:val="26"/>
          <w:szCs w:val="24"/>
        </w:rPr>
      </w:pPr>
      <w:r w:rsidRPr="005924D9">
        <w:rPr>
          <w:rFonts w:ascii="Arial" w:hAnsi="Arial"/>
          <w:sz w:val="26"/>
          <w:szCs w:val="24"/>
        </w:rPr>
        <w:t>3.</w:t>
      </w:r>
      <w:r w:rsidRPr="005924D9">
        <w:rPr>
          <w:rFonts w:ascii="Arial" w:hAnsi="Arial"/>
          <w:sz w:val="26"/>
          <w:szCs w:val="24"/>
        </w:rPr>
        <w:tab/>
      </w:r>
      <w:r w:rsidR="00816655" w:rsidRPr="005924D9">
        <w:rPr>
          <w:rFonts w:ascii="Arial" w:hAnsi="Arial"/>
          <w:sz w:val="26"/>
          <w:szCs w:val="24"/>
        </w:rPr>
        <w:t>The boy _______ gone to the field</w:t>
      </w:r>
      <w:r w:rsidR="00755C7F" w:rsidRPr="005924D9">
        <w:rPr>
          <w:rFonts w:ascii="Arial" w:hAnsi="Arial"/>
          <w:sz w:val="26"/>
          <w:szCs w:val="24"/>
        </w:rPr>
        <w:t>.</w:t>
      </w:r>
    </w:p>
    <w:p w:rsidR="00816655" w:rsidRPr="005924D9" w:rsidRDefault="00E83B9D" w:rsidP="005924D9">
      <w:pPr>
        <w:spacing w:after="0" w:line="360" w:lineRule="auto"/>
        <w:rPr>
          <w:rFonts w:ascii="Arial" w:hAnsi="Arial"/>
          <w:sz w:val="26"/>
          <w:szCs w:val="24"/>
        </w:rPr>
      </w:pPr>
      <w:r w:rsidRPr="005924D9">
        <w:rPr>
          <w:rFonts w:ascii="Arial" w:hAnsi="Arial"/>
          <w:sz w:val="26"/>
          <w:szCs w:val="24"/>
        </w:rPr>
        <w:t>4.</w:t>
      </w:r>
      <w:r w:rsidRPr="005924D9">
        <w:rPr>
          <w:rFonts w:ascii="Arial" w:hAnsi="Arial"/>
          <w:sz w:val="26"/>
          <w:szCs w:val="24"/>
        </w:rPr>
        <w:tab/>
      </w:r>
      <w:r w:rsidR="00816655" w:rsidRPr="005924D9">
        <w:rPr>
          <w:rFonts w:ascii="Arial" w:hAnsi="Arial"/>
          <w:sz w:val="26"/>
          <w:szCs w:val="24"/>
        </w:rPr>
        <w:t>We ______ taken the decision</w:t>
      </w:r>
      <w:r w:rsidR="00755C7F" w:rsidRPr="005924D9">
        <w:rPr>
          <w:rFonts w:ascii="Arial" w:hAnsi="Arial"/>
          <w:sz w:val="26"/>
          <w:szCs w:val="24"/>
        </w:rPr>
        <w:t>.</w:t>
      </w:r>
    </w:p>
    <w:p w:rsidR="00816655" w:rsidRPr="005924D9" w:rsidRDefault="00E83B9D" w:rsidP="005924D9">
      <w:pPr>
        <w:spacing w:after="0" w:line="360" w:lineRule="auto"/>
        <w:rPr>
          <w:rFonts w:ascii="Arial" w:hAnsi="Arial"/>
          <w:sz w:val="26"/>
          <w:szCs w:val="24"/>
        </w:rPr>
      </w:pPr>
      <w:r w:rsidRPr="005924D9">
        <w:rPr>
          <w:rFonts w:ascii="Arial" w:hAnsi="Arial"/>
          <w:sz w:val="26"/>
          <w:szCs w:val="24"/>
        </w:rPr>
        <w:t>5.</w:t>
      </w:r>
      <w:r w:rsidRPr="005924D9">
        <w:rPr>
          <w:rFonts w:ascii="Arial" w:hAnsi="Arial"/>
          <w:sz w:val="26"/>
          <w:szCs w:val="24"/>
        </w:rPr>
        <w:tab/>
      </w:r>
      <w:r w:rsidR="00816655" w:rsidRPr="005924D9">
        <w:rPr>
          <w:rFonts w:ascii="Arial" w:hAnsi="Arial"/>
          <w:sz w:val="26"/>
          <w:szCs w:val="24"/>
        </w:rPr>
        <w:t>The</w:t>
      </w:r>
      <w:r w:rsidR="00DA67E9" w:rsidRPr="005924D9">
        <w:rPr>
          <w:rFonts w:ascii="Arial" w:hAnsi="Arial"/>
          <w:sz w:val="26"/>
          <w:szCs w:val="24"/>
        </w:rPr>
        <w:t xml:space="preserve"> man </w:t>
      </w:r>
      <w:r w:rsidR="00816655" w:rsidRPr="005924D9">
        <w:rPr>
          <w:rFonts w:ascii="Arial" w:hAnsi="Arial"/>
          <w:sz w:val="26"/>
          <w:szCs w:val="24"/>
        </w:rPr>
        <w:t xml:space="preserve"> ________ gone before  he came</w:t>
      </w:r>
      <w:r w:rsidR="00755C7F" w:rsidRPr="005924D9">
        <w:rPr>
          <w:rFonts w:ascii="Arial" w:hAnsi="Arial"/>
          <w:sz w:val="26"/>
          <w:szCs w:val="24"/>
        </w:rPr>
        <w:t>.</w:t>
      </w:r>
    </w:p>
    <w:p w:rsidR="00E83B9D" w:rsidRPr="005924D9" w:rsidRDefault="00E83B9D" w:rsidP="005924D9">
      <w:pPr>
        <w:spacing w:after="0" w:line="360" w:lineRule="auto"/>
        <w:rPr>
          <w:rFonts w:ascii="Arial" w:hAnsi="Arial"/>
          <w:sz w:val="26"/>
          <w:szCs w:val="24"/>
        </w:rPr>
      </w:pPr>
      <w:r w:rsidRPr="005924D9">
        <w:rPr>
          <w:rFonts w:ascii="Arial" w:hAnsi="Arial"/>
          <w:sz w:val="26"/>
          <w:szCs w:val="24"/>
        </w:rPr>
        <w:t>6.</w:t>
      </w:r>
      <w:r w:rsidRPr="005924D9">
        <w:rPr>
          <w:rFonts w:ascii="Arial" w:hAnsi="Arial"/>
          <w:sz w:val="26"/>
          <w:szCs w:val="24"/>
        </w:rPr>
        <w:tab/>
        <w:t>What the man ____ was very bad</w:t>
      </w:r>
      <w:r w:rsidR="00DB46BF" w:rsidRPr="005924D9">
        <w:rPr>
          <w:rFonts w:ascii="Arial" w:hAnsi="Arial"/>
          <w:sz w:val="26"/>
          <w:szCs w:val="24"/>
        </w:rPr>
        <w:t>.</w:t>
      </w:r>
    </w:p>
    <w:p w:rsidR="00D850A7" w:rsidRPr="005924D9" w:rsidRDefault="00E83B9D" w:rsidP="005924D9">
      <w:pPr>
        <w:spacing w:after="0" w:line="360" w:lineRule="auto"/>
        <w:rPr>
          <w:rFonts w:ascii="Arial" w:hAnsi="Arial"/>
          <w:sz w:val="26"/>
          <w:szCs w:val="24"/>
        </w:rPr>
      </w:pPr>
      <w:r w:rsidRPr="005924D9">
        <w:rPr>
          <w:rFonts w:ascii="Arial" w:hAnsi="Arial"/>
          <w:sz w:val="26"/>
          <w:szCs w:val="24"/>
        </w:rPr>
        <w:t>7.</w:t>
      </w:r>
      <w:r w:rsidRPr="005924D9">
        <w:rPr>
          <w:rFonts w:ascii="Arial" w:hAnsi="Arial"/>
          <w:sz w:val="26"/>
          <w:szCs w:val="24"/>
        </w:rPr>
        <w:tab/>
        <w:t xml:space="preserve">Some market women ____  from </w:t>
      </w:r>
      <w:r w:rsidR="00D850A7" w:rsidRPr="005924D9">
        <w:rPr>
          <w:rFonts w:ascii="Arial" w:hAnsi="Arial"/>
          <w:sz w:val="26"/>
          <w:szCs w:val="24"/>
        </w:rPr>
        <w:t xml:space="preserve">the </w:t>
      </w:r>
      <w:r w:rsidRPr="005924D9">
        <w:rPr>
          <w:rFonts w:ascii="Arial" w:hAnsi="Arial"/>
          <w:sz w:val="26"/>
          <w:szCs w:val="24"/>
        </w:rPr>
        <w:t xml:space="preserve">village to </w:t>
      </w:r>
      <w:r w:rsidR="00D850A7" w:rsidRPr="005924D9">
        <w:rPr>
          <w:rFonts w:ascii="Arial" w:hAnsi="Arial"/>
          <w:sz w:val="26"/>
          <w:szCs w:val="24"/>
        </w:rPr>
        <w:t xml:space="preserve">the </w:t>
      </w:r>
      <w:r w:rsidRPr="005924D9">
        <w:rPr>
          <w:rFonts w:ascii="Arial" w:hAnsi="Arial"/>
          <w:sz w:val="26"/>
          <w:szCs w:val="24"/>
        </w:rPr>
        <w:t>town everyday</w:t>
      </w:r>
      <w:r w:rsidR="00D850A7" w:rsidRPr="005924D9">
        <w:rPr>
          <w:rFonts w:ascii="Arial" w:hAnsi="Arial"/>
          <w:sz w:val="26"/>
          <w:szCs w:val="24"/>
        </w:rPr>
        <w:t>.</w:t>
      </w:r>
    </w:p>
    <w:p w:rsidR="00E83B9D" w:rsidRPr="005924D9" w:rsidRDefault="00E83B9D" w:rsidP="005924D9">
      <w:pPr>
        <w:spacing w:after="0" w:line="360" w:lineRule="auto"/>
        <w:rPr>
          <w:rFonts w:ascii="Arial" w:hAnsi="Arial"/>
          <w:sz w:val="26"/>
          <w:szCs w:val="24"/>
        </w:rPr>
      </w:pPr>
      <w:r w:rsidRPr="005924D9">
        <w:rPr>
          <w:rFonts w:ascii="Arial" w:hAnsi="Arial"/>
          <w:sz w:val="26"/>
          <w:szCs w:val="24"/>
        </w:rPr>
        <w:t>8.</w:t>
      </w:r>
      <w:r w:rsidRPr="005924D9">
        <w:rPr>
          <w:rFonts w:ascii="Arial" w:hAnsi="Arial"/>
          <w:sz w:val="26"/>
          <w:szCs w:val="24"/>
        </w:rPr>
        <w:tab/>
        <w:t>Both Jumai  and John _____ French</w:t>
      </w:r>
      <w:r w:rsidR="00D850A7" w:rsidRPr="005924D9">
        <w:rPr>
          <w:rFonts w:ascii="Arial" w:hAnsi="Arial"/>
          <w:sz w:val="26"/>
          <w:szCs w:val="24"/>
        </w:rPr>
        <w:t>.</w:t>
      </w:r>
    </w:p>
    <w:p w:rsidR="00E83B9D" w:rsidRPr="005924D9" w:rsidRDefault="00E83B9D" w:rsidP="005924D9">
      <w:pPr>
        <w:spacing w:after="0" w:line="360" w:lineRule="auto"/>
        <w:rPr>
          <w:rFonts w:ascii="Arial" w:hAnsi="Arial"/>
          <w:sz w:val="26"/>
          <w:szCs w:val="24"/>
        </w:rPr>
      </w:pPr>
      <w:r w:rsidRPr="005924D9">
        <w:rPr>
          <w:rFonts w:ascii="Arial" w:hAnsi="Arial"/>
          <w:sz w:val="26"/>
          <w:szCs w:val="24"/>
        </w:rPr>
        <w:t>9.</w:t>
      </w:r>
      <w:r w:rsidRPr="005924D9">
        <w:rPr>
          <w:rFonts w:ascii="Arial" w:hAnsi="Arial"/>
          <w:sz w:val="26"/>
          <w:szCs w:val="24"/>
        </w:rPr>
        <w:tab/>
        <w:t xml:space="preserve">The </w:t>
      </w:r>
      <w:r w:rsidR="008005C7" w:rsidRPr="005924D9">
        <w:rPr>
          <w:rFonts w:ascii="Arial" w:hAnsi="Arial"/>
          <w:sz w:val="26"/>
          <w:szCs w:val="24"/>
        </w:rPr>
        <w:t>student</w:t>
      </w:r>
      <w:r w:rsidRPr="005924D9">
        <w:rPr>
          <w:rFonts w:ascii="Arial" w:hAnsi="Arial"/>
          <w:sz w:val="26"/>
          <w:szCs w:val="24"/>
        </w:rPr>
        <w:t xml:space="preserve"> ______ coming  down the road</w:t>
      </w:r>
      <w:r w:rsidR="00D850A7" w:rsidRPr="005924D9">
        <w:rPr>
          <w:rFonts w:ascii="Arial" w:hAnsi="Arial"/>
          <w:sz w:val="26"/>
          <w:szCs w:val="24"/>
        </w:rPr>
        <w:t>.</w:t>
      </w:r>
    </w:p>
    <w:p w:rsidR="00E83B9D" w:rsidRPr="005924D9" w:rsidRDefault="00E83B9D" w:rsidP="005924D9">
      <w:pPr>
        <w:spacing w:after="0" w:line="360" w:lineRule="auto"/>
        <w:ind w:left="720" w:hanging="720"/>
        <w:rPr>
          <w:rFonts w:ascii="Arial" w:hAnsi="Arial"/>
          <w:sz w:val="26"/>
          <w:szCs w:val="24"/>
        </w:rPr>
      </w:pPr>
      <w:r w:rsidRPr="005924D9">
        <w:rPr>
          <w:rFonts w:ascii="Arial" w:hAnsi="Arial"/>
          <w:sz w:val="26"/>
          <w:szCs w:val="24"/>
        </w:rPr>
        <w:t>10.</w:t>
      </w:r>
      <w:r w:rsidRPr="005924D9">
        <w:rPr>
          <w:rFonts w:ascii="Arial" w:hAnsi="Arial"/>
          <w:sz w:val="26"/>
          <w:szCs w:val="24"/>
        </w:rPr>
        <w:tab/>
        <w:t>Neither your sons nor your only daughter _____ qualified  in the examination last year</w:t>
      </w:r>
      <w:r w:rsidR="00D850A7" w:rsidRPr="005924D9">
        <w:rPr>
          <w:rFonts w:ascii="Arial" w:hAnsi="Arial"/>
          <w:sz w:val="26"/>
          <w:szCs w:val="24"/>
        </w:rPr>
        <w:t>.</w:t>
      </w:r>
      <w:r w:rsidRPr="005924D9">
        <w:rPr>
          <w:rFonts w:ascii="Arial" w:hAnsi="Arial"/>
          <w:sz w:val="26"/>
          <w:szCs w:val="24"/>
        </w:rPr>
        <w:t xml:space="preserve"> </w:t>
      </w:r>
    </w:p>
    <w:p w:rsidR="00DA67E9" w:rsidRPr="005924D9" w:rsidRDefault="00DA67E9" w:rsidP="005924D9">
      <w:pPr>
        <w:spacing w:after="0" w:line="360" w:lineRule="auto"/>
        <w:jc w:val="center"/>
        <w:rPr>
          <w:rFonts w:ascii="Arial" w:hAnsi="Arial"/>
          <w:b/>
          <w:sz w:val="26"/>
          <w:szCs w:val="24"/>
        </w:rPr>
      </w:pPr>
      <w:r w:rsidRPr="005924D9">
        <w:rPr>
          <w:rFonts w:ascii="Arial" w:hAnsi="Arial"/>
          <w:b/>
          <w:sz w:val="26"/>
          <w:szCs w:val="24"/>
        </w:rPr>
        <w:t>Section C</w:t>
      </w:r>
    </w:p>
    <w:p w:rsidR="00DA67E9" w:rsidRPr="005924D9" w:rsidRDefault="00DA67E9" w:rsidP="005924D9">
      <w:pPr>
        <w:spacing w:after="0" w:line="360" w:lineRule="auto"/>
        <w:rPr>
          <w:rFonts w:ascii="Arial" w:hAnsi="Arial"/>
          <w:b/>
          <w:sz w:val="26"/>
          <w:szCs w:val="24"/>
        </w:rPr>
      </w:pPr>
      <w:r w:rsidRPr="005924D9">
        <w:rPr>
          <w:rFonts w:ascii="Arial" w:hAnsi="Arial"/>
          <w:b/>
          <w:sz w:val="26"/>
          <w:szCs w:val="24"/>
        </w:rPr>
        <w:t xml:space="preserve">Use the appropriate </w:t>
      </w:r>
      <w:r w:rsidR="00DB46BF" w:rsidRPr="005924D9">
        <w:rPr>
          <w:rFonts w:ascii="Arial" w:hAnsi="Arial"/>
          <w:b/>
          <w:sz w:val="26"/>
          <w:szCs w:val="24"/>
        </w:rPr>
        <w:t xml:space="preserve">form of the verb </w:t>
      </w:r>
      <w:r w:rsidR="00D850A7" w:rsidRPr="005924D9">
        <w:rPr>
          <w:rFonts w:ascii="Arial" w:hAnsi="Arial"/>
          <w:b/>
          <w:sz w:val="26"/>
          <w:szCs w:val="24"/>
        </w:rPr>
        <w:t xml:space="preserve">in </w:t>
      </w:r>
      <w:r w:rsidRPr="005924D9">
        <w:rPr>
          <w:rFonts w:ascii="Arial" w:hAnsi="Arial"/>
          <w:b/>
          <w:sz w:val="26"/>
          <w:szCs w:val="24"/>
        </w:rPr>
        <w:t xml:space="preserve">bracket to fill </w:t>
      </w:r>
      <w:r w:rsidR="00D850A7" w:rsidRPr="005924D9">
        <w:rPr>
          <w:rFonts w:ascii="Arial" w:hAnsi="Arial"/>
          <w:b/>
          <w:sz w:val="26"/>
          <w:szCs w:val="24"/>
        </w:rPr>
        <w:t xml:space="preserve">in </w:t>
      </w:r>
      <w:r w:rsidRPr="005924D9">
        <w:rPr>
          <w:rFonts w:ascii="Arial" w:hAnsi="Arial"/>
          <w:b/>
          <w:sz w:val="26"/>
          <w:szCs w:val="24"/>
        </w:rPr>
        <w:t>the gap in each of the following sentences</w:t>
      </w:r>
      <w:r w:rsidR="00755C7F" w:rsidRPr="005924D9">
        <w:rPr>
          <w:rFonts w:ascii="Arial" w:hAnsi="Arial"/>
          <w:b/>
          <w:sz w:val="26"/>
          <w:szCs w:val="24"/>
        </w:rPr>
        <w:t>.</w:t>
      </w:r>
      <w:r w:rsidRPr="005924D9">
        <w:rPr>
          <w:rFonts w:ascii="Arial" w:hAnsi="Arial"/>
          <w:b/>
          <w:sz w:val="26"/>
          <w:szCs w:val="24"/>
        </w:rPr>
        <w:t xml:space="preserve"> </w:t>
      </w:r>
    </w:p>
    <w:p w:rsidR="00E83B9D" w:rsidRPr="005924D9" w:rsidRDefault="00E83B9D" w:rsidP="005924D9">
      <w:pPr>
        <w:spacing w:after="0" w:line="360" w:lineRule="auto"/>
        <w:ind w:left="720" w:hanging="720"/>
        <w:rPr>
          <w:rFonts w:ascii="Arial" w:hAnsi="Arial"/>
          <w:sz w:val="26"/>
          <w:szCs w:val="24"/>
        </w:rPr>
      </w:pPr>
      <w:r w:rsidRPr="005924D9">
        <w:rPr>
          <w:rFonts w:ascii="Arial" w:hAnsi="Arial"/>
          <w:sz w:val="26"/>
          <w:szCs w:val="24"/>
        </w:rPr>
        <w:t>11.</w:t>
      </w:r>
      <w:r w:rsidRPr="005924D9">
        <w:rPr>
          <w:rFonts w:ascii="Arial" w:hAnsi="Arial"/>
          <w:sz w:val="26"/>
          <w:szCs w:val="24"/>
        </w:rPr>
        <w:tab/>
      </w:r>
      <w:r w:rsidR="00DA67E9" w:rsidRPr="005924D9">
        <w:rPr>
          <w:rFonts w:ascii="Arial" w:hAnsi="Arial"/>
          <w:sz w:val="26"/>
          <w:szCs w:val="24"/>
        </w:rPr>
        <w:t>Janet ______ the food yesterday</w:t>
      </w:r>
      <w:r w:rsidR="00755C7F" w:rsidRPr="005924D9">
        <w:rPr>
          <w:rFonts w:ascii="Arial" w:hAnsi="Arial"/>
          <w:sz w:val="26"/>
          <w:szCs w:val="24"/>
        </w:rPr>
        <w:t>.</w:t>
      </w:r>
      <w:r w:rsidR="00DA67E9" w:rsidRPr="005924D9">
        <w:rPr>
          <w:rFonts w:ascii="Arial" w:hAnsi="Arial"/>
          <w:sz w:val="26"/>
          <w:szCs w:val="24"/>
        </w:rPr>
        <w:t xml:space="preserve"> (a) cooks (b) cook (c) cooking (d) cooked</w:t>
      </w:r>
    </w:p>
    <w:p w:rsidR="00DA67E9" w:rsidRPr="005924D9" w:rsidRDefault="00E83B9D" w:rsidP="005924D9">
      <w:pPr>
        <w:spacing w:after="0" w:line="360" w:lineRule="auto"/>
        <w:ind w:left="720" w:hanging="720"/>
        <w:rPr>
          <w:rFonts w:ascii="Arial" w:hAnsi="Arial"/>
          <w:sz w:val="26"/>
          <w:szCs w:val="24"/>
        </w:rPr>
      </w:pPr>
      <w:r w:rsidRPr="005924D9">
        <w:rPr>
          <w:rFonts w:ascii="Arial" w:hAnsi="Arial"/>
          <w:sz w:val="26"/>
          <w:szCs w:val="24"/>
        </w:rPr>
        <w:t>12.</w:t>
      </w:r>
      <w:r w:rsidRPr="005924D9">
        <w:rPr>
          <w:rFonts w:ascii="Arial" w:hAnsi="Arial"/>
          <w:sz w:val="26"/>
          <w:szCs w:val="24"/>
        </w:rPr>
        <w:tab/>
      </w:r>
      <w:r w:rsidR="00DA67E9" w:rsidRPr="005924D9">
        <w:rPr>
          <w:rFonts w:ascii="Arial" w:hAnsi="Arial"/>
          <w:sz w:val="26"/>
          <w:szCs w:val="24"/>
        </w:rPr>
        <w:t>The children _____ to school everyday</w:t>
      </w:r>
      <w:r w:rsidR="00755C7F" w:rsidRPr="005924D9">
        <w:rPr>
          <w:rFonts w:ascii="Arial" w:hAnsi="Arial"/>
          <w:sz w:val="26"/>
          <w:szCs w:val="24"/>
        </w:rPr>
        <w:t>.</w:t>
      </w:r>
      <w:r w:rsidR="00DA67E9" w:rsidRPr="005924D9">
        <w:rPr>
          <w:rFonts w:ascii="Arial" w:hAnsi="Arial"/>
          <w:sz w:val="26"/>
          <w:szCs w:val="24"/>
        </w:rPr>
        <w:t xml:space="preserve"> (a) go (b) goes (c) went (d) were going</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13.</w:t>
      </w:r>
      <w:r w:rsidRPr="005924D9">
        <w:rPr>
          <w:rFonts w:ascii="Arial" w:hAnsi="Arial"/>
          <w:sz w:val="26"/>
          <w:szCs w:val="24"/>
        </w:rPr>
        <w:tab/>
      </w:r>
      <w:r w:rsidR="00DA67E9" w:rsidRPr="005924D9">
        <w:rPr>
          <w:rFonts w:ascii="Arial" w:hAnsi="Arial"/>
          <w:sz w:val="26"/>
          <w:szCs w:val="24"/>
        </w:rPr>
        <w:t>She has been _____ for two years</w:t>
      </w:r>
      <w:r w:rsidR="00755C7F" w:rsidRPr="005924D9">
        <w:rPr>
          <w:rFonts w:ascii="Arial" w:hAnsi="Arial"/>
          <w:sz w:val="26"/>
          <w:szCs w:val="24"/>
        </w:rPr>
        <w:t>.</w:t>
      </w:r>
      <w:r w:rsidR="00DA67E9" w:rsidRPr="005924D9">
        <w:rPr>
          <w:rFonts w:ascii="Arial" w:hAnsi="Arial"/>
          <w:sz w:val="26"/>
          <w:szCs w:val="24"/>
        </w:rPr>
        <w:t xml:space="preserve"> (a) danced (b) dances (c) dancing (d) dance</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14.</w:t>
      </w:r>
      <w:r w:rsidRPr="005924D9">
        <w:rPr>
          <w:rFonts w:ascii="Arial" w:hAnsi="Arial"/>
          <w:sz w:val="26"/>
          <w:szCs w:val="24"/>
        </w:rPr>
        <w:tab/>
      </w:r>
      <w:r w:rsidR="00DA67E9" w:rsidRPr="005924D9">
        <w:rPr>
          <w:rFonts w:ascii="Arial" w:hAnsi="Arial"/>
          <w:sz w:val="26"/>
          <w:szCs w:val="24"/>
        </w:rPr>
        <w:t>The chairman</w:t>
      </w:r>
      <w:r w:rsidR="00755C7F" w:rsidRPr="005924D9">
        <w:rPr>
          <w:rFonts w:ascii="Arial" w:hAnsi="Arial"/>
          <w:sz w:val="26"/>
          <w:szCs w:val="24"/>
        </w:rPr>
        <w:t xml:space="preserve"> </w:t>
      </w:r>
      <w:r w:rsidR="00DA67E9" w:rsidRPr="005924D9">
        <w:rPr>
          <w:rFonts w:ascii="Arial" w:hAnsi="Arial"/>
          <w:sz w:val="26"/>
          <w:szCs w:val="24"/>
        </w:rPr>
        <w:t>will ____ tomorrow</w:t>
      </w:r>
      <w:r w:rsidR="00755C7F" w:rsidRPr="005924D9">
        <w:rPr>
          <w:rFonts w:ascii="Arial" w:hAnsi="Arial"/>
          <w:sz w:val="26"/>
          <w:szCs w:val="24"/>
        </w:rPr>
        <w:t>.</w:t>
      </w:r>
      <w:r w:rsidR="00DA67E9" w:rsidRPr="005924D9">
        <w:rPr>
          <w:rFonts w:ascii="Arial" w:hAnsi="Arial"/>
          <w:sz w:val="26"/>
          <w:szCs w:val="24"/>
        </w:rPr>
        <w:t xml:space="preserve"> (a) arrives (b) arrived (c) arrive (d) arriving</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15.</w:t>
      </w:r>
      <w:r w:rsidRPr="005924D9">
        <w:rPr>
          <w:rFonts w:ascii="Arial" w:hAnsi="Arial"/>
          <w:sz w:val="26"/>
          <w:szCs w:val="24"/>
        </w:rPr>
        <w:tab/>
      </w:r>
      <w:r w:rsidR="00DA67E9" w:rsidRPr="005924D9">
        <w:rPr>
          <w:rFonts w:ascii="Arial" w:hAnsi="Arial"/>
          <w:sz w:val="26"/>
          <w:szCs w:val="24"/>
        </w:rPr>
        <w:t>The children _____ when we arrived</w:t>
      </w:r>
      <w:r w:rsidR="00755C7F" w:rsidRPr="005924D9">
        <w:rPr>
          <w:rFonts w:ascii="Arial" w:hAnsi="Arial"/>
          <w:sz w:val="26"/>
          <w:szCs w:val="24"/>
        </w:rPr>
        <w:t>.</w:t>
      </w:r>
      <w:r w:rsidR="00DA67E9" w:rsidRPr="005924D9">
        <w:rPr>
          <w:rFonts w:ascii="Arial" w:hAnsi="Arial"/>
          <w:sz w:val="26"/>
          <w:szCs w:val="24"/>
        </w:rPr>
        <w:t xml:space="preserve"> (a) was playing (b) were playing (c) is playing (d) are playing </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16.</w:t>
      </w:r>
      <w:r w:rsidRPr="005924D9">
        <w:rPr>
          <w:rFonts w:ascii="Arial" w:hAnsi="Arial"/>
          <w:sz w:val="26"/>
          <w:szCs w:val="24"/>
        </w:rPr>
        <w:tab/>
      </w:r>
      <w:r w:rsidR="00DA67E9" w:rsidRPr="005924D9">
        <w:rPr>
          <w:rFonts w:ascii="Arial" w:hAnsi="Arial"/>
          <w:sz w:val="26"/>
          <w:szCs w:val="24"/>
        </w:rPr>
        <w:t>My club ____ twice in a month</w:t>
      </w:r>
      <w:r w:rsidR="00755C7F" w:rsidRPr="005924D9">
        <w:rPr>
          <w:rFonts w:ascii="Arial" w:hAnsi="Arial"/>
          <w:sz w:val="26"/>
          <w:szCs w:val="24"/>
        </w:rPr>
        <w:t>.</w:t>
      </w:r>
      <w:r w:rsidR="00DA67E9" w:rsidRPr="005924D9">
        <w:rPr>
          <w:rFonts w:ascii="Arial" w:hAnsi="Arial"/>
          <w:sz w:val="26"/>
          <w:szCs w:val="24"/>
        </w:rPr>
        <w:t xml:space="preserve"> (a) is meeting (b) met (c) meets (d) meet</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17.</w:t>
      </w:r>
      <w:r w:rsidRPr="005924D9">
        <w:rPr>
          <w:rFonts w:ascii="Arial" w:hAnsi="Arial"/>
          <w:sz w:val="26"/>
          <w:szCs w:val="24"/>
        </w:rPr>
        <w:tab/>
      </w:r>
      <w:r w:rsidR="00DA67E9" w:rsidRPr="005924D9">
        <w:rPr>
          <w:rFonts w:ascii="Arial" w:hAnsi="Arial"/>
          <w:sz w:val="26"/>
          <w:szCs w:val="24"/>
        </w:rPr>
        <w:t>Hannah _____ to school nowadays</w:t>
      </w:r>
      <w:r w:rsidR="00755C7F" w:rsidRPr="005924D9">
        <w:rPr>
          <w:rFonts w:ascii="Arial" w:hAnsi="Arial"/>
          <w:sz w:val="26"/>
          <w:szCs w:val="24"/>
        </w:rPr>
        <w:t>.</w:t>
      </w:r>
      <w:r w:rsidR="00DA67E9" w:rsidRPr="005924D9">
        <w:rPr>
          <w:rFonts w:ascii="Arial" w:hAnsi="Arial"/>
          <w:sz w:val="26"/>
          <w:szCs w:val="24"/>
        </w:rPr>
        <w:t xml:space="preserve"> (a) walk (b) walked (c) walking (d) walks</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18.</w:t>
      </w:r>
      <w:r w:rsidRPr="005924D9">
        <w:rPr>
          <w:rFonts w:ascii="Arial" w:hAnsi="Arial"/>
          <w:sz w:val="26"/>
          <w:szCs w:val="24"/>
        </w:rPr>
        <w:tab/>
      </w:r>
      <w:r w:rsidR="00DA67E9" w:rsidRPr="005924D9">
        <w:rPr>
          <w:rFonts w:ascii="Arial" w:hAnsi="Arial"/>
          <w:sz w:val="26"/>
          <w:szCs w:val="24"/>
        </w:rPr>
        <w:t>The sick man ______ in bed for three months</w:t>
      </w:r>
      <w:r w:rsidR="00755C7F" w:rsidRPr="005924D9">
        <w:rPr>
          <w:rFonts w:ascii="Arial" w:hAnsi="Arial"/>
          <w:sz w:val="26"/>
          <w:szCs w:val="24"/>
        </w:rPr>
        <w:t>.</w:t>
      </w:r>
      <w:r w:rsidR="00DA67E9" w:rsidRPr="005924D9">
        <w:rPr>
          <w:rFonts w:ascii="Arial" w:hAnsi="Arial"/>
          <w:sz w:val="26"/>
          <w:szCs w:val="24"/>
        </w:rPr>
        <w:t xml:space="preserve"> (a) lay (b) laid (c) lied (d) lie</w:t>
      </w:r>
    </w:p>
    <w:p w:rsidR="00E83B9D"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19.</w:t>
      </w:r>
      <w:r w:rsidRPr="005924D9">
        <w:rPr>
          <w:rFonts w:ascii="Arial" w:hAnsi="Arial"/>
          <w:sz w:val="26"/>
          <w:szCs w:val="24"/>
        </w:rPr>
        <w:tab/>
      </w:r>
      <w:r w:rsidR="00DA67E9" w:rsidRPr="005924D9">
        <w:rPr>
          <w:rFonts w:ascii="Arial" w:hAnsi="Arial"/>
          <w:sz w:val="26"/>
          <w:szCs w:val="24"/>
        </w:rPr>
        <w:t>I _____  English for six years by next month</w:t>
      </w:r>
      <w:r w:rsidR="00755C7F" w:rsidRPr="005924D9">
        <w:rPr>
          <w:rFonts w:ascii="Arial" w:hAnsi="Arial"/>
          <w:sz w:val="26"/>
          <w:szCs w:val="24"/>
        </w:rPr>
        <w:t>.</w:t>
      </w:r>
      <w:r w:rsidR="00DA67E9" w:rsidRPr="005924D9">
        <w:rPr>
          <w:rFonts w:ascii="Arial" w:hAnsi="Arial"/>
          <w:sz w:val="26"/>
          <w:szCs w:val="24"/>
        </w:rPr>
        <w:t xml:space="preserve"> (a) have taught (b) shall have taught (c) shall be teaching (d) shall have been teaching.</w:t>
      </w:r>
    </w:p>
    <w:p w:rsidR="00755C7F"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20.</w:t>
      </w:r>
      <w:r w:rsidRPr="005924D9">
        <w:rPr>
          <w:rFonts w:ascii="Arial" w:hAnsi="Arial"/>
          <w:sz w:val="26"/>
          <w:szCs w:val="24"/>
        </w:rPr>
        <w:tab/>
      </w:r>
      <w:r w:rsidR="00DA67E9" w:rsidRPr="005924D9">
        <w:rPr>
          <w:rFonts w:ascii="Arial" w:hAnsi="Arial"/>
          <w:sz w:val="26"/>
          <w:szCs w:val="24"/>
        </w:rPr>
        <w:t>If I were you, I ______ a lot of questions</w:t>
      </w:r>
      <w:r w:rsidR="00755C7F" w:rsidRPr="005924D9">
        <w:rPr>
          <w:rFonts w:ascii="Arial" w:hAnsi="Arial"/>
          <w:sz w:val="26"/>
          <w:szCs w:val="24"/>
        </w:rPr>
        <w:t>.</w:t>
      </w:r>
      <w:r w:rsidR="00DA67E9" w:rsidRPr="005924D9">
        <w:rPr>
          <w:rFonts w:ascii="Arial" w:hAnsi="Arial"/>
          <w:sz w:val="26"/>
          <w:szCs w:val="24"/>
        </w:rPr>
        <w:t xml:space="preserve"> (a) could ask (b) can </w:t>
      </w:r>
      <w:r w:rsidR="00755C7F" w:rsidRPr="005924D9">
        <w:rPr>
          <w:rFonts w:ascii="Arial" w:hAnsi="Arial"/>
          <w:sz w:val="26"/>
          <w:szCs w:val="24"/>
        </w:rPr>
        <w:t xml:space="preserve"> </w:t>
      </w:r>
    </w:p>
    <w:p w:rsidR="00DA67E9" w:rsidRPr="005924D9" w:rsidRDefault="00755C7F" w:rsidP="005924D9">
      <w:pPr>
        <w:spacing w:after="0" w:line="360" w:lineRule="auto"/>
        <w:jc w:val="both"/>
        <w:rPr>
          <w:rFonts w:ascii="Arial" w:hAnsi="Arial"/>
          <w:sz w:val="26"/>
          <w:szCs w:val="24"/>
        </w:rPr>
      </w:pPr>
      <w:r w:rsidRPr="005924D9">
        <w:rPr>
          <w:rFonts w:ascii="Arial" w:hAnsi="Arial"/>
          <w:sz w:val="26"/>
          <w:szCs w:val="24"/>
        </w:rPr>
        <w:t xml:space="preserve">     </w:t>
      </w:r>
      <w:r w:rsidR="00E83B9D" w:rsidRPr="005924D9">
        <w:rPr>
          <w:rFonts w:ascii="Arial" w:hAnsi="Arial"/>
          <w:sz w:val="26"/>
          <w:szCs w:val="24"/>
        </w:rPr>
        <w:tab/>
      </w:r>
      <w:r w:rsidRPr="005924D9">
        <w:rPr>
          <w:rFonts w:ascii="Arial" w:hAnsi="Arial"/>
          <w:sz w:val="26"/>
          <w:szCs w:val="24"/>
        </w:rPr>
        <w:t xml:space="preserve"> </w:t>
      </w:r>
      <w:r w:rsidR="00DA67E9" w:rsidRPr="005924D9">
        <w:rPr>
          <w:rFonts w:ascii="Arial" w:hAnsi="Arial"/>
          <w:sz w:val="26"/>
          <w:szCs w:val="24"/>
        </w:rPr>
        <w:t>ask (c) would ask (d) will ask</w:t>
      </w:r>
    </w:p>
    <w:p w:rsidR="00E83B9D"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21.</w:t>
      </w:r>
      <w:r w:rsidRPr="005924D9">
        <w:rPr>
          <w:rFonts w:ascii="Arial" w:hAnsi="Arial"/>
          <w:sz w:val="26"/>
          <w:szCs w:val="24"/>
        </w:rPr>
        <w:tab/>
        <w:t xml:space="preserve">Bread and butter ____  good for a growing child (a) are (b) is  (c) were (d) has </w:t>
      </w:r>
    </w:p>
    <w:p w:rsidR="00E83B9D"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22.</w:t>
      </w:r>
      <w:r w:rsidRPr="005924D9">
        <w:rPr>
          <w:rFonts w:ascii="Arial" w:hAnsi="Arial"/>
          <w:sz w:val="26"/>
          <w:szCs w:val="24"/>
        </w:rPr>
        <w:tab/>
        <w:t xml:space="preserve">Measles ________ a child killer disease (a) are (b) is (c) has (d) have </w:t>
      </w:r>
    </w:p>
    <w:p w:rsidR="00DB46BF"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23.</w:t>
      </w:r>
      <w:r w:rsidRPr="005924D9">
        <w:rPr>
          <w:rFonts w:ascii="Arial" w:hAnsi="Arial"/>
          <w:sz w:val="26"/>
          <w:szCs w:val="24"/>
        </w:rPr>
        <w:tab/>
        <w:t xml:space="preserve">The traditional ruler, accompanied by his five wives ____ walking into the hall  (a) is (b) are (c) will (d) have </w:t>
      </w:r>
    </w:p>
    <w:p w:rsidR="00DB46BF"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24.</w:t>
      </w:r>
      <w:r w:rsidRPr="005924D9">
        <w:rPr>
          <w:rFonts w:ascii="Arial" w:hAnsi="Arial"/>
          <w:sz w:val="26"/>
          <w:szCs w:val="24"/>
        </w:rPr>
        <w:tab/>
        <w:t>Ojo returned from school when his mother _____ lunch (a) has prepared (b) was preparing (c) is preparing (d) prepared</w:t>
      </w:r>
    </w:p>
    <w:p w:rsidR="00DB46BF"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25.</w:t>
      </w:r>
      <w:r w:rsidRPr="005924D9">
        <w:rPr>
          <w:rFonts w:ascii="Arial" w:hAnsi="Arial"/>
          <w:sz w:val="26"/>
          <w:szCs w:val="24"/>
        </w:rPr>
        <w:tab/>
        <w:t>“The novel ____ read by Ado”, said  the boy (a) had been (b) has been   (c) is being (d) was being</w:t>
      </w:r>
    </w:p>
    <w:p w:rsidR="00E83B9D"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26.</w:t>
      </w:r>
      <w:r w:rsidRPr="005924D9">
        <w:rPr>
          <w:rFonts w:ascii="Arial" w:hAnsi="Arial"/>
          <w:sz w:val="26"/>
          <w:szCs w:val="24"/>
        </w:rPr>
        <w:tab/>
        <w:t xml:space="preserve">The new chairman _____ twice before he finally emerged winner (a) had lost (b) has lost (c) lost (d) was losing </w:t>
      </w:r>
      <w:r w:rsidR="00E83B9D" w:rsidRPr="005924D9">
        <w:rPr>
          <w:rFonts w:ascii="Arial" w:hAnsi="Arial"/>
          <w:sz w:val="26"/>
          <w:szCs w:val="24"/>
        </w:rPr>
        <w:t xml:space="preserve"> </w:t>
      </w:r>
    </w:p>
    <w:p w:rsidR="00DB46BF"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27.</w:t>
      </w:r>
      <w:r w:rsidRPr="005924D9">
        <w:rPr>
          <w:rFonts w:ascii="Arial" w:hAnsi="Arial"/>
          <w:sz w:val="26"/>
          <w:szCs w:val="24"/>
        </w:rPr>
        <w:tab/>
      </w:r>
      <w:r w:rsidR="008005C7" w:rsidRPr="005924D9">
        <w:rPr>
          <w:rFonts w:ascii="Arial" w:hAnsi="Arial"/>
          <w:sz w:val="26"/>
          <w:szCs w:val="24"/>
        </w:rPr>
        <w:t xml:space="preserve">When </w:t>
      </w:r>
      <w:r w:rsidRPr="005924D9">
        <w:rPr>
          <w:rFonts w:ascii="Arial" w:hAnsi="Arial"/>
          <w:sz w:val="26"/>
          <w:szCs w:val="24"/>
        </w:rPr>
        <w:t xml:space="preserve">we leave later this month, we ______ spent six years in this school (a) could have (b) </w:t>
      </w:r>
      <w:r w:rsidR="006E0E14" w:rsidRPr="005924D9">
        <w:rPr>
          <w:rFonts w:ascii="Arial" w:hAnsi="Arial"/>
          <w:sz w:val="26"/>
          <w:szCs w:val="24"/>
        </w:rPr>
        <w:t>ought</w:t>
      </w:r>
      <w:r w:rsidRPr="005924D9">
        <w:rPr>
          <w:rFonts w:ascii="Arial" w:hAnsi="Arial"/>
          <w:sz w:val="26"/>
          <w:szCs w:val="24"/>
        </w:rPr>
        <w:t xml:space="preserve"> to  have  (c) will have (d) would have </w:t>
      </w:r>
    </w:p>
    <w:p w:rsidR="00DB46BF"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28.</w:t>
      </w:r>
      <w:r w:rsidRPr="005924D9">
        <w:rPr>
          <w:rFonts w:ascii="Arial" w:hAnsi="Arial"/>
          <w:sz w:val="26"/>
          <w:szCs w:val="24"/>
        </w:rPr>
        <w:tab/>
        <w:t>“I ______ be able to answer the question”, the candidate said uncertainly. (a) might (b) must (c) shall (d) will</w:t>
      </w:r>
    </w:p>
    <w:p w:rsidR="00DB46BF"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29.</w:t>
      </w:r>
      <w:r w:rsidRPr="005924D9">
        <w:rPr>
          <w:rFonts w:ascii="Arial" w:hAnsi="Arial"/>
          <w:sz w:val="26"/>
          <w:szCs w:val="24"/>
        </w:rPr>
        <w:tab/>
        <w:t>The students ______ en masse to congratulate the new principal. (a) go (b) went (c) going (d) gone</w:t>
      </w:r>
    </w:p>
    <w:p w:rsidR="0075462E"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30.</w:t>
      </w:r>
      <w:r w:rsidRPr="005924D9">
        <w:rPr>
          <w:rFonts w:ascii="Arial" w:hAnsi="Arial"/>
          <w:sz w:val="26"/>
          <w:szCs w:val="24"/>
        </w:rPr>
        <w:tab/>
        <w:t xml:space="preserve">Your account </w:t>
      </w:r>
      <w:r w:rsidR="004B5407" w:rsidRPr="005924D9">
        <w:rPr>
          <w:rFonts w:ascii="Arial" w:hAnsi="Arial"/>
          <w:sz w:val="26"/>
          <w:szCs w:val="24"/>
        </w:rPr>
        <w:t>_________</w:t>
      </w:r>
      <w:r w:rsidRPr="005924D9">
        <w:rPr>
          <w:rFonts w:ascii="Arial" w:hAnsi="Arial"/>
          <w:sz w:val="26"/>
          <w:szCs w:val="24"/>
        </w:rPr>
        <w:t xml:space="preserve"> in red if you</w:t>
      </w:r>
      <w:r w:rsidR="004B5407" w:rsidRPr="005924D9">
        <w:rPr>
          <w:rFonts w:ascii="Arial" w:hAnsi="Arial"/>
          <w:sz w:val="26"/>
          <w:szCs w:val="24"/>
        </w:rPr>
        <w:t xml:space="preserve"> withdraw</w:t>
      </w:r>
      <w:r w:rsidRPr="005924D9">
        <w:rPr>
          <w:rFonts w:ascii="Arial" w:hAnsi="Arial"/>
          <w:sz w:val="26"/>
          <w:szCs w:val="24"/>
        </w:rPr>
        <w:t xml:space="preserve"> more than your deposit. (a) </w:t>
      </w:r>
      <w:r w:rsidR="004B5407" w:rsidRPr="005924D9">
        <w:rPr>
          <w:rFonts w:ascii="Arial" w:hAnsi="Arial"/>
          <w:sz w:val="26"/>
          <w:szCs w:val="24"/>
        </w:rPr>
        <w:t xml:space="preserve">will be </w:t>
      </w:r>
      <w:r w:rsidRPr="005924D9">
        <w:rPr>
          <w:rFonts w:ascii="Arial" w:hAnsi="Arial"/>
          <w:sz w:val="26"/>
          <w:szCs w:val="24"/>
        </w:rPr>
        <w:t xml:space="preserve"> (b) </w:t>
      </w:r>
      <w:r w:rsidR="004B5407" w:rsidRPr="005924D9">
        <w:rPr>
          <w:rFonts w:ascii="Arial" w:hAnsi="Arial"/>
          <w:sz w:val="26"/>
          <w:szCs w:val="24"/>
        </w:rPr>
        <w:t>would</w:t>
      </w:r>
      <w:r w:rsidRPr="005924D9">
        <w:rPr>
          <w:rFonts w:ascii="Arial" w:hAnsi="Arial"/>
          <w:sz w:val="26"/>
          <w:szCs w:val="24"/>
        </w:rPr>
        <w:t xml:space="preserve"> (c) </w:t>
      </w:r>
      <w:r w:rsidR="004B5407" w:rsidRPr="005924D9">
        <w:rPr>
          <w:rFonts w:ascii="Arial" w:hAnsi="Arial"/>
          <w:sz w:val="26"/>
          <w:szCs w:val="24"/>
        </w:rPr>
        <w:t>will</w:t>
      </w:r>
      <w:r w:rsidRPr="005924D9">
        <w:rPr>
          <w:rFonts w:ascii="Arial" w:hAnsi="Arial"/>
          <w:sz w:val="26"/>
          <w:szCs w:val="24"/>
        </w:rPr>
        <w:t xml:space="preserve"> (d) </w:t>
      </w:r>
      <w:r w:rsidR="004B5407" w:rsidRPr="005924D9">
        <w:rPr>
          <w:rFonts w:ascii="Arial" w:hAnsi="Arial"/>
          <w:sz w:val="26"/>
          <w:szCs w:val="24"/>
        </w:rPr>
        <w:t>would have been</w:t>
      </w:r>
    </w:p>
    <w:p w:rsidR="0075462E" w:rsidRPr="005924D9" w:rsidRDefault="0075462E" w:rsidP="005924D9">
      <w:pPr>
        <w:spacing w:after="0" w:line="360" w:lineRule="auto"/>
        <w:rPr>
          <w:rFonts w:ascii="Arial" w:hAnsi="Arial"/>
          <w:sz w:val="26"/>
          <w:szCs w:val="24"/>
        </w:rPr>
      </w:pPr>
      <w:r w:rsidRPr="005924D9">
        <w:rPr>
          <w:rFonts w:ascii="Arial" w:hAnsi="Arial"/>
          <w:sz w:val="26"/>
          <w:szCs w:val="24"/>
        </w:rPr>
        <w:br w:type="page"/>
      </w:r>
    </w:p>
    <w:p w:rsidR="00DB46BF" w:rsidRPr="005924D9" w:rsidRDefault="0075462E" w:rsidP="005924D9">
      <w:pPr>
        <w:spacing w:after="0" w:line="360" w:lineRule="auto"/>
        <w:ind w:left="720" w:hanging="720"/>
        <w:jc w:val="center"/>
        <w:rPr>
          <w:rFonts w:ascii="Arial" w:hAnsi="Arial"/>
          <w:b/>
          <w:sz w:val="26"/>
          <w:szCs w:val="24"/>
        </w:rPr>
      </w:pPr>
      <w:r w:rsidRPr="005924D9">
        <w:rPr>
          <w:rFonts w:ascii="Arial" w:hAnsi="Arial"/>
          <w:b/>
          <w:sz w:val="26"/>
          <w:szCs w:val="24"/>
        </w:rPr>
        <w:t>MARKING SCHEME</w:t>
      </w:r>
    </w:p>
    <w:p w:rsidR="0075462E" w:rsidRPr="005924D9" w:rsidRDefault="0075462E" w:rsidP="005924D9">
      <w:pPr>
        <w:spacing w:after="0" w:line="36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The first ten (10) questions in section B, which is an open ended questions, test students’ performance on the use of tenses. Every correct response would be scored one (1) mark each. The students are free to use any verb of their choice. What is important is the agreement between subject and the tense of the chosen verb.</w:t>
      </w:r>
    </w:p>
    <w:p w:rsidR="001F4FAF" w:rsidRPr="005924D9" w:rsidRDefault="0075462E" w:rsidP="005924D9">
      <w:pPr>
        <w:spacing w:after="0" w:line="360" w:lineRule="auto"/>
        <w:ind w:firstLine="720"/>
        <w:jc w:val="both"/>
        <w:rPr>
          <w:rFonts w:ascii="Arial" w:hAnsi="Arial"/>
          <w:sz w:val="26"/>
          <w:szCs w:val="24"/>
        </w:rPr>
      </w:pPr>
      <w:r w:rsidRPr="005924D9">
        <w:rPr>
          <w:rFonts w:ascii="Arial" w:hAnsi="Arial"/>
          <w:sz w:val="26"/>
          <w:szCs w:val="24"/>
        </w:rPr>
        <w:t xml:space="preserve">The 20 questions in sections C which are closed ended items </w:t>
      </w:r>
      <w:r w:rsidR="001F4FAF" w:rsidRPr="005924D9">
        <w:rPr>
          <w:rFonts w:ascii="Arial" w:hAnsi="Arial"/>
          <w:sz w:val="26"/>
          <w:szCs w:val="24"/>
        </w:rPr>
        <w:t>test students on the use of tense. Students are required to choose the best answer from the available options (a) to (d) which carries one (1) mark each.</w:t>
      </w:r>
    </w:p>
    <w:p w:rsidR="001F4FAF" w:rsidRPr="005924D9" w:rsidRDefault="001F4FAF" w:rsidP="005924D9">
      <w:pPr>
        <w:spacing w:after="0" w:line="360" w:lineRule="auto"/>
        <w:ind w:left="720"/>
        <w:jc w:val="both"/>
        <w:rPr>
          <w:rFonts w:ascii="Arial" w:hAnsi="Arial"/>
          <w:sz w:val="26"/>
          <w:szCs w:val="24"/>
        </w:rPr>
      </w:pPr>
      <w:r w:rsidRPr="005924D9">
        <w:rPr>
          <w:rFonts w:ascii="Arial" w:hAnsi="Arial"/>
          <w:sz w:val="26"/>
          <w:szCs w:val="24"/>
        </w:rPr>
        <w:t>The total score for the two sections would be 30 marks.</w:t>
      </w:r>
    </w:p>
    <w:p w:rsidR="001F4FAF" w:rsidRPr="005924D9" w:rsidRDefault="001F4FAF" w:rsidP="005924D9">
      <w:pPr>
        <w:spacing w:after="0" w:line="360" w:lineRule="auto"/>
        <w:jc w:val="both"/>
        <w:rPr>
          <w:rFonts w:ascii="Arial" w:hAnsi="Arial"/>
          <w:b/>
          <w:sz w:val="26"/>
          <w:szCs w:val="24"/>
        </w:rPr>
      </w:pPr>
      <w:r w:rsidRPr="005924D9">
        <w:rPr>
          <w:rFonts w:ascii="Arial" w:hAnsi="Arial"/>
          <w:b/>
          <w:sz w:val="26"/>
          <w:szCs w:val="24"/>
        </w:rPr>
        <w:t xml:space="preserve">The Marking Scheme </w:t>
      </w:r>
    </w:p>
    <w:p w:rsidR="001F4FAF" w:rsidRPr="005924D9" w:rsidRDefault="001F4FAF" w:rsidP="005924D9">
      <w:pPr>
        <w:spacing w:after="0" w:line="360" w:lineRule="auto"/>
        <w:jc w:val="both"/>
        <w:rPr>
          <w:rFonts w:ascii="Arial" w:hAnsi="Arial"/>
          <w:b/>
          <w:sz w:val="26"/>
          <w:szCs w:val="24"/>
        </w:rPr>
      </w:pPr>
      <w:r w:rsidRPr="005924D9">
        <w:rPr>
          <w:rFonts w:ascii="Arial" w:hAnsi="Arial"/>
          <w:b/>
          <w:sz w:val="26"/>
          <w:szCs w:val="24"/>
        </w:rPr>
        <w:t>Section B</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are</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were</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has</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 xml:space="preserve">have </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 xml:space="preserve">had </w:t>
      </w:r>
    </w:p>
    <w:p w:rsidR="001F4FAF" w:rsidRPr="005924D9" w:rsidRDefault="00F6764B"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did;</w:t>
      </w:r>
      <w:r w:rsidR="001F4FAF" w:rsidRPr="005924D9">
        <w:rPr>
          <w:rFonts w:ascii="Arial" w:hAnsi="Arial"/>
          <w:sz w:val="26"/>
          <w:szCs w:val="24"/>
        </w:rPr>
        <w:t xml:space="preserve"> said</w:t>
      </w:r>
      <w:r w:rsidRPr="005924D9">
        <w:rPr>
          <w:rFonts w:ascii="Arial" w:hAnsi="Arial"/>
          <w:sz w:val="26"/>
          <w:szCs w:val="24"/>
        </w:rPr>
        <w:t>; wrote; sent; etc</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come, travel, walk</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speak</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is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was</w:t>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t>(10 marks)</w:t>
      </w:r>
    </w:p>
    <w:p w:rsidR="001F4FAF" w:rsidRPr="005924D9" w:rsidRDefault="001F4FAF" w:rsidP="005924D9">
      <w:pPr>
        <w:spacing w:after="0" w:line="360" w:lineRule="auto"/>
        <w:ind w:left="360"/>
        <w:jc w:val="both"/>
        <w:rPr>
          <w:rFonts w:ascii="Arial" w:hAnsi="Arial"/>
          <w:b/>
          <w:sz w:val="26"/>
          <w:szCs w:val="24"/>
        </w:rPr>
      </w:pPr>
      <w:r w:rsidRPr="005924D9">
        <w:rPr>
          <w:rFonts w:ascii="Arial" w:hAnsi="Arial"/>
          <w:b/>
          <w:sz w:val="26"/>
          <w:szCs w:val="24"/>
        </w:rPr>
        <w:t>Section C</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(d)  cooked</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(a)  go</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(c)  dancing</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(c)  arrive</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(b)  were playing</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(c)  meets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(d)  walks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(a)  lay</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(d)  shall have been teaching</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(c)  would ask</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(b)  is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(b)  is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(a)  is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 xml:space="preserve">(b)  was preparing </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(d) was being</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 xml:space="preserve">(a) had lost </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w:t>
      </w:r>
      <w:r w:rsidR="00F6764B" w:rsidRPr="005924D9">
        <w:rPr>
          <w:rFonts w:ascii="Arial" w:hAnsi="Arial"/>
          <w:sz w:val="26"/>
          <w:szCs w:val="24"/>
        </w:rPr>
        <w:t>d</w:t>
      </w:r>
      <w:r w:rsidRPr="005924D9">
        <w:rPr>
          <w:rFonts w:ascii="Arial" w:hAnsi="Arial"/>
          <w:sz w:val="26"/>
          <w:szCs w:val="24"/>
        </w:rPr>
        <w:t xml:space="preserve">) </w:t>
      </w:r>
      <w:r w:rsidR="00F6764B" w:rsidRPr="005924D9">
        <w:rPr>
          <w:rFonts w:ascii="Arial" w:hAnsi="Arial"/>
          <w:sz w:val="26"/>
          <w:szCs w:val="24"/>
        </w:rPr>
        <w:t>would</w:t>
      </w:r>
      <w:r w:rsidRPr="005924D9">
        <w:rPr>
          <w:rFonts w:ascii="Arial" w:hAnsi="Arial"/>
          <w:sz w:val="26"/>
          <w:szCs w:val="24"/>
        </w:rPr>
        <w:t xml:space="preserve"> have </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(a) might</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w:t>
      </w:r>
      <w:r w:rsidR="00F6764B" w:rsidRPr="005924D9">
        <w:rPr>
          <w:rFonts w:ascii="Arial" w:hAnsi="Arial"/>
          <w:sz w:val="26"/>
          <w:szCs w:val="24"/>
        </w:rPr>
        <w:t>b</w:t>
      </w:r>
      <w:r w:rsidRPr="005924D9">
        <w:rPr>
          <w:rFonts w:ascii="Arial" w:hAnsi="Arial"/>
          <w:sz w:val="26"/>
          <w:szCs w:val="24"/>
        </w:rPr>
        <w:t xml:space="preserve">) </w:t>
      </w:r>
      <w:r w:rsidR="00F6764B" w:rsidRPr="005924D9">
        <w:rPr>
          <w:rFonts w:ascii="Arial" w:hAnsi="Arial"/>
          <w:sz w:val="26"/>
          <w:szCs w:val="24"/>
        </w:rPr>
        <w:t>went</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 xml:space="preserve">(a) will be </w:t>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t>(20 marks)</w:t>
      </w:r>
    </w:p>
    <w:p w:rsidR="0075462E" w:rsidRPr="005924D9" w:rsidRDefault="001F4FAF" w:rsidP="00B163E5">
      <w:pPr>
        <w:pStyle w:val="ListParagraph"/>
        <w:spacing w:after="0" w:line="360" w:lineRule="auto"/>
        <w:ind w:left="4320" w:firstLine="720"/>
        <w:jc w:val="both"/>
        <w:rPr>
          <w:rFonts w:ascii="Arial" w:hAnsi="Arial"/>
          <w:sz w:val="26"/>
          <w:szCs w:val="24"/>
        </w:rPr>
      </w:pPr>
      <w:r w:rsidRPr="005924D9">
        <w:rPr>
          <w:rFonts w:ascii="Arial" w:hAnsi="Arial"/>
          <w:sz w:val="26"/>
          <w:szCs w:val="24"/>
        </w:rPr>
        <w:t xml:space="preserve">Total = 30 marks </w:t>
      </w:r>
    </w:p>
    <w:p w:rsidR="0075462E" w:rsidRPr="005924D9" w:rsidRDefault="0075462E" w:rsidP="005924D9">
      <w:pPr>
        <w:spacing w:after="0" w:line="360" w:lineRule="auto"/>
        <w:ind w:left="720" w:hanging="720"/>
        <w:rPr>
          <w:rFonts w:ascii="Arial" w:hAnsi="Arial"/>
          <w:sz w:val="26"/>
          <w:szCs w:val="24"/>
        </w:rPr>
      </w:pPr>
    </w:p>
    <w:sectPr w:rsidR="0075462E" w:rsidRPr="005924D9" w:rsidSect="00B163E5">
      <w:footerReference w:type="default" r:id="rId8"/>
      <w:pgSz w:w="11520" w:h="14400" w:code="9"/>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C02" w:rsidRDefault="00AD7C02" w:rsidP="00EF4000">
      <w:pPr>
        <w:spacing w:after="0" w:line="240" w:lineRule="auto"/>
      </w:pPr>
      <w:r>
        <w:separator/>
      </w:r>
    </w:p>
  </w:endnote>
  <w:endnote w:type="continuationSeparator" w:id="0">
    <w:p w:rsidR="00AD7C02" w:rsidRDefault="00AD7C02" w:rsidP="00EF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807" w:rsidRDefault="00AD7C02" w:rsidP="009F5807">
    <w:pPr>
      <w:pStyle w:val="Footer"/>
      <w:spacing w:line="480" w:lineRule="auto"/>
      <w:jc w:val="center"/>
    </w:pPr>
    <w:r>
      <w:fldChar w:fldCharType="begin"/>
    </w:r>
    <w:r>
      <w:instrText xml:space="preserve"> PAGE   \* MERGEFORMAT </w:instrText>
    </w:r>
    <w:r>
      <w:fldChar w:fldCharType="separate"/>
    </w:r>
    <w:r w:rsidR="00960B42">
      <w:rPr>
        <w:noProof/>
      </w:rPr>
      <w:t>i</w:t>
    </w:r>
    <w:r>
      <w:rPr>
        <w:noProof/>
      </w:rPr>
      <w:fldChar w:fldCharType="end"/>
    </w:r>
  </w:p>
  <w:p w:rsidR="009F5807" w:rsidRDefault="009F58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63971"/>
      <w:docPartObj>
        <w:docPartGallery w:val="Page Numbers (Bottom of Page)"/>
        <w:docPartUnique/>
      </w:docPartObj>
    </w:sdtPr>
    <w:sdtEndPr/>
    <w:sdtContent>
      <w:p w:rsidR="009F5807" w:rsidRDefault="00AD7C02">
        <w:pPr>
          <w:pStyle w:val="Footer"/>
          <w:jc w:val="center"/>
        </w:pPr>
        <w:r>
          <w:fldChar w:fldCharType="begin"/>
        </w:r>
        <w:r>
          <w:instrText xml:space="preserve"> PAGE   \* MERGEFORMAT </w:instrText>
        </w:r>
        <w:r>
          <w:fldChar w:fldCharType="separate"/>
        </w:r>
        <w:r w:rsidR="006C2D3E">
          <w:rPr>
            <w:noProof/>
          </w:rPr>
          <w:t>69</w:t>
        </w:r>
        <w:r>
          <w:rPr>
            <w:noProof/>
          </w:rPr>
          <w:fldChar w:fldCharType="end"/>
        </w:r>
      </w:p>
    </w:sdtContent>
  </w:sdt>
  <w:p w:rsidR="009F5807" w:rsidRDefault="009F58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C02" w:rsidRDefault="00AD7C02" w:rsidP="00EF4000">
      <w:pPr>
        <w:spacing w:after="0" w:line="240" w:lineRule="auto"/>
      </w:pPr>
      <w:r>
        <w:separator/>
      </w:r>
    </w:p>
  </w:footnote>
  <w:footnote w:type="continuationSeparator" w:id="0">
    <w:p w:rsidR="00AD7C02" w:rsidRDefault="00AD7C02" w:rsidP="00EF4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4D00"/>
    <w:multiLevelType w:val="hybridMultilevel"/>
    <w:tmpl w:val="838E44EE"/>
    <w:lvl w:ilvl="0" w:tplc="C2A4C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0589"/>
    <w:multiLevelType w:val="hybridMultilevel"/>
    <w:tmpl w:val="EC840C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02A9C"/>
    <w:multiLevelType w:val="hybridMultilevel"/>
    <w:tmpl w:val="42A075D6"/>
    <w:lvl w:ilvl="0" w:tplc="601A5D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C5C5A"/>
    <w:multiLevelType w:val="hybridMultilevel"/>
    <w:tmpl w:val="91BEC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A1DB4"/>
    <w:multiLevelType w:val="hybridMultilevel"/>
    <w:tmpl w:val="F50C8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11A45"/>
    <w:multiLevelType w:val="hybridMultilevel"/>
    <w:tmpl w:val="B6F67A14"/>
    <w:lvl w:ilvl="0" w:tplc="2D1ACC5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E7058"/>
    <w:multiLevelType w:val="hybridMultilevel"/>
    <w:tmpl w:val="A54CC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A364C"/>
    <w:multiLevelType w:val="hybridMultilevel"/>
    <w:tmpl w:val="E2240534"/>
    <w:lvl w:ilvl="0" w:tplc="4A283F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65149"/>
    <w:multiLevelType w:val="hybridMultilevel"/>
    <w:tmpl w:val="49A6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547A0"/>
    <w:multiLevelType w:val="hybridMultilevel"/>
    <w:tmpl w:val="2D56B8EC"/>
    <w:lvl w:ilvl="0" w:tplc="87483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4364C"/>
    <w:multiLevelType w:val="hybridMultilevel"/>
    <w:tmpl w:val="CA2CA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33DCC"/>
    <w:multiLevelType w:val="hybridMultilevel"/>
    <w:tmpl w:val="A5EE3AA8"/>
    <w:lvl w:ilvl="0" w:tplc="70F6E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0183E"/>
    <w:multiLevelType w:val="hybridMultilevel"/>
    <w:tmpl w:val="B98A78FC"/>
    <w:lvl w:ilvl="0" w:tplc="AAFAA55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71EBA"/>
    <w:multiLevelType w:val="hybridMultilevel"/>
    <w:tmpl w:val="AB684244"/>
    <w:lvl w:ilvl="0" w:tplc="AF1084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C6476"/>
    <w:multiLevelType w:val="hybridMultilevel"/>
    <w:tmpl w:val="9940D65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C18B5"/>
    <w:multiLevelType w:val="hybridMultilevel"/>
    <w:tmpl w:val="B7909906"/>
    <w:lvl w:ilvl="0" w:tplc="FD9E42EC">
      <w:start w:val="1"/>
      <w:numFmt w:val="lowerLetter"/>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F0249"/>
    <w:multiLevelType w:val="hybridMultilevel"/>
    <w:tmpl w:val="04A8F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89178D"/>
    <w:multiLevelType w:val="hybridMultilevel"/>
    <w:tmpl w:val="D2720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7354D"/>
    <w:multiLevelType w:val="hybridMultilevel"/>
    <w:tmpl w:val="0FF44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1705B"/>
    <w:multiLevelType w:val="hybridMultilevel"/>
    <w:tmpl w:val="536A8ECA"/>
    <w:lvl w:ilvl="0" w:tplc="B41E62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F28A3"/>
    <w:multiLevelType w:val="hybridMultilevel"/>
    <w:tmpl w:val="4E38155A"/>
    <w:lvl w:ilvl="0" w:tplc="CBD095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93043"/>
    <w:multiLevelType w:val="hybridMultilevel"/>
    <w:tmpl w:val="3E3AB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E7532"/>
    <w:multiLevelType w:val="hybridMultilevel"/>
    <w:tmpl w:val="096857AE"/>
    <w:lvl w:ilvl="0" w:tplc="92345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31DA2"/>
    <w:multiLevelType w:val="hybridMultilevel"/>
    <w:tmpl w:val="2806D71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F669B8"/>
    <w:multiLevelType w:val="hybridMultilevel"/>
    <w:tmpl w:val="82683634"/>
    <w:lvl w:ilvl="0" w:tplc="DA1AA402">
      <w:start w:val="1"/>
      <w:numFmt w:val="lowerRoman"/>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82693"/>
    <w:multiLevelType w:val="hybridMultilevel"/>
    <w:tmpl w:val="A2809E10"/>
    <w:lvl w:ilvl="0" w:tplc="FD44AE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20"/>
  </w:num>
  <w:num w:numId="4">
    <w:abstractNumId w:val="12"/>
  </w:num>
  <w:num w:numId="5">
    <w:abstractNumId w:val="10"/>
  </w:num>
  <w:num w:numId="6">
    <w:abstractNumId w:val="24"/>
  </w:num>
  <w:num w:numId="7">
    <w:abstractNumId w:val="3"/>
  </w:num>
  <w:num w:numId="8">
    <w:abstractNumId w:val="16"/>
  </w:num>
  <w:num w:numId="9">
    <w:abstractNumId w:val="5"/>
  </w:num>
  <w:num w:numId="10">
    <w:abstractNumId w:val="8"/>
  </w:num>
  <w:num w:numId="11">
    <w:abstractNumId w:val="25"/>
  </w:num>
  <w:num w:numId="12">
    <w:abstractNumId w:val="1"/>
  </w:num>
  <w:num w:numId="13">
    <w:abstractNumId w:val="11"/>
  </w:num>
  <w:num w:numId="14">
    <w:abstractNumId w:val="17"/>
  </w:num>
  <w:num w:numId="15">
    <w:abstractNumId w:val="0"/>
  </w:num>
  <w:num w:numId="16">
    <w:abstractNumId w:val="15"/>
  </w:num>
  <w:num w:numId="17">
    <w:abstractNumId w:val="14"/>
  </w:num>
  <w:num w:numId="18">
    <w:abstractNumId w:val="6"/>
  </w:num>
  <w:num w:numId="19">
    <w:abstractNumId w:val="19"/>
  </w:num>
  <w:num w:numId="20">
    <w:abstractNumId w:val="21"/>
  </w:num>
  <w:num w:numId="21">
    <w:abstractNumId w:val="22"/>
  </w:num>
  <w:num w:numId="22">
    <w:abstractNumId w:val="7"/>
  </w:num>
  <w:num w:numId="23">
    <w:abstractNumId w:val="4"/>
  </w:num>
  <w:num w:numId="24">
    <w:abstractNumId w:val="2"/>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93"/>
    <w:rsid w:val="000014CE"/>
    <w:rsid w:val="000018C3"/>
    <w:rsid w:val="00031128"/>
    <w:rsid w:val="00031E39"/>
    <w:rsid w:val="00040642"/>
    <w:rsid w:val="00040B32"/>
    <w:rsid w:val="00050162"/>
    <w:rsid w:val="00054129"/>
    <w:rsid w:val="00064CC4"/>
    <w:rsid w:val="000A2B73"/>
    <w:rsid w:val="000A3037"/>
    <w:rsid w:val="000B1E7D"/>
    <w:rsid w:val="000E17FA"/>
    <w:rsid w:val="000E25D0"/>
    <w:rsid w:val="000F3170"/>
    <w:rsid w:val="0010075A"/>
    <w:rsid w:val="00116F97"/>
    <w:rsid w:val="00120852"/>
    <w:rsid w:val="00120D49"/>
    <w:rsid w:val="00122C04"/>
    <w:rsid w:val="001232A0"/>
    <w:rsid w:val="00123EDD"/>
    <w:rsid w:val="001410C8"/>
    <w:rsid w:val="00147506"/>
    <w:rsid w:val="0015537E"/>
    <w:rsid w:val="0016196F"/>
    <w:rsid w:val="001624BB"/>
    <w:rsid w:val="0019187E"/>
    <w:rsid w:val="00192A81"/>
    <w:rsid w:val="001A0C46"/>
    <w:rsid w:val="001A1E9D"/>
    <w:rsid w:val="001A1F55"/>
    <w:rsid w:val="001A5D9F"/>
    <w:rsid w:val="001A7E87"/>
    <w:rsid w:val="001B51DD"/>
    <w:rsid w:val="001C1269"/>
    <w:rsid w:val="001D0E51"/>
    <w:rsid w:val="001E3052"/>
    <w:rsid w:val="001E5CA5"/>
    <w:rsid w:val="001E5FC7"/>
    <w:rsid w:val="001F4FAF"/>
    <w:rsid w:val="00200EEB"/>
    <w:rsid w:val="00202317"/>
    <w:rsid w:val="00206B70"/>
    <w:rsid w:val="00210637"/>
    <w:rsid w:val="002204B5"/>
    <w:rsid w:val="00220EBC"/>
    <w:rsid w:val="00222074"/>
    <w:rsid w:val="00225FEC"/>
    <w:rsid w:val="00226AAD"/>
    <w:rsid w:val="00235562"/>
    <w:rsid w:val="0023737D"/>
    <w:rsid w:val="002438E1"/>
    <w:rsid w:val="00247C5D"/>
    <w:rsid w:val="00253115"/>
    <w:rsid w:val="00253C95"/>
    <w:rsid w:val="0025444C"/>
    <w:rsid w:val="00261EAE"/>
    <w:rsid w:val="00280FD8"/>
    <w:rsid w:val="0028351A"/>
    <w:rsid w:val="00287994"/>
    <w:rsid w:val="00294ED2"/>
    <w:rsid w:val="002A274E"/>
    <w:rsid w:val="002A4FEF"/>
    <w:rsid w:val="002A667B"/>
    <w:rsid w:val="002A6E25"/>
    <w:rsid w:val="002B2E77"/>
    <w:rsid w:val="002B7364"/>
    <w:rsid w:val="002B756C"/>
    <w:rsid w:val="002C2854"/>
    <w:rsid w:val="002C6226"/>
    <w:rsid w:val="002C6BF5"/>
    <w:rsid w:val="002E1FB1"/>
    <w:rsid w:val="002E4359"/>
    <w:rsid w:val="003079A5"/>
    <w:rsid w:val="003106CC"/>
    <w:rsid w:val="0032162A"/>
    <w:rsid w:val="00323A96"/>
    <w:rsid w:val="00333324"/>
    <w:rsid w:val="00337330"/>
    <w:rsid w:val="00344622"/>
    <w:rsid w:val="00352A4F"/>
    <w:rsid w:val="00357DB6"/>
    <w:rsid w:val="00360F08"/>
    <w:rsid w:val="003659EF"/>
    <w:rsid w:val="003664B0"/>
    <w:rsid w:val="003668AA"/>
    <w:rsid w:val="00372B36"/>
    <w:rsid w:val="003A1D49"/>
    <w:rsid w:val="003B2A54"/>
    <w:rsid w:val="003C3C01"/>
    <w:rsid w:val="003C4C47"/>
    <w:rsid w:val="003F6919"/>
    <w:rsid w:val="003F6D4E"/>
    <w:rsid w:val="004007DB"/>
    <w:rsid w:val="00400F1C"/>
    <w:rsid w:val="00407753"/>
    <w:rsid w:val="004159E4"/>
    <w:rsid w:val="00426D8E"/>
    <w:rsid w:val="00434ACE"/>
    <w:rsid w:val="00440C24"/>
    <w:rsid w:val="004543D4"/>
    <w:rsid w:val="00454EE6"/>
    <w:rsid w:val="0046400D"/>
    <w:rsid w:val="00472A5A"/>
    <w:rsid w:val="00475FD7"/>
    <w:rsid w:val="00483B3B"/>
    <w:rsid w:val="00483E0F"/>
    <w:rsid w:val="00484789"/>
    <w:rsid w:val="00486A6A"/>
    <w:rsid w:val="004917BF"/>
    <w:rsid w:val="004A25CE"/>
    <w:rsid w:val="004A7709"/>
    <w:rsid w:val="004B5407"/>
    <w:rsid w:val="004B7632"/>
    <w:rsid w:val="004C1F02"/>
    <w:rsid w:val="004C6A58"/>
    <w:rsid w:val="004D066C"/>
    <w:rsid w:val="004D23C6"/>
    <w:rsid w:val="004D6DC7"/>
    <w:rsid w:val="004E358C"/>
    <w:rsid w:val="0050114D"/>
    <w:rsid w:val="00501F23"/>
    <w:rsid w:val="00504A6D"/>
    <w:rsid w:val="0050779A"/>
    <w:rsid w:val="005158F2"/>
    <w:rsid w:val="00520F68"/>
    <w:rsid w:val="00531598"/>
    <w:rsid w:val="00542D34"/>
    <w:rsid w:val="005574AC"/>
    <w:rsid w:val="00582976"/>
    <w:rsid w:val="005924D9"/>
    <w:rsid w:val="005966AA"/>
    <w:rsid w:val="005A05EA"/>
    <w:rsid w:val="005A1697"/>
    <w:rsid w:val="005A1975"/>
    <w:rsid w:val="005A71B9"/>
    <w:rsid w:val="005A7F43"/>
    <w:rsid w:val="005B1F41"/>
    <w:rsid w:val="005C1E8A"/>
    <w:rsid w:val="005C737E"/>
    <w:rsid w:val="005D0FD8"/>
    <w:rsid w:val="005D53E8"/>
    <w:rsid w:val="005D7CE5"/>
    <w:rsid w:val="005E5A24"/>
    <w:rsid w:val="005E5DEC"/>
    <w:rsid w:val="005F6990"/>
    <w:rsid w:val="00614DFE"/>
    <w:rsid w:val="00615D85"/>
    <w:rsid w:val="00625189"/>
    <w:rsid w:val="00625B1E"/>
    <w:rsid w:val="00637480"/>
    <w:rsid w:val="0064477C"/>
    <w:rsid w:val="00646405"/>
    <w:rsid w:val="006652D6"/>
    <w:rsid w:val="00666A05"/>
    <w:rsid w:val="00667089"/>
    <w:rsid w:val="00677D31"/>
    <w:rsid w:val="00685776"/>
    <w:rsid w:val="00696621"/>
    <w:rsid w:val="006A06CA"/>
    <w:rsid w:val="006A6467"/>
    <w:rsid w:val="006C00FD"/>
    <w:rsid w:val="006C2D3E"/>
    <w:rsid w:val="006C71A6"/>
    <w:rsid w:val="006E0E14"/>
    <w:rsid w:val="006E4A16"/>
    <w:rsid w:val="006F1456"/>
    <w:rsid w:val="006F4999"/>
    <w:rsid w:val="006F7401"/>
    <w:rsid w:val="00704311"/>
    <w:rsid w:val="0070562C"/>
    <w:rsid w:val="00705AA4"/>
    <w:rsid w:val="00724F20"/>
    <w:rsid w:val="00726CF6"/>
    <w:rsid w:val="00727F35"/>
    <w:rsid w:val="00737886"/>
    <w:rsid w:val="0074694A"/>
    <w:rsid w:val="00746BB1"/>
    <w:rsid w:val="00747AB6"/>
    <w:rsid w:val="007508BA"/>
    <w:rsid w:val="00751951"/>
    <w:rsid w:val="0075462E"/>
    <w:rsid w:val="00755C7F"/>
    <w:rsid w:val="00765168"/>
    <w:rsid w:val="0076692E"/>
    <w:rsid w:val="00793405"/>
    <w:rsid w:val="00795E54"/>
    <w:rsid w:val="007B7358"/>
    <w:rsid w:val="007D07A7"/>
    <w:rsid w:val="007D0FFD"/>
    <w:rsid w:val="007D1FA6"/>
    <w:rsid w:val="007D4186"/>
    <w:rsid w:val="007D7C10"/>
    <w:rsid w:val="007E1529"/>
    <w:rsid w:val="007F5819"/>
    <w:rsid w:val="007F7809"/>
    <w:rsid w:val="008005C7"/>
    <w:rsid w:val="00816556"/>
    <w:rsid w:val="00816655"/>
    <w:rsid w:val="0081678D"/>
    <w:rsid w:val="008317A6"/>
    <w:rsid w:val="00834348"/>
    <w:rsid w:val="0084527C"/>
    <w:rsid w:val="0085506A"/>
    <w:rsid w:val="00856737"/>
    <w:rsid w:val="008638DF"/>
    <w:rsid w:val="00863B67"/>
    <w:rsid w:val="0087517A"/>
    <w:rsid w:val="00881EC5"/>
    <w:rsid w:val="00885030"/>
    <w:rsid w:val="008929D2"/>
    <w:rsid w:val="00894DCD"/>
    <w:rsid w:val="008A3BFD"/>
    <w:rsid w:val="008A3C30"/>
    <w:rsid w:val="008B3CAE"/>
    <w:rsid w:val="008C3108"/>
    <w:rsid w:val="008D1A82"/>
    <w:rsid w:val="008D3106"/>
    <w:rsid w:val="008D3EC9"/>
    <w:rsid w:val="008F57BA"/>
    <w:rsid w:val="009200FA"/>
    <w:rsid w:val="00920B06"/>
    <w:rsid w:val="00921752"/>
    <w:rsid w:val="00922FFF"/>
    <w:rsid w:val="009339A8"/>
    <w:rsid w:val="00935B9B"/>
    <w:rsid w:val="00946232"/>
    <w:rsid w:val="00950A65"/>
    <w:rsid w:val="00953A1D"/>
    <w:rsid w:val="00960B42"/>
    <w:rsid w:val="009639E2"/>
    <w:rsid w:val="0097208C"/>
    <w:rsid w:val="00984C7D"/>
    <w:rsid w:val="00991EA0"/>
    <w:rsid w:val="009A1439"/>
    <w:rsid w:val="009A2693"/>
    <w:rsid w:val="009A4B9D"/>
    <w:rsid w:val="009B0CEE"/>
    <w:rsid w:val="009B3D4F"/>
    <w:rsid w:val="009B516C"/>
    <w:rsid w:val="009B5A7F"/>
    <w:rsid w:val="009D3BED"/>
    <w:rsid w:val="009D4B41"/>
    <w:rsid w:val="009E1EFA"/>
    <w:rsid w:val="009F0DFA"/>
    <w:rsid w:val="009F3CB7"/>
    <w:rsid w:val="009F5807"/>
    <w:rsid w:val="009F5EC7"/>
    <w:rsid w:val="00A0606F"/>
    <w:rsid w:val="00A07BD9"/>
    <w:rsid w:val="00A10F33"/>
    <w:rsid w:val="00A27240"/>
    <w:rsid w:val="00A43E95"/>
    <w:rsid w:val="00A50F7D"/>
    <w:rsid w:val="00A51CC6"/>
    <w:rsid w:val="00A609EE"/>
    <w:rsid w:val="00A65A92"/>
    <w:rsid w:val="00A724AF"/>
    <w:rsid w:val="00A72D10"/>
    <w:rsid w:val="00A81906"/>
    <w:rsid w:val="00A83971"/>
    <w:rsid w:val="00A94E68"/>
    <w:rsid w:val="00AA5839"/>
    <w:rsid w:val="00AB1450"/>
    <w:rsid w:val="00AC0942"/>
    <w:rsid w:val="00AD06BE"/>
    <w:rsid w:val="00AD7C02"/>
    <w:rsid w:val="00AE4DB0"/>
    <w:rsid w:val="00AF2544"/>
    <w:rsid w:val="00AF2B31"/>
    <w:rsid w:val="00AF2FFB"/>
    <w:rsid w:val="00AF5D09"/>
    <w:rsid w:val="00B026AC"/>
    <w:rsid w:val="00B0319A"/>
    <w:rsid w:val="00B044B6"/>
    <w:rsid w:val="00B06CA2"/>
    <w:rsid w:val="00B07405"/>
    <w:rsid w:val="00B10DA6"/>
    <w:rsid w:val="00B12372"/>
    <w:rsid w:val="00B163E5"/>
    <w:rsid w:val="00B327C5"/>
    <w:rsid w:val="00B43081"/>
    <w:rsid w:val="00B464D4"/>
    <w:rsid w:val="00B53647"/>
    <w:rsid w:val="00B6044F"/>
    <w:rsid w:val="00B62676"/>
    <w:rsid w:val="00B63553"/>
    <w:rsid w:val="00B63933"/>
    <w:rsid w:val="00B75CBD"/>
    <w:rsid w:val="00B8188E"/>
    <w:rsid w:val="00B966E2"/>
    <w:rsid w:val="00BA707D"/>
    <w:rsid w:val="00BB225B"/>
    <w:rsid w:val="00BB6AB1"/>
    <w:rsid w:val="00BC69C4"/>
    <w:rsid w:val="00BC794C"/>
    <w:rsid w:val="00BD1C5A"/>
    <w:rsid w:val="00BD31E3"/>
    <w:rsid w:val="00BD6F0A"/>
    <w:rsid w:val="00BE205C"/>
    <w:rsid w:val="00BF23A0"/>
    <w:rsid w:val="00C1525D"/>
    <w:rsid w:val="00C347F6"/>
    <w:rsid w:val="00C4131F"/>
    <w:rsid w:val="00C4382E"/>
    <w:rsid w:val="00C467A5"/>
    <w:rsid w:val="00C519C6"/>
    <w:rsid w:val="00C57602"/>
    <w:rsid w:val="00C625A1"/>
    <w:rsid w:val="00C64027"/>
    <w:rsid w:val="00C65AE9"/>
    <w:rsid w:val="00C72989"/>
    <w:rsid w:val="00C72A8C"/>
    <w:rsid w:val="00C74474"/>
    <w:rsid w:val="00C900F5"/>
    <w:rsid w:val="00CA5A74"/>
    <w:rsid w:val="00CA5EBB"/>
    <w:rsid w:val="00CB4605"/>
    <w:rsid w:val="00CD2BC3"/>
    <w:rsid w:val="00CD7F69"/>
    <w:rsid w:val="00D0251C"/>
    <w:rsid w:val="00D02A88"/>
    <w:rsid w:val="00D14A29"/>
    <w:rsid w:val="00D16B42"/>
    <w:rsid w:val="00D16E36"/>
    <w:rsid w:val="00D16F3C"/>
    <w:rsid w:val="00D17A86"/>
    <w:rsid w:val="00D2500B"/>
    <w:rsid w:val="00D27394"/>
    <w:rsid w:val="00D366E5"/>
    <w:rsid w:val="00D45306"/>
    <w:rsid w:val="00D504EF"/>
    <w:rsid w:val="00D5141A"/>
    <w:rsid w:val="00D52597"/>
    <w:rsid w:val="00D52849"/>
    <w:rsid w:val="00D555AB"/>
    <w:rsid w:val="00D63089"/>
    <w:rsid w:val="00D670BF"/>
    <w:rsid w:val="00D67BFA"/>
    <w:rsid w:val="00D72EB5"/>
    <w:rsid w:val="00D731B3"/>
    <w:rsid w:val="00D76B68"/>
    <w:rsid w:val="00D850A7"/>
    <w:rsid w:val="00D923EA"/>
    <w:rsid w:val="00DA3326"/>
    <w:rsid w:val="00DA67E9"/>
    <w:rsid w:val="00DB2D6D"/>
    <w:rsid w:val="00DB46BF"/>
    <w:rsid w:val="00DB6101"/>
    <w:rsid w:val="00DC367F"/>
    <w:rsid w:val="00DC387A"/>
    <w:rsid w:val="00DC6729"/>
    <w:rsid w:val="00DD2D9B"/>
    <w:rsid w:val="00DD7A80"/>
    <w:rsid w:val="00DE15CF"/>
    <w:rsid w:val="00DF5AF4"/>
    <w:rsid w:val="00E0312D"/>
    <w:rsid w:val="00E25780"/>
    <w:rsid w:val="00E26014"/>
    <w:rsid w:val="00E36E6E"/>
    <w:rsid w:val="00E45115"/>
    <w:rsid w:val="00E46E34"/>
    <w:rsid w:val="00E50FDC"/>
    <w:rsid w:val="00E55AD1"/>
    <w:rsid w:val="00E62185"/>
    <w:rsid w:val="00E63931"/>
    <w:rsid w:val="00E671D8"/>
    <w:rsid w:val="00E674C5"/>
    <w:rsid w:val="00E73B1F"/>
    <w:rsid w:val="00E74A74"/>
    <w:rsid w:val="00E83B9D"/>
    <w:rsid w:val="00E86938"/>
    <w:rsid w:val="00E928FA"/>
    <w:rsid w:val="00E930C0"/>
    <w:rsid w:val="00E968AC"/>
    <w:rsid w:val="00EA08FB"/>
    <w:rsid w:val="00EB4905"/>
    <w:rsid w:val="00EB5669"/>
    <w:rsid w:val="00EC0D38"/>
    <w:rsid w:val="00EC4D57"/>
    <w:rsid w:val="00ED2777"/>
    <w:rsid w:val="00ED4B47"/>
    <w:rsid w:val="00ED618A"/>
    <w:rsid w:val="00EF4000"/>
    <w:rsid w:val="00F00A00"/>
    <w:rsid w:val="00F01DB0"/>
    <w:rsid w:val="00F12E9C"/>
    <w:rsid w:val="00F13F14"/>
    <w:rsid w:val="00F14596"/>
    <w:rsid w:val="00F173AA"/>
    <w:rsid w:val="00F217AD"/>
    <w:rsid w:val="00F226B7"/>
    <w:rsid w:val="00F30009"/>
    <w:rsid w:val="00F52932"/>
    <w:rsid w:val="00F61AA6"/>
    <w:rsid w:val="00F66E15"/>
    <w:rsid w:val="00F6764B"/>
    <w:rsid w:val="00F67A0E"/>
    <w:rsid w:val="00F71208"/>
    <w:rsid w:val="00F71CDE"/>
    <w:rsid w:val="00F7224D"/>
    <w:rsid w:val="00F724D9"/>
    <w:rsid w:val="00F7735D"/>
    <w:rsid w:val="00F86073"/>
    <w:rsid w:val="00F87F89"/>
    <w:rsid w:val="00F95189"/>
    <w:rsid w:val="00FA7239"/>
    <w:rsid w:val="00FB67D3"/>
    <w:rsid w:val="00FC3E86"/>
    <w:rsid w:val="00FD1348"/>
    <w:rsid w:val="00FE259D"/>
    <w:rsid w:val="00FE38D1"/>
    <w:rsid w:val="00FE5EC1"/>
    <w:rsid w:val="00FF46FD"/>
    <w:rsid w:val="00FF6215"/>
    <w:rsid w:val="00FF6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ADCA4-E21C-450A-8314-3A3136ED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7A7"/>
    <w:pPr>
      <w:ind w:left="720"/>
      <w:contextualSpacing/>
    </w:pPr>
  </w:style>
  <w:style w:type="paragraph" w:styleId="Header">
    <w:name w:val="header"/>
    <w:basedOn w:val="Normal"/>
    <w:link w:val="HeaderChar"/>
    <w:uiPriority w:val="99"/>
    <w:semiHidden/>
    <w:unhideWhenUsed/>
    <w:rsid w:val="00EF40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4000"/>
  </w:style>
  <w:style w:type="paragraph" w:styleId="Footer">
    <w:name w:val="footer"/>
    <w:basedOn w:val="Normal"/>
    <w:link w:val="FooterChar"/>
    <w:uiPriority w:val="99"/>
    <w:unhideWhenUsed/>
    <w:qFormat/>
    <w:rsid w:val="00EF400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F4000"/>
  </w:style>
  <w:style w:type="table" w:styleId="TableGrid">
    <w:name w:val="Table Grid"/>
    <w:basedOn w:val="TableNormal"/>
    <w:uiPriority w:val="59"/>
    <w:rsid w:val="00A72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11841</Words>
  <Characters>67499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LENOVO</cp:lastModifiedBy>
  <cp:revision>2</cp:revision>
  <cp:lastPrinted>2024-09-26T13:20:00Z</cp:lastPrinted>
  <dcterms:created xsi:type="dcterms:W3CDTF">2024-10-02T12:30:00Z</dcterms:created>
  <dcterms:modified xsi:type="dcterms:W3CDTF">2024-10-02T12:30:00Z</dcterms:modified>
</cp:coreProperties>
</file>