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6493" w:rsidRPr="00D64E9E" w:rsidRDefault="001F391C" w:rsidP="00766493">
      <w:pPr>
        <w:tabs>
          <w:tab w:val="left" w:pos="5702"/>
        </w:tabs>
        <w:spacing w:after="0" w:line="240" w:lineRule="auto"/>
        <w:jc w:val="center"/>
        <w:rPr>
          <w:rFonts w:ascii="Rockwell" w:hAnsi="Rockwell"/>
          <w:bCs/>
          <w:i/>
          <w:iCs/>
          <w:sz w:val="34"/>
          <w:szCs w:val="34"/>
        </w:rPr>
      </w:pPr>
      <w:r w:rsidRPr="00077505">
        <w:rPr>
          <w:rFonts w:asciiTheme="minorBidi" w:hAnsiTheme="minorBidi" w:cstheme="minorBidi"/>
          <w:b/>
          <w:sz w:val="28"/>
          <w:szCs w:val="28"/>
        </w:rPr>
        <w:t xml:space="preserve"> </w:t>
      </w:r>
      <w:r w:rsidRPr="00D64E9E">
        <w:rPr>
          <w:rFonts w:ascii="Franklin Gothic Heavy" w:hAnsi="Franklin Gothic Heavy"/>
          <w:bCs/>
          <w:sz w:val="34"/>
          <w:szCs w:val="34"/>
        </w:rPr>
        <w:t>ROLE OF ISLAMIC STUDIES IN CURBING EXAMINATION MALPRACTICE AMONG SECONDARY SCHOOL STUDENT IN ILORIN METROPOLIES</w:t>
      </w:r>
    </w:p>
    <w:p w:rsidR="00766493" w:rsidRDefault="00766493" w:rsidP="00766493">
      <w:pPr>
        <w:tabs>
          <w:tab w:val="left" w:pos="5702"/>
        </w:tabs>
        <w:spacing w:after="0" w:line="480" w:lineRule="auto"/>
        <w:jc w:val="center"/>
        <w:rPr>
          <w:rFonts w:ascii="Rockwell" w:hAnsi="Rockwell"/>
          <w:b/>
          <w:i/>
          <w:iCs/>
          <w:sz w:val="40"/>
          <w:szCs w:val="40"/>
        </w:rPr>
      </w:pPr>
    </w:p>
    <w:p w:rsidR="00466B4E" w:rsidRDefault="00466B4E" w:rsidP="00766493">
      <w:pPr>
        <w:tabs>
          <w:tab w:val="left" w:pos="5702"/>
        </w:tabs>
        <w:spacing w:after="0" w:line="480" w:lineRule="auto"/>
        <w:jc w:val="center"/>
        <w:rPr>
          <w:rFonts w:ascii="Rockwell" w:hAnsi="Rockwell"/>
          <w:b/>
          <w:i/>
          <w:iCs/>
          <w:sz w:val="40"/>
          <w:szCs w:val="40"/>
        </w:rPr>
      </w:pPr>
    </w:p>
    <w:p w:rsidR="00766493" w:rsidRPr="006C6624" w:rsidRDefault="00766493" w:rsidP="00766493">
      <w:pPr>
        <w:tabs>
          <w:tab w:val="left" w:pos="5702"/>
        </w:tabs>
        <w:spacing w:after="0" w:line="480" w:lineRule="auto"/>
        <w:jc w:val="center"/>
        <w:rPr>
          <w:rFonts w:ascii="Rockwell" w:hAnsi="Rockwell"/>
          <w:b/>
          <w:i/>
          <w:iCs/>
          <w:sz w:val="40"/>
          <w:szCs w:val="40"/>
        </w:rPr>
      </w:pPr>
      <w:r w:rsidRPr="006C6624">
        <w:rPr>
          <w:rFonts w:ascii="Rockwell" w:hAnsi="Rockwell"/>
          <w:b/>
          <w:i/>
          <w:iCs/>
          <w:sz w:val="40"/>
          <w:szCs w:val="40"/>
        </w:rPr>
        <w:t>BY</w:t>
      </w:r>
    </w:p>
    <w:p w:rsidR="00466B4E" w:rsidRDefault="00466B4E" w:rsidP="00766493">
      <w:pPr>
        <w:tabs>
          <w:tab w:val="left" w:pos="720"/>
          <w:tab w:val="left" w:pos="1440"/>
          <w:tab w:val="left" w:pos="2160"/>
          <w:tab w:val="left" w:pos="2880"/>
          <w:tab w:val="left" w:pos="3600"/>
          <w:tab w:val="left" w:pos="4320"/>
          <w:tab w:val="left" w:pos="5254"/>
        </w:tabs>
        <w:spacing w:after="0" w:line="240" w:lineRule="auto"/>
        <w:rPr>
          <w:rFonts w:ascii="Franklin Gothic Heavy" w:hAnsi="Franklin Gothic Heavy"/>
          <w:bCs/>
          <w:sz w:val="36"/>
          <w:szCs w:val="36"/>
        </w:rPr>
      </w:pPr>
    </w:p>
    <w:p w:rsidR="00766493" w:rsidRPr="00CE0D4A" w:rsidRDefault="00CE08D4" w:rsidP="00F343FE">
      <w:pPr>
        <w:tabs>
          <w:tab w:val="left" w:pos="720"/>
          <w:tab w:val="left" w:pos="1440"/>
          <w:tab w:val="left" w:pos="2160"/>
          <w:tab w:val="left" w:pos="2880"/>
          <w:tab w:val="left" w:pos="3600"/>
          <w:tab w:val="left" w:pos="4320"/>
          <w:tab w:val="left" w:pos="5254"/>
        </w:tabs>
        <w:spacing w:after="0" w:line="240" w:lineRule="auto"/>
        <w:rPr>
          <w:rFonts w:ascii="Franklin Gothic Heavy" w:hAnsi="Franklin Gothic Heavy"/>
          <w:bCs/>
          <w:sz w:val="34"/>
          <w:szCs w:val="36"/>
        </w:rPr>
      </w:pPr>
      <w:r w:rsidRPr="00CE0D4A">
        <w:rPr>
          <w:rFonts w:ascii="Franklin Gothic Heavy" w:hAnsi="Franklin Gothic Heavy"/>
          <w:bCs/>
          <w:sz w:val="34"/>
          <w:szCs w:val="36"/>
        </w:rPr>
        <w:t xml:space="preserve">ISSA WARIS ADEWALE   </w:t>
      </w:r>
      <w:r w:rsidR="006C2DD5" w:rsidRPr="00CE0D4A">
        <w:rPr>
          <w:rFonts w:ascii="Franklin Gothic Heavy" w:hAnsi="Franklin Gothic Heavy"/>
          <w:bCs/>
          <w:sz w:val="34"/>
          <w:szCs w:val="36"/>
        </w:rPr>
        <w:tab/>
      </w:r>
      <w:r w:rsidRPr="00CE0D4A">
        <w:rPr>
          <w:rFonts w:ascii="Franklin Gothic Heavy" w:hAnsi="Franklin Gothic Heavy"/>
          <w:bCs/>
          <w:sz w:val="34"/>
          <w:szCs w:val="36"/>
        </w:rPr>
        <w:t>KWCOED/IL/21/1015</w:t>
      </w:r>
      <w:r w:rsidR="00F343FE" w:rsidRPr="00CE0D4A">
        <w:rPr>
          <w:rFonts w:ascii="Franklin Gothic Heavy" w:hAnsi="Franklin Gothic Heavy"/>
          <w:bCs/>
          <w:sz w:val="34"/>
          <w:szCs w:val="36"/>
        </w:rPr>
        <w:t xml:space="preserve"> </w:t>
      </w:r>
      <w:r w:rsidR="006C2DD5" w:rsidRPr="00CE0D4A">
        <w:rPr>
          <w:rFonts w:ascii="Franklin Gothic Heavy" w:hAnsi="Franklin Gothic Heavy"/>
          <w:bCs/>
          <w:sz w:val="34"/>
          <w:szCs w:val="36"/>
        </w:rPr>
        <w:t>JIMOH MUHAMMED</w:t>
      </w:r>
      <w:r w:rsidR="006C2DD5" w:rsidRPr="00CE0D4A">
        <w:rPr>
          <w:rFonts w:ascii="Franklin Gothic Heavy" w:hAnsi="Franklin Gothic Heavy"/>
          <w:bCs/>
          <w:sz w:val="34"/>
          <w:szCs w:val="36"/>
        </w:rPr>
        <w:tab/>
      </w:r>
      <w:r w:rsidR="006C2DD5" w:rsidRPr="00CE0D4A">
        <w:rPr>
          <w:rFonts w:ascii="Franklin Gothic Heavy" w:hAnsi="Franklin Gothic Heavy"/>
          <w:bCs/>
          <w:sz w:val="34"/>
          <w:szCs w:val="36"/>
        </w:rPr>
        <w:tab/>
        <w:t>KWCOED/IL/21/1142</w:t>
      </w:r>
    </w:p>
    <w:p w:rsidR="00CE0D4A" w:rsidRPr="00CE0D4A" w:rsidRDefault="00CE0D4A" w:rsidP="00F343FE">
      <w:pPr>
        <w:tabs>
          <w:tab w:val="left" w:pos="720"/>
          <w:tab w:val="left" w:pos="1440"/>
          <w:tab w:val="left" w:pos="2160"/>
          <w:tab w:val="left" w:pos="2880"/>
          <w:tab w:val="left" w:pos="3600"/>
          <w:tab w:val="left" w:pos="4320"/>
          <w:tab w:val="left" w:pos="5254"/>
        </w:tabs>
        <w:spacing w:after="0" w:line="240" w:lineRule="auto"/>
        <w:rPr>
          <w:rFonts w:ascii="Franklin Gothic Heavy" w:hAnsi="Franklin Gothic Heavy"/>
          <w:bCs/>
          <w:sz w:val="34"/>
          <w:szCs w:val="36"/>
        </w:rPr>
      </w:pPr>
      <w:r w:rsidRPr="00CE0D4A">
        <w:rPr>
          <w:rFonts w:ascii="Franklin Gothic Heavy" w:hAnsi="Franklin Gothic Heavy"/>
          <w:bCs/>
          <w:sz w:val="34"/>
          <w:szCs w:val="36"/>
        </w:rPr>
        <w:t xml:space="preserve">SODIQ ABDULMUMEEN </w:t>
      </w:r>
      <w:r>
        <w:rPr>
          <w:rFonts w:ascii="Franklin Gothic Heavy" w:hAnsi="Franklin Gothic Heavy"/>
          <w:bCs/>
          <w:sz w:val="34"/>
          <w:szCs w:val="36"/>
        </w:rPr>
        <w:t xml:space="preserve"> </w:t>
      </w:r>
      <w:r w:rsidRPr="00CE0D4A">
        <w:rPr>
          <w:rFonts w:ascii="Franklin Gothic Heavy" w:hAnsi="Franklin Gothic Heavy"/>
          <w:bCs/>
          <w:sz w:val="34"/>
          <w:szCs w:val="36"/>
        </w:rPr>
        <w:t>.A.</w:t>
      </w:r>
      <w:r>
        <w:rPr>
          <w:rFonts w:ascii="Franklin Gothic Heavy" w:hAnsi="Franklin Gothic Heavy"/>
          <w:bCs/>
          <w:sz w:val="34"/>
          <w:szCs w:val="36"/>
        </w:rPr>
        <w:tab/>
        <w:t>KWCOED/IL/21/0306</w:t>
      </w:r>
    </w:p>
    <w:p w:rsidR="00766493" w:rsidRPr="00CE0D4A" w:rsidRDefault="00766493" w:rsidP="00766493">
      <w:pPr>
        <w:tabs>
          <w:tab w:val="left" w:pos="720"/>
          <w:tab w:val="left" w:pos="1440"/>
          <w:tab w:val="left" w:pos="2160"/>
          <w:tab w:val="left" w:pos="2880"/>
          <w:tab w:val="left" w:pos="3600"/>
          <w:tab w:val="left" w:pos="4320"/>
          <w:tab w:val="left" w:pos="5254"/>
        </w:tabs>
        <w:spacing w:after="0" w:line="480" w:lineRule="auto"/>
        <w:rPr>
          <w:rFonts w:ascii="Rockwell" w:hAnsi="Rockwell"/>
          <w:b/>
          <w:sz w:val="30"/>
          <w:szCs w:val="32"/>
        </w:rPr>
      </w:pPr>
    </w:p>
    <w:p w:rsidR="00766493" w:rsidRPr="00CE08D4" w:rsidRDefault="00766493" w:rsidP="00766493">
      <w:pPr>
        <w:tabs>
          <w:tab w:val="left" w:pos="720"/>
          <w:tab w:val="left" w:pos="1440"/>
          <w:tab w:val="left" w:pos="2160"/>
          <w:tab w:val="left" w:pos="2880"/>
          <w:tab w:val="left" w:pos="3600"/>
          <w:tab w:val="left" w:pos="4320"/>
          <w:tab w:val="left" w:pos="5254"/>
        </w:tabs>
        <w:spacing w:after="0" w:line="240" w:lineRule="auto"/>
        <w:jc w:val="center"/>
        <w:rPr>
          <w:rFonts w:ascii="Franklin Gothic Heavy" w:hAnsi="Franklin Gothic Heavy"/>
          <w:sz w:val="32"/>
          <w:szCs w:val="32"/>
        </w:rPr>
      </w:pPr>
      <w:r w:rsidRPr="00CE08D4">
        <w:rPr>
          <w:rFonts w:ascii="Franklin Gothic Heavy" w:hAnsi="Franklin Gothic Heavy"/>
          <w:sz w:val="32"/>
          <w:szCs w:val="32"/>
        </w:rPr>
        <w:t xml:space="preserve">RESEARCH PROJECT SUBMITTED TO </w:t>
      </w:r>
      <w:r w:rsidR="0023619B" w:rsidRPr="00CE08D4">
        <w:rPr>
          <w:rFonts w:ascii="Franklin Gothic Heavy" w:hAnsi="Franklin Gothic Heavy"/>
          <w:sz w:val="32"/>
          <w:szCs w:val="32"/>
        </w:rPr>
        <w:t>THE DEPARTMENT</w:t>
      </w:r>
      <w:r w:rsidRPr="00CE08D4">
        <w:rPr>
          <w:rFonts w:ascii="Franklin Gothic Heavy" w:hAnsi="Franklin Gothic Heavy"/>
          <w:sz w:val="32"/>
          <w:szCs w:val="32"/>
        </w:rPr>
        <w:t xml:space="preserve"> OF </w:t>
      </w:r>
    </w:p>
    <w:p w:rsidR="00766493" w:rsidRPr="00CE08D4" w:rsidRDefault="00766493" w:rsidP="00766493">
      <w:pPr>
        <w:tabs>
          <w:tab w:val="left" w:pos="720"/>
          <w:tab w:val="left" w:pos="1440"/>
          <w:tab w:val="left" w:pos="2160"/>
          <w:tab w:val="left" w:pos="2880"/>
          <w:tab w:val="left" w:pos="3600"/>
          <w:tab w:val="left" w:pos="4320"/>
          <w:tab w:val="left" w:pos="5254"/>
        </w:tabs>
        <w:spacing w:after="0" w:line="240" w:lineRule="auto"/>
        <w:jc w:val="center"/>
        <w:rPr>
          <w:rFonts w:ascii="Franklin Gothic Heavy" w:hAnsi="Franklin Gothic Heavy"/>
          <w:sz w:val="32"/>
          <w:szCs w:val="32"/>
        </w:rPr>
      </w:pPr>
      <w:r w:rsidRPr="00CE08D4">
        <w:rPr>
          <w:rFonts w:ascii="Franklin Gothic Heavy" w:hAnsi="Franklin Gothic Heavy"/>
          <w:sz w:val="32"/>
          <w:szCs w:val="32"/>
        </w:rPr>
        <w:t>ISLAMIC STUDIES, SCHOOL OF ART &amp; SOCIAL SC</w:t>
      </w:r>
      <w:r w:rsidR="00533BED" w:rsidRPr="00CE08D4">
        <w:rPr>
          <w:rFonts w:ascii="Franklin Gothic Heavy" w:hAnsi="Franklin Gothic Heavy"/>
          <w:sz w:val="32"/>
          <w:szCs w:val="32"/>
        </w:rPr>
        <w:t>I</w:t>
      </w:r>
      <w:r w:rsidRPr="00CE08D4">
        <w:rPr>
          <w:rFonts w:ascii="Franklin Gothic Heavy" w:hAnsi="Franklin Gothic Heavy"/>
          <w:sz w:val="32"/>
          <w:szCs w:val="32"/>
        </w:rPr>
        <w:t xml:space="preserve">ENCES, </w:t>
      </w:r>
    </w:p>
    <w:p w:rsidR="00766493" w:rsidRPr="00CE08D4" w:rsidRDefault="00766493" w:rsidP="00766493">
      <w:pPr>
        <w:tabs>
          <w:tab w:val="left" w:pos="720"/>
          <w:tab w:val="left" w:pos="1440"/>
          <w:tab w:val="left" w:pos="2160"/>
          <w:tab w:val="left" w:pos="2880"/>
          <w:tab w:val="left" w:pos="3600"/>
          <w:tab w:val="left" w:pos="4320"/>
          <w:tab w:val="left" w:pos="5254"/>
        </w:tabs>
        <w:spacing w:after="0" w:line="240" w:lineRule="auto"/>
        <w:jc w:val="center"/>
        <w:rPr>
          <w:rFonts w:ascii="Franklin Gothic Heavy" w:hAnsi="Franklin Gothic Heavy"/>
          <w:sz w:val="32"/>
          <w:szCs w:val="32"/>
        </w:rPr>
      </w:pPr>
      <w:proofErr w:type="gramStart"/>
      <w:r w:rsidRPr="00CE08D4">
        <w:rPr>
          <w:rFonts w:ascii="Franklin Gothic Heavy" w:hAnsi="Franklin Gothic Heavy"/>
          <w:sz w:val="32"/>
          <w:szCs w:val="32"/>
        </w:rPr>
        <w:t>KWARA STATE COLLEGE OF EDUCATION, ILORIN.</w:t>
      </w:r>
      <w:proofErr w:type="gramEnd"/>
      <w:r w:rsidRPr="00CE08D4">
        <w:rPr>
          <w:rFonts w:ascii="Franklin Gothic Heavy" w:hAnsi="Franklin Gothic Heavy"/>
          <w:sz w:val="32"/>
          <w:szCs w:val="32"/>
        </w:rPr>
        <w:t xml:space="preserve"> </w:t>
      </w:r>
    </w:p>
    <w:p w:rsidR="00766493" w:rsidRPr="00CE08D4" w:rsidRDefault="00766493" w:rsidP="00766493">
      <w:pPr>
        <w:tabs>
          <w:tab w:val="left" w:pos="720"/>
          <w:tab w:val="left" w:pos="1440"/>
          <w:tab w:val="left" w:pos="2160"/>
          <w:tab w:val="left" w:pos="2880"/>
          <w:tab w:val="left" w:pos="3600"/>
          <w:tab w:val="left" w:pos="4320"/>
          <w:tab w:val="left" w:pos="5254"/>
        </w:tabs>
        <w:spacing w:after="0" w:line="240" w:lineRule="auto"/>
        <w:jc w:val="center"/>
        <w:rPr>
          <w:rFonts w:ascii="Franklin Gothic Heavy" w:hAnsi="Franklin Gothic Heavy"/>
          <w:sz w:val="8"/>
          <w:szCs w:val="8"/>
        </w:rPr>
      </w:pPr>
    </w:p>
    <w:p w:rsidR="00533BED" w:rsidRPr="00CE08D4" w:rsidRDefault="00533BED" w:rsidP="00766493">
      <w:pPr>
        <w:tabs>
          <w:tab w:val="left" w:pos="720"/>
          <w:tab w:val="left" w:pos="1440"/>
          <w:tab w:val="left" w:pos="2160"/>
          <w:tab w:val="left" w:pos="2880"/>
          <w:tab w:val="left" w:pos="3600"/>
          <w:tab w:val="left" w:pos="4320"/>
          <w:tab w:val="left" w:pos="5254"/>
        </w:tabs>
        <w:spacing w:after="0" w:line="240" w:lineRule="auto"/>
        <w:jc w:val="center"/>
        <w:rPr>
          <w:rFonts w:ascii="Franklin Gothic Heavy" w:hAnsi="Franklin Gothic Heavy"/>
          <w:sz w:val="32"/>
          <w:szCs w:val="32"/>
        </w:rPr>
      </w:pPr>
    </w:p>
    <w:p w:rsidR="00766493" w:rsidRPr="00CE08D4" w:rsidRDefault="00766493" w:rsidP="00766493">
      <w:pPr>
        <w:tabs>
          <w:tab w:val="left" w:pos="720"/>
          <w:tab w:val="left" w:pos="1440"/>
          <w:tab w:val="left" w:pos="2160"/>
          <w:tab w:val="left" w:pos="2880"/>
          <w:tab w:val="left" w:pos="3600"/>
          <w:tab w:val="left" w:pos="4320"/>
          <w:tab w:val="left" w:pos="5254"/>
        </w:tabs>
        <w:spacing w:after="0" w:line="240" w:lineRule="auto"/>
        <w:jc w:val="center"/>
        <w:rPr>
          <w:rFonts w:ascii="Franklin Gothic Heavy" w:hAnsi="Franklin Gothic Heavy"/>
          <w:sz w:val="32"/>
          <w:szCs w:val="32"/>
        </w:rPr>
      </w:pPr>
      <w:r w:rsidRPr="00CE08D4">
        <w:rPr>
          <w:rFonts w:ascii="Franklin Gothic Heavy" w:hAnsi="Franklin Gothic Heavy"/>
          <w:sz w:val="32"/>
          <w:szCs w:val="32"/>
        </w:rPr>
        <w:t xml:space="preserve">IN PARTIAL FULFILMENT OF THE REQUIREMENTS </w:t>
      </w:r>
    </w:p>
    <w:p w:rsidR="00766493" w:rsidRPr="00CE08D4" w:rsidRDefault="00766493" w:rsidP="00766493">
      <w:pPr>
        <w:tabs>
          <w:tab w:val="left" w:pos="720"/>
          <w:tab w:val="left" w:pos="1440"/>
          <w:tab w:val="left" w:pos="2160"/>
          <w:tab w:val="left" w:pos="2880"/>
          <w:tab w:val="left" w:pos="3600"/>
          <w:tab w:val="left" w:pos="4320"/>
          <w:tab w:val="left" w:pos="5254"/>
        </w:tabs>
        <w:spacing w:after="0" w:line="240" w:lineRule="auto"/>
        <w:jc w:val="center"/>
        <w:rPr>
          <w:rFonts w:ascii="Franklin Gothic Heavy" w:hAnsi="Franklin Gothic Heavy"/>
          <w:sz w:val="32"/>
          <w:szCs w:val="32"/>
        </w:rPr>
      </w:pPr>
      <w:r w:rsidRPr="00CE08D4">
        <w:rPr>
          <w:rFonts w:ascii="Franklin Gothic Heavy" w:hAnsi="Franklin Gothic Heavy"/>
          <w:sz w:val="32"/>
          <w:szCs w:val="32"/>
        </w:rPr>
        <w:t xml:space="preserve">FOR THE AWARD OF THE NIGERIA CERTIFICATE </w:t>
      </w:r>
    </w:p>
    <w:p w:rsidR="00766493" w:rsidRPr="00CE08D4" w:rsidRDefault="00766493" w:rsidP="00766493">
      <w:pPr>
        <w:tabs>
          <w:tab w:val="left" w:pos="720"/>
          <w:tab w:val="left" w:pos="1440"/>
          <w:tab w:val="left" w:pos="2160"/>
          <w:tab w:val="left" w:pos="2880"/>
          <w:tab w:val="left" w:pos="3600"/>
          <w:tab w:val="left" w:pos="4320"/>
          <w:tab w:val="left" w:pos="5254"/>
        </w:tabs>
        <w:spacing w:after="0" w:line="240" w:lineRule="auto"/>
        <w:jc w:val="center"/>
        <w:rPr>
          <w:rFonts w:ascii="Franklin Gothic Heavy" w:hAnsi="Franklin Gothic Heavy"/>
          <w:sz w:val="32"/>
          <w:szCs w:val="32"/>
        </w:rPr>
      </w:pPr>
      <w:proofErr w:type="gramStart"/>
      <w:r w:rsidRPr="00CE08D4">
        <w:rPr>
          <w:rFonts w:ascii="Franklin Gothic Heavy" w:hAnsi="Franklin Gothic Heavy"/>
          <w:sz w:val="32"/>
          <w:szCs w:val="32"/>
        </w:rPr>
        <w:t>IN EDUCATION (NCE).</w:t>
      </w:r>
      <w:proofErr w:type="gramEnd"/>
    </w:p>
    <w:p w:rsidR="00766493" w:rsidRPr="00CE08D4" w:rsidRDefault="00766493" w:rsidP="00766493">
      <w:pPr>
        <w:tabs>
          <w:tab w:val="left" w:pos="720"/>
          <w:tab w:val="left" w:pos="1440"/>
          <w:tab w:val="left" w:pos="2160"/>
          <w:tab w:val="left" w:pos="2880"/>
          <w:tab w:val="left" w:pos="3600"/>
          <w:tab w:val="left" w:pos="4320"/>
          <w:tab w:val="left" w:pos="5254"/>
        </w:tabs>
        <w:spacing w:after="0" w:line="480" w:lineRule="auto"/>
        <w:ind w:left="1440"/>
        <w:rPr>
          <w:rFonts w:ascii="Rockwell" w:hAnsi="Rockwell"/>
          <w:sz w:val="28"/>
          <w:szCs w:val="28"/>
        </w:rPr>
      </w:pPr>
    </w:p>
    <w:p w:rsidR="00766493" w:rsidRPr="00533BED" w:rsidRDefault="000D360A" w:rsidP="00766493">
      <w:pPr>
        <w:tabs>
          <w:tab w:val="left" w:pos="720"/>
          <w:tab w:val="left" w:pos="1440"/>
          <w:tab w:val="left" w:pos="2160"/>
          <w:tab w:val="left" w:pos="2880"/>
          <w:tab w:val="left" w:pos="3600"/>
          <w:tab w:val="left" w:pos="4320"/>
          <w:tab w:val="left" w:pos="5254"/>
        </w:tabs>
        <w:spacing w:after="0" w:line="480" w:lineRule="auto"/>
        <w:rPr>
          <w:rFonts w:ascii="Rockwell" w:hAnsi="Rockwell"/>
          <w:b/>
          <w:sz w:val="40"/>
          <w:szCs w:val="32"/>
        </w:rPr>
      </w:pPr>
      <w:r>
        <w:rPr>
          <w:rFonts w:ascii="Rockwell" w:hAnsi="Rockwell"/>
          <w:b/>
          <w:sz w:val="32"/>
          <w:szCs w:val="32"/>
        </w:rPr>
        <w:tab/>
      </w:r>
      <w:r>
        <w:rPr>
          <w:rFonts w:ascii="Rockwell" w:hAnsi="Rockwell"/>
          <w:b/>
          <w:sz w:val="32"/>
          <w:szCs w:val="32"/>
        </w:rPr>
        <w:tab/>
      </w:r>
      <w:r>
        <w:rPr>
          <w:rFonts w:ascii="Rockwell" w:hAnsi="Rockwell"/>
          <w:b/>
          <w:sz w:val="32"/>
          <w:szCs w:val="32"/>
        </w:rPr>
        <w:tab/>
      </w:r>
      <w:r>
        <w:rPr>
          <w:rFonts w:ascii="Rockwell" w:hAnsi="Rockwell"/>
          <w:b/>
          <w:sz w:val="32"/>
          <w:szCs w:val="32"/>
        </w:rPr>
        <w:tab/>
        <w:t xml:space="preserve">   </w:t>
      </w:r>
      <w:r w:rsidR="000871BB">
        <w:rPr>
          <w:rFonts w:ascii="Rockwell" w:hAnsi="Rockwell"/>
          <w:b/>
          <w:sz w:val="32"/>
          <w:szCs w:val="32"/>
        </w:rPr>
        <w:tab/>
      </w:r>
      <w:r w:rsidR="000871BB">
        <w:rPr>
          <w:rFonts w:ascii="Rockwell" w:hAnsi="Rockwell"/>
          <w:b/>
          <w:sz w:val="32"/>
          <w:szCs w:val="32"/>
        </w:rPr>
        <w:tab/>
      </w:r>
      <w:r w:rsidR="000871BB">
        <w:rPr>
          <w:rFonts w:ascii="Rockwell" w:hAnsi="Rockwell"/>
          <w:b/>
          <w:sz w:val="32"/>
          <w:szCs w:val="32"/>
        </w:rPr>
        <w:tab/>
      </w:r>
      <w:r w:rsidR="000871BB">
        <w:rPr>
          <w:rFonts w:ascii="Rockwell" w:hAnsi="Rockwell"/>
          <w:b/>
          <w:sz w:val="32"/>
          <w:szCs w:val="32"/>
        </w:rPr>
        <w:tab/>
      </w:r>
      <w:r>
        <w:rPr>
          <w:rFonts w:ascii="Rockwell" w:hAnsi="Rockwell"/>
          <w:b/>
          <w:sz w:val="32"/>
          <w:szCs w:val="32"/>
        </w:rPr>
        <w:t xml:space="preserve"> </w:t>
      </w:r>
      <w:r w:rsidRPr="00533BED">
        <w:rPr>
          <w:rFonts w:ascii="Rockwell" w:hAnsi="Rockwell"/>
          <w:b/>
          <w:sz w:val="40"/>
          <w:szCs w:val="32"/>
        </w:rPr>
        <w:t>JULY, 2024</w:t>
      </w:r>
    </w:p>
    <w:p w:rsidR="000D360A" w:rsidRDefault="000D360A" w:rsidP="00766493">
      <w:pPr>
        <w:tabs>
          <w:tab w:val="left" w:pos="720"/>
          <w:tab w:val="left" w:pos="1440"/>
          <w:tab w:val="left" w:pos="2160"/>
          <w:tab w:val="left" w:pos="2880"/>
          <w:tab w:val="left" w:pos="3600"/>
          <w:tab w:val="left" w:pos="4320"/>
          <w:tab w:val="left" w:pos="5254"/>
        </w:tabs>
        <w:spacing w:after="0" w:line="480" w:lineRule="auto"/>
        <w:rPr>
          <w:rFonts w:ascii="Rockwell" w:hAnsi="Rockwell"/>
          <w:b/>
          <w:sz w:val="32"/>
          <w:szCs w:val="32"/>
        </w:rPr>
      </w:pPr>
    </w:p>
    <w:p w:rsidR="00766493" w:rsidRPr="00664AA5" w:rsidRDefault="00766493" w:rsidP="00766493">
      <w:pPr>
        <w:tabs>
          <w:tab w:val="left" w:pos="720"/>
          <w:tab w:val="left" w:pos="1440"/>
          <w:tab w:val="left" w:pos="2160"/>
          <w:tab w:val="left" w:pos="2880"/>
          <w:tab w:val="left" w:pos="3600"/>
          <w:tab w:val="left" w:pos="4320"/>
          <w:tab w:val="left" w:pos="5254"/>
        </w:tabs>
        <w:spacing w:after="0" w:line="480" w:lineRule="auto"/>
        <w:jc w:val="center"/>
        <w:rPr>
          <w:rFonts w:ascii="Eras Bold ITC" w:hAnsi="Eras Bold ITC"/>
          <w:b/>
          <w:sz w:val="28"/>
          <w:szCs w:val="28"/>
        </w:rPr>
      </w:pPr>
      <w:r w:rsidRPr="00664AA5">
        <w:rPr>
          <w:rFonts w:ascii="Eras Bold ITC" w:hAnsi="Eras Bold ITC"/>
          <w:b/>
          <w:sz w:val="28"/>
          <w:szCs w:val="28"/>
        </w:rPr>
        <w:lastRenderedPageBreak/>
        <w:t>CERTIFICATION</w:t>
      </w:r>
    </w:p>
    <w:p w:rsidR="00766493" w:rsidRPr="00F36DC3" w:rsidRDefault="00766493" w:rsidP="00766493">
      <w:pPr>
        <w:tabs>
          <w:tab w:val="left" w:pos="720"/>
          <w:tab w:val="left" w:pos="1440"/>
          <w:tab w:val="left" w:pos="2160"/>
          <w:tab w:val="left" w:pos="2880"/>
          <w:tab w:val="left" w:pos="3600"/>
          <w:tab w:val="left" w:pos="4320"/>
          <w:tab w:val="left" w:pos="5254"/>
        </w:tabs>
        <w:spacing w:after="0" w:line="480" w:lineRule="auto"/>
        <w:jc w:val="both"/>
        <w:rPr>
          <w:rFonts w:ascii="Rockwell" w:hAnsi="Rockwell"/>
          <w:bCs/>
          <w:sz w:val="28"/>
          <w:szCs w:val="28"/>
        </w:rPr>
      </w:pPr>
      <w:r w:rsidRPr="00F36DC3">
        <w:rPr>
          <w:rFonts w:ascii="Rockwell" w:hAnsi="Rockwell"/>
          <w:bCs/>
          <w:sz w:val="28"/>
          <w:szCs w:val="28"/>
        </w:rPr>
        <w:tab/>
        <w:t xml:space="preserve">This project has been read and approved as meeting the requirement of Department of </w:t>
      </w:r>
      <w:r>
        <w:rPr>
          <w:rFonts w:ascii="Rockwell" w:hAnsi="Rockwell"/>
          <w:bCs/>
          <w:sz w:val="28"/>
          <w:szCs w:val="28"/>
        </w:rPr>
        <w:t>Islamic Studies</w:t>
      </w:r>
      <w:r w:rsidRPr="00F36DC3">
        <w:rPr>
          <w:rFonts w:ascii="Rockwell" w:hAnsi="Rockwell"/>
          <w:bCs/>
          <w:sz w:val="28"/>
          <w:szCs w:val="28"/>
        </w:rPr>
        <w:t xml:space="preserve">, Kwara State College of Education, Ilorin, in partial fulfillment for the award of Nigeria Certificate of Education (N.C.E). </w:t>
      </w:r>
    </w:p>
    <w:p w:rsidR="00766493" w:rsidRPr="00F36DC3" w:rsidRDefault="00766493" w:rsidP="00766493">
      <w:pPr>
        <w:tabs>
          <w:tab w:val="left" w:pos="720"/>
          <w:tab w:val="left" w:pos="1440"/>
          <w:tab w:val="left" w:pos="2160"/>
          <w:tab w:val="left" w:pos="2880"/>
          <w:tab w:val="left" w:pos="3600"/>
          <w:tab w:val="left" w:pos="4320"/>
          <w:tab w:val="left" w:pos="5254"/>
        </w:tabs>
        <w:spacing w:after="0" w:line="480" w:lineRule="auto"/>
        <w:rPr>
          <w:rFonts w:ascii="Rockwell" w:hAnsi="Rockwell"/>
          <w:bCs/>
          <w:sz w:val="28"/>
          <w:szCs w:val="28"/>
        </w:rPr>
      </w:pPr>
    </w:p>
    <w:p w:rsidR="00766493" w:rsidRPr="0075162B" w:rsidRDefault="00FD4BCA" w:rsidP="00766493">
      <w:pPr>
        <w:tabs>
          <w:tab w:val="left" w:pos="720"/>
          <w:tab w:val="left" w:pos="1440"/>
          <w:tab w:val="left" w:pos="2160"/>
          <w:tab w:val="left" w:pos="2880"/>
          <w:tab w:val="left" w:pos="3600"/>
          <w:tab w:val="left" w:pos="4320"/>
          <w:tab w:val="left" w:pos="5254"/>
        </w:tabs>
        <w:spacing w:after="0" w:line="240" w:lineRule="auto"/>
        <w:rPr>
          <w:rFonts w:ascii="Rockwell" w:hAnsi="Rockwell"/>
          <w:bCs/>
          <w:sz w:val="28"/>
          <w:szCs w:val="28"/>
        </w:rPr>
      </w:pPr>
      <w:r w:rsidRPr="001E76AD">
        <w:rPr>
          <w:rFonts w:ascii="Rockwell" w:hAnsi="Rockwell"/>
          <w:b/>
          <w:sz w:val="26"/>
          <w:szCs w:val="26"/>
          <w:u w:val="single"/>
        </w:rPr>
        <w:t xml:space="preserve">Jimoh, </w:t>
      </w:r>
      <w:proofErr w:type="spellStart"/>
      <w:r w:rsidRPr="001E76AD">
        <w:rPr>
          <w:rFonts w:ascii="Rockwell" w:hAnsi="Rockwell"/>
          <w:b/>
          <w:sz w:val="26"/>
          <w:szCs w:val="26"/>
          <w:u w:val="single"/>
        </w:rPr>
        <w:t>Atolagbe</w:t>
      </w:r>
      <w:proofErr w:type="spellEnd"/>
      <w:r w:rsidRPr="001E76AD">
        <w:rPr>
          <w:rFonts w:ascii="Rockwell" w:hAnsi="Rockwell"/>
          <w:b/>
          <w:sz w:val="26"/>
          <w:szCs w:val="26"/>
          <w:u w:val="single"/>
        </w:rPr>
        <w:t xml:space="preserve"> </w:t>
      </w:r>
      <w:proofErr w:type="spellStart"/>
      <w:r w:rsidRPr="001E76AD">
        <w:rPr>
          <w:rFonts w:ascii="Rockwell" w:hAnsi="Rockwell"/>
          <w:b/>
          <w:sz w:val="26"/>
          <w:szCs w:val="26"/>
          <w:u w:val="single"/>
        </w:rPr>
        <w:t>Issa</w:t>
      </w:r>
      <w:proofErr w:type="spellEnd"/>
      <w:r w:rsidR="00766493">
        <w:rPr>
          <w:rFonts w:ascii="Rockwell" w:hAnsi="Rockwell"/>
          <w:bCs/>
          <w:sz w:val="28"/>
          <w:szCs w:val="28"/>
        </w:rPr>
        <w:tab/>
      </w:r>
      <w:r w:rsidR="00766493">
        <w:rPr>
          <w:rFonts w:ascii="Rockwell" w:hAnsi="Rockwell"/>
          <w:bCs/>
          <w:sz w:val="28"/>
          <w:szCs w:val="28"/>
        </w:rPr>
        <w:tab/>
      </w:r>
      <w:r w:rsidR="00766493" w:rsidRPr="0075162B">
        <w:rPr>
          <w:rFonts w:ascii="Rockwell" w:hAnsi="Rockwell"/>
          <w:bCs/>
          <w:sz w:val="28"/>
          <w:szCs w:val="28"/>
        </w:rPr>
        <w:t>____________</w:t>
      </w:r>
      <w:r w:rsidR="00766493">
        <w:rPr>
          <w:rFonts w:ascii="Rockwell" w:hAnsi="Rockwell"/>
          <w:bCs/>
          <w:sz w:val="28"/>
          <w:szCs w:val="28"/>
        </w:rPr>
        <w:tab/>
      </w:r>
      <w:r w:rsidR="00766493">
        <w:rPr>
          <w:rFonts w:ascii="Rockwell" w:hAnsi="Rockwell"/>
          <w:bCs/>
          <w:sz w:val="28"/>
          <w:szCs w:val="28"/>
        </w:rPr>
        <w:tab/>
      </w:r>
      <w:r w:rsidR="00766493" w:rsidRPr="0075162B">
        <w:rPr>
          <w:rFonts w:ascii="Rockwell" w:hAnsi="Rockwell"/>
          <w:bCs/>
          <w:sz w:val="28"/>
          <w:szCs w:val="28"/>
        </w:rPr>
        <w:t xml:space="preserve">___________ </w:t>
      </w:r>
    </w:p>
    <w:p w:rsidR="00766493" w:rsidRPr="0075162B" w:rsidRDefault="00766493" w:rsidP="00766493">
      <w:pPr>
        <w:tabs>
          <w:tab w:val="left" w:pos="720"/>
          <w:tab w:val="left" w:pos="1440"/>
          <w:tab w:val="left" w:pos="2160"/>
          <w:tab w:val="left" w:pos="2880"/>
          <w:tab w:val="left" w:pos="3600"/>
          <w:tab w:val="left" w:pos="4320"/>
          <w:tab w:val="left" w:pos="5254"/>
        </w:tabs>
        <w:spacing w:after="0" w:line="240" w:lineRule="auto"/>
        <w:rPr>
          <w:rFonts w:ascii="Rockwell" w:hAnsi="Rockwell"/>
          <w:b/>
          <w:i/>
          <w:iCs/>
          <w:sz w:val="24"/>
          <w:szCs w:val="24"/>
        </w:rPr>
      </w:pPr>
      <w:r w:rsidRPr="0075162B">
        <w:rPr>
          <w:rFonts w:ascii="Rockwell" w:hAnsi="Rockwell"/>
          <w:b/>
          <w:i/>
          <w:iCs/>
          <w:sz w:val="24"/>
          <w:szCs w:val="24"/>
        </w:rPr>
        <w:t>Project Supervisor</w:t>
      </w:r>
      <w:r w:rsidRPr="0075162B">
        <w:rPr>
          <w:rFonts w:ascii="Rockwell" w:hAnsi="Rockwell"/>
          <w:b/>
          <w:i/>
          <w:iCs/>
          <w:sz w:val="24"/>
          <w:szCs w:val="24"/>
        </w:rPr>
        <w:tab/>
        <w:t xml:space="preserve">      </w:t>
      </w:r>
      <w:r>
        <w:rPr>
          <w:rFonts w:ascii="Rockwell" w:hAnsi="Rockwell"/>
          <w:b/>
          <w:i/>
          <w:iCs/>
          <w:sz w:val="24"/>
          <w:szCs w:val="24"/>
        </w:rPr>
        <w:tab/>
      </w:r>
      <w:r>
        <w:rPr>
          <w:rFonts w:ascii="Rockwell" w:hAnsi="Rockwell"/>
          <w:b/>
          <w:i/>
          <w:iCs/>
          <w:sz w:val="24"/>
          <w:szCs w:val="24"/>
        </w:rPr>
        <w:tab/>
        <w:t>Signature</w:t>
      </w:r>
      <w:r>
        <w:rPr>
          <w:rFonts w:ascii="Rockwell" w:hAnsi="Rockwell"/>
          <w:b/>
          <w:i/>
          <w:iCs/>
          <w:sz w:val="24"/>
          <w:szCs w:val="24"/>
        </w:rPr>
        <w:tab/>
      </w:r>
      <w:r>
        <w:rPr>
          <w:rFonts w:ascii="Rockwell" w:hAnsi="Rockwell"/>
          <w:b/>
          <w:i/>
          <w:iCs/>
          <w:sz w:val="24"/>
          <w:szCs w:val="24"/>
        </w:rPr>
        <w:tab/>
      </w:r>
      <w:r>
        <w:rPr>
          <w:rFonts w:ascii="Rockwell" w:hAnsi="Rockwell"/>
          <w:b/>
          <w:i/>
          <w:iCs/>
          <w:sz w:val="24"/>
          <w:szCs w:val="24"/>
        </w:rPr>
        <w:tab/>
        <w:t xml:space="preserve">        </w:t>
      </w:r>
      <w:r w:rsidRPr="0075162B">
        <w:rPr>
          <w:rFonts w:ascii="Rockwell" w:hAnsi="Rockwell"/>
          <w:b/>
          <w:i/>
          <w:iCs/>
          <w:sz w:val="24"/>
          <w:szCs w:val="24"/>
        </w:rPr>
        <w:t xml:space="preserve">Date </w:t>
      </w:r>
    </w:p>
    <w:p w:rsidR="00766493" w:rsidRDefault="00766493" w:rsidP="00766493">
      <w:pPr>
        <w:tabs>
          <w:tab w:val="left" w:pos="720"/>
          <w:tab w:val="left" w:pos="1440"/>
          <w:tab w:val="left" w:pos="2160"/>
          <w:tab w:val="left" w:pos="2880"/>
          <w:tab w:val="left" w:pos="3600"/>
          <w:tab w:val="left" w:pos="4320"/>
          <w:tab w:val="left" w:pos="5254"/>
        </w:tabs>
        <w:spacing w:after="0" w:line="480" w:lineRule="auto"/>
        <w:rPr>
          <w:rFonts w:ascii="Rockwell" w:hAnsi="Rockwell"/>
          <w:b/>
          <w:sz w:val="32"/>
          <w:szCs w:val="32"/>
        </w:rPr>
      </w:pPr>
    </w:p>
    <w:p w:rsidR="00766493" w:rsidRDefault="00766493" w:rsidP="00766493">
      <w:pPr>
        <w:tabs>
          <w:tab w:val="left" w:pos="720"/>
          <w:tab w:val="left" w:pos="1440"/>
          <w:tab w:val="left" w:pos="2160"/>
          <w:tab w:val="left" w:pos="2880"/>
          <w:tab w:val="left" w:pos="3600"/>
          <w:tab w:val="left" w:pos="4320"/>
          <w:tab w:val="left" w:pos="5254"/>
        </w:tabs>
        <w:spacing w:after="0" w:line="240" w:lineRule="auto"/>
        <w:rPr>
          <w:rFonts w:ascii="Rockwell" w:hAnsi="Rockwell"/>
          <w:bCs/>
          <w:sz w:val="30"/>
          <w:szCs w:val="30"/>
        </w:rPr>
      </w:pPr>
      <w:r>
        <w:rPr>
          <w:rFonts w:ascii="Rockwell" w:hAnsi="Rockwell"/>
          <w:bCs/>
          <w:sz w:val="28"/>
          <w:szCs w:val="28"/>
          <w:u w:val="single"/>
        </w:rPr>
        <w:t>_________________</w:t>
      </w:r>
      <w:r>
        <w:rPr>
          <w:rFonts w:ascii="Rockwell" w:hAnsi="Rockwell"/>
          <w:bCs/>
          <w:sz w:val="28"/>
          <w:szCs w:val="28"/>
        </w:rPr>
        <w:tab/>
      </w:r>
      <w:r>
        <w:rPr>
          <w:rFonts w:ascii="Rockwell" w:hAnsi="Rockwell"/>
          <w:bCs/>
          <w:sz w:val="28"/>
          <w:szCs w:val="28"/>
        </w:rPr>
        <w:tab/>
        <w:t>____________</w:t>
      </w:r>
      <w:r>
        <w:rPr>
          <w:rFonts w:ascii="Rockwell" w:hAnsi="Rockwell"/>
          <w:bCs/>
          <w:sz w:val="28"/>
          <w:szCs w:val="28"/>
        </w:rPr>
        <w:tab/>
      </w:r>
      <w:r>
        <w:rPr>
          <w:rFonts w:ascii="Rockwell" w:hAnsi="Rockwell"/>
          <w:bCs/>
          <w:sz w:val="28"/>
          <w:szCs w:val="28"/>
        </w:rPr>
        <w:tab/>
        <w:t>___________</w:t>
      </w:r>
    </w:p>
    <w:p w:rsidR="00766493" w:rsidRDefault="00766493" w:rsidP="00766493">
      <w:pPr>
        <w:tabs>
          <w:tab w:val="left" w:pos="720"/>
          <w:tab w:val="left" w:pos="1440"/>
          <w:tab w:val="left" w:pos="2160"/>
          <w:tab w:val="left" w:pos="2880"/>
          <w:tab w:val="left" w:pos="3600"/>
          <w:tab w:val="left" w:pos="4320"/>
          <w:tab w:val="left" w:pos="5254"/>
        </w:tabs>
        <w:spacing w:after="0" w:line="240" w:lineRule="auto"/>
        <w:rPr>
          <w:rFonts w:ascii="Rockwell" w:hAnsi="Rockwell"/>
          <w:b/>
          <w:i/>
          <w:iCs/>
          <w:sz w:val="26"/>
          <w:szCs w:val="26"/>
        </w:rPr>
      </w:pPr>
      <w:r>
        <w:rPr>
          <w:rFonts w:ascii="Rockwell" w:hAnsi="Rockwell"/>
          <w:b/>
          <w:i/>
          <w:iCs/>
          <w:sz w:val="26"/>
          <w:szCs w:val="26"/>
        </w:rPr>
        <w:t>Head of Department</w:t>
      </w:r>
      <w:r w:rsidRPr="00822002">
        <w:rPr>
          <w:rFonts w:ascii="Rockwell" w:hAnsi="Rockwell"/>
          <w:b/>
          <w:i/>
          <w:iCs/>
          <w:sz w:val="26"/>
          <w:szCs w:val="26"/>
        </w:rPr>
        <w:tab/>
      </w:r>
      <w:r>
        <w:rPr>
          <w:rFonts w:ascii="Rockwell" w:hAnsi="Rockwell"/>
          <w:b/>
          <w:i/>
          <w:iCs/>
          <w:sz w:val="26"/>
          <w:szCs w:val="26"/>
        </w:rPr>
        <w:t xml:space="preserve">      </w:t>
      </w:r>
      <w:r>
        <w:rPr>
          <w:rFonts w:ascii="Rockwell" w:hAnsi="Rockwell"/>
          <w:b/>
          <w:i/>
          <w:iCs/>
          <w:sz w:val="26"/>
          <w:szCs w:val="26"/>
        </w:rPr>
        <w:tab/>
        <w:t>Signature</w:t>
      </w:r>
      <w:r>
        <w:rPr>
          <w:rFonts w:ascii="Rockwell" w:hAnsi="Rockwell"/>
          <w:b/>
          <w:i/>
          <w:iCs/>
          <w:sz w:val="26"/>
          <w:szCs w:val="26"/>
        </w:rPr>
        <w:tab/>
      </w:r>
      <w:r>
        <w:rPr>
          <w:rFonts w:ascii="Rockwell" w:hAnsi="Rockwell"/>
          <w:b/>
          <w:i/>
          <w:iCs/>
          <w:sz w:val="26"/>
          <w:szCs w:val="26"/>
        </w:rPr>
        <w:tab/>
      </w:r>
      <w:r>
        <w:rPr>
          <w:rFonts w:ascii="Rockwell" w:hAnsi="Rockwell"/>
          <w:b/>
          <w:i/>
          <w:iCs/>
          <w:sz w:val="26"/>
          <w:szCs w:val="26"/>
        </w:rPr>
        <w:tab/>
        <w:t xml:space="preserve">      </w:t>
      </w:r>
      <w:r w:rsidRPr="00822002">
        <w:rPr>
          <w:rFonts w:ascii="Rockwell" w:hAnsi="Rockwell"/>
          <w:b/>
          <w:i/>
          <w:iCs/>
          <w:sz w:val="26"/>
          <w:szCs w:val="26"/>
        </w:rPr>
        <w:t xml:space="preserve">Date </w:t>
      </w:r>
    </w:p>
    <w:p w:rsidR="00766493" w:rsidRPr="00E7629A" w:rsidRDefault="00766493" w:rsidP="00766493">
      <w:pPr>
        <w:tabs>
          <w:tab w:val="left" w:pos="720"/>
          <w:tab w:val="left" w:pos="1440"/>
          <w:tab w:val="left" w:pos="2160"/>
          <w:tab w:val="left" w:pos="2880"/>
          <w:tab w:val="left" w:pos="3600"/>
          <w:tab w:val="left" w:pos="4320"/>
          <w:tab w:val="left" w:pos="5254"/>
        </w:tabs>
        <w:spacing w:after="0" w:line="480" w:lineRule="auto"/>
        <w:rPr>
          <w:rFonts w:ascii="Rockwell" w:hAnsi="Rockwell"/>
          <w:b/>
          <w:sz w:val="26"/>
          <w:szCs w:val="26"/>
        </w:rPr>
      </w:pPr>
    </w:p>
    <w:p w:rsidR="00766493" w:rsidRPr="00E7629A" w:rsidRDefault="00766493" w:rsidP="00766493">
      <w:pPr>
        <w:tabs>
          <w:tab w:val="left" w:pos="720"/>
          <w:tab w:val="left" w:pos="1440"/>
          <w:tab w:val="left" w:pos="2160"/>
          <w:tab w:val="left" w:pos="2880"/>
          <w:tab w:val="left" w:pos="3600"/>
          <w:tab w:val="left" w:pos="4320"/>
          <w:tab w:val="left" w:pos="5254"/>
        </w:tabs>
        <w:spacing w:after="0" w:line="480" w:lineRule="auto"/>
        <w:rPr>
          <w:rFonts w:ascii="Rockwell" w:hAnsi="Rockwell"/>
          <w:b/>
          <w:sz w:val="26"/>
          <w:szCs w:val="26"/>
        </w:rPr>
      </w:pPr>
    </w:p>
    <w:p w:rsidR="00766493" w:rsidRDefault="00FD4BCA" w:rsidP="00766493">
      <w:pPr>
        <w:tabs>
          <w:tab w:val="left" w:pos="720"/>
          <w:tab w:val="left" w:pos="1440"/>
          <w:tab w:val="left" w:pos="2160"/>
          <w:tab w:val="left" w:pos="2880"/>
          <w:tab w:val="left" w:pos="3600"/>
          <w:tab w:val="left" w:pos="4320"/>
          <w:tab w:val="left" w:pos="5254"/>
        </w:tabs>
        <w:spacing w:after="0" w:line="240" w:lineRule="auto"/>
        <w:rPr>
          <w:rFonts w:ascii="Rockwell" w:hAnsi="Rockwell"/>
          <w:bCs/>
          <w:sz w:val="30"/>
          <w:szCs w:val="30"/>
        </w:rPr>
      </w:pPr>
      <w:r w:rsidRPr="001E76AD">
        <w:rPr>
          <w:rFonts w:ascii="Rockwell" w:hAnsi="Rockwell"/>
          <w:b/>
          <w:sz w:val="26"/>
          <w:szCs w:val="26"/>
          <w:u w:val="single"/>
        </w:rPr>
        <w:t xml:space="preserve">Jimoh, </w:t>
      </w:r>
      <w:proofErr w:type="spellStart"/>
      <w:r w:rsidRPr="001E76AD">
        <w:rPr>
          <w:rFonts w:ascii="Rockwell" w:hAnsi="Rockwell"/>
          <w:b/>
          <w:sz w:val="26"/>
          <w:szCs w:val="26"/>
          <w:u w:val="single"/>
        </w:rPr>
        <w:t>Atolagbe</w:t>
      </w:r>
      <w:proofErr w:type="spellEnd"/>
      <w:r w:rsidRPr="001E76AD">
        <w:rPr>
          <w:rFonts w:ascii="Rockwell" w:hAnsi="Rockwell"/>
          <w:b/>
          <w:sz w:val="26"/>
          <w:szCs w:val="26"/>
          <w:u w:val="single"/>
        </w:rPr>
        <w:t xml:space="preserve"> </w:t>
      </w:r>
      <w:proofErr w:type="spellStart"/>
      <w:r w:rsidRPr="001E76AD">
        <w:rPr>
          <w:rFonts w:ascii="Rockwell" w:hAnsi="Rockwell"/>
          <w:b/>
          <w:sz w:val="26"/>
          <w:szCs w:val="26"/>
          <w:u w:val="single"/>
        </w:rPr>
        <w:t>Issa</w:t>
      </w:r>
      <w:proofErr w:type="spellEnd"/>
      <w:r w:rsidR="00766493">
        <w:rPr>
          <w:rFonts w:ascii="Rockwell" w:hAnsi="Rockwell"/>
          <w:bCs/>
          <w:sz w:val="28"/>
          <w:szCs w:val="28"/>
        </w:rPr>
        <w:tab/>
      </w:r>
      <w:r w:rsidR="00766493">
        <w:rPr>
          <w:rFonts w:ascii="Rockwell" w:hAnsi="Rockwell"/>
          <w:bCs/>
          <w:sz w:val="28"/>
          <w:szCs w:val="28"/>
        </w:rPr>
        <w:tab/>
        <w:t>___________</w:t>
      </w:r>
      <w:r w:rsidR="00766493">
        <w:rPr>
          <w:rFonts w:ascii="Rockwell" w:hAnsi="Rockwell"/>
          <w:bCs/>
          <w:sz w:val="28"/>
          <w:szCs w:val="28"/>
        </w:rPr>
        <w:tab/>
      </w:r>
      <w:r w:rsidR="00766493">
        <w:rPr>
          <w:rFonts w:ascii="Rockwell" w:hAnsi="Rockwell"/>
          <w:bCs/>
          <w:sz w:val="28"/>
          <w:szCs w:val="28"/>
        </w:rPr>
        <w:tab/>
      </w:r>
      <w:r w:rsidR="00766493">
        <w:rPr>
          <w:rFonts w:ascii="Rockwell" w:hAnsi="Rockwell"/>
          <w:bCs/>
          <w:sz w:val="28"/>
          <w:szCs w:val="28"/>
        </w:rPr>
        <w:tab/>
        <w:t>__________</w:t>
      </w:r>
      <w:r w:rsidR="00766493">
        <w:rPr>
          <w:rFonts w:ascii="Rockwell" w:hAnsi="Rockwell"/>
          <w:bCs/>
          <w:sz w:val="30"/>
          <w:szCs w:val="30"/>
        </w:rPr>
        <w:tab/>
        <w:t xml:space="preserve">    </w:t>
      </w:r>
      <w:r w:rsidR="00766493">
        <w:rPr>
          <w:rFonts w:ascii="Rockwell" w:hAnsi="Rockwell"/>
          <w:bCs/>
          <w:sz w:val="30"/>
          <w:szCs w:val="30"/>
        </w:rPr>
        <w:tab/>
      </w:r>
    </w:p>
    <w:p w:rsidR="00766493" w:rsidRDefault="00766493" w:rsidP="00766493">
      <w:pPr>
        <w:tabs>
          <w:tab w:val="left" w:pos="720"/>
          <w:tab w:val="left" w:pos="1440"/>
          <w:tab w:val="left" w:pos="2160"/>
          <w:tab w:val="left" w:pos="2880"/>
          <w:tab w:val="left" w:pos="3600"/>
          <w:tab w:val="left" w:pos="4320"/>
          <w:tab w:val="left" w:pos="5254"/>
        </w:tabs>
        <w:spacing w:after="0" w:line="240" w:lineRule="auto"/>
        <w:rPr>
          <w:rFonts w:ascii="Rockwell" w:hAnsi="Rockwell"/>
          <w:b/>
          <w:i/>
          <w:iCs/>
          <w:sz w:val="26"/>
          <w:szCs w:val="26"/>
        </w:rPr>
      </w:pPr>
      <w:r w:rsidRPr="00822002">
        <w:rPr>
          <w:rFonts w:ascii="Rockwell" w:hAnsi="Rockwell"/>
          <w:b/>
          <w:i/>
          <w:iCs/>
          <w:sz w:val="26"/>
          <w:szCs w:val="26"/>
        </w:rPr>
        <w:t xml:space="preserve">Project </w:t>
      </w:r>
      <w:r>
        <w:rPr>
          <w:rFonts w:ascii="Rockwell" w:hAnsi="Rockwell"/>
          <w:b/>
          <w:i/>
          <w:iCs/>
          <w:sz w:val="26"/>
          <w:szCs w:val="26"/>
        </w:rPr>
        <w:t>Coordinator</w:t>
      </w:r>
      <w:r w:rsidRPr="00822002">
        <w:rPr>
          <w:rFonts w:ascii="Rockwell" w:hAnsi="Rockwell"/>
          <w:b/>
          <w:i/>
          <w:iCs/>
          <w:sz w:val="26"/>
          <w:szCs w:val="26"/>
        </w:rPr>
        <w:tab/>
      </w:r>
      <w:r>
        <w:rPr>
          <w:rFonts w:ascii="Rockwell" w:hAnsi="Rockwell"/>
          <w:b/>
          <w:i/>
          <w:iCs/>
          <w:sz w:val="26"/>
          <w:szCs w:val="26"/>
        </w:rPr>
        <w:t xml:space="preserve">           Signature</w:t>
      </w:r>
      <w:r>
        <w:rPr>
          <w:rFonts w:ascii="Rockwell" w:hAnsi="Rockwell"/>
          <w:b/>
          <w:i/>
          <w:iCs/>
          <w:sz w:val="26"/>
          <w:szCs w:val="26"/>
        </w:rPr>
        <w:tab/>
      </w:r>
      <w:r>
        <w:rPr>
          <w:rFonts w:ascii="Rockwell" w:hAnsi="Rockwell"/>
          <w:b/>
          <w:i/>
          <w:iCs/>
          <w:sz w:val="26"/>
          <w:szCs w:val="26"/>
        </w:rPr>
        <w:tab/>
      </w:r>
      <w:r>
        <w:rPr>
          <w:rFonts w:ascii="Rockwell" w:hAnsi="Rockwell"/>
          <w:b/>
          <w:i/>
          <w:iCs/>
          <w:sz w:val="26"/>
          <w:szCs w:val="26"/>
        </w:rPr>
        <w:tab/>
        <w:t xml:space="preserve">       </w:t>
      </w:r>
      <w:r w:rsidRPr="00822002">
        <w:rPr>
          <w:rFonts w:ascii="Rockwell" w:hAnsi="Rockwell"/>
          <w:b/>
          <w:i/>
          <w:iCs/>
          <w:sz w:val="26"/>
          <w:szCs w:val="26"/>
        </w:rPr>
        <w:t xml:space="preserve">Date </w:t>
      </w:r>
    </w:p>
    <w:p w:rsidR="00766493" w:rsidRDefault="00766493" w:rsidP="00766493">
      <w:pPr>
        <w:spacing w:after="0" w:line="480" w:lineRule="auto"/>
        <w:rPr>
          <w:rFonts w:ascii="Times New Roman" w:hAnsi="Times New Roman"/>
          <w:b/>
          <w:sz w:val="32"/>
          <w:szCs w:val="32"/>
        </w:rPr>
      </w:pPr>
    </w:p>
    <w:p w:rsidR="00766493" w:rsidRDefault="00766493" w:rsidP="00766493">
      <w:pPr>
        <w:spacing w:after="0" w:line="480" w:lineRule="auto"/>
        <w:jc w:val="center"/>
        <w:rPr>
          <w:rFonts w:ascii="Times New Roman" w:hAnsi="Times New Roman"/>
          <w:b/>
          <w:sz w:val="32"/>
          <w:szCs w:val="32"/>
        </w:rPr>
      </w:pPr>
    </w:p>
    <w:p w:rsidR="00766493" w:rsidRDefault="00766493" w:rsidP="00766493">
      <w:pPr>
        <w:spacing w:after="0" w:line="480" w:lineRule="auto"/>
        <w:rPr>
          <w:rFonts w:ascii="Times New Roman" w:hAnsi="Times New Roman"/>
          <w:b/>
          <w:sz w:val="32"/>
          <w:szCs w:val="32"/>
        </w:rPr>
      </w:pPr>
    </w:p>
    <w:p w:rsidR="00FA14FE" w:rsidRDefault="00FA14FE" w:rsidP="00766493">
      <w:pPr>
        <w:spacing w:after="0" w:line="480" w:lineRule="auto"/>
        <w:jc w:val="center"/>
        <w:rPr>
          <w:rFonts w:ascii="Rockwell" w:hAnsi="Rockwell"/>
          <w:b/>
          <w:sz w:val="28"/>
          <w:szCs w:val="28"/>
        </w:rPr>
      </w:pPr>
    </w:p>
    <w:p w:rsidR="002B2995" w:rsidRDefault="002B2995" w:rsidP="00766493">
      <w:pPr>
        <w:spacing w:after="0" w:line="480" w:lineRule="auto"/>
        <w:jc w:val="center"/>
        <w:rPr>
          <w:rFonts w:ascii="Rockwell" w:hAnsi="Rockwell"/>
          <w:b/>
          <w:sz w:val="28"/>
          <w:szCs w:val="28"/>
        </w:rPr>
      </w:pPr>
    </w:p>
    <w:p w:rsidR="00766493" w:rsidRPr="006B0C79" w:rsidRDefault="00766493" w:rsidP="00766493">
      <w:pPr>
        <w:spacing w:after="0" w:line="480" w:lineRule="auto"/>
        <w:jc w:val="center"/>
        <w:rPr>
          <w:rFonts w:ascii="Rockwell" w:hAnsi="Rockwell"/>
          <w:b/>
          <w:sz w:val="28"/>
          <w:szCs w:val="28"/>
        </w:rPr>
      </w:pPr>
      <w:r w:rsidRPr="006B0C79">
        <w:rPr>
          <w:rFonts w:ascii="Rockwell" w:hAnsi="Rockwell"/>
          <w:b/>
          <w:sz w:val="28"/>
          <w:szCs w:val="28"/>
        </w:rPr>
        <w:lastRenderedPageBreak/>
        <w:t>DEDICATION</w:t>
      </w:r>
    </w:p>
    <w:p w:rsidR="00766493" w:rsidRPr="006B0C79" w:rsidRDefault="00FA14FE" w:rsidP="00766493">
      <w:pPr>
        <w:spacing w:after="0" w:line="480" w:lineRule="auto"/>
        <w:ind w:firstLine="720"/>
        <w:jc w:val="both"/>
        <w:rPr>
          <w:rFonts w:ascii="Rockwell" w:hAnsi="Rockwell"/>
          <w:bCs/>
          <w:sz w:val="28"/>
          <w:szCs w:val="28"/>
        </w:rPr>
      </w:pPr>
      <w:r>
        <w:rPr>
          <w:rFonts w:ascii="Rockwell" w:hAnsi="Rockwell"/>
          <w:bCs/>
          <w:sz w:val="28"/>
          <w:szCs w:val="28"/>
        </w:rPr>
        <w:t>Our</w:t>
      </w:r>
      <w:r w:rsidR="00766493" w:rsidRPr="006B0C79">
        <w:rPr>
          <w:rFonts w:ascii="Rockwell" w:hAnsi="Rockwell"/>
          <w:bCs/>
          <w:sz w:val="28"/>
          <w:szCs w:val="28"/>
        </w:rPr>
        <w:t xml:space="preserve"> project is dedicated to Almighty God for His mercies, protection, love and guidance throughout our course study. </w:t>
      </w:r>
    </w:p>
    <w:p w:rsidR="00766493" w:rsidRDefault="00766493" w:rsidP="00766493">
      <w:pPr>
        <w:spacing w:after="0" w:line="480" w:lineRule="auto"/>
        <w:ind w:firstLine="720"/>
        <w:jc w:val="both"/>
        <w:rPr>
          <w:rFonts w:ascii="Times New Roman" w:hAnsi="Times New Roman"/>
          <w:bCs/>
          <w:sz w:val="30"/>
          <w:szCs w:val="30"/>
        </w:rPr>
      </w:pPr>
    </w:p>
    <w:p w:rsidR="00766493" w:rsidRDefault="00766493" w:rsidP="00766493">
      <w:pPr>
        <w:spacing w:after="0" w:line="480" w:lineRule="auto"/>
        <w:ind w:firstLine="720"/>
        <w:jc w:val="both"/>
        <w:rPr>
          <w:rFonts w:ascii="Times New Roman" w:hAnsi="Times New Roman"/>
          <w:bCs/>
          <w:sz w:val="30"/>
          <w:szCs w:val="30"/>
        </w:rPr>
      </w:pPr>
    </w:p>
    <w:p w:rsidR="00766493" w:rsidRDefault="00766493" w:rsidP="00766493">
      <w:pPr>
        <w:spacing w:after="0" w:line="480" w:lineRule="auto"/>
        <w:ind w:firstLine="720"/>
        <w:jc w:val="both"/>
        <w:rPr>
          <w:rFonts w:ascii="Times New Roman" w:hAnsi="Times New Roman"/>
          <w:bCs/>
          <w:sz w:val="30"/>
          <w:szCs w:val="30"/>
        </w:rPr>
      </w:pPr>
    </w:p>
    <w:p w:rsidR="00766493" w:rsidRDefault="00766493" w:rsidP="00766493">
      <w:pPr>
        <w:spacing w:after="0" w:line="480" w:lineRule="auto"/>
        <w:ind w:firstLine="720"/>
        <w:jc w:val="both"/>
        <w:rPr>
          <w:rFonts w:ascii="Times New Roman" w:hAnsi="Times New Roman"/>
          <w:bCs/>
          <w:sz w:val="30"/>
          <w:szCs w:val="30"/>
        </w:rPr>
      </w:pPr>
    </w:p>
    <w:p w:rsidR="00766493" w:rsidRDefault="00766493" w:rsidP="00766493">
      <w:pPr>
        <w:spacing w:after="0" w:line="480" w:lineRule="auto"/>
        <w:ind w:firstLine="720"/>
        <w:jc w:val="both"/>
        <w:rPr>
          <w:rFonts w:ascii="Times New Roman" w:hAnsi="Times New Roman"/>
          <w:bCs/>
          <w:sz w:val="30"/>
          <w:szCs w:val="30"/>
        </w:rPr>
      </w:pPr>
    </w:p>
    <w:p w:rsidR="00766493" w:rsidRDefault="00766493" w:rsidP="00766493">
      <w:pPr>
        <w:spacing w:after="0" w:line="480" w:lineRule="auto"/>
        <w:ind w:firstLine="720"/>
        <w:jc w:val="both"/>
        <w:rPr>
          <w:rFonts w:ascii="Times New Roman" w:hAnsi="Times New Roman"/>
          <w:bCs/>
          <w:sz w:val="30"/>
          <w:szCs w:val="30"/>
        </w:rPr>
      </w:pPr>
    </w:p>
    <w:p w:rsidR="00766493" w:rsidRDefault="00766493" w:rsidP="00766493">
      <w:pPr>
        <w:spacing w:after="0" w:line="480" w:lineRule="auto"/>
        <w:ind w:firstLine="720"/>
        <w:jc w:val="both"/>
        <w:rPr>
          <w:rFonts w:ascii="Times New Roman" w:hAnsi="Times New Roman"/>
          <w:bCs/>
          <w:sz w:val="30"/>
          <w:szCs w:val="30"/>
        </w:rPr>
      </w:pPr>
    </w:p>
    <w:p w:rsidR="00766493" w:rsidRDefault="00766493" w:rsidP="00766493">
      <w:pPr>
        <w:spacing w:after="0" w:line="480" w:lineRule="auto"/>
        <w:ind w:firstLine="720"/>
        <w:jc w:val="both"/>
        <w:rPr>
          <w:rFonts w:ascii="Times New Roman" w:hAnsi="Times New Roman"/>
          <w:bCs/>
          <w:sz w:val="30"/>
          <w:szCs w:val="30"/>
        </w:rPr>
      </w:pPr>
    </w:p>
    <w:p w:rsidR="00766493" w:rsidRDefault="00766493" w:rsidP="00766493">
      <w:pPr>
        <w:spacing w:after="0" w:line="480" w:lineRule="auto"/>
        <w:ind w:firstLine="720"/>
        <w:jc w:val="both"/>
        <w:rPr>
          <w:rFonts w:ascii="Times New Roman" w:hAnsi="Times New Roman"/>
          <w:bCs/>
          <w:sz w:val="30"/>
          <w:szCs w:val="30"/>
        </w:rPr>
      </w:pPr>
    </w:p>
    <w:p w:rsidR="00766493" w:rsidRDefault="00766493" w:rsidP="00766493">
      <w:pPr>
        <w:spacing w:after="0" w:line="480" w:lineRule="auto"/>
        <w:ind w:firstLine="720"/>
        <w:jc w:val="both"/>
        <w:rPr>
          <w:rFonts w:ascii="Times New Roman" w:hAnsi="Times New Roman"/>
          <w:bCs/>
          <w:sz w:val="30"/>
          <w:szCs w:val="30"/>
        </w:rPr>
      </w:pPr>
    </w:p>
    <w:p w:rsidR="00766493" w:rsidRDefault="00766493" w:rsidP="00766493">
      <w:pPr>
        <w:spacing w:after="0" w:line="480" w:lineRule="auto"/>
        <w:ind w:firstLine="720"/>
        <w:jc w:val="both"/>
        <w:rPr>
          <w:rFonts w:ascii="Times New Roman" w:hAnsi="Times New Roman"/>
          <w:bCs/>
          <w:sz w:val="30"/>
          <w:szCs w:val="30"/>
        </w:rPr>
      </w:pPr>
    </w:p>
    <w:p w:rsidR="00766493" w:rsidRDefault="00766493" w:rsidP="00766493">
      <w:pPr>
        <w:spacing w:after="0" w:line="480" w:lineRule="auto"/>
        <w:ind w:firstLine="720"/>
        <w:jc w:val="both"/>
        <w:rPr>
          <w:rFonts w:ascii="Times New Roman" w:hAnsi="Times New Roman"/>
          <w:bCs/>
          <w:sz w:val="30"/>
          <w:szCs w:val="30"/>
        </w:rPr>
      </w:pPr>
    </w:p>
    <w:p w:rsidR="00766493" w:rsidRDefault="00766493" w:rsidP="00766493">
      <w:pPr>
        <w:spacing w:after="0" w:line="480" w:lineRule="auto"/>
        <w:jc w:val="both"/>
        <w:rPr>
          <w:rFonts w:ascii="Times New Roman" w:hAnsi="Times New Roman"/>
          <w:bCs/>
          <w:sz w:val="30"/>
          <w:szCs w:val="30"/>
        </w:rPr>
      </w:pPr>
    </w:p>
    <w:p w:rsidR="00081D03" w:rsidRDefault="00081D03" w:rsidP="00766493">
      <w:pPr>
        <w:spacing w:line="360" w:lineRule="auto"/>
        <w:jc w:val="center"/>
        <w:rPr>
          <w:rFonts w:ascii="Rockwell" w:hAnsi="Rockwell"/>
          <w:b/>
          <w:bCs/>
          <w:sz w:val="28"/>
          <w:szCs w:val="28"/>
        </w:rPr>
      </w:pPr>
    </w:p>
    <w:p w:rsidR="00766493" w:rsidRPr="00E5593C" w:rsidRDefault="002B2995" w:rsidP="00766493">
      <w:pPr>
        <w:spacing w:line="360" w:lineRule="auto"/>
        <w:jc w:val="center"/>
        <w:rPr>
          <w:rFonts w:ascii="Rockwell" w:hAnsi="Rockwell"/>
          <w:b/>
          <w:bCs/>
          <w:sz w:val="28"/>
          <w:szCs w:val="28"/>
        </w:rPr>
      </w:pPr>
      <w:r w:rsidRPr="00E5593C">
        <w:rPr>
          <w:rFonts w:ascii="Rockwell" w:hAnsi="Rockwell"/>
          <w:b/>
          <w:bCs/>
          <w:sz w:val="28"/>
          <w:szCs w:val="28"/>
        </w:rPr>
        <w:lastRenderedPageBreak/>
        <w:t>ACKNOWLEDGEMENTS</w:t>
      </w:r>
    </w:p>
    <w:p w:rsidR="00480261" w:rsidRPr="006524D3" w:rsidRDefault="00480261" w:rsidP="00480261">
      <w:pPr>
        <w:spacing w:line="360" w:lineRule="auto"/>
        <w:jc w:val="both"/>
        <w:rPr>
          <w:rFonts w:asciiTheme="minorBidi" w:hAnsiTheme="minorBidi"/>
          <w:sz w:val="30"/>
          <w:szCs w:val="30"/>
        </w:rPr>
      </w:pPr>
      <w:r w:rsidRPr="006524D3">
        <w:rPr>
          <w:rFonts w:asciiTheme="minorBidi" w:hAnsiTheme="minorBidi"/>
          <w:sz w:val="30"/>
          <w:szCs w:val="30"/>
        </w:rPr>
        <w:tab/>
      </w:r>
      <w:r w:rsidR="00846733">
        <w:rPr>
          <w:rFonts w:asciiTheme="minorBidi" w:hAnsiTheme="minorBidi"/>
          <w:sz w:val="30"/>
          <w:szCs w:val="30"/>
        </w:rPr>
        <w:t>Our</w:t>
      </w:r>
      <w:r w:rsidRPr="006524D3">
        <w:rPr>
          <w:rFonts w:asciiTheme="minorBidi" w:hAnsiTheme="minorBidi"/>
          <w:sz w:val="30"/>
          <w:szCs w:val="30"/>
        </w:rPr>
        <w:t xml:space="preserve"> praises and adoration belongs to </w:t>
      </w:r>
      <w:r w:rsidR="00200E1F">
        <w:rPr>
          <w:rFonts w:asciiTheme="minorBidi" w:hAnsiTheme="minorBidi"/>
          <w:sz w:val="30"/>
          <w:szCs w:val="30"/>
        </w:rPr>
        <w:t xml:space="preserve">our Allah </w:t>
      </w:r>
      <w:r w:rsidRPr="006524D3">
        <w:rPr>
          <w:rFonts w:asciiTheme="minorBidi" w:hAnsiTheme="minorBidi"/>
          <w:sz w:val="30"/>
          <w:szCs w:val="30"/>
        </w:rPr>
        <w:t xml:space="preserve">who his love, protections and guidance us to witness the end of </w:t>
      </w:r>
      <w:r w:rsidR="00846733">
        <w:rPr>
          <w:rFonts w:asciiTheme="minorBidi" w:hAnsiTheme="minorBidi"/>
          <w:sz w:val="30"/>
          <w:szCs w:val="30"/>
        </w:rPr>
        <w:t>our</w:t>
      </w:r>
      <w:r w:rsidRPr="006524D3">
        <w:rPr>
          <w:rFonts w:asciiTheme="minorBidi" w:hAnsiTheme="minorBidi"/>
          <w:sz w:val="30"/>
          <w:szCs w:val="30"/>
        </w:rPr>
        <w:t xml:space="preserve"> programme with sound health, many his name be praised forever and ever (Amen). </w:t>
      </w:r>
    </w:p>
    <w:p w:rsidR="00480261" w:rsidRPr="006524D3" w:rsidRDefault="00480261" w:rsidP="00480261">
      <w:pPr>
        <w:spacing w:line="360" w:lineRule="auto"/>
        <w:jc w:val="both"/>
        <w:rPr>
          <w:rFonts w:asciiTheme="minorBidi" w:hAnsiTheme="minorBidi"/>
          <w:sz w:val="30"/>
          <w:szCs w:val="30"/>
        </w:rPr>
      </w:pPr>
      <w:r w:rsidRPr="006524D3">
        <w:rPr>
          <w:rFonts w:asciiTheme="minorBidi" w:hAnsiTheme="minorBidi"/>
          <w:sz w:val="30"/>
          <w:szCs w:val="30"/>
        </w:rPr>
        <w:tab/>
        <w:t xml:space="preserve"> Our profound gratitude goes to our supervisor, </w:t>
      </w:r>
      <w:r w:rsidR="00D6343D" w:rsidRPr="00907221">
        <w:rPr>
          <w:rFonts w:ascii="Rockwell" w:hAnsi="Rockwell"/>
          <w:sz w:val="28"/>
          <w:szCs w:val="28"/>
        </w:rPr>
        <w:t>MR</w:t>
      </w:r>
      <w:r w:rsidR="00D6343D" w:rsidRPr="00D6343D">
        <w:rPr>
          <w:rFonts w:ascii="Rockwell" w:hAnsi="Rockwell"/>
          <w:sz w:val="28"/>
          <w:szCs w:val="28"/>
        </w:rPr>
        <w:t xml:space="preserve">. JIMOH, ATOLAGBE </w:t>
      </w:r>
      <w:proofErr w:type="gramStart"/>
      <w:r w:rsidR="00D6343D" w:rsidRPr="00D6343D">
        <w:rPr>
          <w:rFonts w:ascii="Rockwell" w:hAnsi="Rockwell"/>
          <w:sz w:val="28"/>
          <w:szCs w:val="28"/>
        </w:rPr>
        <w:t>ISSA</w:t>
      </w:r>
      <w:r w:rsidR="00D6343D">
        <w:rPr>
          <w:rFonts w:ascii="Rockwell" w:hAnsi="Rockwell"/>
          <w:sz w:val="28"/>
          <w:szCs w:val="28"/>
        </w:rPr>
        <w:t xml:space="preserve"> </w:t>
      </w:r>
      <w:r w:rsidR="002B2995">
        <w:rPr>
          <w:rFonts w:asciiTheme="minorBidi" w:hAnsiTheme="minorBidi"/>
          <w:sz w:val="30"/>
          <w:szCs w:val="30"/>
        </w:rPr>
        <w:t xml:space="preserve"> </w:t>
      </w:r>
      <w:r w:rsidRPr="006524D3">
        <w:rPr>
          <w:rFonts w:asciiTheme="minorBidi" w:hAnsiTheme="minorBidi"/>
          <w:sz w:val="30"/>
          <w:szCs w:val="30"/>
        </w:rPr>
        <w:t>for</w:t>
      </w:r>
      <w:proofErr w:type="gramEnd"/>
      <w:r w:rsidRPr="006524D3">
        <w:rPr>
          <w:rFonts w:asciiTheme="minorBidi" w:hAnsiTheme="minorBidi"/>
          <w:sz w:val="30"/>
          <w:szCs w:val="30"/>
        </w:rPr>
        <w:t xml:space="preserve"> his patience, encouragement, constructive critics and useful suggestions and direction towards the completion of this project, despite his tight schedule. May the Lord grant him his heart desires (Amen)</w:t>
      </w:r>
      <w:proofErr w:type="gramStart"/>
      <w:r w:rsidRPr="006524D3">
        <w:rPr>
          <w:rFonts w:asciiTheme="minorBidi" w:hAnsiTheme="minorBidi"/>
          <w:sz w:val="30"/>
          <w:szCs w:val="30"/>
        </w:rPr>
        <w:t>.</w:t>
      </w:r>
      <w:proofErr w:type="gramEnd"/>
      <w:r>
        <w:rPr>
          <w:rFonts w:asciiTheme="minorBidi" w:hAnsiTheme="minorBidi"/>
          <w:sz w:val="30"/>
          <w:szCs w:val="30"/>
        </w:rPr>
        <w:t xml:space="preserve"> </w:t>
      </w:r>
    </w:p>
    <w:p w:rsidR="00480261" w:rsidRPr="006524D3" w:rsidRDefault="00480261" w:rsidP="00480261">
      <w:pPr>
        <w:spacing w:line="360" w:lineRule="auto"/>
        <w:jc w:val="both"/>
        <w:rPr>
          <w:rFonts w:asciiTheme="minorBidi" w:hAnsiTheme="minorBidi"/>
          <w:sz w:val="30"/>
          <w:szCs w:val="30"/>
        </w:rPr>
      </w:pPr>
      <w:r w:rsidRPr="006524D3">
        <w:rPr>
          <w:rFonts w:asciiTheme="minorBidi" w:hAnsiTheme="minorBidi"/>
          <w:sz w:val="30"/>
          <w:szCs w:val="30"/>
        </w:rPr>
        <w:tab/>
      </w:r>
      <w:r w:rsidR="00846733">
        <w:rPr>
          <w:rFonts w:asciiTheme="minorBidi" w:hAnsiTheme="minorBidi"/>
          <w:sz w:val="30"/>
          <w:szCs w:val="30"/>
        </w:rPr>
        <w:t>Our</w:t>
      </w:r>
      <w:r w:rsidRPr="006524D3">
        <w:rPr>
          <w:rFonts w:asciiTheme="minorBidi" w:hAnsiTheme="minorBidi"/>
          <w:sz w:val="30"/>
          <w:szCs w:val="30"/>
        </w:rPr>
        <w:t xml:space="preserve"> appreciate </w:t>
      </w:r>
      <w:r w:rsidR="00846733">
        <w:rPr>
          <w:rFonts w:asciiTheme="minorBidi" w:hAnsiTheme="minorBidi"/>
          <w:sz w:val="30"/>
          <w:szCs w:val="30"/>
        </w:rPr>
        <w:t xml:space="preserve">goes to </w:t>
      </w:r>
      <w:r w:rsidRPr="006524D3">
        <w:rPr>
          <w:rFonts w:asciiTheme="minorBidi" w:hAnsiTheme="minorBidi"/>
          <w:sz w:val="30"/>
          <w:szCs w:val="30"/>
        </w:rPr>
        <w:t xml:space="preserve">our amiable and courageous HOD of </w:t>
      </w:r>
      <w:r w:rsidR="00846733">
        <w:rPr>
          <w:rFonts w:asciiTheme="minorBidi" w:hAnsiTheme="minorBidi"/>
          <w:sz w:val="30"/>
          <w:szCs w:val="30"/>
        </w:rPr>
        <w:t>our</w:t>
      </w:r>
      <w:r w:rsidRPr="006524D3">
        <w:rPr>
          <w:rFonts w:asciiTheme="minorBidi" w:hAnsiTheme="minorBidi"/>
          <w:sz w:val="30"/>
          <w:szCs w:val="30"/>
        </w:rPr>
        <w:t xml:space="preserve"> great Department in person of Dr. Saba B.K and other lecturer</w:t>
      </w:r>
      <w:r>
        <w:rPr>
          <w:rFonts w:asciiTheme="minorBidi" w:hAnsiTheme="minorBidi"/>
          <w:sz w:val="30"/>
          <w:szCs w:val="30"/>
        </w:rPr>
        <w:t>s</w:t>
      </w:r>
      <w:r w:rsidRPr="006524D3">
        <w:rPr>
          <w:rFonts w:asciiTheme="minorBidi" w:hAnsiTheme="minorBidi"/>
          <w:sz w:val="30"/>
          <w:szCs w:val="30"/>
        </w:rPr>
        <w:t xml:space="preserve"> for their supports and kindness during the courses of </w:t>
      </w:r>
      <w:r w:rsidR="00846733">
        <w:rPr>
          <w:rFonts w:asciiTheme="minorBidi" w:hAnsiTheme="minorBidi"/>
          <w:sz w:val="30"/>
          <w:szCs w:val="30"/>
        </w:rPr>
        <w:t>our</w:t>
      </w:r>
      <w:r w:rsidRPr="006524D3">
        <w:rPr>
          <w:rFonts w:asciiTheme="minorBidi" w:hAnsiTheme="minorBidi"/>
          <w:sz w:val="30"/>
          <w:szCs w:val="30"/>
        </w:rPr>
        <w:t xml:space="preserve"> programme. May </w:t>
      </w:r>
      <w:r w:rsidR="00846733" w:rsidRPr="006524D3">
        <w:rPr>
          <w:rFonts w:asciiTheme="minorBidi" w:hAnsiTheme="minorBidi"/>
          <w:sz w:val="30"/>
          <w:szCs w:val="30"/>
        </w:rPr>
        <w:t xml:space="preserve">God </w:t>
      </w:r>
      <w:r w:rsidRPr="006524D3">
        <w:rPr>
          <w:rFonts w:asciiTheme="minorBidi" w:hAnsiTheme="minorBidi"/>
          <w:sz w:val="30"/>
          <w:szCs w:val="30"/>
        </w:rPr>
        <w:t>reward them abundantly (Amen)</w:t>
      </w:r>
      <w:proofErr w:type="gramStart"/>
      <w:r w:rsidRPr="006524D3">
        <w:rPr>
          <w:rFonts w:asciiTheme="minorBidi" w:hAnsiTheme="minorBidi"/>
          <w:sz w:val="30"/>
          <w:szCs w:val="30"/>
        </w:rPr>
        <w:t>.</w:t>
      </w:r>
      <w:proofErr w:type="gramEnd"/>
    </w:p>
    <w:p w:rsidR="00480261" w:rsidRPr="006524D3" w:rsidRDefault="00480261" w:rsidP="00480261">
      <w:pPr>
        <w:spacing w:line="360" w:lineRule="auto"/>
        <w:jc w:val="both"/>
        <w:rPr>
          <w:rFonts w:asciiTheme="minorBidi" w:hAnsiTheme="minorBidi"/>
          <w:sz w:val="30"/>
          <w:szCs w:val="30"/>
        </w:rPr>
      </w:pPr>
      <w:r w:rsidRPr="006524D3">
        <w:rPr>
          <w:rFonts w:asciiTheme="minorBidi" w:hAnsiTheme="minorBidi"/>
          <w:sz w:val="30"/>
          <w:szCs w:val="30"/>
        </w:rPr>
        <w:tab/>
      </w:r>
      <w:r w:rsidR="00846733" w:rsidRPr="006524D3">
        <w:rPr>
          <w:rFonts w:asciiTheme="minorBidi" w:hAnsiTheme="minorBidi"/>
          <w:sz w:val="30"/>
          <w:szCs w:val="30"/>
        </w:rPr>
        <w:t xml:space="preserve">Our </w:t>
      </w:r>
      <w:r w:rsidRPr="006524D3">
        <w:rPr>
          <w:rFonts w:asciiTheme="minorBidi" w:hAnsiTheme="minorBidi"/>
          <w:sz w:val="30"/>
          <w:szCs w:val="30"/>
        </w:rPr>
        <w:t>gratitude to</w:t>
      </w:r>
      <w:r w:rsidR="00846733">
        <w:rPr>
          <w:rFonts w:asciiTheme="minorBidi" w:hAnsiTheme="minorBidi"/>
          <w:sz w:val="30"/>
          <w:szCs w:val="30"/>
        </w:rPr>
        <w:t xml:space="preserve"> goes to</w:t>
      </w:r>
      <w:r w:rsidRPr="006524D3">
        <w:rPr>
          <w:rFonts w:asciiTheme="minorBidi" w:hAnsiTheme="minorBidi"/>
          <w:sz w:val="30"/>
          <w:szCs w:val="30"/>
        </w:rPr>
        <w:t xml:space="preserve"> our parent</w:t>
      </w:r>
      <w:r w:rsidR="00846733">
        <w:rPr>
          <w:rFonts w:asciiTheme="minorBidi" w:hAnsiTheme="minorBidi"/>
          <w:sz w:val="30"/>
          <w:szCs w:val="30"/>
        </w:rPr>
        <w:t>s</w:t>
      </w:r>
      <w:r w:rsidRPr="006524D3">
        <w:rPr>
          <w:rFonts w:asciiTheme="minorBidi" w:hAnsiTheme="minorBidi"/>
          <w:sz w:val="30"/>
          <w:szCs w:val="30"/>
        </w:rPr>
        <w:t xml:space="preserve"> for their prayers and encouragement may Almighty God let them eat the fruit of their </w:t>
      </w:r>
      <w:proofErr w:type="spellStart"/>
      <w:r w:rsidRPr="006524D3">
        <w:rPr>
          <w:rFonts w:asciiTheme="minorBidi" w:hAnsiTheme="minorBidi"/>
          <w:sz w:val="30"/>
          <w:szCs w:val="30"/>
        </w:rPr>
        <w:t>labour</w:t>
      </w:r>
      <w:proofErr w:type="spellEnd"/>
      <w:r w:rsidRPr="006524D3">
        <w:rPr>
          <w:rFonts w:asciiTheme="minorBidi" w:hAnsiTheme="minorBidi"/>
          <w:sz w:val="30"/>
          <w:szCs w:val="30"/>
        </w:rPr>
        <w:t xml:space="preserve"> (Amen).     </w:t>
      </w:r>
    </w:p>
    <w:p w:rsidR="0007690F" w:rsidRDefault="0007690F" w:rsidP="00766493">
      <w:pPr>
        <w:spacing w:line="240" w:lineRule="auto"/>
        <w:jc w:val="center"/>
        <w:rPr>
          <w:rFonts w:ascii="Rockwell" w:hAnsi="Rockwell"/>
          <w:b/>
          <w:bCs/>
          <w:sz w:val="28"/>
          <w:szCs w:val="28"/>
        </w:rPr>
      </w:pPr>
    </w:p>
    <w:p w:rsidR="00B926D2" w:rsidRDefault="00B926D2" w:rsidP="00081D03">
      <w:pPr>
        <w:spacing w:line="240" w:lineRule="auto"/>
        <w:jc w:val="center"/>
        <w:rPr>
          <w:rFonts w:ascii="Rockwell" w:hAnsi="Rockwell"/>
          <w:b/>
          <w:bCs/>
          <w:sz w:val="28"/>
          <w:szCs w:val="28"/>
        </w:rPr>
      </w:pPr>
    </w:p>
    <w:p w:rsidR="00B926D2" w:rsidRDefault="00B926D2" w:rsidP="00081D03">
      <w:pPr>
        <w:spacing w:line="240" w:lineRule="auto"/>
        <w:jc w:val="center"/>
        <w:rPr>
          <w:rFonts w:ascii="Rockwell" w:hAnsi="Rockwell"/>
          <w:b/>
          <w:bCs/>
          <w:sz w:val="28"/>
          <w:szCs w:val="28"/>
        </w:rPr>
      </w:pPr>
    </w:p>
    <w:p w:rsidR="00846733" w:rsidRDefault="00846733" w:rsidP="00081D03">
      <w:pPr>
        <w:spacing w:line="240" w:lineRule="auto"/>
        <w:jc w:val="center"/>
        <w:rPr>
          <w:rFonts w:ascii="Rockwell" w:hAnsi="Rockwell"/>
          <w:b/>
          <w:bCs/>
          <w:sz w:val="28"/>
          <w:szCs w:val="28"/>
        </w:rPr>
      </w:pPr>
    </w:p>
    <w:p w:rsidR="00081D03" w:rsidRDefault="00081D03" w:rsidP="00081D03">
      <w:pPr>
        <w:spacing w:line="240" w:lineRule="auto"/>
        <w:jc w:val="center"/>
        <w:rPr>
          <w:rFonts w:ascii="Rockwell" w:hAnsi="Rockwell"/>
          <w:b/>
          <w:bCs/>
          <w:sz w:val="28"/>
          <w:szCs w:val="28"/>
        </w:rPr>
      </w:pPr>
      <w:r w:rsidRPr="007459FF">
        <w:rPr>
          <w:rFonts w:ascii="Rockwell" w:hAnsi="Rockwell"/>
          <w:b/>
          <w:bCs/>
          <w:sz w:val="28"/>
          <w:szCs w:val="28"/>
        </w:rPr>
        <w:lastRenderedPageBreak/>
        <w:t>ABSTRACT</w:t>
      </w:r>
    </w:p>
    <w:p w:rsidR="00081D03" w:rsidRPr="00EB3810" w:rsidRDefault="00081D03" w:rsidP="00081D03">
      <w:pPr>
        <w:spacing w:line="240" w:lineRule="auto"/>
        <w:ind w:firstLine="720"/>
        <w:jc w:val="both"/>
        <w:rPr>
          <w:rFonts w:ascii="Rockwell" w:hAnsi="Rockwell"/>
          <w:i/>
          <w:iCs/>
          <w:sz w:val="28"/>
          <w:szCs w:val="28"/>
        </w:rPr>
      </w:pPr>
      <w:r w:rsidRPr="00EB3810">
        <w:rPr>
          <w:rFonts w:ascii="Rockwell" w:hAnsi="Rockwell"/>
          <w:i/>
          <w:iCs/>
          <w:sz w:val="28"/>
          <w:szCs w:val="28"/>
        </w:rPr>
        <w:t xml:space="preserve">This study examined roles of Islamic studies in curbing examination malpractices among secondary school student in Ilorin on the basic of school, gender and subject taught. All secondary school teachers in Ilorin were constituted the population for the study stratified random sampling among the schools. Questionnaire was researcher to elicit responses from the respondent. The date collected were analyzed, it was evident that a significant difference existed between perception of male and female teacher and Islamic studies teacher and other teachers on roles of Islamic studies in curbing examination malpractices in Ilorin. Based on these findings, it was recommended that the teaching of Islamic studies subject should be promoted in the school so as to curb of examination malpractices. </w:t>
      </w:r>
      <w:proofErr w:type="gramStart"/>
      <w:r w:rsidRPr="00EB3810">
        <w:rPr>
          <w:rFonts w:ascii="Rockwell" w:hAnsi="Rockwell"/>
          <w:i/>
          <w:iCs/>
          <w:sz w:val="28"/>
          <w:szCs w:val="28"/>
        </w:rPr>
        <w:t>Besides government should provide incentive for religious education teachers like their counterpart in the science because of direct moral uprightness or linkage and high expectation from them.</w:t>
      </w:r>
      <w:proofErr w:type="gramEnd"/>
      <w:r w:rsidRPr="00EB3810">
        <w:rPr>
          <w:rFonts w:ascii="Rockwell" w:hAnsi="Rockwell"/>
          <w:i/>
          <w:iCs/>
          <w:sz w:val="28"/>
          <w:szCs w:val="28"/>
        </w:rPr>
        <w:t xml:space="preserve">     </w:t>
      </w:r>
    </w:p>
    <w:p w:rsidR="00081D03" w:rsidRPr="00EB3810" w:rsidRDefault="00081D03" w:rsidP="00081D03">
      <w:pPr>
        <w:spacing w:after="0" w:line="480" w:lineRule="auto"/>
        <w:jc w:val="both"/>
        <w:rPr>
          <w:rFonts w:ascii="Times New Roman" w:hAnsi="Times New Roman"/>
          <w:b/>
          <w:i/>
          <w:iCs/>
          <w:sz w:val="30"/>
          <w:szCs w:val="30"/>
        </w:rPr>
      </w:pPr>
    </w:p>
    <w:p w:rsidR="00766493" w:rsidRDefault="00766493" w:rsidP="00766493">
      <w:pPr>
        <w:spacing w:after="0" w:line="480" w:lineRule="auto"/>
        <w:jc w:val="center"/>
        <w:rPr>
          <w:rFonts w:ascii="Times New Roman" w:hAnsi="Times New Roman"/>
          <w:b/>
          <w:sz w:val="30"/>
          <w:szCs w:val="30"/>
        </w:rPr>
      </w:pPr>
    </w:p>
    <w:p w:rsidR="00766493" w:rsidRDefault="00766493" w:rsidP="00766493">
      <w:pPr>
        <w:spacing w:after="0" w:line="480" w:lineRule="auto"/>
        <w:jc w:val="center"/>
        <w:rPr>
          <w:rFonts w:ascii="Times New Roman" w:hAnsi="Times New Roman"/>
          <w:b/>
          <w:sz w:val="30"/>
          <w:szCs w:val="30"/>
        </w:rPr>
      </w:pPr>
    </w:p>
    <w:p w:rsidR="00766493" w:rsidRDefault="00766493" w:rsidP="00766493">
      <w:pPr>
        <w:spacing w:after="0" w:line="480" w:lineRule="auto"/>
        <w:jc w:val="center"/>
        <w:rPr>
          <w:rFonts w:ascii="Times New Roman" w:hAnsi="Times New Roman"/>
          <w:b/>
          <w:sz w:val="30"/>
          <w:szCs w:val="30"/>
        </w:rPr>
      </w:pPr>
    </w:p>
    <w:p w:rsidR="00766493" w:rsidRDefault="00766493" w:rsidP="00766493">
      <w:pPr>
        <w:spacing w:after="0" w:line="480" w:lineRule="auto"/>
        <w:jc w:val="center"/>
        <w:rPr>
          <w:rFonts w:ascii="Times New Roman" w:hAnsi="Times New Roman"/>
          <w:b/>
          <w:sz w:val="30"/>
          <w:szCs w:val="30"/>
        </w:rPr>
      </w:pPr>
    </w:p>
    <w:p w:rsidR="00766493" w:rsidRDefault="00766493" w:rsidP="00766493">
      <w:pPr>
        <w:spacing w:after="0" w:line="480" w:lineRule="auto"/>
        <w:jc w:val="center"/>
        <w:rPr>
          <w:rFonts w:ascii="Times New Roman" w:hAnsi="Times New Roman"/>
          <w:b/>
          <w:sz w:val="30"/>
          <w:szCs w:val="30"/>
        </w:rPr>
      </w:pPr>
    </w:p>
    <w:p w:rsidR="00766493" w:rsidRDefault="00766493" w:rsidP="00766493">
      <w:pPr>
        <w:spacing w:after="0" w:line="480" w:lineRule="auto"/>
        <w:jc w:val="center"/>
        <w:rPr>
          <w:rFonts w:ascii="Times New Roman" w:hAnsi="Times New Roman"/>
          <w:b/>
          <w:sz w:val="30"/>
          <w:szCs w:val="30"/>
        </w:rPr>
      </w:pPr>
    </w:p>
    <w:p w:rsidR="00766493" w:rsidRDefault="00766493" w:rsidP="00766493">
      <w:pPr>
        <w:spacing w:after="0" w:line="480" w:lineRule="auto"/>
        <w:jc w:val="center"/>
        <w:rPr>
          <w:rFonts w:ascii="Times New Roman" w:hAnsi="Times New Roman"/>
          <w:b/>
          <w:sz w:val="30"/>
          <w:szCs w:val="30"/>
        </w:rPr>
      </w:pPr>
    </w:p>
    <w:p w:rsidR="00766493" w:rsidRPr="00033E1D" w:rsidRDefault="00766493" w:rsidP="00766493">
      <w:pPr>
        <w:spacing w:after="0" w:line="480" w:lineRule="auto"/>
        <w:jc w:val="center"/>
        <w:rPr>
          <w:rFonts w:ascii="Rockwell" w:hAnsi="Rockwell"/>
          <w:b/>
          <w:sz w:val="28"/>
          <w:szCs w:val="28"/>
        </w:rPr>
      </w:pPr>
      <w:r w:rsidRPr="00033E1D">
        <w:rPr>
          <w:rFonts w:ascii="Rockwell" w:hAnsi="Rockwell"/>
          <w:b/>
          <w:sz w:val="28"/>
          <w:szCs w:val="28"/>
        </w:rPr>
        <w:lastRenderedPageBreak/>
        <w:t>TABLE OF CONTENTS</w:t>
      </w:r>
    </w:p>
    <w:p w:rsidR="00766493" w:rsidRPr="00033E1D" w:rsidRDefault="00766493" w:rsidP="00766493">
      <w:pPr>
        <w:spacing w:after="0" w:line="480" w:lineRule="auto"/>
        <w:jc w:val="both"/>
        <w:rPr>
          <w:rFonts w:ascii="Rockwell" w:hAnsi="Rockwell"/>
          <w:sz w:val="28"/>
          <w:szCs w:val="28"/>
        </w:rPr>
      </w:pPr>
      <w:r>
        <w:rPr>
          <w:rFonts w:ascii="Rockwell" w:hAnsi="Rockwell"/>
          <w:sz w:val="28"/>
          <w:szCs w:val="28"/>
        </w:rPr>
        <w:t>TITLE PAGE</w:t>
      </w:r>
      <w:r>
        <w:rPr>
          <w:rFonts w:ascii="Rockwell" w:hAnsi="Rockwell"/>
          <w:sz w:val="28"/>
          <w:szCs w:val="28"/>
        </w:rPr>
        <w:tab/>
      </w:r>
      <w:r>
        <w:rPr>
          <w:rFonts w:ascii="Rockwell" w:hAnsi="Rockwell"/>
          <w:sz w:val="28"/>
          <w:szCs w:val="28"/>
        </w:rPr>
        <w:tab/>
      </w:r>
      <w:r>
        <w:rPr>
          <w:rFonts w:ascii="Rockwell" w:hAnsi="Rockwell"/>
          <w:sz w:val="28"/>
          <w:szCs w:val="28"/>
        </w:rPr>
        <w:tab/>
      </w:r>
      <w:r>
        <w:rPr>
          <w:rFonts w:ascii="Rockwell" w:hAnsi="Rockwell"/>
          <w:sz w:val="28"/>
          <w:szCs w:val="28"/>
        </w:rPr>
        <w:tab/>
      </w:r>
      <w:r>
        <w:rPr>
          <w:rFonts w:ascii="Rockwell" w:hAnsi="Rockwell"/>
          <w:sz w:val="28"/>
          <w:szCs w:val="28"/>
        </w:rPr>
        <w:tab/>
      </w:r>
      <w:r>
        <w:rPr>
          <w:rFonts w:ascii="Rockwell" w:hAnsi="Rockwell"/>
          <w:sz w:val="28"/>
          <w:szCs w:val="28"/>
        </w:rPr>
        <w:tab/>
      </w:r>
      <w:r>
        <w:rPr>
          <w:rFonts w:ascii="Rockwell" w:hAnsi="Rockwell"/>
          <w:sz w:val="28"/>
          <w:szCs w:val="28"/>
        </w:rPr>
        <w:tab/>
      </w:r>
      <w:r>
        <w:rPr>
          <w:rFonts w:ascii="Rockwell" w:hAnsi="Rockwell"/>
          <w:sz w:val="28"/>
          <w:szCs w:val="28"/>
        </w:rPr>
        <w:tab/>
      </w:r>
      <w:r>
        <w:rPr>
          <w:rFonts w:ascii="Rockwell" w:hAnsi="Rockwell"/>
          <w:sz w:val="28"/>
          <w:szCs w:val="28"/>
        </w:rPr>
        <w:tab/>
      </w:r>
      <w:proofErr w:type="spellStart"/>
      <w:r w:rsidRPr="00033E1D">
        <w:rPr>
          <w:rFonts w:ascii="Rockwell" w:hAnsi="Rockwell"/>
          <w:sz w:val="28"/>
          <w:szCs w:val="28"/>
        </w:rPr>
        <w:t>i</w:t>
      </w:r>
      <w:proofErr w:type="spellEnd"/>
    </w:p>
    <w:p w:rsidR="00766493" w:rsidRPr="00033E1D" w:rsidRDefault="00766493" w:rsidP="00766493">
      <w:pPr>
        <w:spacing w:after="0" w:line="480" w:lineRule="auto"/>
        <w:jc w:val="both"/>
        <w:rPr>
          <w:rFonts w:ascii="Rockwell" w:hAnsi="Rockwell"/>
          <w:sz w:val="28"/>
          <w:szCs w:val="28"/>
        </w:rPr>
      </w:pPr>
      <w:r>
        <w:rPr>
          <w:rFonts w:ascii="Rockwell" w:hAnsi="Rockwell"/>
          <w:sz w:val="28"/>
          <w:szCs w:val="28"/>
        </w:rPr>
        <w:t xml:space="preserve">CERTIFICATION </w:t>
      </w:r>
      <w:r>
        <w:rPr>
          <w:rFonts w:ascii="Rockwell" w:hAnsi="Rockwell"/>
          <w:sz w:val="28"/>
          <w:szCs w:val="28"/>
        </w:rPr>
        <w:tab/>
      </w:r>
      <w:r>
        <w:rPr>
          <w:rFonts w:ascii="Rockwell" w:hAnsi="Rockwell"/>
          <w:sz w:val="28"/>
          <w:szCs w:val="28"/>
        </w:rPr>
        <w:tab/>
      </w:r>
      <w:r>
        <w:rPr>
          <w:rFonts w:ascii="Rockwell" w:hAnsi="Rockwell"/>
          <w:sz w:val="28"/>
          <w:szCs w:val="28"/>
        </w:rPr>
        <w:tab/>
      </w:r>
      <w:r>
        <w:rPr>
          <w:rFonts w:ascii="Rockwell" w:hAnsi="Rockwell"/>
          <w:sz w:val="28"/>
          <w:szCs w:val="28"/>
        </w:rPr>
        <w:tab/>
      </w:r>
      <w:r>
        <w:rPr>
          <w:rFonts w:ascii="Rockwell" w:hAnsi="Rockwell"/>
          <w:sz w:val="28"/>
          <w:szCs w:val="28"/>
        </w:rPr>
        <w:tab/>
      </w:r>
      <w:r>
        <w:rPr>
          <w:rFonts w:ascii="Rockwell" w:hAnsi="Rockwell"/>
          <w:sz w:val="28"/>
          <w:szCs w:val="28"/>
        </w:rPr>
        <w:tab/>
      </w:r>
      <w:r>
        <w:rPr>
          <w:rFonts w:ascii="Rockwell" w:hAnsi="Rockwell"/>
          <w:sz w:val="28"/>
          <w:szCs w:val="28"/>
        </w:rPr>
        <w:tab/>
      </w:r>
      <w:r>
        <w:rPr>
          <w:rFonts w:ascii="Rockwell" w:hAnsi="Rockwell"/>
          <w:sz w:val="28"/>
          <w:szCs w:val="28"/>
        </w:rPr>
        <w:tab/>
      </w:r>
      <w:r w:rsidRPr="00033E1D">
        <w:rPr>
          <w:rFonts w:ascii="Rockwell" w:hAnsi="Rockwell"/>
          <w:sz w:val="28"/>
          <w:szCs w:val="28"/>
        </w:rPr>
        <w:t>ii</w:t>
      </w:r>
    </w:p>
    <w:p w:rsidR="00766493" w:rsidRPr="00033E1D" w:rsidRDefault="00766493" w:rsidP="00766493">
      <w:pPr>
        <w:spacing w:after="0" w:line="480" w:lineRule="auto"/>
        <w:jc w:val="both"/>
        <w:rPr>
          <w:rFonts w:ascii="Rockwell" w:hAnsi="Rockwell"/>
          <w:sz w:val="28"/>
          <w:szCs w:val="28"/>
        </w:rPr>
      </w:pPr>
      <w:r>
        <w:rPr>
          <w:rFonts w:ascii="Rockwell" w:hAnsi="Rockwell"/>
          <w:sz w:val="28"/>
          <w:szCs w:val="28"/>
        </w:rPr>
        <w:t>DEDICATION</w:t>
      </w:r>
      <w:r>
        <w:rPr>
          <w:rFonts w:ascii="Rockwell" w:hAnsi="Rockwell"/>
          <w:sz w:val="28"/>
          <w:szCs w:val="28"/>
        </w:rPr>
        <w:tab/>
      </w:r>
      <w:r>
        <w:rPr>
          <w:rFonts w:ascii="Rockwell" w:hAnsi="Rockwell"/>
          <w:sz w:val="28"/>
          <w:szCs w:val="28"/>
        </w:rPr>
        <w:tab/>
      </w:r>
      <w:r>
        <w:rPr>
          <w:rFonts w:ascii="Rockwell" w:hAnsi="Rockwell"/>
          <w:sz w:val="28"/>
          <w:szCs w:val="28"/>
        </w:rPr>
        <w:tab/>
      </w:r>
      <w:r>
        <w:rPr>
          <w:rFonts w:ascii="Rockwell" w:hAnsi="Rockwell"/>
          <w:sz w:val="28"/>
          <w:szCs w:val="28"/>
        </w:rPr>
        <w:tab/>
      </w:r>
      <w:r>
        <w:rPr>
          <w:rFonts w:ascii="Rockwell" w:hAnsi="Rockwell"/>
          <w:sz w:val="28"/>
          <w:szCs w:val="28"/>
        </w:rPr>
        <w:tab/>
      </w:r>
      <w:r>
        <w:rPr>
          <w:rFonts w:ascii="Rockwell" w:hAnsi="Rockwell"/>
          <w:sz w:val="28"/>
          <w:szCs w:val="28"/>
        </w:rPr>
        <w:tab/>
      </w:r>
      <w:r>
        <w:rPr>
          <w:rFonts w:ascii="Rockwell" w:hAnsi="Rockwell"/>
          <w:sz w:val="28"/>
          <w:szCs w:val="28"/>
        </w:rPr>
        <w:tab/>
      </w:r>
      <w:r>
        <w:rPr>
          <w:rFonts w:ascii="Rockwell" w:hAnsi="Rockwell"/>
          <w:sz w:val="28"/>
          <w:szCs w:val="28"/>
        </w:rPr>
        <w:tab/>
      </w:r>
      <w:r>
        <w:rPr>
          <w:rFonts w:ascii="Rockwell" w:hAnsi="Rockwell"/>
          <w:sz w:val="28"/>
          <w:szCs w:val="28"/>
        </w:rPr>
        <w:tab/>
      </w:r>
      <w:r w:rsidRPr="00033E1D">
        <w:rPr>
          <w:rFonts w:ascii="Rockwell" w:hAnsi="Rockwell"/>
          <w:sz w:val="28"/>
          <w:szCs w:val="28"/>
        </w:rPr>
        <w:t>iii</w:t>
      </w:r>
    </w:p>
    <w:p w:rsidR="00766493" w:rsidRPr="00033E1D" w:rsidRDefault="00766493" w:rsidP="00766493">
      <w:pPr>
        <w:spacing w:after="0" w:line="480" w:lineRule="auto"/>
        <w:jc w:val="both"/>
        <w:rPr>
          <w:rFonts w:ascii="Rockwell" w:hAnsi="Rockwell"/>
          <w:sz w:val="28"/>
          <w:szCs w:val="28"/>
        </w:rPr>
      </w:pPr>
      <w:r>
        <w:rPr>
          <w:rFonts w:ascii="Rockwell" w:hAnsi="Rockwell"/>
          <w:sz w:val="28"/>
          <w:szCs w:val="28"/>
        </w:rPr>
        <w:t xml:space="preserve">ACKNOWLEDGEMENTS </w:t>
      </w:r>
      <w:r>
        <w:rPr>
          <w:rFonts w:ascii="Rockwell" w:hAnsi="Rockwell"/>
          <w:sz w:val="28"/>
          <w:szCs w:val="28"/>
        </w:rPr>
        <w:tab/>
      </w:r>
      <w:r>
        <w:rPr>
          <w:rFonts w:ascii="Rockwell" w:hAnsi="Rockwell"/>
          <w:sz w:val="28"/>
          <w:szCs w:val="28"/>
        </w:rPr>
        <w:tab/>
      </w:r>
      <w:r>
        <w:rPr>
          <w:rFonts w:ascii="Rockwell" w:hAnsi="Rockwell"/>
          <w:sz w:val="28"/>
          <w:szCs w:val="28"/>
        </w:rPr>
        <w:tab/>
      </w:r>
      <w:r>
        <w:rPr>
          <w:rFonts w:ascii="Rockwell" w:hAnsi="Rockwell"/>
          <w:sz w:val="28"/>
          <w:szCs w:val="28"/>
        </w:rPr>
        <w:tab/>
      </w:r>
      <w:r>
        <w:rPr>
          <w:rFonts w:ascii="Rockwell" w:hAnsi="Rockwell"/>
          <w:sz w:val="28"/>
          <w:szCs w:val="28"/>
        </w:rPr>
        <w:tab/>
      </w:r>
      <w:r>
        <w:rPr>
          <w:rFonts w:ascii="Rockwell" w:hAnsi="Rockwell"/>
          <w:sz w:val="28"/>
          <w:szCs w:val="28"/>
        </w:rPr>
        <w:tab/>
      </w:r>
      <w:r>
        <w:rPr>
          <w:rFonts w:ascii="Rockwell" w:hAnsi="Rockwell"/>
          <w:sz w:val="28"/>
          <w:szCs w:val="28"/>
        </w:rPr>
        <w:tab/>
      </w:r>
      <w:proofErr w:type="gramStart"/>
      <w:r w:rsidRPr="00033E1D">
        <w:rPr>
          <w:rFonts w:ascii="Rockwell" w:hAnsi="Rockwell"/>
          <w:sz w:val="28"/>
          <w:szCs w:val="28"/>
        </w:rPr>
        <w:t>iv</w:t>
      </w:r>
      <w:proofErr w:type="gramEnd"/>
    </w:p>
    <w:p w:rsidR="00766493" w:rsidRPr="00033E1D" w:rsidRDefault="00766493" w:rsidP="00766493">
      <w:pPr>
        <w:spacing w:after="0" w:line="480" w:lineRule="auto"/>
        <w:jc w:val="both"/>
        <w:rPr>
          <w:rFonts w:ascii="Rockwell" w:hAnsi="Rockwell"/>
          <w:sz w:val="28"/>
          <w:szCs w:val="28"/>
        </w:rPr>
      </w:pPr>
      <w:r>
        <w:rPr>
          <w:rFonts w:ascii="Rockwell" w:hAnsi="Rockwell"/>
          <w:sz w:val="28"/>
          <w:szCs w:val="28"/>
        </w:rPr>
        <w:t xml:space="preserve">ABSTRACT  </w:t>
      </w:r>
      <w:r>
        <w:rPr>
          <w:rFonts w:ascii="Rockwell" w:hAnsi="Rockwell"/>
          <w:sz w:val="28"/>
          <w:szCs w:val="28"/>
        </w:rPr>
        <w:tab/>
      </w:r>
      <w:r>
        <w:rPr>
          <w:rFonts w:ascii="Rockwell" w:hAnsi="Rockwell"/>
          <w:sz w:val="28"/>
          <w:szCs w:val="28"/>
        </w:rPr>
        <w:tab/>
      </w:r>
      <w:r>
        <w:rPr>
          <w:rFonts w:ascii="Rockwell" w:hAnsi="Rockwell"/>
          <w:sz w:val="28"/>
          <w:szCs w:val="28"/>
        </w:rPr>
        <w:tab/>
      </w:r>
      <w:r>
        <w:rPr>
          <w:rFonts w:ascii="Rockwell" w:hAnsi="Rockwell"/>
          <w:sz w:val="28"/>
          <w:szCs w:val="28"/>
        </w:rPr>
        <w:tab/>
      </w:r>
      <w:r>
        <w:rPr>
          <w:rFonts w:ascii="Rockwell" w:hAnsi="Rockwell"/>
          <w:sz w:val="28"/>
          <w:szCs w:val="28"/>
        </w:rPr>
        <w:tab/>
      </w:r>
      <w:r>
        <w:rPr>
          <w:rFonts w:ascii="Rockwell" w:hAnsi="Rockwell"/>
          <w:sz w:val="28"/>
          <w:szCs w:val="28"/>
        </w:rPr>
        <w:tab/>
      </w:r>
      <w:r>
        <w:rPr>
          <w:rFonts w:ascii="Rockwell" w:hAnsi="Rockwell"/>
          <w:sz w:val="28"/>
          <w:szCs w:val="28"/>
        </w:rPr>
        <w:tab/>
      </w:r>
      <w:r>
        <w:rPr>
          <w:rFonts w:ascii="Rockwell" w:hAnsi="Rockwell"/>
          <w:sz w:val="28"/>
          <w:szCs w:val="28"/>
        </w:rPr>
        <w:tab/>
      </w:r>
      <w:r>
        <w:rPr>
          <w:rFonts w:ascii="Rockwell" w:hAnsi="Rockwell"/>
          <w:sz w:val="28"/>
          <w:szCs w:val="28"/>
        </w:rPr>
        <w:tab/>
      </w:r>
      <w:proofErr w:type="gramStart"/>
      <w:r w:rsidRPr="00033E1D">
        <w:rPr>
          <w:rFonts w:ascii="Rockwell" w:hAnsi="Rockwell"/>
          <w:sz w:val="28"/>
          <w:szCs w:val="28"/>
        </w:rPr>
        <w:t>vi</w:t>
      </w:r>
      <w:proofErr w:type="gramEnd"/>
    </w:p>
    <w:p w:rsidR="00766493" w:rsidRPr="00033E1D" w:rsidRDefault="00766493" w:rsidP="00766493">
      <w:pPr>
        <w:spacing w:after="0" w:line="480" w:lineRule="auto"/>
        <w:jc w:val="both"/>
        <w:rPr>
          <w:rFonts w:ascii="Rockwell" w:hAnsi="Rockwell"/>
          <w:sz w:val="28"/>
          <w:szCs w:val="28"/>
        </w:rPr>
      </w:pPr>
      <w:r>
        <w:rPr>
          <w:rFonts w:ascii="Rockwell" w:hAnsi="Rockwell"/>
          <w:sz w:val="28"/>
          <w:szCs w:val="28"/>
        </w:rPr>
        <w:t xml:space="preserve">TABLE OF CONTENTS </w:t>
      </w:r>
      <w:r>
        <w:rPr>
          <w:rFonts w:ascii="Rockwell" w:hAnsi="Rockwell"/>
          <w:sz w:val="28"/>
          <w:szCs w:val="28"/>
        </w:rPr>
        <w:tab/>
      </w:r>
      <w:r>
        <w:rPr>
          <w:rFonts w:ascii="Rockwell" w:hAnsi="Rockwell"/>
          <w:sz w:val="28"/>
          <w:szCs w:val="28"/>
        </w:rPr>
        <w:tab/>
      </w:r>
      <w:r>
        <w:rPr>
          <w:rFonts w:ascii="Rockwell" w:hAnsi="Rockwell"/>
          <w:sz w:val="28"/>
          <w:szCs w:val="28"/>
        </w:rPr>
        <w:tab/>
      </w:r>
      <w:r>
        <w:rPr>
          <w:rFonts w:ascii="Rockwell" w:hAnsi="Rockwell"/>
          <w:sz w:val="28"/>
          <w:szCs w:val="28"/>
        </w:rPr>
        <w:tab/>
      </w:r>
      <w:r>
        <w:rPr>
          <w:rFonts w:ascii="Rockwell" w:hAnsi="Rockwell"/>
          <w:sz w:val="28"/>
          <w:szCs w:val="28"/>
        </w:rPr>
        <w:tab/>
      </w:r>
      <w:r>
        <w:rPr>
          <w:rFonts w:ascii="Rockwell" w:hAnsi="Rockwell"/>
          <w:sz w:val="28"/>
          <w:szCs w:val="28"/>
        </w:rPr>
        <w:tab/>
      </w:r>
      <w:r>
        <w:rPr>
          <w:rFonts w:ascii="Rockwell" w:hAnsi="Rockwell"/>
          <w:sz w:val="28"/>
          <w:szCs w:val="28"/>
        </w:rPr>
        <w:tab/>
      </w:r>
      <w:r w:rsidRPr="00033E1D">
        <w:rPr>
          <w:rFonts w:ascii="Rockwell" w:hAnsi="Rockwell"/>
          <w:sz w:val="28"/>
          <w:szCs w:val="28"/>
        </w:rPr>
        <w:t>vii</w:t>
      </w:r>
    </w:p>
    <w:p w:rsidR="00766493" w:rsidRPr="00033E1D" w:rsidRDefault="00766493" w:rsidP="00766493">
      <w:pPr>
        <w:spacing w:after="0" w:line="480" w:lineRule="auto"/>
        <w:jc w:val="both"/>
        <w:rPr>
          <w:rFonts w:ascii="Rockwell" w:hAnsi="Rockwell"/>
          <w:b/>
          <w:sz w:val="28"/>
          <w:szCs w:val="28"/>
        </w:rPr>
      </w:pPr>
      <w:r w:rsidRPr="00033E1D">
        <w:rPr>
          <w:rFonts w:ascii="Rockwell" w:hAnsi="Rockwell"/>
          <w:b/>
          <w:sz w:val="28"/>
          <w:szCs w:val="28"/>
        </w:rPr>
        <w:t xml:space="preserve">CHAPTER ONE: INTRODUCTION </w:t>
      </w:r>
      <w:r w:rsidRPr="00033E1D">
        <w:rPr>
          <w:rFonts w:ascii="Rockwell" w:hAnsi="Rockwell"/>
          <w:b/>
          <w:sz w:val="28"/>
          <w:szCs w:val="28"/>
        </w:rPr>
        <w:tab/>
      </w:r>
    </w:p>
    <w:p w:rsidR="00766493" w:rsidRPr="00033E1D" w:rsidRDefault="00766493" w:rsidP="00766493">
      <w:pPr>
        <w:spacing w:after="0" w:line="480" w:lineRule="auto"/>
        <w:jc w:val="both"/>
        <w:rPr>
          <w:rFonts w:ascii="Rockwell" w:hAnsi="Rockwell"/>
          <w:sz w:val="28"/>
          <w:szCs w:val="28"/>
        </w:rPr>
      </w:pPr>
      <w:r w:rsidRPr="00033E1D">
        <w:rPr>
          <w:rFonts w:ascii="Rockwell" w:hAnsi="Rockwell"/>
          <w:sz w:val="28"/>
          <w:szCs w:val="28"/>
        </w:rPr>
        <w:t>Background of the Study</w:t>
      </w:r>
      <w:r w:rsidRPr="00033E1D">
        <w:rPr>
          <w:rFonts w:ascii="Rockwell" w:hAnsi="Rockwell"/>
          <w:sz w:val="28"/>
          <w:szCs w:val="28"/>
        </w:rPr>
        <w:tab/>
      </w:r>
      <w:r w:rsidRPr="00033E1D">
        <w:rPr>
          <w:rFonts w:ascii="Rockwell" w:hAnsi="Rockwell"/>
          <w:sz w:val="28"/>
          <w:szCs w:val="28"/>
        </w:rPr>
        <w:tab/>
      </w:r>
      <w:r w:rsidRPr="00033E1D">
        <w:rPr>
          <w:rFonts w:ascii="Rockwell" w:hAnsi="Rockwell"/>
          <w:sz w:val="28"/>
          <w:szCs w:val="28"/>
        </w:rPr>
        <w:tab/>
      </w:r>
      <w:r w:rsidRPr="00033E1D">
        <w:rPr>
          <w:rFonts w:ascii="Rockwell" w:hAnsi="Rockwell"/>
          <w:sz w:val="28"/>
          <w:szCs w:val="28"/>
        </w:rPr>
        <w:tab/>
      </w:r>
      <w:r w:rsidRPr="00033E1D">
        <w:rPr>
          <w:rFonts w:ascii="Rockwell" w:hAnsi="Rockwell"/>
          <w:sz w:val="28"/>
          <w:szCs w:val="28"/>
        </w:rPr>
        <w:tab/>
      </w:r>
      <w:r w:rsidRPr="00033E1D">
        <w:rPr>
          <w:rFonts w:ascii="Rockwell" w:hAnsi="Rockwell"/>
          <w:sz w:val="28"/>
          <w:szCs w:val="28"/>
        </w:rPr>
        <w:tab/>
      </w:r>
      <w:r w:rsidRPr="00033E1D">
        <w:rPr>
          <w:rFonts w:ascii="Rockwell" w:hAnsi="Rockwell"/>
          <w:sz w:val="28"/>
          <w:szCs w:val="28"/>
        </w:rPr>
        <w:tab/>
        <w:t>1</w:t>
      </w:r>
    </w:p>
    <w:p w:rsidR="00766493" w:rsidRPr="00033E1D" w:rsidRDefault="00766493" w:rsidP="00766493">
      <w:pPr>
        <w:spacing w:after="0" w:line="480" w:lineRule="auto"/>
        <w:jc w:val="both"/>
        <w:rPr>
          <w:rFonts w:ascii="Rockwell" w:hAnsi="Rockwell"/>
          <w:sz w:val="28"/>
          <w:szCs w:val="28"/>
        </w:rPr>
      </w:pPr>
      <w:r w:rsidRPr="00033E1D">
        <w:rPr>
          <w:rFonts w:ascii="Rockwell" w:hAnsi="Rockwell"/>
          <w:sz w:val="28"/>
          <w:szCs w:val="28"/>
        </w:rPr>
        <w:t>Statement of the Problem</w:t>
      </w:r>
      <w:r w:rsidRPr="00033E1D">
        <w:rPr>
          <w:rFonts w:ascii="Rockwell" w:hAnsi="Rockwell"/>
          <w:sz w:val="28"/>
          <w:szCs w:val="28"/>
        </w:rPr>
        <w:tab/>
      </w:r>
      <w:r w:rsidRPr="00033E1D">
        <w:rPr>
          <w:rFonts w:ascii="Rockwell" w:hAnsi="Rockwell"/>
          <w:sz w:val="28"/>
          <w:szCs w:val="28"/>
        </w:rPr>
        <w:tab/>
      </w:r>
      <w:r w:rsidRPr="00033E1D">
        <w:rPr>
          <w:rFonts w:ascii="Rockwell" w:hAnsi="Rockwell"/>
          <w:sz w:val="28"/>
          <w:szCs w:val="28"/>
        </w:rPr>
        <w:tab/>
      </w:r>
      <w:r w:rsidRPr="00033E1D">
        <w:rPr>
          <w:rFonts w:ascii="Rockwell" w:hAnsi="Rockwell"/>
          <w:sz w:val="28"/>
          <w:szCs w:val="28"/>
        </w:rPr>
        <w:tab/>
      </w:r>
      <w:r w:rsidRPr="00033E1D">
        <w:rPr>
          <w:rFonts w:ascii="Rockwell" w:hAnsi="Rockwell"/>
          <w:sz w:val="28"/>
          <w:szCs w:val="28"/>
        </w:rPr>
        <w:tab/>
      </w:r>
      <w:r w:rsidRPr="00033E1D">
        <w:rPr>
          <w:rFonts w:ascii="Rockwell" w:hAnsi="Rockwell"/>
          <w:sz w:val="28"/>
          <w:szCs w:val="28"/>
        </w:rPr>
        <w:tab/>
      </w:r>
      <w:r w:rsidRPr="00033E1D">
        <w:rPr>
          <w:rFonts w:ascii="Rockwell" w:hAnsi="Rockwell"/>
          <w:sz w:val="28"/>
          <w:szCs w:val="28"/>
        </w:rPr>
        <w:tab/>
        <w:t>3</w:t>
      </w:r>
      <w:r w:rsidRPr="00033E1D">
        <w:rPr>
          <w:rFonts w:ascii="Rockwell" w:hAnsi="Rockwell"/>
          <w:sz w:val="28"/>
          <w:szCs w:val="28"/>
        </w:rPr>
        <w:tab/>
      </w:r>
    </w:p>
    <w:p w:rsidR="00766493" w:rsidRPr="00033E1D" w:rsidRDefault="00766493" w:rsidP="00766493">
      <w:pPr>
        <w:spacing w:after="0" w:line="480" w:lineRule="auto"/>
        <w:jc w:val="both"/>
        <w:rPr>
          <w:rFonts w:ascii="Rockwell" w:hAnsi="Rockwell"/>
          <w:sz w:val="28"/>
          <w:szCs w:val="28"/>
        </w:rPr>
      </w:pPr>
      <w:r w:rsidRPr="00033E1D">
        <w:rPr>
          <w:rFonts w:ascii="Rockwell" w:hAnsi="Rockwell"/>
          <w:sz w:val="28"/>
          <w:szCs w:val="28"/>
        </w:rPr>
        <w:t xml:space="preserve">Purpose of the Study </w:t>
      </w:r>
      <w:r w:rsidRPr="00033E1D">
        <w:rPr>
          <w:rFonts w:ascii="Rockwell" w:hAnsi="Rockwell"/>
          <w:sz w:val="28"/>
          <w:szCs w:val="28"/>
        </w:rPr>
        <w:tab/>
      </w:r>
      <w:r w:rsidRPr="00033E1D">
        <w:rPr>
          <w:rFonts w:ascii="Rockwell" w:hAnsi="Rockwell"/>
          <w:sz w:val="28"/>
          <w:szCs w:val="28"/>
        </w:rPr>
        <w:tab/>
      </w:r>
      <w:r w:rsidRPr="00033E1D">
        <w:rPr>
          <w:rFonts w:ascii="Rockwell" w:hAnsi="Rockwell"/>
          <w:sz w:val="28"/>
          <w:szCs w:val="28"/>
        </w:rPr>
        <w:tab/>
      </w:r>
      <w:r w:rsidRPr="00033E1D">
        <w:rPr>
          <w:rFonts w:ascii="Rockwell" w:hAnsi="Rockwell"/>
          <w:sz w:val="28"/>
          <w:szCs w:val="28"/>
        </w:rPr>
        <w:tab/>
      </w:r>
      <w:r w:rsidRPr="00033E1D">
        <w:rPr>
          <w:rFonts w:ascii="Rockwell" w:hAnsi="Rockwell"/>
          <w:sz w:val="28"/>
          <w:szCs w:val="28"/>
        </w:rPr>
        <w:tab/>
      </w:r>
      <w:r w:rsidRPr="00033E1D">
        <w:rPr>
          <w:rFonts w:ascii="Rockwell" w:hAnsi="Rockwell"/>
          <w:sz w:val="28"/>
          <w:szCs w:val="28"/>
        </w:rPr>
        <w:tab/>
      </w:r>
      <w:r w:rsidRPr="00033E1D">
        <w:rPr>
          <w:rFonts w:ascii="Rockwell" w:hAnsi="Rockwell"/>
          <w:sz w:val="28"/>
          <w:szCs w:val="28"/>
        </w:rPr>
        <w:tab/>
      </w:r>
      <w:r w:rsidRPr="00033E1D">
        <w:rPr>
          <w:rFonts w:ascii="Rockwell" w:hAnsi="Rockwell"/>
          <w:sz w:val="28"/>
          <w:szCs w:val="28"/>
        </w:rPr>
        <w:tab/>
        <w:t>4</w:t>
      </w:r>
    </w:p>
    <w:p w:rsidR="00766493" w:rsidRPr="00033E1D" w:rsidRDefault="00766493" w:rsidP="00766493">
      <w:pPr>
        <w:spacing w:after="0" w:line="480" w:lineRule="auto"/>
        <w:jc w:val="both"/>
        <w:rPr>
          <w:rFonts w:ascii="Rockwell" w:hAnsi="Rockwell"/>
          <w:sz w:val="28"/>
          <w:szCs w:val="28"/>
        </w:rPr>
      </w:pPr>
      <w:r w:rsidRPr="00033E1D">
        <w:rPr>
          <w:rFonts w:ascii="Rockwell" w:hAnsi="Rockwell"/>
          <w:sz w:val="28"/>
          <w:szCs w:val="28"/>
        </w:rPr>
        <w:t xml:space="preserve">Significance of the Study  </w:t>
      </w:r>
      <w:r w:rsidRPr="00033E1D">
        <w:rPr>
          <w:rFonts w:ascii="Rockwell" w:hAnsi="Rockwell"/>
          <w:sz w:val="28"/>
          <w:szCs w:val="28"/>
        </w:rPr>
        <w:tab/>
      </w:r>
      <w:r w:rsidRPr="00033E1D">
        <w:rPr>
          <w:rFonts w:ascii="Rockwell" w:hAnsi="Rockwell"/>
          <w:sz w:val="28"/>
          <w:szCs w:val="28"/>
        </w:rPr>
        <w:tab/>
      </w:r>
      <w:r w:rsidRPr="00033E1D">
        <w:rPr>
          <w:rFonts w:ascii="Rockwell" w:hAnsi="Rockwell"/>
          <w:sz w:val="28"/>
          <w:szCs w:val="28"/>
        </w:rPr>
        <w:tab/>
      </w:r>
      <w:r w:rsidRPr="00033E1D">
        <w:rPr>
          <w:rFonts w:ascii="Rockwell" w:hAnsi="Rockwell"/>
          <w:sz w:val="28"/>
          <w:szCs w:val="28"/>
        </w:rPr>
        <w:tab/>
      </w:r>
      <w:r w:rsidRPr="00033E1D">
        <w:rPr>
          <w:rFonts w:ascii="Rockwell" w:hAnsi="Rockwell"/>
          <w:sz w:val="28"/>
          <w:szCs w:val="28"/>
        </w:rPr>
        <w:tab/>
      </w:r>
      <w:r w:rsidRPr="00033E1D">
        <w:rPr>
          <w:rFonts w:ascii="Rockwell" w:hAnsi="Rockwell"/>
          <w:sz w:val="28"/>
          <w:szCs w:val="28"/>
        </w:rPr>
        <w:tab/>
      </w:r>
      <w:r w:rsidRPr="00033E1D">
        <w:rPr>
          <w:rFonts w:ascii="Rockwell" w:hAnsi="Rockwell"/>
          <w:sz w:val="28"/>
          <w:szCs w:val="28"/>
        </w:rPr>
        <w:tab/>
        <w:t>4</w:t>
      </w:r>
    </w:p>
    <w:p w:rsidR="00766493" w:rsidRPr="00033E1D" w:rsidRDefault="00766493" w:rsidP="00766493">
      <w:pPr>
        <w:spacing w:after="0" w:line="480" w:lineRule="auto"/>
        <w:jc w:val="both"/>
        <w:rPr>
          <w:rFonts w:ascii="Rockwell" w:hAnsi="Rockwell"/>
          <w:sz w:val="28"/>
          <w:szCs w:val="28"/>
        </w:rPr>
      </w:pPr>
      <w:r w:rsidRPr="00033E1D">
        <w:rPr>
          <w:rFonts w:ascii="Rockwell" w:hAnsi="Rockwell"/>
          <w:sz w:val="28"/>
          <w:szCs w:val="28"/>
        </w:rPr>
        <w:t xml:space="preserve">Research Questions  </w:t>
      </w:r>
      <w:r w:rsidRPr="00033E1D">
        <w:rPr>
          <w:rFonts w:ascii="Rockwell" w:hAnsi="Rockwell"/>
          <w:sz w:val="28"/>
          <w:szCs w:val="28"/>
        </w:rPr>
        <w:tab/>
      </w:r>
      <w:r w:rsidRPr="00033E1D">
        <w:rPr>
          <w:rFonts w:ascii="Rockwell" w:hAnsi="Rockwell"/>
          <w:sz w:val="28"/>
          <w:szCs w:val="28"/>
        </w:rPr>
        <w:tab/>
      </w:r>
      <w:r w:rsidRPr="00033E1D">
        <w:rPr>
          <w:rFonts w:ascii="Rockwell" w:hAnsi="Rockwell"/>
          <w:sz w:val="28"/>
          <w:szCs w:val="28"/>
        </w:rPr>
        <w:tab/>
      </w:r>
      <w:r w:rsidRPr="00033E1D">
        <w:rPr>
          <w:rFonts w:ascii="Rockwell" w:hAnsi="Rockwell"/>
          <w:sz w:val="28"/>
          <w:szCs w:val="28"/>
        </w:rPr>
        <w:tab/>
      </w:r>
      <w:r w:rsidRPr="00033E1D">
        <w:rPr>
          <w:rFonts w:ascii="Rockwell" w:hAnsi="Rockwell"/>
          <w:sz w:val="28"/>
          <w:szCs w:val="28"/>
        </w:rPr>
        <w:tab/>
      </w:r>
      <w:r w:rsidRPr="00033E1D">
        <w:rPr>
          <w:rFonts w:ascii="Rockwell" w:hAnsi="Rockwell"/>
          <w:sz w:val="28"/>
          <w:szCs w:val="28"/>
        </w:rPr>
        <w:tab/>
      </w:r>
      <w:r w:rsidRPr="00033E1D">
        <w:rPr>
          <w:rFonts w:ascii="Rockwell" w:hAnsi="Rockwell"/>
          <w:sz w:val="28"/>
          <w:szCs w:val="28"/>
        </w:rPr>
        <w:tab/>
      </w:r>
      <w:r w:rsidRPr="00033E1D">
        <w:rPr>
          <w:rFonts w:ascii="Rockwell" w:hAnsi="Rockwell"/>
          <w:sz w:val="28"/>
          <w:szCs w:val="28"/>
        </w:rPr>
        <w:tab/>
        <w:t>5</w:t>
      </w:r>
    </w:p>
    <w:p w:rsidR="00766493" w:rsidRPr="00033E1D" w:rsidRDefault="00766493" w:rsidP="00766493">
      <w:pPr>
        <w:spacing w:after="0" w:line="480" w:lineRule="auto"/>
        <w:jc w:val="both"/>
        <w:rPr>
          <w:rFonts w:ascii="Rockwell" w:hAnsi="Rockwell"/>
          <w:sz w:val="28"/>
          <w:szCs w:val="28"/>
        </w:rPr>
      </w:pPr>
      <w:r w:rsidRPr="00033E1D">
        <w:rPr>
          <w:rFonts w:ascii="Rockwell" w:hAnsi="Rockwell"/>
          <w:sz w:val="28"/>
          <w:szCs w:val="28"/>
        </w:rPr>
        <w:t xml:space="preserve">Research Hypotheses </w:t>
      </w:r>
      <w:r w:rsidRPr="00033E1D">
        <w:rPr>
          <w:rFonts w:ascii="Rockwell" w:hAnsi="Rockwell"/>
          <w:sz w:val="28"/>
          <w:szCs w:val="28"/>
        </w:rPr>
        <w:tab/>
      </w:r>
      <w:r w:rsidRPr="00033E1D">
        <w:rPr>
          <w:rFonts w:ascii="Rockwell" w:hAnsi="Rockwell"/>
          <w:sz w:val="28"/>
          <w:szCs w:val="28"/>
        </w:rPr>
        <w:tab/>
      </w:r>
      <w:r w:rsidRPr="00033E1D">
        <w:rPr>
          <w:rFonts w:ascii="Rockwell" w:hAnsi="Rockwell"/>
          <w:sz w:val="28"/>
          <w:szCs w:val="28"/>
        </w:rPr>
        <w:tab/>
      </w:r>
      <w:r w:rsidRPr="00033E1D">
        <w:rPr>
          <w:rFonts w:ascii="Rockwell" w:hAnsi="Rockwell"/>
          <w:sz w:val="28"/>
          <w:szCs w:val="28"/>
        </w:rPr>
        <w:tab/>
      </w:r>
      <w:r w:rsidRPr="00033E1D">
        <w:rPr>
          <w:rFonts w:ascii="Rockwell" w:hAnsi="Rockwell"/>
          <w:sz w:val="28"/>
          <w:szCs w:val="28"/>
        </w:rPr>
        <w:tab/>
      </w:r>
      <w:r w:rsidRPr="00033E1D">
        <w:rPr>
          <w:rFonts w:ascii="Rockwell" w:hAnsi="Rockwell"/>
          <w:sz w:val="28"/>
          <w:szCs w:val="28"/>
        </w:rPr>
        <w:tab/>
      </w:r>
      <w:r w:rsidRPr="00033E1D">
        <w:rPr>
          <w:rFonts w:ascii="Rockwell" w:hAnsi="Rockwell"/>
          <w:sz w:val="28"/>
          <w:szCs w:val="28"/>
        </w:rPr>
        <w:tab/>
      </w:r>
      <w:r w:rsidRPr="00033E1D">
        <w:rPr>
          <w:rFonts w:ascii="Rockwell" w:hAnsi="Rockwell"/>
          <w:sz w:val="28"/>
          <w:szCs w:val="28"/>
        </w:rPr>
        <w:tab/>
        <w:t>5</w:t>
      </w:r>
    </w:p>
    <w:p w:rsidR="00766493" w:rsidRPr="00033E1D" w:rsidRDefault="00766493" w:rsidP="00766493">
      <w:pPr>
        <w:spacing w:after="0" w:line="480" w:lineRule="auto"/>
        <w:jc w:val="both"/>
        <w:rPr>
          <w:rFonts w:ascii="Rockwell" w:hAnsi="Rockwell"/>
          <w:sz w:val="28"/>
          <w:szCs w:val="28"/>
        </w:rPr>
      </w:pPr>
      <w:r w:rsidRPr="00033E1D">
        <w:rPr>
          <w:rFonts w:ascii="Rockwell" w:hAnsi="Rockwell"/>
          <w:sz w:val="28"/>
          <w:szCs w:val="28"/>
        </w:rPr>
        <w:t xml:space="preserve">Scope of the Study </w:t>
      </w:r>
      <w:r w:rsidRPr="00033E1D">
        <w:rPr>
          <w:rFonts w:ascii="Rockwell" w:hAnsi="Rockwell"/>
          <w:sz w:val="28"/>
          <w:szCs w:val="28"/>
        </w:rPr>
        <w:tab/>
      </w:r>
      <w:r w:rsidRPr="00033E1D">
        <w:rPr>
          <w:rFonts w:ascii="Rockwell" w:hAnsi="Rockwell"/>
          <w:sz w:val="28"/>
          <w:szCs w:val="28"/>
        </w:rPr>
        <w:tab/>
      </w:r>
      <w:r w:rsidRPr="00033E1D">
        <w:rPr>
          <w:rFonts w:ascii="Rockwell" w:hAnsi="Rockwell"/>
          <w:sz w:val="28"/>
          <w:szCs w:val="28"/>
        </w:rPr>
        <w:tab/>
      </w:r>
      <w:r w:rsidRPr="00033E1D">
        <w:rPr>
          <w:rFonts w:ascii="Rockwell" w:hAnsi="Rockwell"/>
          <w:sz w:val="28"/>
          <w:szCs w:val="28"/>
        </w:rPr>
        <w:tab/>
      </w:r>
      <w:r w:rsidRPr="00033E1D">
        <w:rPr>
          <w:rFonts w:ascii="Rockwell" w:hAnsi="Rockwell"/>
          <w:sz w:val="28"/>
          <w:szCs w:val="28"/>
        </w:rPr>
        <w:tab/>
      </w:r>
      <w:r w:rsidRPr="00033E1D">
        <w:rPr>
          <w:rFonts w:ascii="Rockwell" w:hAnsi="Rockwell"/>
          <w:sz w:val="28"/>
          <w:szCs w:val="28"/>
        </w:rPr>
        <w:tab/>
      </w:r>
      <w:r w:rsidRPr="00033E1D">
        <w:rPr>
          <w:rFonts w:ascii="Rockwell" w:hAnsi="Rockwell"/>
          <w:sz w:val="28"/>
          <w:szCs w:val="28"/>
        </w:rPr>
        <w:tab/>
      </w:r>
      <w:r w:rsidRPr="00033E1D">
        <w:rPr>
          <w:rFonts w:ascii="Rockwell" w:hAnsi="Rockwell"/>
          <w:sz w:val="28"/>
          <w:szCs w:val="28"/>
        </w:rPr>
        <w:tab/>
        <w:t>6</w:t>
      </w:r>
    </w:p>
    <w:p w:rsidR="00766493" w:rsidRPr="00033E1D" w:rsidRDefault="00766493" w:rsidP="00766493">
      <w:pPr>
        <w:spacing w:after="0" w:line="480" w:lineRule="auto"/>
        <w:jc w:val="both"/>
        <w:rPr>
          <w:rFonts w:ascii="Rockwell" w:hAnsi="Rockwell"/>
          <w:sz w:val="28"/>
          <w:szCs w:val="28"/>
        </w:rPr>
      </w:pPr>
      <w:r w:rsidRPr="00033E1D">
        <w:rPr>
          <w:rFonts w:ascii="Rockwell" w:hAnsi="Rockwell"/>
          <w:sz w:val="28"/>
          <w:szCs w:val="28"/>
        </w:rPr>
        <w:t xml:space="preserve">Definitions of Terms </w:t>
      </w:r>
      <w:r w:rsidRPr="00033E1D">
        <w:rPr>
          <w:rFonts w:ascii="Rockwell" w:hAnsi="Rockwell"/>
          <w:sz w:val="28"/>
          <w:szCs w:val="28"/>
        </w:rPr>
        <w:tab/>
      </w:r>
      <w:r w:rsidRPr="00033E1D">
        <w:rPr>
          <w:rFonts w:ascii="Rockwell" w:hAnsi="Rockwell"/>
          <w:sz w:val="28"/>
          <w:szCs w:val="28"/>
        </w:rPr>
        <w:tab/>
      </w:r>
      <w:r w:rsidRPr="00033E1D">
        <w:rPr>
          <w:rFonts w:ascii="Rockwell" w:hAnsi="Rockwell"/>
          <w:sz w:val="28"/>
          <w:szCs w:val="28"/>
        </w:rPr>
        <w:tab/>
      </w:r>
      <w:r w:rsidRPr="00033E1D">
        <w:rPr>
          <w:rFonts w:ascii="Rockwell" w:hAnsi="Rockwell"/>
          <w:sz w:val="28"/>
          <w:szCs w:val="28"/>
        </w:rPr>
        <w:tab/>
      </w:r>
      <w:r w:rsidRPr="00033E1D">
        <w:rPr>
          <w:rFonts w:ascii="Rockwell" w:hAnsi="Rockwell"/>
          <w:sz w:val="28"/>
          <w:szCs w:val="28"/>
        </w:rPr>
        <w:tab/>
      </w:r>
      <w:r w:rsidRPr="00033E1D">
        <w:rPr>
          <w:rFonts w:ascii="Rockwell" w:hAnsi="Rockwell"/>
          <w:sz w:val="28"/>
          <w:szCs w:val="28"/>
        </w:rPr>
        <w:tab/>
      </w:r>
      <w:r w:rsidRPr="00033E1D">
        <w:rPr>
          <w:rFonts w:ascii="Rockwell" w:hAnsi="Rockwell"/>
          <w:sz w:val="28"/>
          <w:szCs w:val="28"/>
        </w:rPr>
        <w:tab/>
      </w:r>
      <w:r w:rsidRPr="00033E1D">
        <w:rPr>
          <w:rFonts w:ascii="Rockwell" w:hAnsi="Rockwell"/>
          <w:sz w:val="28"/>
          <w:szCs w:val="28"/>
        </w:rPr>
        <w:tab/>
        <w:t>7</w:t>
      </w:r>
    </w:p>
    <w:p w:rsidR="00766493" w:rsidRDefault="00766493" w:rsidP="00766493">
      <w:pPr>
        <w:spacing w:after="0" w:line="480" w:lineRule="auto"/>
        <w:jc w:val="both"/>
        <w:rPr>
          <w:rFonts w:ascii="Rockwell" w:hAnsi="Rockwell"/>
          <w:b/>
          <w:sz w:val="28"/>
          <w:szCs w:val="28"/>
        </w:rPr>
      </w:pPr>
    </w:p>
    <w:p w:rsidR="00766493" w:rsidRDefault="00766493" w:rsidP="00766493">
      <w:pPr>
        <w:spacing w:after="0" w:line="480" w:lineRule="auto"/>
        <w:jc w:val="both"/>
        <w:rPr>
          <w:rFonts w:ascii="Rockwell" w:hAnsi="Rockwell"/>
          <w:b/>
          <w:sz w:val="28"/>
          <w:szCs w:val="28"/>
        </w:rPr>
      </w:pPr>
      <w:r w:rsidRPr="00033E1D">
        <w:rPr>
          <w:rFonts w:ascii="Rockwell" w:hAnsi="Rockwell"/>
          <w:b/>
          <w:sz w:val="28"/>
          <w:szCs w:val="28"/>
        </w:rPr>
        <w:lastRenderedPageBreak/>
        <w:t>CHAPTER TWO: REVIEW OF THE RELATED LITERATURE</w:t>
      </w:r>
    </w:p>
    <w:p w:rsidR="00081D03" w:rsidRPr="00081D03" w:rsidRDefault="00081D03" w:rsidP="00081D03">
      <w:pPr>
        <w:spacing w:line="480" w:lineRule="auto"/>
        <w:jc w:val="both"/>
        <w:rPr>
          <w:rFonts w:ascii="Rockwell" w:hAnsi="Rockwell" w:cstheme="minorBidi"/>
          <w:iCs/>
          <w:sz w:val="28"/>
          <w:szCs w:val="28"/>
        </w:rPr>
      </w:pPr>
      <w:r w:rsidRPr="00081D03">
        <w:rPr>
          <w:rFonts w:ascii="Rockwell" w:hAnsi="Rockwell" w:cstheme="minorBidi"/>
          <w:iCs/>
          <w:sz w:val="28"/>
          <w:szCs w:val="28"/>
        </w:rPr>
        <w:t>Concept of Examination Malpractices</w:t>
      </w:r>
    </w:p>
    <w:p w:rsidR="00081D03" w:rsidRPr="00081D03" w:rsidRDefault="00081D03" w:rsidP="00081D03">
      <w:pPr>
        <w:spacing w:line="480" w:lineRule="auto"/>
        <w:jc w:val="both"/>
        <w:rPr>
          <w:rFonts w:ascii="Rockwell" w:hAnsi="Rockwell" w:cstheme="minorBidi"/>
          <w:iCs/>
          <w:sz w:val="28"/>
          <w:szCs w:val="28"/>
        </w:rPr>
      </w:pPr>
      <w:proofErr w:type="gramStart"/>
      <w:r w:rsidRPr="00081D03">
        <w:rPr>
          <w:rFonts w:ascii="Rockwell" w:hAnsi="Rockwell" w:cstheme="minorBidi"/>
          <w:iCs/>
          <w:sz w:val="28"/>
          <w:szCs w:val="28"/>
        </w:rPr>
        <w:t>Causes of Examination Malpractices.</w:t>
      </w:r>
      <w:proofErr w:type="gramEnd"/>
    </w:p>
    <w:p w:rsidR="00081D03" w:rsidRPr="00081D03" w:rsidRDefault="00081D03" w:rsidP="00081D03">
      <w:pPr>
        <w:spacing w:line="480" w:lineRule="auto"/>
        <w:jc w:val="both"/>
        <w:rPr>
          <w:rFonts w:ascii="Rockwell" w:hAnsi="Rockwell" w:cstheme="minorBidi"/>
          <w:iCs/>
          <w:sz w:val="28"/>
          <w:szCs w:val="28"/>
        </w:rPr>
      </w:pPr>
      <w:proofErr w:type="gramStart"/>
      <w:r w:rsidRPr="00081D03">
        <w:rPr>
          <w:rFonts w:ascii="Rockwell" w:hAnsi="Rockwell" w:cstheme="minorBidi"/>
          <w:iCs/>
          <w:sz w:val="28"/>
          <w:szCs w:val="28"/>
        </w:rPr>
        <w:t>Effects of Examination Malpractices.</w:t>
      </w:r>
      <w:proofErr w:type="gramEnd"/>
    </w:p>
    <w:p w:rsidR="00081D03" w:rsidRPr="00081D03" w:rsidRDefault="00081D03" w:rsidP="00081D03">
      <w:pPr>
        <w:spacing w:line="480" w:lineRule="auto"/>
        <w:jc w:val="both"/>
        <w:rPr>
          <w:rFonts w:ascii="Rockwell" w:hAnsi="Rockwell" w:cstheme="minorBidi"/>
          <w:iCs/>
          <w:sz w:val="28"/>
          <w:szCs w:val="28"/>
        </w:rPr>
      </w:pPr>
      <w:r w:rsidRPr="00081D03">
        <w:rPr>
          <w:rFonts w:ascii="Rockwell" w:hAnsi="Rockwell" w:cstheme="minorBidi"/>
          <w:iCs/>
          <w:sz w:val="28"/>
          <w:szCs w:val="28"/>
        </w:rPr>
        <w:t>Strategies for Curbing Examination Malpractices</w:t>
      </w:r>
    </w:p>
    <w:p w:rsidR="00081D03" w:rsidRPr="00081D03" w:rsidRDefault="00081D03" w:rsidP="00081D03">
      <w:pPr>
        <w:spacing w:line="480" w:lineRule="auto"/>
        <w:jc w:val="both"/>
        <w:rPr>
          <w:rFonts w:ascii="Rockwell" w:hAnsi="Rockwell" w:cstheme="minorBidi"/>
          <w:iCs/>
          <w:sz w:val="28"/>
          <w:szCs w:val="28"/>
        </w:rPr>
      </w:pPr>
      <w:proofErr w:type="gramStart"/>
      <w:r w:rsidRPr="00081D03">
        <w:rPr>
          <w:rFonts w:ascii="Rockwell" w:hAnsi="Rockwell" w:cstheme="minorBidi"/>
          <w:sz w:val="28"/>
          <w:szCs w:val="28"/>
        </w:rPr>
        <w:t>Islamic view on Examination Malpractice.</w:t>
      </w:r>
      <w:proofErr w:type="gramEnd"/>
    </w:p>
    <w:p w:rsidR="00081D03" w:rsidRPr="00081D03" w:rsidRDefault="00081D03" w:rsidP="00081D03">
      <w:pPr>
        <w:spacing w:line="480" w:lineRule="auto"/>
        <w:jc w:val="both"/>
        <w:rPr>
          <w:rFonts w:ascii="Rockwell" w:hAnsi="Rockwell" w:cstheme="minorBidi"/>
          <w:iCs/>
          <w:sz w:val="28"/>
          <w:szCs w:val="28"/>
        </w:rPr>
      </w:pPr>
      <w:r w:rsidRPr="00081D03">
        <w:rPr>
          <w:rFonts w:ascii="Rockwell" w:hAnsi="Rockwell" w:cstheme="minorBidi"/>
          <w:sz w:val="28"/>
          <w:szCs w:val="28"/>
        </w:rPr>
        <w:t>Appraisal of the Literature Review</w:t>
      </w:r>
    </w:p>
    <w:p w:rsidR="00766493" w:rsidRPr="00033E1D" w:rsidRDefault="00766493" w:rsidP="00766493">
      <w:pPr>
        <w:spacing w:after="0" w:line="480" w:lineRule="auto"/>
        <w:jc w:val="both"/>
        <w:rPr>
          <w:rFonts w:ascii="Rockwell" w:hAnsi="Rockwell"/>
          <w:b/>
          <w:sz w:val="28"/>
          <w:szCs w:val="28"/>
        </w:rPr>
      </w:pPr>
      <w:r w:rsidRPr="00033E1D">
        <w:rPr>
          <w:rFonts w:ascii="Rockwell" w:hAnsi="Rockwell"/>
          <w:b/>
          <w:sz w:val="28"/>
          <w:szCs w:val="28"/>
        </w:rPr>
        <w:t>CHAPTER THREE: RESEARCH METHODOLOGY</w:t>
      </w:r>
    </w:p>
    <w:p w:rsidR="00766493" w:rsidRPr="00033E1D" w:rsidRDefault="00766493" w:rsidP="00766493">
      <w:pPr>
        <w:tabs>
          <w:tab w:val="center" w:pos="4392"/>
        </w:tabs>
        <w:spacing w:after="0" w:line="480" w:lineRule="auto"/>
        <w:jc w:val="both"/>
        <w:rPr>
          <w:rFonts w:ascii="Rockwell" w:hAnsi="Rockwell"/>
          <w:sz w:val="28"/>
          <w:szCs w:val="28"/>
        </w:rPr>
      </w:pPr>
      <w:r w:rsidRPr="00033E1D">
        <w:rPr>
          <w:rFonts w:ascii="Rockwell" w:hAnsi="Rockwell"/>
          <w:sz w:val="28"/>
          <w:szCs w:val="28"/>
        </w:rPr>
        <w:t>Research Design</w:t>
      </w:r>
      <w:r w:rsidRPr="00033E1D">
        <w:rPr>
          <w:rFonts w:ascii="Rockwell" w:hAnsi="Rockwell"/>
          <w:sz w:val="28"/>
          <w:szCs w:val="28"/>
        </w:rPr>
        <w:tab/>
      </w:r>
      <w:r w:rsidRPr="00033E1D">
        <w:rPr>
          <w:rFonts w:ascii="Rockwell" w:hAnsi="Rockwell"/>
          <w:sz w:val="28"/>
          <w:szCs w:val="28"/>
        </w:rPr>
        <w:tab/>
      </w:r>
      <w:r w:rsidRPr="00033E1D">
        <w:rPr>
          <w:rFonts w:ascii="Rockwell" w:hAnsi="Rockwell"/>
          <w:sz w:val="28"/>
          <w:szCs w:val="28"/>
        </w:rPr>
        <w:tab/>
      </w:r>
      <w:r w:rsidRPr="00033E1D">
        <w:rPr>
          <w:rFonts w:ascii="Rockwell" w:hAnsi="Rockwell"/>
          <w:sz w:val="28"/>
          <w:szCs w:val="28"/>
        </w:rPr>
        <w:tab/>
      </w:r>
      <w:r w:rsidRPr="00033E1D">
        <w:rPr>
          <w:rFonts w:ascii="Rockwell" w:hAnsi="Rockwell"/>
          <w:sz w:val="28"/>
          <w:szCs w:val="28"/>
        </w:rPr>
        <w:tab/>
      </w:r>
      <w:r w:rsidRPr="00033E1D">
        <w:rPr>
          <w:rFonts w:ascii="Rockwell" w:hAnsi="Rockwell"/>
          <w:sz w:val="28"/>
          <w:szCs w:val="28"/>
        </w:rPr>
        <w:tab/>
        <w:t>31</w:t>
      </w:r>
    </w:p>
    <w:p w:rsidR="00766493" w:rsidRPr="00033E1D" w:rsidRDefault="00766493" w:rsidP="00766493">
      <w:pPr>
        <w:spacing w:after="0" w:line="480" w:lineRule="auto"/>
        <w:jc w:val="both"/>
        <w:rPr>
          <w:rFonts w:ascii="Rockwell" w:hAnsi="Rockwell"/>
          <w:sz w:val="28"/>
          <w:szCs w:val="28"/>
        </w:rPr>
      </w:pPr>
      <w:r w:rsidRPr="00033E1D">
        <w:rPr>
          <w:rFonts w:ascii="Rockwell" w:hAnsi="Rockwell"/>
          <w:sz w:val="28"/>
          <w:szCs w:val="28"/>
        </w:rPr>
        <w:t xml:space="preserve">Population   </w:t>
      </w:r>
      <w:r w:rsidRPr="00033E1D">
        <w:rPr>
          <w:rFonts w:ascii="Rockwell" w:hAnsi="Rockwell"/>
          <w:sz w:val="28"/>
          <w:szCs w:val="28"/>
        </w:rPr>
        <w:tab/>
      </w:r>
      <w:r w:rsidRPr="00033E1D">
        <w:rPr>
          <w:rFonts w:ascii="Rockwell" w:hAnsi="Rockwell"/>
          <w:sz w:val="28"/>
          <w:szCs w:val="28"/>
        </w:rPr>
        <w:tab/>
      </w:r>
      <w:r w:rsidRPr="00033E1D">
        <w:rPr>
          <w:rFonts w:ascii="Rockwell" w:hAnsi="Rockwell"/>
          <w:sz w:val="28"/>
          <w:szCs w:val="28"/>
        </w:rPr>
        <w:tab/>
      </w:r>
      <w:r w:rsidRPr="00033E1D">
        <w:rPr>
          <w:rFonts w:ascii="Rockwell" w:hAnsi="Rockwell"/>
          <w:sz w:val="28"/>
          <w:szCs w:val="28"/>
        </w:rPr>
        <w:tab/>
      </w:r>
      <w:r w:rsidRPr="00033E1D">
        <w:rPr>
          <w:rFonts w:ascii="Rockwell" w:hAnsi="Rockwell"/>
          <w:sz w:val="28"/>
          <w:szCs w:val="28"/>
        </w:rPr>
        <w:tab/>
      </w:r>
      <w:r w:rsidRPr="00033E1D">
        <w:rPr>
          <w:rFonts w:ascii="Rockwell" w:hAnsi="Rockwell"/>
          <w:sz w:val="28"/>
          <w:szCs w:val="28"/>
        </w:rPr>
        <w:tab/>
      </w:r>
      <w:r w:rsidRPr="00033E1D">
        <w:rPr>
          <w:rFonts w:ascii="Rockwell" w:hAnsi="Rockwell"/>
          <w:sz w:val="28"/>
          <w:szCs w:val="28"/>
        </w:rPr>
        <w:tab/>
      </w:r>
      <w:r w:rsidRPr="00033E1D">
        <w:rPr>
          <w:rFonts w:ascii="Rockwell" w:hAnsi="Rockwell"/>
          <w:sz w:val="28"/>
          <w:szCs w:val="28"/>
        </w:rPr>
        <w:tab/>
      </w:r>
      <w:r w:rsidRPr="00033E1D">
        <w:rPr>
          <w:rFonts w:ascii="Rockwell" w:hAnsi="Rockwell"/>
          <w:sz w:val="28"/>
          <w:szCs w:val="28"/>
        </w:rPr>
        <w:tab/>
        <w:t>32</w:t>
      </w:r>
    </w:p>
    <w:p w:rsidR="00766493" w:rsidRPr="00033E1D" w:rsidRDefault="00766493" w:rsidP="00766493">
      <w:pPr>
        <w:spacing w:after="0" w:line="480" w:lineRule="auto"/>
        <w:jc w:val="both"/>
        <w:rPr>
          <w:rFonts w:ascii="Rockwell" w:hAnsi="Rockwell"/>
          <w:sz w:val="28"/>
          <w:szCs w:val="28"/>
        </w:rPr>
      </w:pPr>
      <w:r w:rsidRPr="00033E1D">
        <w:rPr>
          <w:rFonts w:ascii="Rockwell" w:hAnsi="Rockwell"/>
          <w:sz w:val="28"/>
          <w:szCs w:val="28"/>
        </w:rPr>
        <w:t>Sample and Sampling Techniques</w:t>
      </w:r>
      <w:r w:rsidRPr="00033E1D">
        <w:rPr>
          <w:rFonts w:ascii="Rockwell" w:hAnsi="Rockwell"/>
          <w:sz w:val="28"/>
          <w:szCs w:val="28"/>
        </w:rPr>
        <w:tab/>
      </w:r>
      <w:r w:rsidRPr="00033E1D">
        <w:rPr>
          <w:rFonts w:ascii="Rockwell" w:hAnsi="Rockwell"/>
          <w:sz w:val="28"/>
          <w:szCs w:val="28"/>
        </w:rPr>
        <w:tab/>
      </w:r>
      <w:r w:rsidRPr="00033E1D">
        <w:rPr>
          <w:rFonts w:ascii="Rockwell" w:hAnsi="Rockwell"/>
          <w:sz w:val="28"/>
          <w:szCs w:val="28"/>
        </w:rPr>
        <w:tab/>
      </w:r>
      <w:r w:rsidRPr="00033E1D">
        <w:rPr>
          <w:rFonts w:ascii="Rockwell" w:hAnsi="Rockwell"/>
          <w:sz w:val="28"/>
          <w:szCs w:val="28"/>
        </w:rPr>
        <w:tab/>
      </w:r>
      <w:r w:rsidRPr="00033E1D">
        <w:rPr>
          <w:rFonts w:ascii="Rockwell" w:hAnsi="Rockwell"/>
          <w:sz w:val="28"/>
          <w:szCs w:val="28"/>
        </w:rPr>
        <w:tab/>
        <w:t>33</w:t>
      </w:r>
    </w:p>
    <w:p w:rsidR="00766493" w:rsidRPr="00033E1D" w:rsidRDefault="00766493" w:rsidP="00766493">
      <w:pPr>
        <w:spacing w:after="0" w:line="480" w:lineRule="auto"/>
        <w:jc w:val="both"/>
        <w:rPr>
          <w:rFonts w:ascii="Rockwell" w:hAnsi="Rockwell"/>
          <w:sz w:val="28"/>
          <w:szCs w:val="28"/>
        </w:rPr>
      </w:pPr>
      <w:r w:rsidRPr="00033E1D">
        <w:rPr>
          <w:rFonts w:ascii="Rockwell" w:hAnsi="Rockwell"/>
          <w:sz w:val="28"/>
          <w:szCs w:val="28"/>
        </w:rPr>
        <w:t xml:space="preserve">Research Instrument   </w:t>
      </w:r>
      <w:r w:rsidRPr="00033E1D">
        <w:rPr>
          <w:rFonts w:ascii="Rockwell" w:hAnsi="Rockwell"/>
          <w:sz w:val="28"/>
          <w:szCs w:val="28"/>
        </w:rPr>
        <w:tab/>
      </w:r>
      <w:r w:rsidRPr="00033E1D">
        <w:rPr>
          <w:rFonts w:ascii="Rockwell" w:hAnsi="Rockwell"/>
          <w:sz w:val="28"/>
          <w:szCs w:val="28"/>
        </w:rPr>
        <w:tab/>
      </w:r>
      <w:r w:rsidRPr="00033E1D">
        <w:rPr>
          <w:rFonts w:ascii="Rockwell" w:hAnsi="Rockwell"/>
          <w:sz w:val="28"/>
          <w:szCs w:val="28"/>
        </w:rPr>
        <w:tab/>
      </w:r>
      <w:r w:rsidRPr="00033E1D">
        <w:rPr>
          <w:rFonts w:ascii="Rockwell" w:hAnsi="Rockwell"/>
          <w:sz w:val="28"/>
          <w:szCs w:val="28"/>
        </w:rPr>
        <w:tab/>
      </w:r>
      <w:r w:rsidRPr="00033E1D">
        <w:rPr>
          <w:rFonts w:ascii="Rockwell" w:hAnsi="Rockwell"/>
          <w:sz w:val="28"/>
          <w:szCs w:val="28"/>
        </w:rPr>
        <w:tab/>
      </w:r>
      <w:r w:rsidRPr="00033E1D">
        <w:rPr>
          <w:rFonts w:ascii="Rockwell" w:hAnsi="Rockwell"/>
          <w:sz w:val="28"/>
          <w:szCs w:val="28"/>
        </w:rPr>
        <w:tab/>
      </w:r>
      <w:r w:rsidRPr="00033E1D">
        <w:rPr>
          <w:rFonts w:ascii="Rockwell" w:hAnsi="Rockwell"/>
          <w:sz w:val="28"/>
          <w:szCs w:val="28"/>
        </w:rPr>
        <w:tab/>
      </w:r>
      <w:r w:rsidRPr="00033E1D">
        <w:rPr>
          <w:rFonts w:ascii="Rockwell" w:hAnsi="Rockwell"/>
          <w:sz w:val="28"/>
          <w:szCs w:val="28"/>
        </w:rPr>
        <w:tab/>
        <w:t>33</w:t>
      </w:r>
    </w:p>
    <w:p w:rsidR="00766493" w:rsidRPr="00033E1D" w:rsidRDefault="00766493" w:rsidP="00766493">
      <w:pPr>
        <w:spacing w:after="0" w:line="480" w:lineRule="auto"/>
        <w:jc w:val="both"/>
        <w:rPr>
          <w:rFonts w:ascii="Rockwell" w:hAnsi="Rockwell"/>
          <w:sz w:val="28"/>
          <w:szCs w:val="28"/>
        </w:rPr>
      </w:pPr>
      <w:r w:rsidRPr="00033E1D">
        <w:rPr>
          <w:rFonts w:ascii="Rockwell" w:hAnsi="Rockwell"/>
          <w:sz w:val="28"/>
          <w:szCs w:val="28"/>
        </w:rPr>
        <w:t xml:space="preserve">Validity of the Instrument   </w:t>
      </w:r>
      <w:r w:rsidRPr="00033E1D">
        <w:rPr>
          <w:rFonts w:ascii="Rockwell" w:hAnsi="Rockwell"/>
          <w:sz w:val="28"/>
          <w:szCs w:val="28"/>
        </w:rPr>
        <w:tab/>
      </w:r>
      <w:r w:rsidRPr="00033E1D">
        <w:rPr>
          <w:rFonts w:ascii="Rockwell" w:hAnsi="Rockwell"/>
          <w:sz w:val="28"/>
          <w:szCs w:val="28"/>
        </w:rPr>
        <w:tab/>
      </w:r>
      <w:r w:rsidRPr="00033E1D">
        <w:rPr>
          <w:rFonts w:ascii="Rockwell" w:hAnsi="Rockwell"/>
          <w:sz w:val="28"/>
          <w:szCs w:val="28"/>
        </w:rPr>
        <w:tab/>
      </w:r>
      <w:r w:rsidRPr="00033E1D">
        <w:rPr>
          <w:rFonts w:ascii="Rockwell" w:hAnsi="Rockwell"/>
          <w:sz w:val="28"/>
          <w:szCs w:val="28"/>
        </w:rPr>
        <w:tab/>
      </w:r>
      <w:r w:rsidRPr="00033E1D">
        <w:rPr>
          <w:rFonts w:ascii="Rockwell" w:hAnsi="Rockwell"/>
          <w:sz w:val="28"/>
          <w:szCs w:val="28"/>
        </w:rPr>
        <w:tab/>
      </w:r>
      <w:r w:rsidRPr="00033E1D">
        <w:rPr>
          <w:rFonts w:ascii="Rockwell" w:hAnsi="Rockwell"/>
          <w:sz w:val="28"/>
          <w:szCs w:val="28"/>
        </w:rPr>
        <w:tab/>
      </w:r>
      <w:r w:rsidRPr="00033E1D">
        <w:rPr>
          <w:rFonts w:ascii="Rockwell" w:hAnsi="Rockwell"/>
          <w:sz w:val="28"/>
          <w:szCs w:val="28"/>
        </w:rPr>
        <w:tab/>
        <w:t>33</w:t>
      </w:r>
    </w:p>
    <w:p w:rsidR="00766493" w:rsidRPr="00033E1D" w:rsidRDefault="00766493" w:rsidP="00766493">
      <w:pPr>
        <w:spacing w:after="0" w:line="480" w:lineRule="auto"/>
        <w:jc w:val="both"/>
        <w:rPr>
          <w:rFonts w:ascii="Rockwell" w:hAnsi="Rockwell"/>
          <w:sz w:val="28"/>
          <w:szCs w:val="28"/>
        </w:rPr>
      </w:pPr>
      <w:r w:rsidRPr="00033E1D">
        <w:rPr>
          <w:rFonts w:ascii="Rockwell" w:hAnsi="Rockwell"/>
          <w:sz w:val="28"/>
          <w:szCs w:val="28"/>
        </w:rPr>
        <w:t>Reliability of the Instrument</w:t>
      </w:r>
      <w:r w:rsidRPr="00033E1D">
        <w:rPr>
          <w:rFonts w:ascii="Rockwell" w:hAnsi="Rockwell"/>
          <w:sz w:val="28"/>
          <w:szCs w:val="28"/>
        </w:rPr>
        <w:tab/>
      </w:r>
      <w:r w:rsidRPr="00033E1D">
        <w:rPr>
          <w:rFonts w:ascii="Rockwell" w:hAnsi="Rockwell"/>
          <w:sz w:val="28"/>
          <w:szCs w:val="28"/>
        </w:rPr>
        <w:tab/>
      </w:r>
      <w:r w:rsidRPr="00033E1D">
        <w:rPr>
          <w:rFonts w:ascii="Rockwell" w:hAnsi="Rockwell"/>
          <w:sz w:val="28"/>
          <w:szCs w:val="28"/>
        </w:rPr>
        <w:tab/>
      </w:r>
      <w:r w:rsidRPr="00033E1D">
        <w:rPr>
          <w:rFonts w:ascii="Rockwell" w:hAnsi="Rockwell"/>
          <w:sz w:val="28"/>
          <w:szCs w:val="28"/>
        </w:rPr>
        <w:tab/>
      </w:r>
      <w:r w:rsidRPr="00033E1D">
        <w:rPr>
          <w:rFonts w:ascii="Rockwell" w:hAnsi="Rockwell"/>
          <w:sz w:val="28"/>
          <w:szCs w:val="28"/>
        </w:rPr>
        <w:tab/>
      </w:r>
      <w:r w:rsidRPr="00033E1D">
        <w:rPr>
          <w:rFonts w:ascii="Rockwell" w:hAnsi="Rockwell"/>
          <w:sz w:val="28"/>
          <w:szCs w:val="28"/>
        </w:rPr>
        <w:tab/>
      </w:r>
      <w:r w:rsidRPr="00033E1D">
        <w:rPr>
          <w:rFonts w:ascii="Rockwell" w:hAnsi="Rockwell"/>
          <w:sz w:val="28"/>
          <w:szCs w:val="28"/>
        </w:rPr>
        <w:tab/>
        <w:t>34</w:t>
      </w:r>
    </w:p>
    <w:p w:rsidR="00766493" w:rsidRPr="00033E1D" w:rsidRDefault="00766493" w:rsidP="00766493">
      <w:pPr>
        <w:spacing w:after="0" w:line="480" w:lineRule="auto"/>
        <w:jc w:val="both"/>
        <w:rPr>
          <w:rFonts w:ascii="Rockwell" w:hAnsi="Rockwell"/>
          <w:sz w:val="28"/>
          <w:szCs w:val="28"/>
        </w:rPr>
      </w:pPr>
      <w:r w:rsidRPr="00033E1D">
        <w:rPr>
          <w:rFonts w:ascii="Rockwell" w:hAnsi="Rockwell"/>
          <w:sz w:val="28"/>
          <w:szCs w:val="28"/>
        </w:rPr>
        <w:t xml:space="preserve">Procedures for Collection of Data </w:t>
      </w:r>
      <w:r w:rsidRPr="00033E1D">
        <w:rPr>
          <w:rFonts w:ascii="Rockwell" w:hAnsi="Rockwell"/>
          <w:sz w:val="28"/>
          <w:szCs w:val="28"/>
        </w:rPr>
        <w:tab/>
      </w:r>
      <w:r w:rsidRPr="00033E1D">
        <w:rPr>
          <w:rFonts w:ascii="Rockwell" w:hAnsi="Rockwell"/>
          <w:sz w:val="28"/>
          <w:szCs w:val="28"/>
        </w:rPr>
        <w:tab/>
      </w:r>
      <w:r w:rsidRPr="00033E1D">
        <w:rPr>
          <w:rFonts w:ascii="Rockwell" w:hAnsi="Rockwell"/>
          <w:sz w:val="28"/>
          <w:szCs w:val="28"/>
        </w:rPr>
        <w:tab/>
      </w:r>
      <w:r w:rsidRPr="00033E1D">
        <w:rPr>
          <w:rFonts w:ascii="Rockwell" w:hAnsi="Rockwell"/>
          <w:sz w:val="28"/>
          <w:szCs w:val="28"/>
        </w:rPr>
        <w:tab/>
      </w:r>
      <w:r w:rsidRPr="00033E1D">
        <w:rPr>
          <w:rFonts w:ascii="Rockwell" w:hAnsi="Rockwell"/>
          <w:sz w:val="28"/>
          <w:szCs w:val="28"/>
        </w:rPr>
        <w:tab/>
        <w:t>35</w:t>
      </w:r>
    </w:p>
    <w:p w:rsidR="00766493" w:rsidRPr="00033E1D" w:rsidRDefault="00766493" w:rsidP="00766493">
      <w:pPr>
        <w:spacing w:after="0" w:line="480" w:lineRule="auto"/>
        <w:jc w:val="both"/>
        <w:rPr>
          <w:rFonts w:ascii="Rockwell" w:hAnsi="Rockwell"/>
          <w:sz w:val="28"/>
          <w:szCs w:val="28"/>
        </w:rPr>
      </w:pPr>
      <w:r w:rsidRPr="00033E1D">
        <w:rPr>
          <w:rFonts w:ascii="Rockwell" w:hAnsi="Rockwell"/>
          <w:sz w:val="28"/>
          <w:szCs w:val="28"/>
        </w:rPr>
        <w:t xml:space="preserve">Procedure for Data Analysis     </w:t>
      </w:r>
      <w:r w:rsidRPr="00033E1D">
        <w:rPr>
          <w:rFonts w:ascii="Rockwell" w:hAnsi="Rockwell"/>
          <w:sz w:val="28"/>
          <w:szCs w:val="28"/>
        </w:rPr>
        <w:tab/>
      </w:r>
      <w:r w:rsidRPr="00033E1D">
        <w:rPr>
          <w:rFonts w:ascii="Rockwell" w:hAnsi="Rockwell"/>
          <w:sz w:val="28"/>
          <w:szCs w:val="28"/>
        </w:rPr>
        <w:tab/>
      </w:r>
      <w:r w:rsidRPr="00033E1D">
        <w:rPr>
          <w:rFonts w:ascii="Rockwell" w:hAnsi="Rockwell"/>
          <w:sz w:val="28"/>
          <w:szCs w:val="28"/>
        </w:rPr>
        <w:tab/>
      </w:r>
      <w:r w:rsidRPr="00033E1D">
        <w:rPr>
          <w:rFonts w:ascii="Rockwell" w:hAnsi="Rockwell"/>
          <w:sz w:val="28"/>
          <w:szCs w:val="28"/>
        </w:rPr>
        <w:tab/>
      </w:r>
      <w:r w:rsidRPr="00033E1D">
        <w:rPr>
          <w:rFonts w:ascii="Rockwell" w:hAnsi="Rockwell"/>
          <w:sz w:val="28"/>
          <w:szCs w:val="28"/>
        </w:rPr>
        <w:tab/>
      </w:r>
      <w:r w:rsidRPr="00033E1D">
        <w:rPr>
          <w:rFonts w:ascii="Rockwell" w:hAnsi="Rockwell"/>
          <w:sz w:val="28"/>
          <w:szCs w:val="28"/>
        </w:rPr>
        <w:tab/>
        <w:t xml:space="preserve">35 </w:t>
      </w:r>
    </w:p>
    <w:p w:rsidR="00766493" w:rsidRPr="00033E1D" w:rsidRDefault="00766493" w:rsidP="00766493">
      <w:pPr>
        <w:spacing w:after="0" w:line="480" w:lineRule="auto"/>
        <w:jc w:val="both"/>
        <w:rPr>
          <w:rFonts w:ascii="Rockwell" w:hAnsi="Rockwell"/>
          <w:b/>
          <w:sz w:val="28"/>
          <w:szCs w:val="28"/>
        </w:rPr>
      </w:pPr>
      <w:r w:rsidRPr="00033E1D">
        <w:rPr>
          <w:rFonts w:ascii="Rockwell" w:hAnsi="Rockwell"/>
          <w:b/>
          <w:sz w:val="28"/>
          <w:szCs w:val="28"/>
        </w:rPr>
        <w:lastRenderedPageBreak/>
        <w:t xml:space="preserve">CHAPTER FOUR: </w:t>
      </w:r>
      <w:r>
        <w:rPr>
          <w:rFonts w:ascii="Rockwell" w:hAnsi="Rockwell"/>
          <w:b/>
          <w:sz w:val="28"/>
          <w:szCs w:val="28"/>
        </w:rPr>
        <w:t>DATA ANALYSIS</w:t>
      </w:r>
    </w:p>
    <w:p w:rsidR="00766493" w:rsidRPr="00033E1D" w:rsidRDefault="00766493" w:rsidP="00766493">
      <w:pPr>
        <w:spacing w:after="0" w:line="480" w:lineRule="auto"/>
        <w:jc w:val="both"/>
        <w:rPr>
          <w:rFonts w:ascii="Rockwell" w:hAnsi="Rockwell"/>
          <w:sz w:val="28"/>
          <w:szCs w:val="28"/>
        </w:rPr>
      </w:pPr>
      <w:r w:rsidRPr="00033E1D">
        <w:rPr>
          <w:rFonts w:ascii="Rockwell" w:hAnsi="Rockwell"/>
          <w:sz w:val="28"/>
          <w:szCs w:val="28"/>
        </w:rPr>
        <w:t xml:space="preserve">Results </w:t>
      </w:r>
      <w:r w:rsidRPr="00033E1D">
        <w:rPr>
          <w:rFonts w:ascii="Rockwell" w:hAnsi="Rockwell"/>
          <w:sz w:val="28"/>
          <w:szCs w:val="28"/>
        </w:rPr>
        <w:tab/>
      </w:r>
      <w:r w:rsidRPr="00033E1D">
        <w:rPr>
          <w:rFonts w:ascii="Rockwell" w:hAnsi="Rockwell"/>
          <w:sz w:val="28"/>
          <w:szCs w:val="28"/>
        </w:rPr>
        <w:tab/>
      </w:r>
      <w:r w:rsidRPr="00033E1D">
        <w:rPr>
          <w:rFonts w:ascii="Rockwell" w:hAnsi="Rockwell"/>
          <w:sz w:val="28"/>
          <w:szCs w:val="28"/>
        </w:rPr>
        <w:tab/>
      </w:r>
      <w:r w:rsidRPr="00033E1D">
        <w:rPr>
          <w:rFonts w:ascii="Rockwell" w:hAnsi="Rockwell"/>
          <w:sz w:val="28"/>
          <w:szCs w:val="28"/>
        </w:rPr>
        <w:tab/>
      </w:r>
      <w:r w:rsidRPr="00033E1D">
        <w:rPr>
          <w:rFonts w:ascii="Rockwell" w:hAnsi="Rockwell"/>
          <w:sz w:val="28"/>
          <w:szCs w:val="28"/>
        </w:rPr>
        <w:tab/>
      </w:r>
      <w:r w:rsidRPr="00033E1D">
        <w:rPr>
          <w:rFonts w:ascii="Rockwell" w:hAnsi="Rockwell"/>
          <w:sz w:val="28"/>
          <w:szCs w:val="28"/>
        </w:rPr>
        <w:tab/>
      </w:r>
      <w:r w:rsidRPr="00033E1D">
        <w:rPr>
          <w:rFonts w:ascii="Rockwell" w:hAnsi="Rockwell"/>
          <w:sz w:val="28"/>
          <w:szCs w:val="28"/>
        </w:rPr>
        <w:tab/>
      </w:r>
      <w:r w:rsidRPr="00033E1D">
        <w:rPr>
          <w:rFonts w:ascii="Rockwell" w:hAnsi="Rockwell"/>
          <w:sz w:val="28"/>
          <w:szCs w:val="28"/>
        </w:rPr>
        <w:tab/>
      </w:r>
      <w:r w:rsidRPr="00033E1D">
        <w:rPr>
          <w:rFonts w:ascii="Rockwell" w:hAnsi="Rockwell"/>
          <w:sz w:val="28"/>
          <w:szCs w:val="28"/>
        </w:rPr>
        <w:tab/>
      </w:r>
      <w:r w:rsidRPr="00033E1D">
        <w:rPr>
          <w:rFonts w:ascii="Rockwell" w:hAnsi="Rockwell"/>
          <w:sz w:val="28"/>
          <w:szCs w:val="28"/>
        </w:rPr>
        <w:tab/>
        <w:t>36</w:t>
      </w:r>
      <w:r w:rsidRPr="00033E1D">
        <w:rPr>
          <w:rFonts w:ascii="Rockwell" w:hAnsi="Rockwell"/>
          <w:sz w:val="28"/>
          <w:szCs w:val="28"/>
        </w:rPr>
        <w:tab/>
      </w:r>
    </w:p>
    <w:p w:rsidR="00766493" w:rsidRPr="00033E1D" w:rsidRDefault="00766493" w:rsidP="00766493">
      <w:pPr>
        <w:spacing w:after="0" w:line="480" w:lineRule="auto"/>
        <w:jc w:val="both"/>
        <w:rPr>
          <w:rFonts w:ascii="Rockwell" w:hAnsi="Rockwell"/>
          <w:sz w:val="28"/>
          <w:szCs w:val="28"/>
        </w:rPr>
      </w:pPr>
      <w:r w:rsidRPr="00033E1D">
        <w:rPr>
          <w:rFonts w:ascii="Rockwell" w:hAnsi="Rockwell"/>
          <w:sz w:val="28"/>
          <w:szCs w:val="28"/>
        </w:rPr>
        <w:t xml:space="preserve">Discussion  </w:t>
      </w:r>
      <w:r w:rsidRPr="00033E1D">
        <w:rPr>
          <w:rFonts w:ascii="Rockwell" w:hAnsi="Rockwell"/>
          <w:sz w:val="28"/>
          <w:szCs w:val="28"/>
        </w:rPr>
        <w:tab/>
      </w:r>
      <w:r w:rsidRPr="00033E1D">
        <w:rPr>
          <w:rFonts w:ascii="Rockwell" w:hAnsi="Rockwell"/>
          <w:sz w:val="28"/>
          <w:szCs w:val="28"/>
        </w:rPr>
        <w:tab/>
      </w:r>
      <w:r w:rsidRPr="00033E1D">
        <w:rPr>
          <w:rFonts w:ascii="Rockwell" w:hAnsi="Rockwell"/>
          <w:sz w:val="28"/>
          <w:szCs w:val="28"/>
        </w:rPr>
        <w:tab/>
      </w:r>
      <w:r w:rsidRPr="00033E1D">
        <w:rPr>
          <w:rFonts w:ascii="Rockwell" w:hAnsi="Rockwell"/>
          <w:sz w:val="28"/>
          <w:szCs w:val="28"/>
        </w:rPr>
        <w:tab/>
      </w:r>
      <w:r w:rsidRPr="00033E1D">
        <w:rPr>
          <w:rFonts w:ascii="Rockwell" w:hAnsi="Rockwell"/>
          <w:sz w:val="28"/>
          <w:szCs w:val="28"/>
        </w:rPr>
        <w:tab/>
      </w:r>
      <w:r w:rsidRPr="00033E1D">
        <w:rPr>
          <w:rFonts w:ascii="Rockwell" w:hAnsi="Rockwell"/>
          <w:sz w:val="28"/>
          <w:szCs w:val="28"/>
        </w:rPr>
        <w:tab/>
      </w:r>
      <w:r w:rsidRPr="00033E1D">
        <w:rPr>
          <w:rFonts w:ascii="Rockwell" w:hAnsi="Rockwell"/>
          <w:sz w:val="28"/>
          <w:szCs w:val="28"/>
        </w:rPr>
        <w:tab/>
      </w:r>
      <w:r w:rsidRPr="00033E1D">
        <w:rPr>
          <w:rFonts w:ascii="Rockwell" w:hAnsi="Rockwell"/>
          <w:sz w:val="28"/>
          <w:szCs w:val="28"/>
        </w:rPr>
        <w:tab/>
      </w:r>
      <w:r w:rsidRPr="00033E1D">
        <w:rPr>
          <w:rFonts w:ascii="Rockwell" w:hAnsi="Rockwell"/>
          <w:sz w:val="28"/>
          <w:szCs w:val="28"/>
        </w:rPr>
        <w:tab/>
        <w:t>41</w:t>
      </w:r>
    </w:p>
    <w:p w:rsidR="00766493" w:rsidRPr="00033E1D" w:rsidRDefault="00766493" w:rsidP="00766493">
      <w:pPr>
        <w:spacing w:after="0" w:line="240" w:lineRule="auto"/>
        <w:jc w:val="both"/>
        <w:rPr>
          <w:rFonts w:ascii="Rockwell" w:hAnsi="Rockwell"/>
          <w:b/>
          <w:sz w:val="28"/>
          <w:szCs w:val="28"/>
        </w:rPr>
      </w:pPr>
      <w:r w:rsidRPr="00033E1D">
        <w:rPr>
          <w:rFonts w:ascii="Rockwell" w:hAnsi="Rockwell"/>
          <w:b/>
          <w:sz w:val="28"/>
          <w:szCs w:val="28"/>
        </w:rPr>
        <w:t xml:space="preserve">CHAPTER FIVE: SUMMARY, CONCLUSION </w:t>
      </w:r>
    </w:p>
    <w:p w:rsidR="00766493" w:rsidRPr="00033E1D" w:rsidRDefault="00766493" w:rsidP="00766493">
      <w:pPr>
        <w:spacing w:after="0" w:line="240" w:lineRule="auto"/>
        <w:ind w:left="1440" w:firstLine="720"/>
        <w:jc w:val="both"/>
        <w:rPr>
          <w:rFonts w:ascii="Rockwell" w:hAnsi="Rockwell"/>
          <w:b/>
          <w:sz w:val="28"/>
          <w:szCs w:val="28"/>
        </w:rPr>
      </w:pPr>
      <w:r w:rsidRPr="00033E1D">
        <w:rPr>
          <w:rFonts w:ascii="Rockwell" w:hAnsi="Rockwell"/>
          <w:b/>
          <w:sz w:val="28"/>
          <w:szCs w:val="28"/>
        </w:rPr>
        <w:t xml:space="preserve">    AND RECOMMENDATION</w:t>
      </w:r>
    </w:p>
    <w:p w:rsidR="00766493" w:rsidRPr="00033E1D" w:rsidRDefault="00766493" w:rsidP="00766493">
      <w:pPr>
        <w:spacing w:after="0" w:line="480" w:lineRule="auto"/>
        <w:jc w:val="both"/>
        <w:rPr>
          <w:rFonts w:ascii="Rockwell" w:hAnsi="Rockwell"/>
          <w:sz w:val="28"/>
          <w:szCs w:val="28"/>
        </w:rPr>
      </w:pPr>
      <w:r w:rsidRPr="00033E1D">
        <w:rPr>
          <w:rFonts w:ascii="Rockwell" w:hAnsi="Rockwell"/>
          <w:sz w:val="28"/>
          <w:szCs w:val="28"/>
        </w:rPr>
        <w:t>Summary</w:t>
      </w:r>
      <w:r w:rsidRPr="00033E1D">
        <w:rPr>
          <w:rFonts w:ascii="Rockwell" w:hAnsi="Rockwell"/>
          <w:sz w:val="28"/>
          <w:szCs w:val="28"/>
        </w:rPr>
        <w:tab/>
      </w:r>
      <w:r w:rsidRPr="00033E1D">
        <w:rPr>
          <w:rFonts w:ascii="Rockwell" w:hAnsi="Rockwell"/>
          <w:sz w:val="28"/>
          <w:szCs w:val="28"/>
        </w:rPr>
        <w:tab/>
      </w:r>
      <w:r w:rsidRPr="00033E1D">
        <w:rPr>
          <w:rFonts w:ascii="Rockwell" w:hAnsi="Rockwell"/>
          <w:sz w:val="28"/>
          <w:szCs w:val="28"/>
        </w:rPr>
        <w:tab/>
      </w:r>
      <w:r w:rsidRPr="00033E1D">
        <w:rPr>
          <w:rFonts w:ascii="Rockwell" w:hAnsi="Rockwell"/>
          <w:sz w:val="28"/>
          <w:szCs w:val="28"/>
        </w:rPr>
        <w:tab/>
      </w:r>
      <w:r w:rsidRPr="00033E1D">
        <w:rPr>
          <w:rFonts w:ascii="Rockwell" w:hAnsi="Rockwell"/>
          <w:sz w:val="28"/>
          <w:szCs w:val="28"/>
        </w:rPr>
        <w:tab/>
      </w:r>
      <w:r w:rsidRPr="00033E1D">
        <w:rPr>
          <w:rFonts w:ascii="Rockwell" w:hAnsi="Rockwell"/>
          <w:sz w:val="28"/>
          <w:szCs w:val="28"/>
        </w:rPr>
        <w:tab/>
      </w:r>
      <w:r w:rsidRPr="00033E1D">
        <w:rPr>
          <w:rFonts w:ascii="Rockwell" w:hAnsi="Rockwell"/>
          <w:sz w:val="28"/>
          <w:szCs w:val="28"/>
        </w:rPr>
        <w:tab/>
      </w:r>
      <w:r w:rsidRPr="00033E1D">
        <w:rPr>
          <w:rFonts w:ascii="Rockwell" w:hAnsi="Rockwell"/>
          <w:sz w:val="28"/>
          <w:szCs w:val="28"/>
        </w:rPr>
        <w:tab/>
      </w:r>
      <w:r w:rsidRPr="00033E1D">
        <w:rPr>
          <w:rFonts w:ascii="Rockwell" w:hAnsi="Rockwell"/>
          <w:sz w:val="28"/>
          <w:szCs w:val="28"/>
        </w:rPr>
        <w:tab/>
      </w:r>
      <w:r w:rsidRPr="00033E1D">
        <w:rPr>
          <w:rFonts w:ascii="Rockwell" w:hAnsi="Rockwell"/>
          <w:sz w:val="28"/>
          <w:szCs w:val="28"/>
        </w:rPr>
        <w:tab/>
        <w:t>43</w:t>
      </w:r>
    </w:p>
    <w:p w:rsidR="00766493" w:rsidRPr="00033E1D" w:rsidRDefault="00766493" w:rsidP="00766493">
      <w:pPr>
        <w:spacing w:after="0" w:line="480" w:lineRule="auto"/>
        <w:jc w:val="both"/>
        <w:rPr>
          <w:rFonts w:ascii="Rockwell" w:hAnsi="Rockwell"/>
          <w:sz w:val="28"/>
          <w:szCs w:val="28"/>
        </w:rPr>
      </w:pPr>
      <w:r w:rsidRPr="00033E1D">
        <w:rPr>
          <w:rFonts w:ascii="Rockwell" w:hAnsi="Rockwell"/>
          <w:sz w:val="28"/>
          <w:szCs w:val="28"/>
        </w:rPr>
        <w:t xml:space="preserve">Conclusion  </w:t>
      </w:r>
      <w:r w:rsidRPr="00033E1D">
        <w:rPr>
          <w:rFonts w:ascii="Rockwell" w:hAnsi="Rockwell"/>
          <w:sz w:val="28"/>
          <w:szCs w:val="28"/>
        </w:rPr>
        <w:tab/>
      </w:r>
      <w:r w:rsidRPr="00033E1D">
        <w:rPr>
          <w:rFonts w:ascii="Rockwell" w:hAnsi="Rockwell"/>
          <w:sz w:val="28"/>
          <w:szCs w:val="28"/>
        </w:rPr>
        <w:tab/>
      </w:r>
      <w:r w:rsidRPr="00033E1D">
        <w:rPr>
          <w:rFonts w:ascii="Rockwell" w:hAnsi="Rockwell"/>
          <w:sz w:val="28"/>
          <w:szCs w:val="28"/>
        </w:rPr>
        <w:tab/>
      </w:r>
      <w:r w:rsidRPr="00033E1D">
        <w:rPr>
          <w:rFonts w:ascii="Rockwell" w:hAnsi="Rockwell"/>
          <w:sz w:val="28"/>
          <w:szCs w:val="28"/>
        </w:rPr>
        <w:tab/>
      </w:r>
      <w:r w:rsidRPr="00033E1D">
        <w:rPr>
          <w:rFonts w:ascii="Rockwell" w:hAnsi="Rockwell"/>
          <w:sz w:val="28"/>
          <w:szCs w:val="28"/>
        </w:rPr>
        <w:tab/>
      </w:r>
      <w:r w:rsidRPr="00033E1D">
        <w:rPr>
          <w:rFonts w:ascii="Rockwell" w:hAnsi="Rockwell"/>
          <w:sz w:val="28"/>
          <w:szCs w:val="28"/>
        </w:rPr>
        <w:tab/>
      </w:r>
      <w:r w:rsidRPr="00033E1D">
        <w:rPr>
          <w:rFonts w:ascii="Rockwell" w:hAnsi="Rockwell"/>
          <w:sz w:val="28"/>
          <w:szCs w:val="28"/>
        </w:rPr>
        <w:tab/>
      </w:r>
      <w:r w:rsidRPr="00033E1D">
        <w:rPr>
          <w:rFonts w:ascii="Rockwell" w:hAnsi="Rockwell"/>
          <w:sz w:val="28"/>
          <w:szCs w:val="28"/>
        </w:rPr>
        <w:tab/>
      </w:r>
      <w:r w:rsidRPr="00033E1D">
        <w:rPr>
          <w:rFonts w:ascii="Rockwell" w:hAnsi="Rockwell"/>
          <w:sz w:val="28"/>
          <w:szCs w:val="28"/>
        </w:rPr>
        <w:tab/>
        <w:t>44</w:t>
      </w:r>
    </w:p>
    <w:p w:rsidR="00766493" w:rsidRPr="00033E1D" w:rsidRDefault="00766493" w:rsidP="00766493">
      <w:pPr>
        <w:spacing w:after="0" w:line="480" w:lineRule="auto"/>
        <w:jc w:val="both"/>
        <w:rPr>
          <w:rFonts w:ascii="Rockwell" w:hAnsi="Rockwell"/>
          <w:sz w:val="28"/>
          <w:szCs w:val="28"/>
        </w:rPr>
      </w:pPr>
      <w:r w:rsidRPr="00033E1D">
        <w:rPr>
          <w:rFonts w:ascii="Rockwell" w:hAnsi="Rockwell"/>
          <w:sz w:val="28"/>
          <w:szCs w:val="28"/>
        </w:rPr>
        <w:t>Recommendations</w:t>
      </w:r>
      <w:r w:rsidRPr="00033E1D">
        <w:rPr>
          <w:rFonts w:ascii="Rockwell" w:hAnsi="Rockwell"/>
          <w:sz w:val="28"/>
          <w:szCs w:val="28"/>
        </w:rPr>
        <w:tab/>
      </w:r>
      <w:r w:rsidRPr="00033E1D">
        <w:rPr>
          <w:rFonts w:ascii="Rockwell" w:hAnsi="Rockwell"/>
          <w:sz w:val="28"/>
          <w:szCs w:val="28"/>
        </w:rPr>
        <w:tab/>
      </w:r>
      <w:r w:rsidRPr="00033E1D">
        <w:rPr>
          <w:rFonts w:ascii="Rockwell" w:hAnsi="Rockwell"/>
          <w:sz w:val="28"/>
          <w:szCs w:val="28"/>
        </w:rPr>
        <w:tab/>
      </w:r>
      <w:r w:rsidRPr="00033E1D">
        <w:rPr>
          <w:rFonts w:ascii="Rockwell" w:hAnsi="Rockwell"/>
          <w:sz w:val="28"/>
          <w:szCs w:val="28"/>
        </w:rPr>
        <w:tab/>
      </w:r>
      <w:r w:rsidRPr="00033E1D">
        <w:rPr>
          <w:rFonts w:ascii="Rockwell" w:hAnsi="Rockwell"/>
          <w:sz w:val="28"/>
          <w:szCs w:val="28"/>
        </w:rPr>
        <w:tab/>
      </w:r>
      <w:r w:rsidRPr="00033E1D">
        <w:rPr>
          <w:rFonts w:ascii="Rockwell" w:hAnsi="Rockwell"/>
          <w:sz w:val="28"/>
          <w:szCs w:val="28"/>
        </w:rPr>
        <w:tab/>
      </w:r>
      <w:r w:rsidRPr="00033E1D">
        <w:rPr>
          <w:rFonts w:ascii="Rockwell" w:hAnsi="Rockwell"/>
          <w:sz w:val="28"/>
          <w:szCs w:val="28"/>
        </w:rPr>
        <w:tab/>
      </w:r>
      <w:r w:rsidRPr="00033E1D">
        <w:rPr>
          <w:rFonts w:ascii="Rockwell" w:hAnsi="Rockwell"/>
          <w:sz w:val="28"/>
          <w:szCs w:val="28"/>
        </w:rPr>
        <w:tab/>
        <w:t>45</w:t>
      </w:r>
    </w:p>
    <w:p w:rsidR="00766493" w:rsidRPr="00033E1D" w:rsidRDefault="00766493" w:rsidP="00766493">
      <w:pPr>
        <w:spacing w:after="0" w:line="480" w:lineRule="auto"/>
        <w:jc w:val="both"/>
        <w:rPr>
          <w:rFonts w:ascii="Rockwell" w:hAnsi="Rockwell"/>
          <w:bCs/>
          <w:sz w:val="28"/>
          <w:szCs w:val="28"/>
        </w:rPr>
      </w:pPr>
      <w:r w:rsidRPr="00033E1D">
        <w:rPr>
          <w:rFonts w:ascii="Rockwell" w:hAnsi="Rockwell"/>
          <w:bCs/>
          <w:sz w:val="28"/>
          <w:szCs w:val="28"/>
        </w:rPr>
        <w:t xml:space="preserve">REFERENCES  </w:t>
      </w:r>
      <w:r w:rsidRPr="00033E1D">
        <w:rPr>
          <w:rFonts w:ascii="Rockwell" w:hAnsi="Rockwell"/>
          <w:bCs/>
          <w:sz w:val="28"/>
          <w:szCs w:val="28"/>
        </w:rPr>
        <w:tab/>
      </w:r>
      <w:r w:rsidRPr="00033E1D">
        <w:rPr>
          <w:rFonts w:ascii="Rockwell" w:hAnsi="Rockwell"/>
          <w:bCs/>
          <w:sz w:val="28"/>
          <w:szCs w:val="28"/>
        </w:rPr>
        <w:tab/>
      </w:r>
      <w:r w:rsidRPr="00033E1D">
        <w:rPr>
          <w:rFonts w:ascii="Rockwell" w:hAnsi="Rockwell"/>
          <w:bCs/>
          <w:sz w:val="28"/>
          <w:szCs w:val="28"/>
        </w:rPr>
        <w:tab/>
      </w:r>
      <w:r w:rsidRPr="00033E1D">
        <w:rPr>
          <w:rFonts w:ascii="Rockwell" w:hAnsi="Rockwell"/>
          <w:bCs/>
          <w:sz w:val="28"/>
          <w:szCs w:val="28"/>
        </w:rPr>
        <w:tab/>
      </w:r>
      <w:r w:rsidRPr="00033E1D">
        <w:rPr>
          <w:rFonts w:ascii="Rockwell" w:hAnsi="Rockwell"/>
          <w:bCs/>
          <w:sz w:val="28"/>
          <w:szCs w:val="28"/>
        </w:rPr>
        <w:tab/>
      </w:r>
      <w:r w:rsidRPr="00033E1D">
        <w:rPr>
          <w:rFonts w:ascii="Rockwell" w:hAnsi="Rockwell"/>
          <w:bCs/>
          <w:sz w:val="28"/>
          <w:szCs w:val="28"/>
        </w:rPr>
        <w:tab/>
      </w:r>
      <w:r w:rsidRPr="00033E1D">
        <w:rPr>
          <w:rFonts w:ascii="Rockwell" w:hAnsi="Rockwell"/>
          <w:bCs/>
          <w:sz w:val="28"/>
          <w:szCs w:val="28"/>
        </w:rPr>
        <w:tab/>
      </w:r>
      <w:r w:rsidRPr="00033E1D">
        <w:rPr>
          <w:rFonts w:ascii="Rockwell" w:hAnsi="Rockwell"/>
          <w:bCs/>
          <w:sz w:val="28"/>
          <w:szCs w:val="28"/>
        </w:rPr>
        <w:tab/>
      </w:r>
      <w:r w:rsidRPr="00033E1D">
        <w:rPr>
          <w:rFonts w:ascii="Rockwell" w:hAnsi="Rockwell"/>
          <w:bCs/>
          <w:sz w:val="28"/>
          <w:szCs w:val="28"/>
        </w:rPr>
        <w:tab/>
        <w:t>46</w:t>
      </w:r>
    </w:p>
    <w:p w:rsidR="00766493" w:rsidRPr="00033E1D" w:rsidRDefault="00766493" w:rsidP="00766493">
      <w:pPr>
        <w:spacing w:after="0" w:line="480" w:lineRule="auto"/>
        <w:jc w:val="both"/>
        <w:rPr>
          <w:rFonts w:ascii="Rockwell" w:hAnsi="Rockwell"/>
          <w:bCs/>
          <w:sz w:val="28"/>
          <w:szCs w:val="28"/>
        </w:rPr>
      </w:pPr>
      <w:r w:rsidRPr="00033E1D">
        <w:rPr>
          <w:rFonts w:ascii="Rockwell" w:hAnsi="Rockwell"/>
          <w:bCs/>
          <w:sz w:val="28"/>
          <w:szCs w:val="28"/>
        </w:rPr>
        <w:t xml:space="preserve">APPENDIX    </w:t>
      </w:r>
      <w:r w:rsidRPr="00033E1D">
        <w:rPr>
          <w:rFonts w:ascii="Rockwell" w:hAnsi="Rockwell"/>
          <w:bCs/>
          <w:sz w:val="28"/>
          <w:szCs w:val="28"/>
        </w:rPr>
        <w:tab/>
      </w:r>
      <w:r w:rsidRPr="00033E1D">
        <w:rPr>
          <w:rFonts w:ascii="Rockwell" w:hAnsi="Rockwell"/>
          <w:bCs/>
          <w:sz w:val="28"/>
          <w:szCs w:val="28"/>
        </w:rPr>
        <w:tab/>
      </w:r>
      <w:r w:rsidRPr="00033E1D">
        <w:rPr>
          <w:rFonts w:ascii="Rockwell" w:hAnsi="Rockwell"/>
          <w:bCs/>
          <w:sz w:val="28"/>
          <w:szCs w:val="28"/>
        </w:rPr>
        <w:tab/>
      </w:r>
      <w:r w:rsidRPr="00033E1D">
        <w:rPr>
          <w:rFonts w:ascii="Rockwell" w:hAnsi="Rockwell"/>
          <w:bCs/>
          <w:sz w:val="28"/>
          <w:szCs w:val="28"/>
        </w:rPr>
        <w:tab/>
      </w:r>
      <w:r w:rsidRPr="00033E1D">
        <w:rPr>
          <w:rFonts w:ascii="Rockwell" w:hAnsi="Rockwell"/>
          <w:bCs/>
          <w:sz w:val="28"/>
          <w:szCs w:val="28"/>
        </w:rPr>
        <w:tab/>
      </w:r>
      <w:r w:rsidRPr="00033E1D">
        <w:rPr>
          <w:rFonts w:ascii="Rockwell" w:hAnsi="Rockwell"/>
          <w:bCs/>
          <w:sz w:val="28"/>
          <w:szCs w:val="28"/>
        </w:rPr>
        <w:tab/>
      </w:r>
      <w:r w:rsidRPr="00033E1D">
        <w:rPr>
          <w:rFonts w:ascii="Rockwell" w:hAnsi="Rockwell"/>
          <w:bCs/>
          <w:sz w:val="28"/>
          <w:szCs w:val="28"/>
        </w:rPr>
        <w:tab/>
      </w:r>
      <w:r w:rsidRPr="00033E1D">
        <w:rPr>
          <w:rFonts w:ascii="Rockwell" w:hAnsi="Rockwell"/>
          <w:bCs/>
          <w:sz w:val="28"/>
          <w:szCs w:val="28"/>
        </w:rPr>
        <w:tab/>
      </w:r>
      <w:r w:rsidRPr="00033E1D">
        <w:rPr>
          <w:rFonts w:ascii="Rockwell" w:hAnsi="Rockwell"/>
          <w:bCs/>
          <w:sz w:val="28"/>
          <w:szCs w:val="28"/>
        </w:rPr>
        <w:tab/>
        <w:t>48</w:t>
      </w:r>
    </w:p>
    <w:p w:rsidR="00766493" w:rsidRPr="00033E1D" w:rsidRDefault="00766493" w:rsidP="00766493">
      <w:pPr>
        <w:spacing w:line="480" w:lineRule="auto"/>
        <w:rPr>
          <w:rFonts w:ascii="Rockwell" w:hAnsi="Rockwell"/>
          <w:sz w:val="20"/>
          <w:szCs w:val="20"/>
        </w:rPr>
      </w:pPr>
      <w:r>
        <w:rPr>
          <w:rFonts w:ascii="Rockwell" w:hAnsi="Rockwell"/>
          <w:sz w:val="20"/>
          <w:szCs w:val="20"/>
        </w:rPr>
        <w:t xml:space="preserve"> </w:t>
      </w:r>
    </w:p>
    <w:p w:rsidR="0007690F" w:rsidRDefault="0007690F" w:rsidP="00766493">
      <w:pPr>
        <w:sectPr w:rsidR="0007690F" w:rsidSect="0007690F">
          <w:footerReference w:type="default" r:id="rId7"/>
          <w:pgSz w:w="12240" w:h="14400" w:code="1"/>
          <w:pgMar w:top="1584" w:right="1800" w:bottom="1354" w:left="1800" w:header="720" w:footer="720" w:gutter="0"/>
          <w:pgNumType w:fmt="lowerRoman" w:start="1"/>
          <w:cols w:space="720"/>
          <w:docGrid w:linePitch="360"/>
        </w:sectPr>
      </w:pPr>
    </w:p>
    <w:p w:rsidR="00A201B9" w:rsidRPr="002941D5" w:rsidRDefault="00476EA8" w:rsidP="00243AF1">
      <w:pPr>
        <w:spacing w:line="360" w:lineRule="auto"/>
        <w:ind w:left="2160" w:firstLine="720"/>
        <w:jc w:val="both"/>
        <w:rPr>
          <w:rFonts w:ascii="Arial Black" w:hAnsi="Arial Black" w:cstheme="minorBidi"/>
          <w:b/>
          <w:sz w:val="28"/>
          <w:szCs w:val="28"/>
        </w:rPr>
      </w:pPr>
      <w:r w:rsidRPr="002941D5">
        <w:rPr>
          <w:rFonts w:ascii="Arial Black" w:hAnsi="Arial Black" w:cstheme="minorBidi"/>
          <w:b/>
          <w:sz w:val="28"/>
          <w:szCs w:val="28"/>
        </w:rPr>
        <w:lastRenderedPageBreak/>
        <w:t>CHAPTER ONE</w:t>
      </w:r>
    </w:p>
    <w:p w:rsidR="00A201B9" w:rsidRPr="00077505" w:rsidRDefault="00476EA8" w:rsidP="00243AF1">
      <w:pPr>
        <w:spacing w:line="360" w:lineRule="auto"/>
        <w:ind w:left="2160" w:firstLine="720"/>
        <w:jc w:val="both"/>
        <w:rPr>
          <w:rFonts w:asciiTheme="minorBidi" w:hAnsiTheme="minorBidi" w:cstheme="minorBidi"/>
          <w:b/>
          <w:sz w:val="28"/>
          <w:szCs w:val="28"/>
        </w:rPr>
      </w:pPr>
      <w:r w:rsidRPr="00077505">
        <w:rPr>
          <w:rFonts w:asciiTheme="minorBidi" w:hAnsiTheme="minorBidi" w:cstheme="minorBidi"/>
          <w:b/>
          <w:sz w:val="28"/>
          <w:szCs w:val="28"/>
        </w:rPr>
        <w:t>INTRODUCTION</w:t>
      </w:r>
    </w:p>
    <w:p w:rsidR="00A201B9" w:rsidRPr="00077505" w:rsidRDefault="00476EA8" w:rsidP="00243AF1">
      <w:pPr>
        <w:spacing w:line="360" w:lineRule="auto"/>
        <w:jc w:val="both"/>
        <w:rPr>
          <w:rFonts w:asciiTheme="minorBidi" w:hAnsiTheme="minorBidi" w:cstheme="minorBidi"/>
          <w:b/>
          <w:sz w:val="28"/>
          <w:szCs w:val="28"/>
        </w:rPr>
      </w:pPr>
      <w:r w:rsidRPr="00077505">
        <w:rPr>
          <w:rFonts w:asciiTheme="minorBidi" w:hAnsiTheme="minorBidi" w:cstheme="minorBidi"/>
          <w:b/>
          <w:sz w:val="28"/>
          <w:szCs w:val="28"/>
        </w:rPr>
        <w:t>Background of the Study</w:t>
      </w:r>
    </w:p>
    <w:p w:rsidR="00A201B9" w:rsidRPr="00077505" w:rsidRDefault="00476EA8" w:rsidP="001C3D05">
      <w:pPr>
        <w:spacing w:line="480" w:lineRule="auto"/>
        <w:ind w:firstLine="720"/>
        <w:jc w:val="both"/>
        <w:rPr>
          <w:rFonts w:asciiTheme="minorBidi" w:hAnsiTheme="minorBidi" w:cstheme="minorBidi"/>
          <w:sz w:val="28"/>
          <w:szCs w:val="28"/>
        </w:rPr>
      </w:pPr>
      <w:r w:rsidRPr="00077505">
        <w:rPr>
          <w:rFonts w:asciiTheme="minorBidi" w:hAnsiTheme="minorBidi" w:cstheme="minorBidi"/>
          <w:sz w:val="28"/>
          <w:szCs w:val="28"/>
        </w:rPr>
        <w:t>Education is a potent factor in producing the man po</w:t>
      </w:r>
      <w:r w:rsidR="00303682">
        <w:rPr>
          <w:rFonts w:asciiTheme="minorBidi" w:hAnsiTheme="minorBidi" w:cstheme="minorBidi"/>
          <w:sz w:val="28"/>
          <w:szCs w:val="28"/>
        </w:rPr>
        <w:t>wer required for</w:t>
      </w:r>
      <w:r w:rsidRPr="00077505">
        <w:rPr>
          <w:rFonts w:asciiTheme="minorBidi" w:hAnsiTheme="minorBidi" w:cstheme="minorBidi"/>
          <w:sz w:val="28"/>
          <w:szCs w:val="28"/>
        </w:rPr>
        <w:t xml:space="preserve"> production of national development. Nigeria and other nations of the world have discovered the importance of education which makes every </w:t>
      </w:r>
      <w:proofErr w:type="gramStart"/>
      <w:r w:rsidRPr="00077505">
        <w:rPr>
          <w:rFonts w:asciiTheme="minorBidi" w:hAnsiTheme="minorBidi" w:cstheme="minorBidi"/>
          <w:sz w:val="28"/>
          <w:szCs w:val="28"/>
        </w:rPr>
        <w:t>parents</w:t>
      </w:r>
      <w:proofErr w:type="gramEnd"/>
      <w:r w:rsidRPr="00077505">
        <w:rPr>
          <w:rFonts w:asciiTheme="minorBidi" w:hAnsiTheme="minorBidi" w:cstheme="minorBidi"/>
          <w:sz w:val="28"/>
          <w:szCs w:val="28"/>
        </w:rPr>
        <w:t xml:space="preserve"> to give priority attention to education of his or her word and to acquire certificate.</w:t>
      </w:r>
    </w:p>
    <w:p w:rsidR="00A201B9" w:rsidRPr="00077505" w:rsidRDefault="006452B2" w:rsidP="00B07983">
      <w:pPr>
        <w:spacing w:line="480" w:lineRule="auto"/>
        <w:ind w:firstLine="720"/>
        <w:jc w:val="both"/>
        <w:rPr>
          <w:rFonts w:asciiTheme="minorBidi" w:hAnsiTheme="minorBidi" w:cstheme="minorBidi"/>
          <w:sz w:val="28"/>
          <w:szCs w:val="28"/>
        </w:rPr>
      </w:pPr>
      <w:proofErr w:type="spellStart"/>
      <w:r w:rsidRPr="00077505">
        <w:rPr>
          <w:rFonts w:asciiTheme="minorBidi" w:hAnsiTheme="minorBidi" w:cstheme="minorBidi"/>
          <w:sz w:val="28"/>
          <w:szCs w:val="28"/>
        </w:rPr>
        <w:t>Fafunwa</w:t>
      </w:r>
      <w:proofErr w:type="spellEnd"/>
      <w:r w:rsidRPr="00077505">
        <w:rPr>
          <w:rFonts w:asciiTheme="minorBidi" w:hAnsiTheme="minorBidi" w:cstheme="minorBidi"/>
          <w:sz w:val="28"/>
          <w:szCs w:val="28"/>
        </w:rPr>
        <w:t xml:space="preserve"> (1</w:t>
      </w:r>
      <w:r w:rsidR="00476EA8" w:rsidRPr="00077505">
        <w:rPr>
          <w:rFonts w:asciiTheme="minorBidi" w:hAnsiTheme="minorBidi" w:cstheme="minorBidi"/>
          <w:sz w:val="28"/>
          <w:szCs w:val="28"/>
        </w:rPr>
        <w:t>997)</w:t>
      </w:r>
      <w:r w:rsidR="00303682" w:rsidRPr="00077505">
        <w:rPr>
          <w:rFonts w:asciiTheme="minorBidi" w:hAnsiTheme="minorBidi" w:cstheme="minorBidi"/>
          <w:sz w:val="28"/>
          <w:szCs w:val="28"/>
        </w:rPr>
        <w:t>, opined</w:t>
      </w:r>
      <w:r w:rsidR="00476EA8" w:rsidRPr="00077505">
        <w:rPr>
          <w:rFonts w:asciiTheme="minorBidi" w:hAnsiTheme="minorBidi" w:cstheme="minorBidi"/>
          <w:sz w:val="28"/>
          <w:szCs w:val="28"/>
        </w:rPr>
        <w:t xml:space="preserve"> that education in the fullest sense of the word, the aggregate of all the process by means of which a person values in the ability, attitude and forms of positive value in the society in which he lives”. Thus, there is no doubt that education is an instrument for effective positive change in the society and the country at large. </w:t>
      </w:r>
      <w:proofErr w:type="spellStart"/>
      <w:r w:rsidR="00476EA8" w:rsidRPr="00077505">
        <w:rPr>
          <w:rFonts w:asciiTheme="minorBidi" w:hAnsiTheme="minorBidi" w:cstheme="minorBidi"/>
          <w:sz w:val="28"/>
          <w:szCs w:val="28"/>
        </w:rPr>
        <w:t>Idowu</w:t>
      </w:r>
      <w:proofErr w:type="spellEnd"/>
      <w:r w:rsidR="00476EA8" w:rsidRPr="00077505">
        <w:rPr>
          <w:rFonts w:asciiTheme="minorBidi" w:hAnsiTheme="minorBidi" w:cstheme="minorBidi"/>
          <w:sz w:val="28"/>
          <w:szCs w:val="28"/>
        </w:rPr>
        <w:t xml:space="preserve"> (1995</w:t>
      </w:r>
      <w:r w:rsidR="008D77E7" w:rsidRPr="00077505">
        <w:rPr>
          <w:rFonts w:asciiTheme="minorBidi" w:hAnsiTheme="minorBidi" w:cstheme="minorBidi"/>
          <w:sz w:val="28"/>
          <w:szCs w:val="28"/>
        </w:rPr>
        <w:t>)</w:t>
      </w:r>
      <w:r w:rsidR="00476EA8" w:rsidRPr="00077505">
        <w:rPr>
          <w:rFonts w:asciiTheme="minorBidi" w:hAnsiTheme="minorBidi" w:cstheme="minorBidi"/>
          <w:sz w:val="28"/>
          <w:szCs w:val="28"/>
        </w:rPr>
        <w:t xml:space="preserve"> is of the opinion that both parent and students at all levels of education devote enormous resources including energy and times to ensure success at any examination.  </w:t>
      </w:r>
      <w:proofErr w:type="spellStart"/>
      <w:r w:rsidR="00476EA8" w:rsidRPr="00077505">
        <w:rPr>
          <w:rFonts w:asciiTheme="minorBidi" w:hAnsiTheme="minorBidi" w:cstheme="minorBidi"/>
          <w:sz w:val="28"/>
          <w:szCs w:val="28"/>
        </w:rPr>
        <w:t>Adeyemi</w:t>
      </w:r>
      <w:proofErr w:type="spellEnd"/>
      <w:r w:rsidR="00476EA8" w:rsidRPr="00077505">
        <w:rPr>
          <w:rFonts w:asciiTheme="minorBidi" w:hAnsiTheme="minorBidi" w:cstheme="minorBidi"/>
          <w:sz w:val="28"/>
          <w:szCs w:val="28"/>
        </w:rPr>
        <w:t xml:space="preserve"> </w:t>
      </w:r>
      <w:r w:rsidR="008D77E7">
        <w:rPr>
          <w:rFonts w:asciiTheme="minorBidi" w:hAnsiTheme="minorBidi" w:cstheme="minorBidi"/>
          <w:sz w:val="28"/>
          <w:szCs w:val="28"/>
        </w:rPr>
        <w:t>(1990</w:t>
      </w:r>
      <w:proofErr w:type="gramStart"/>
      <w:r w:rsidR="008D77E7">
        <w:rPr>
          <w:rFonts w:asciiTheme="minorBidi" w:hAnsiTheme="minorBidi" w:cstheme="minorBidi"/>
          <w:sz w:val="28"/>
          <w:szCs w:val="28"/>
        </w:rPr>
        <w:t>),</w:t>
      </w:r>
      <w:proofErr w:type="gramEnd"/>
      <w:r w:rsidR="008D77E7" w:rsidRPr="00077505">
        <w:rPr>
          <w:rFonts w:asciiTheme="minorBidi" w:hAnsiTheme="minorBidi" w:cstheme="minorBidi"/>
          <w:sz w:val="28"/>
          <w:szCs w:val="28"/>
        </w:rPr>
        <w:t xml:space="preserve"> opined</w:t>
      </w:r>
      <w:r w:rsidR="00476EA8" w:rsidRPr="00077505">
        <w:rPr>
          <w:rFonts w:asciiTheme="minorBidi" w:hAnsiTheme="minorBidi" w:cstheme="minorBidi"/>
          <w:sz w:val="28"/>
          <w:szCs w:val="28"/>
        </w:rPr>
        <w:t xml:space="preserve"> that students desire all cost to obtain certificate through any available means.</w:t>
      </w:r>
    </w:p>
    <w:p w:rsidR="00A201B9" w:rsidRPr="00077505" w:rsidRDefault="00476EA8" w:rsidP="00B07983">
      <w:pPr>
        <w:spacing w:line="480" w:lineRule="auto"/>
        <w:ind w:firstLine="720"/>
        <w:jc w:val="both"/>
        <w:rPr>
          <w:rFonts w:asciiTheme="minorBidi" w:hAnsiTheme="minorBidi" w:cstheme="minorBidi"/>
          <w:sz w:val="28"/>
          <w:szCs w:val="28"/>
        </w:rPr>
      </w:pPr>
      <w:r w:rsidRPr="00077505">
        <w:rPr>
          <w:rFonts w:asciiTheme="minorBidi" w:hAnsiTheme="minorBidi" w:cstheme="minorBidi"/>
          <w:sz w:val="28"/>
          <w:szCs w:val="28"/>
        </w:rPr>
        <w:t xml:space="preserve">In the present day Nigeria, examination serves significant purpose, therefore, certificate seems to be rated higher than competence in the labors </w:t>
      </w:r>
      <w:r w:rsidRPr="00077505">
        <w:rPr>
          <w:rFonts w:asciiTheme="minorBidi" w:hAnsiTheme="minorBidi" w:cstheme="minorBidi"/>
          <w:sz w:val="28"/>
          <w:szCs w:val="28"/>
        </w:rPr>
        <w:lastRenderedPageBreak/>
        <w:t>market. So, to meet the societal, aspirations, to secure admission in to the tertiary institutions and better rating on a job and so on is depend on passing examination.</w:t>
      </w:r>
    </w:p>
    <w:p w:rsidR="00A201B9" w:rsidRPr="00077505" w:rsidRDefault="00476EA8" w:rsidP="008D77E7">
      <w:pPr>
        <w:spacing w:line="480" w:lineRule="auto"/>
        <w:ind w:firstLine="720"/>
        <w:jc w:val="both"/>
        <w:rPr>
          <w:rFonts w:asciiTheme="minorBidi" w:hAnsiTheme="minorBidi" w:cstheme="minorBidi"/>
          <w:sz w:val="28"/>
          <w:szCs w:val="28"/>
        </w:rPr>
      </w:pPr>
      <w:r w:rsidRPr="00077505">
        <w:rPr>
          <w:rFonts w:asciiTheme="minorBidi" w:hAnsiTheme="minorBidi" w:cstheme="minorBidi"/>
          <w:sz w:val="28"/>
          <w:szCs w:val="28"/>
        </w:rPr>
        <w:t>The belief is that participating in examination malpractices is a better and sure way of making it, and since the society value certificate, students have mate passing the examination to be a matter of do or die affair instead of student</w:t>
      </w:r>
      <w:r w:rsidR="008D77E7">
        <w:rPr>
          <w:rFonts w:asciiTheme="minorBidi" w:hAnsiTheme="minorBidi" w:cstheme="minorBidi"/>
          <w:sz w:val="28"/>
          <w:szCs w:val="28"/>
        </w:rPr>
        <w:t>s to pay proper attention and ful</w:t>
      </w:r>
      <w:r w:rsidRPr="00077505">
        <w:rPr>
          <w:rFonts w:asciiTheme="minorBidi" w:hAnsiTheme="minorBidi" w:cstheme="minorBidi"/>
          <w:sz w:val="28"/>
          <w:szCs w:val="28"/>
        </w:rPr>
        <w:t>l through preparation for examination they devoted their attention to the various ways in which they can get involved in examination malpractice to make sure that they pass the prescribed examination by all means.</w:t>
      </w:r>
    </w:p>
    <w:p w:rsidR="00A201B9" w:rsidRPr="00077505" w:rsidRDefault="00476EA8" w:rsidP="00B07983">
      <w:pPr>
        <w:spacing w:line="480" w:lineRule="auto"/>
        <w:ind w:firstLine="720"/>
        <w:jc w:val="both"/>
        <w:rPr>
          <w:rFonts w:asciiTheme="minorBidi" w:hAnsiTheme="minorBidi" w:cstheme="minorBidi"/>
          <w:sz w:val="28"/>
          <w:szCs w:val="28"/>
        </w:rPr>
      </w:pPr>
      <w:r w:rsidRPr="00077505">
        <w:rPr>
          <w:rFonts w:asciiTheme="minorBidi" w:hAnsiTheme="minorBidi" w:cstheme="minorBidi"/>
          <w:sz w:val="28"/>
          <w:szCs w:val="28"/>
        </w:rPr>
        <w:t>This study intends to examine, roles of Islamic studies in curbing examination malpractice among secondary schoo</w:t>
      </w:r>
      <w:r w:rsidR="008D77E7">
        <w:rPr>
          <w:rFonts w:asciiTheme="minorBidi" w:hAnsiTheme="minorBidi" w:cstheme="minorBidi"/>
          <w:sz w:val="28"/>
          <w:szCs w:val="28"/>
        </w:rPr>
        <w:t>l students in Ilorin West Local Government.</w:t>
      </w:r>
    </w:p>
    <w:p w:rsidR="00A201B9" w:rsidRPr="00077505" w:rsidRDefault="00476EA8" w:rsidP="00B07983">
      <w:pPr>
        <w:spacing w:line="480" w:lineRule="auto"/>
        <w:ind w:firstLine="720"/>
        <w:jc w:val="both"/>
        <w:rPr>
          <w:rFonts w:asciiTheme="minorBidi" w:hAnsiTheme="minorBidi" w:cstheme="minorBidi"/>
          <w:sz w:val="28"/>
          <w:szCs w:val="28"/>
        </w:rPr>
      </w:pPr>
      <w:r w:rsidRPr="00077505">
        <w:rPr>
          <w:rFonts w:asciiTheme="minorBidi" w:hAnsiTheme="minorBidi" w:cstheme="minorBidi"/>
          <w:sz w:val="28"/>
          <w:szCs w:val="28"/>
        </w:rPr>
        <w:t>Examination is an important aspect of the school system. It is the instrument been used for assessment of individual’s skill and knowledge of content both in general and specific areas of student and hence, much importance is attached to it.</w:t>
      </w:r>
    </w:p>
    <w:p w:rsidR="00A201B9" w:rsidRPr="00077505" w:rsidRDefault="00476EA8" w:rsidP="00B07983">
      <w:pPr>
        <w:spacing w:line="480" w:lineRule="auto"/>
        <w:ind w:firstLine="720"/>
        <w:jc w:val="both"/>
        <w:rPr>
          <w:rFonts w:asciiTheme="minorBidi" w:hAnsiTheme="minorBidi" w:cstheme="minorBidi"/>
          <w:sz w:val="28"/>
          <w:szCs w:val="28"/>
        </w:rPr>
      </w:pPr>
      <w:proofErr w:type="gramStart"/>
      <w:r w:rsidRPr="00077505">
        <w:rPr>
          <w:rFonts w:asciiTheme="minorBidi" w:hAnsiTheme="minorBidi" w:cstheme="minorBidi"/>
          <w:sz w:val="28"/>
          <w:szCs w:val="28"/>
        </w:rPr>
        <w:lastRenderedPageBreak/>
        <w:t xml:space="preserve">In the word of </w:t>
      </w:r>
      <w:proofErr w:type="spellStart"/>
      <w:r w:rsidRPr="00077505">
        <w:rPr>
          <w:rFonts w:asciiTheme="minorBidi" w:hAnsiTheme="minorBidi" w:cstheme="minorBidi"/>
          <w:sz w:val="28"/>
          <w:szCs w:val="28"/>
        </w:rPr>
        <w:t>Ugoduluwa</w:t>
      </w:r>
      <w:proofErr w:type="spellEnd"/>
      <w:r w:rsidRPr="00077505">
        <w:rPr>
          <w:rFonts w:asciiTheme="minorBidi" w:hAnsiTheme="minorBidi" w:cstheme="minorBidi"/>
          <w:sz w:val="28"/>
          <w:szCs w:val="28"/>
        </w:rPr>
        <w:t xml:space="preserve"> (2006), defined examination as a test of an individual’s knowledge or ability in a particular course or subject by means of written questions or oral practical exercise.</w:t>
      </w:r>
      <w:proofErr w:type="gramEnd"/>
      <w:r w:rsidRPr="00077505">
        <w:rPr>
          <w:rFonts w:asciiTheme="minorBidi" w:hAnsiTheme="minorBidi" w:cstheme="minorBidi"/>
          <w:sz w:val="28"/>
          <w:szCs w:val="28"/>
        </w:rPr>
        <w:t xml:space="preserve"> Therefore, examination is a means though which knowledge, ability intelligent and achievement can be measured.</w:t>
      </w:r>
    </w:p>
    <w:p w:rsidR="00A201B9" w:rsidRPr="00077505" w:rsidRDefault="00476EA8" w:rsidP="00B07983">
      <w:pPr>
        <w:spacing w:line="480" w:lineRule="auto"/>
        <w:ind w:firstLine="720"/>
        <w:jc w:val="both"/>
        <w:rPr>
          <w:rFonts w:asciiTheme="minorBidi" w:hAnsiTheme="minorBidi" w:cstheme="minorBidi"/>
          <w:sz w:val="28"/>
          <w:szCs w:val="28"/>
        </w:rPr>
      </w:pPr>
      <w:r w:rsidRPr="00077505">
        <w:rPr>
          <w:rFonts w:asciiTheme="minorBidi" w:hAnsiTheme="minorBidi" w:cstheme="minorBidi"/>
          <w:sz w:val="28"/>
          <w:szCs w:val="28"/>
        </w:rPr>
        <w:t xml:space="preserve"> According to oxford advanced leaner Dictionary (2000), an examination is formally written, spoken or practices test, especially at school or village. </w:t>
      </w:r>
      <w:proofErr w:type="spellStart"/>
      <w:r w:rsidRPr="00077505">
        <w:rPr>
          <w:rFonts w:asciiTheme="minorBidi" w:hAnsiTheme="minorBidi" w:cstheme="minorBidi"/>
          <w:sz w:val="28"/>
          <w:szCs w:val="28"/>
        </w:rPr>
        <w:t>Abiri</w:t>
      </w:r>
      <w:proofErr w:type="spellEnd"/>
      <w:r w:rsidRPr="00077505">
        <w:rPr>
          <w:rFonts w:asciiTheme="minorBidi" w:hAnsiTheme="minorBidi" w:cstheme="minorBidi"/>
          <w:sz w:val="28"/>
          <w:szCs w:val="28"/>
        </w:rPr>
        <w:t xml:space="preserve"> (1988</w:t>
      </w:r>
      <w:proofErr w:type="gramStart"/>
      <w:r w:rsidRPr="00077505">
        <w:rPr>
          <w:rFonts w:asciiTheme="minorBidi" w:hAnsiTheme="minorBidi" w:cstheme="minorBidi"/>
          <w:sz w:val="28"/>
          <w:szCs w:val="28"/>
        </w:rPr>
        <w:t>),</w:t>
      </w:r>
      <w:proofErr w:type="gramEnd"/>
      <w:r w:rsidRPr="00077505">
        <w:rPr>
          <w:rFonts w:asciiTheme="minorBidi" w:hAnsiTheme="minorBidi" w:cstheme="minorBidi"/>
          <w:sz w:val="28"/>
          <w:szCs w:val="28"/>
        </w:rPr>
        <w:t xml:space="preserve"> submitted that examination measure student’s level of understanding over a period of time.</w:t>
      </w:r>
    </w:p>
    <w:p w:rsidR="00B07983" w:rsidRPr="00077505" w:rsidRDefault="00476EA8" w:rsidP="00B07983">
      <w:pPr>
        <w:spacing w:line="480" w:lineRule="auto"/>
        <w:ind w:firstLine="720"/>
        <w:jc w:val="both"/>
        <w:rPr>
          <w:rFonts w:asciiTheme="minorBidi" w:hAnsiTheme="minorBidi" w:cstheme="minorBidi"/>
          <w:sz w:val="28"/>
          <w:szCs w:val="28"/>
        </w:rPr>
      </w:pPr>
      <w:r w:rsidRPr="00077505">
        <w:rPr>
          <w:rFonts w:asciiTheme="minorBidi" w:hAnsiTheme="minorBidi" w:cstheme="minorBidi"/>
          <w:sz w:val="28"/>
          <w:szCs w:val="28"/>
        </w:rPr>
        <w:t xml:space="preserve">In Nigeria, the last two decades have witnessed an alarming rate of increase in incident of examination misconduct. The first publicly reported case of examination malpractice occurred in 1914 when there was a leakage of question papers in the senior Cambridge Local examination. Ever since, there have been cases of irregularities reported on a yearly basis. </w:t>
      </w:r>
    </w:p>
    <w:p w:rsidR="00A201B9" w:rsidRPr="00077505" w:rsidRDefault="00476EA8" w:rsidP="00B07983">
      <w:pPr>
        <w:spacing w:line="480" w:lineRule="auto"/>
        <w:ind w:firstLine="720"/>
        <w:jc w:val="both"/>
        <w:rPr>
          <w:rFonts w:asciiTheme="minorBidi" w:hAnsiTheme="minorBidi" w:cstheme="minorBidi"/>
          <w:sz w:val="28"/>
          <w:szCs w:val="28"/>
        </w:rPr>
      </w:pPr>
      <w:r w:rsidRPr="00077505">
        <w:rPr>
          <w:rFonts w:asciiTheme="minorBidi" w:hAnsiTheme="minorBidi" w:cstheme="minorBidi"/>
          <w:sz w:val="28"/>
          <w:szCs w:val="28"/>
        </w:rPr>
        <w:t xml:space="preserve">The examination malpractices is the act of omission or commission by a person who in anticipation of, before, during or after any examination fraudulently secure any unfair advantage for himself or any other person in such a manner that contravenes the rules and regulations to the extent of undermining </w:t>
      </w:r>
      <w:r w:rsidRPr="00077505">
        <w:rPr>
          <w:rFonts w:asciiTheme="minorBidi" w:hAnsiTheme="minorBidi" w:cstheme="minorBidi"/>
          <w:sz w:val="28"/>
          <w:szCs w:val="28"/>
        </w:rPr>
        <w:lastRenderedPageBreak/>
        <w:t>the validity, reliability, authenticity of the examination and ultimately the integrity of the certificates issues.</w:t>
      </w:r>
    </w:p>
    <w:p w:rsidR="006A636D" w:rsidRDefault="00476EA8" w:rsidP="006A636D">
      <w:pPr>
        <w:spacing w:line="480" w:lineRule="auto"/>
        <w:ind w:firstLine="720"/>
        <w:jc w:val="both"/>
        <w:rPr>
          <w:rFonts w:asciiTheme="minorBidi" w:hAnsiTheme="minorBidi" w:cstheme="minorBidi"/>
          <w:sz w:val="28"/>
          <w:szCs w:val="28"/>
        </w:rPr>
      </w:pPr>
      <w:r w:rsidRPr="00077505">
        <w:rPr>
          <w:rFonts w:asciiTheme="minorBidi" w:hAnsiTheme="minorBidi" w:cstheme="minorBidi"/>
          <w:sz w:val="28"/>
          <w:szCs w:val="28"/>
        </w:rPr>
        <w:t xml:space="preserve">Examination malpractices has been defined by </w:t>
      </w:r>
      <w:proofErr w:type="spellStart"/>
      <w:r w:rsidRPr="00077505">
        <w:rPr>
          <w:rFonts w:asciiTheme="minorBidi" w:hAnsiTheme="minorBidi" w:cstheme="minorBidi"/>
          <w:sz w:val="28"/>
          <w:szCs w:val="28"/>
        </w:rPr>
        <w:t>Onokororaye</w:t>
      </w:r>
      <w:proofErr w:type="spellEnd"/>
      <w:r w:rsidRPr="00077505">
        <w:rPr>
          <w:rFonts w:asciiTheme="minorBidi" w:hAnsiTheme="minorBidi" w:cstheme="minorBidi"/>
          <w:sz w:val="28"/>
          <w:szCs w:val="28"/>
        </w:rPr>
        <w:t xml:space="preserve"> (1993), as any act or arrangement from which </w:t>
      </w:r>
      <w:proofErr w:type="gramStart"/>
      <w:r w:rsidRPr="00077505">
        <w:rPr>
          <w:rFonts w:asciiTheme="minorBidi" w:hAnsiTheme="minorBidi" w:cstheme="minorBidi"/>
          <w:sz w:val="28"/>
          <w:szCs w:val="28"/>
        </w:rPr>
        <w:t>an examine</w:t>
      </w:r>
      <w:proofErr w:type="gramEnd"/>
      <w:r w:rsidRPr="00077505">
        <w:rPr>
          <w:rFonts w:asciiTheme="minorBidi" w:hAnsiTheme="minorBidi" w:cstheme="minorBidi"/>
          <w:sz w:val="28"/>
          <w:szCs w:val="28"/>
        </w:rPr>
        <w:t xml:space="preserve"> is programmed to drive illegal and illicit an advantage over and above other candidates in respect of some give examination. </w:t>
      </w:r>
      <w:proofErr w:type="spellStart"/>
      <w:r w:rsidRPr="00077505">
        <w:rPr>
          <w:rFonts w:asciiTheme="minorBidi" w:hAnsiTheme="minorBidi" w:cstheme="minorBidi"/>
          <w:sz w:val="28"/>
          <w:szCs w:val="28"/>
        </w:rPr>
        <w:t>Oyetunde</w:t>
      </w:r>
      <w:proofErr w:type="spellEnd"/>
      <w:r w:rsidRPr="00077505">
        <w:rPr>
          <w:rFonts w:asciiTheme="minorBidi" w:hAnsiTheme="minorBidi" w:cstheme="minorBidi"/>
          <w:sz w:val="28"/>
          <w:szCs w:val="28"/>
        </w:rPr>
        <w:t xml:space="preserve"> (2004</w:t>
      </w:r>
      <w:proofErr w:type="gramStart"/>
      <w:r w:rsidRPr="00077505">
        <w:rPr>
          <w:rFonts w:asciiTheme="minorBidi" w:hAnsiTheme="minorBidi" w:cstheme="minorBidi"/>
          <w:sz w:val="28"/>
          <w:szCs w:val="28"/>
        </w:rPr>
        <w:t>),</w:t>
      </w:r>
      <w:proofErr w:type="gramEnd"/>
      <w:r w:rsidRPr="00077505">
        <w:rPr>
          <w:rFonts w:asciiTheme="minorBidi" w:hAnsiTheme="minorBidi" w:cstheme="minorBidi"/>
          <w:sz w:val="28"/>
          <w:szCs w:val="28"/>
        </w:rPr>
        <w:t xml:space="preserve"> detrai</w:t>
      </w:r>
      <w:r w:rsidR="005E47AE">
        <w:rPr>
          <w:rFonts w:asciiTheme="minorBidi" w:hAnsiTheme="minorBidi" w:cstheme="minorBidi"/>
          <w:sz w:val="28"/>
          <w:szCs w:val="28"/>
        </w:rPr>
        <w:t>ns it as “any dishonest effort on</w:t>
      </w:r>
      <w:r w:rsidRPr="00077505">
        <w:rPr>
          <w:rFonts w:asciiTheme="minorBidi" w:hAnsiTheme="minorBidi" w:cstheme="minorBidi"/>
          <w:sz w:val="28"/>
          <w:szCs w:val="28"/>
        </w:rPr>
        <w:t xml:space="preserve"> the part of candidates and other collaborating parties aimed at ensuring success in an examination”</w:t>
      </w:r>
      <w:r w:rsidR="006A636D">
        <w:rPr>
          <w:rFonts w:asciiTheme="minorBidi" w:hAnsiTheme="minorBidi" w:cstheme="minorBidi"/>
          <w:sz w:val="28"/>
          <w:szCs w:val="28"/>
        </w:rPr>
        <w:t>.</w:t>
      </w:r>
      <w:r w:rsidRPr="00077505">
        <w:rPr>
          <w:rFonts w:asciiTheme="minorBidi" w:hAnsiTheme="minorBidi" w:cstheme="minorBidi"/>
          <w:sz w:val="28"/>
          <w:szCs w:val="28"/>
        </w:rPr>
        <w:t xml:space="preserve"> </w:t>
      </w:r>
    </w:p>
    <w:p w:rsidR="00A201B9" w:rsidRPr="00077505" w:rsidRDefault="006A636D" w:rsidP="006A636D">
      <w:pPr>
        <w:spacing w:line="480" w:lineRule="auto"/>
        <w:ind w:firstLine="720"/>
        <w:jc w:val="both"/>
        <w:rPr>
          <w:rFonts w:asciiTheme="minorBidi" w:hAnsiTheme="minorBidi" w:cstheme="minorBidi"/>
          <w:sz w:val="28"/>
          <w:szCs w:val="28"/>
        </w:rPr>
      </w:pPr>
      <w:r>
        <w:rPr>
          <w:rFonts w:asciiTheme="minorBidi" w:hAnsiTheme="minorBidi" w:cstheme="minorBidi"/>
          <w:sz w:val="28"/>
          <w:szCs w:val="28"/>
        </w:rPr>
        <w:t xml:space="preserve">The incidence </w:t>
      </w:r>
      <w:r w:rsidR="00476EA8" w:rsidRPr="00077505">
        <w:rPr>
          <w:rFonts w:asciiTheme="minorBidi" w:hAnsiTheme="minorBidi" w:cstheme="minorBidi"/>
          <w:sz w:val="28"/>
          <w:szCs w:val="28"/>
        </w:rPr>
        <w:t xml:space="preserve">of examination malpractices has becomes so wide virtually no examination </w:t>
      </w:r>
      <w:r w:rsidR="00921E18" w:rsidRPr="00077505">
        <w:rPr>
          <w:rFonts w:asciiTheme="minorBidi" w:hAnsiTheme="minorBidi" w:cstheme="minorBidi"/>
          <w:sz w:val="28"/>
          <w:szCs w:val="28"/>
        </w:rPr>
        <w:t>anywhere</w:t>
      </w:r>
      <w:r w:rsidR="00476EA8" w:rsidRPr="00077505">
        <w:rPr>
          <w:rFonts w:asciiTheme="minorBidi" w:hAnsiTheme="minorBidi" w:cstheme="minorBidi"/>
          <w:sz w:val="28"/>
          <w:szCs w:val="28"/>
        </w:rPr>
        <w:t xml:space="preserve"> at all levels and outside the formal school system that there is no one form of sharp practice or the other are common </w:t>
      </w:r>
      <w:r w:rsidR="00921E18" w:rsidRPr="00077505">
        <w:rPr>
          <w:rFonts w:asciiTheme="minorBidi" w:hAnsiTheme="minorBidi" w:cstheme="minorBidi"/>
          <w:sz w:val="28"/>
          <w:szCs w:val="28"/>
        </w:rPr>
        <w:t>everywhere</w:t>
      </w:r>
      <w:r w:rsidR="00476EA8" w:rsidRPr="00077505">
        <w:rPr>
          <w:rFonts w:asciiTheme="minorBidi" w:hAnsiTheme="minorBidi" w:cstheme="minorBidi"/>
          <w:sz w:val="28"/>
          <w:szCs w:val="28"/>
        </w:rPr>
        <w:t>.</w:t>
      </w:r>
    </w:p>
    <w:p w:rsidR="00A201B9" w:rsidRPr="00077505" w:rsidRDefault="00476EA8" w:rsidP="007E0ACE">
      <w:pPr>
        <w:spacing w:line="480" w:lineRule="auto"/>
        <w:ind w:firstLine="720"/>
        <w:jc w:val="both"/>
        <w:rPr>
          <w:rFonts w:asciiTheme="minorBidi" w:hAnsiTheme="minorBidi" w:cstheme="minorBidi"/>
          <w:sz w:val="28"/>
          <w:szCs w:val="28"/>
        </w:rPr>
      </w:pPr>
      <w:r w:rsidRPr="00077505">
        <w:rPr>
          <w:rFonts w:asciiTheme="minorBidi" w:hAnsiTheme="minorBidi" w:cstheme="minorBidi"/>
          <w:sz w:val="28"/>
          <w:szCs w:val="28"/>
        </w:rPr>
        <w:t>Some parents go to the extent of bringi</w:t>
      </w:r>
      <w:r w:rsidR="007E0ACE">
        <w:rPr>
          <w:rFonts w:asciiTheme="minorBidi" w:hAnsiTheme="minorBidi" w:cstheme="minorBidi"/>
          <w:sz w:val="28"/>
          <w:szCs w:val="28"/>
        </w:rPr>
        <w:t>ng their way through to ensure that</w:t>
      </w:r>
      <w:r w:rsidRPr="00077505">
        <w:rPr>
          <w:rFonts w:asciiTheme="minorBidi" w:hAnsiTheme="minorBidi" w:cstheme="minorBidi"/>
          <w:sz w:val="28"/>
          <w:szCs w:val="28"/>
        </w:rPr>
        <w:t xml:space="preserve"> their wards get unearned grades while teachers encourage examination because they lack the zeal to work but want to be praised for job</w:t>
      </w:r>
      <w:r w:rsidR="0087546F">
        <w:rPr>
          <w:rFonts w:asciiTheme="minorBidi" w:hAnsiTheme="minorBidi" w:cstheme="minorBidi"/>
          <w:sz w:val="28"/>
          <w:szCs w:val="28"/>
        </w:rPr>
        <w:t xml:space="preserve"> not</w:t>
      </w:r>
      <w:r w:rsidRPr="00077505">
        <w:rPr>
          <w:rFonts w:asciiTheme="minorBidi" w:hAnsiTheme="minorBidi" w:cstheme="minorBidi"/>
          <w:sz w:val="28"/>
          <w:szCs w:val="28"/>
        </w:rPr>
        <w:t xml:space="preserve"> done (Alum and </w:t>
      </w:r>
      <w:proofErr w:type="spellStart"/>
      <w:r w:rsidRPr="00077505">
        <w:rPr>
          <w:rFonts w:asciiTheme="minorBidi" w:hAnsiTheme="minorBidi" w:cstheme="minorBidi"/>
          <w:sz w:val="28"/>
          <w:szCs w:val="28"/>
        </w:rPr>
        <w:t>Aluede</w:t>
      </w:r>
      <w:proofErr w:type="spellEnd"/>
      <w:r w:rsidRPr="00077505">
        <w:rPr>
          <w:rFonts w:asciiTheme="minorBidi" w:hAnsiTheme="minorBidi" w:cstheme="minorBidi"/>
          <w:sz w:val="28"/>
          <w:szCs w:val="28"/>
        </w:rPr>
        <w:t xml:space="preserve"> 2006). </w:t>
      </w:r>
      <w:proofErr w:type="spellStart"/>
      <w:r w:rsidRPr="00077505">
        <w:rPr>
          <w:rFonts w:asciiTheme="minorBidi" w:hAnsiTheme="minorBidi" w:cstheme="minorBidi"/>
          <w:sz w:val="28"/>
          <w:szCs w:val="28"/>
        </w:rPr>
        <w:t>Omoluabi</w:t>
      </w:r>
      <w:proofErr w:type="spellEnd"/>
      <w:r w:rsidRPr="00077505">
        <w:rPr>
          <w:rFonts w:asciiTheme="minorBidi" w:hAnsiTheme="minorBidi" w:cstheme="minorBidi"/>
          <w:sz w:val="28"/>
          <w:szCs w:val="28"/>
        </w:rPr>
        <w:t xml:space="preserve"> and </w:t>
      </w:r>
      <w:proofErr w:type="spellStart"/>
      <w:r w:rsidRPr="00077505">
        <w:rPr>
          <w:rFonts w:asciiTheme="minorBidi" w:hAnsiTheme="minorBidi" w:cstheme="minorBidi"/>
          <w:sz w:val="28"/>
          <w:szCs w:val="28"/>
        </w:rPr>
        <w:t>Uzeka</w:t>
      </w:r>
      <w:proofErr w:type="spellEnd"/>
      <w:r w:rsidRPr="00077505">
        <w:rPr>
          <w:rFonts w:asciiTheme="minorBidi" w:hAnsiTheme="minorBidi" w:cstheme="minorBidi"/>
          <w:sz w:val="28"/>
          <w:szCs w:val="28"/>
        </w:rPr>
        <w:t xml:space="preserve"> (2003), asserted at the value system in Nigeria has broken down completely and so adults and youths alike without moral scruple.</w:t>
      </w:r>
    </w:p>
    <w:p w:rsidR="00A201B9" w:rsidRPr="00077505" w:rsidRDefault="00476EA8" w:rsidP="00B07983">
      <w:pPr>
        <w:spacing w:line="480" w:lineRule="auto"/>
        <w:ind w:firstLine="720"/>
        <w:jc w:val="both"/>
        <w:rPr>
          <w:rFonts w:asciiTheme="minorBidi" w:hAnsiTheme="minorBidi" w:cstheme="minorBidi"/>
          <w:sz w:val="28"/>
          <w:szCs w:val="28"/>
        </w:rPr>
      </w:pPr>
      <w:r w:rsidRPr="00077505">
        <w:rPr>
          <w:rFonts w:asciiTheme="minorBidi" w:hAnsiTheme="minorBidi" w:cstheme="minorBidi"/>
          <w:sz w:val="28"/>
          <w:szCs w:val="28"/>
        </w:rPr>
        <w:lastRenderedPageBreak/>
        <w:t xml:space="preserve">Examination malpractice is any forms of manipulation that result in to false realization of the ability of students learning out come in an examination. Such a result becomes deceptive because it is not showing the true ability of the individual. Thus can probably be the reason why Nigeria schools certificate are questionable </w:t>
      </w:r>
      <w:r w:rsidR="00A603C1" w:rsidRPr="00077505">
        <w:rPr>
          <w:rFonts w:asciiTheme="minorBidi" w:hAnsiTheme="minorBidi" w:cstheme="minorBidi"/>
          <w:sz w:val="28"/>
          <w:szCs w:val="28"/>
        </w:rPr>
        <w:t>elsewhere</w:t>
      </w:r>
      <w:r w:rsidRPr="00077505">
        <w:rPr>
          <w:rFonts w:asciiTheme="minorBidi" w:hAnsiTheme="minorBidi" w:cstheme="minorBidi"/>
          <w:sz w:val="28"/>
          <w:szCs w:val="28"/>
        </w:rPr>
        <w:t xml:space="preserve">. The vanguard of 13th July 2004 reported that “The hydra-headed problems of examination malpractice are presently growing at an alarming rate and posing a serious threat to the </w:t>
      </w:r>
      <w:r w:rsidR="00F32B80" w:rsidRPr="00077505">
        <w:rPr>
          <w:rFonts w:asciiTheme="minorBidi" w:hAnsiTheme="minorBidi" w:cstheme="minorBidi"/>
          <w:sz w:val="28"/>
          <w:szCs w:val="28"/>
        </w:rPr>
        <w:t>nation’s</w:t>
      </w:r>
      <w:r w:rsidRPr="00077505">
        <w:rPr>
          <w:rFonts w:asciiTheme="minorBidi" w:hAnsiTheme="minorBidi" w:cstheme="minorBidi"/>
          <w:sz w:val="28"/>
          <w:szCs w:val="28"/>
        </w:rPr>
        <w:t xml:space="preserve"> entire educational system”.</w:t>
      </w:r>
    </w:p>
    <w:p w:rsidR="00A201B9" w:rsidRPr="00077505" w:rsidRDefault="00476EA8" w:rsidP="00B07983">
      <w:pPr>
        <w:spacing w:line="480" w:lineRule="auto"/>
        <w:ind w:firstLine="720"/>
        <w:jc w:val="both"/>
        <w:rPr>
          <w:rFonts w:asciiTheme="minorBidi" w:hAnsiTheme="minorBidi" w:cstheme="minorBidi"/>
          <w:sz w:val="28"/>
          <w:szCs w:val="28"/>
        </w:rPr>
      </w:pPr>
      <w:r w:rsidRPr="00077505">
        <w:rPr>
          <w:rFonts w:asciiTheme="minorBidi" w:hAnsiTheme="minorBidi" w:cstheme="minorBidi"/>
          <w:sz w:val="28"/>
          <w:szCs w:val="28"/>
        </w:rPr>
        <w:t xml:space="preserve">Over the years, there has been assumption that religion moulds the moral life of people both young and old (Kay, 1990, </w:t>
      </w:r>
      <w:proofErr w:type="spellStart"/>
      <w:r w:rsidRPr="00077505">
        <w:rPr>
          <w:rFonts w:asciiTheme="minorBidi" w:hAnsiTheme="minorBidi" w:cstheme="minorBidi"/>
          <w:sz w:val="28"/>
          <w:szCs w:val="28"/>
        </w:rPr>
        <w:t>Idowu</w:t>
      </w:r>
      <w:proofErr w:type="spellEnd"/>
      <w:r w:rsidRPr="00077505">
        <w:rPr>
          <w:rFonts w:asciiTheme="minorBidi" w:hAnsiTheme="minorBidi" w:cstheme="minorBidi"/>
          <w:sz w:val="28"/>
          <w:szCs w:val="28"/>
        </w:rPr>
        <w:t xml:space="preserve">, 1992, </w:t>
      </w:r>
      <w:proofErr w:type="spellStart"/>
      <w:r w:rsidRPr="00077505">
        <w:rPr>
          <w:rFonts w:asciiTheme="minorBidi" w:hAnsiTheme="minorBidi" w:cstheme="minorBidi"/>
          <w:sz w:val="28"/>
          <w:szCs w:val="28"/>
        </w:rPr>
        <w:t>Mbik</w:t>
      </w:r>
      <w:proofErr w:type="spellEnd"/>
      <w:r w:rsidRPr="00077505">
        <w:rPr>
          <w:rFonts w:asciiTheme="minorBidi" w:hAnsiTheme="minorBidi" w:cstheme="minorBidi"/>
          <w:sz w:val="28"/>
          <w:szCs w:val="28"/>
        </w:rPr>
        <w:t xml:space="preserve"> 1995, and </w:t>
      </w:r>
      <w:proofErr w:type="spellStart"/>
      <w:r w:rsidRPr="00077505">
        <w:rPr>
          <w:rFonts w:asciiTheme="minorBidi" w:hAnsiTheme="minorBidi" w:cstheme="minorBidi"/>
          <w:sz w:val="28"/>
          <w:szCs w:val="28"/>
        </w:rPr>
        <w:t>Nwosu</w:t>
      </w:r>
      <w:proofErr w:type="spellEnd"/>
      <w:r w:rsidRPr="00077505">
        <w:rPr>
          <w:rFonts w:asciiTheme="minorBidi" w:hAnsiTheme="minorBidi" w:cstheme="minorBidi"/>
          <w:sz w:val="28"/>
          <w:szCs w:val="28"/>
        </w:rPr>
        <w:t xml:space="preserve">), Because of this strong belief; missionaries included religious knowledge among other core subjects to be taught in school. </w:t>
      </w:r>
      <w:proofErr w:type="spellStart"/>
      <w:r w:rsidRPr="00077505">
        <w:rPr>
          <w:rFonts w:asciiTheme="minorBidi" w:hAnsiTheme="minorBidi" w:cstheme="minorBidi"/>
          <w:sz w:val="28"/>
          <w:szCs w:val="28"/>
        </w:rPr>
        <w:t>Adeyinka</w:t>
      </w:r>
      <w:proofErr w:type="spellEnd"/>
      <w:r w:rsidRPr="00077505">
        <w:rPr>
          <w:rFonts w:asciiTheme="minorBidi" w:hAnsiTheme="minorBidi" w:cstheme="minorBidi"/>
          <w:sz w:val="28"/>
          <w:szCs w:val="28"/>
        </w:rPr>
        <w:t xml:space="preserve"> (1991) remarked on the early curriculum of the school. The early curriculum of the schools was wide and instructive including religious knowledge, English </w:t>
      </w:r>
      <w:proofErr w:type="spellStart"/>
      <w:r w:rsidRPr="00077505">
        <w:rPr>
          <w:rFonts w:asciiTheme="minorBidi" w:hAnsiTheme="minorBidi" w:cstheme="minorBidi"/>
          <w:sz w:val="28"/>
          <w:szCs w:val="28"/>
        </w:rPr>
        <w:t>grammer</w:t>
      </w:r>
      <w:proofErr w:type="spellEnd"/>
      <w:r w:rsidRPr="00077505">
        <w:rPr>
          <w:rFonts w:asciiTheme="minorBidi" w:hAnsiTheme="minorBidi" w:cstheme="minorBidi"/>
          <w:sz w:val="28"/>
          <w:szCs w:val="28"/>
        </w:rPr>
        <w:t xml:space="preserve"> and composition History, Geography, book keeping and natural philosophy</w:t>
      </w:r>
      <w:r w:rsidR="00F05A39">
        <w:rPr>
          <w:rFonts w:asciiTheme="minorBidi" w:hAnsiTheme="minorBidi" w:cstheme="minorBidi"/>
          <w:sz w:val="28"/>
          <w:szCs w:val="28"/>
        </w:rPr>
        <w:t>.</w:t>
      </w:r>
    </w:p>
    <w:p w:rsidR="00A201B9" w:rsidRPr="00077505" w:rsidRDefault="00476EA8" w:rsidP="00B07983">
      <w:pPr>
        <w:spacing w:line="480" w:lineRule="auto"/>
        <w:ind w:firstLine="720"/>
        <w:jc w:val="both"/>
        <w:rPr>
          <w:rFonts w:asciiTheme="minorBidi" w:hAnsiTheme="minorBidi" w:cstheme="minorBidi"/>
          <w:sz w:val="28"/>
          <w:szCs w:val="28"/>
        </w:rPr>
      </w:pPr>
      <w:proofErr w:type="spellStart"/>
      <w:r w:rsidRPr="00077505">
        <w:rPr>
          <w:rFonts w:asciiTheme="minorBidi" w:hAnsiTheme="minorBidi" w:cstheme="minorBidi"/>
          <w:sz w:val="28"/>
          <w:szCs w:val="28"/>
        </w:rPr>
        <w:lastRenderedPageBreak/>
        <w:t>Ajidagba</w:t>
      </w:r>
      <w:proofErr w:type="spellEnd"/>
      <w:r w:rsidRPr="00077505">
        <w:rPr>
          <w:rFonts w:asciiTheme="minorBidi" w:hAnsiTheme="minorBidi" w:cstheme="minorBidi"/>
          <w:sz w:val="28"/>
          <w:szCs w:val="28"/>
        </w:rPr>
        <w:t xml:space="preserve"> (2002), asserted that morality is so inter connected to religion such that it is difficult to separate them. That is, morality </w:t>
      </w:r>
      <w:r w:rsidR="00921E18" w:rsidRPr="00077505">
        <w:rPr>
          <w:rFonts w:asciiTheme="minorBidi" w:hAnsiTheme="minorBidi" w:cstheme="minorBidi"/>
          <w:sz w:val="28"/>
          <w:szCs w:val="28"/>
        </w:rPr>
        <w:t>cannot</w:t>
      </w:r>
      <w:r w:rsidRPr="00077505">
        <w:rPr>
          <w:rFonts w:asciiTheme="minorBidi" w:hAnsiTheme="minorBidi" w:cstheme="minorBidi"/>
          <w:sz w:val="28"/>
          <w:szCs w:val="28"/>
        </w:rPr>
        <w:t xml:space="preserve"> be easily inculcated in students without teaching religion.</w:t>
      </w:r>
    </w:p>
    <w:p w:rsidR="00A201B9" w:rsidRPr="00077505" w:rsidRDefault="00476EA8" w:rsidP="00B07983">
      <w:pPr>
        <w:spacing w:line="480" w:lineRule="auto"/>
        <w:ind w:firstLine="720"/>
        <w:jc w:val="both"/>
        <w:rPr>
          <w:rFonts w:asciiTheme="minorBidi" w:hAnsiTheme="minorBidi" w:cstheme="minorBidi"/>
          <w:sz w:val="28"/>
          <w:szCs w:val="28"/>
        </w:rPr>
      </w:pPr>
      <w:r w:rsidRPr="00077505">
        <w:rPr>
          <w:rFonts w:asciiTheme="minorBidi" w:hAnsiTheme="minorBidi" w:cstheme="minorBidi"/>
          <w:sz w:val="28"/>
          <w:szCs w:val="28"/>
        </w:rPr>
        <w:t xml:space="preserve"> In Nigeria school today, Islamic Religious Students (IRS) and Religious Studies (CRS). </w:t>
      </w:r>
      <w:proofErr w:type="spellStart"/>
      <w:r w:rsidRPr="00077505">
        <w:rPr>
          <w:rFonts w:asciiTheme="minorBidi" w:hAnsiTheme="minorBidi" w:cstheme="minorBidi"/>
          <w:sz w:val="28"/>
          <w:szCs w:val="28"/>
        </w:rPr>
        <w:t>Oyelade</w:t>
      </w:r>
      <w:proofErr w:type="spellEnd"/>
      <w:r w:rsidRPr="00077505">
        <w:rPr>
          <w:rFonts w:asciiTheme="minorBidi" w:hAnsiTheme="minorBidi" w:cstheme="minorBidi"/>
          <w:sz w:val="28"/>
          <w:szCs w:val="28"/>
        </w:rPr>
        <w:t xml:space="preserve"> (1991</w:t>
      </w:r>
      <w:proofErr w:type="gramStart"/>
      <w:r w:rsidRPr="00077505">
        <w:rPr>
          <w:rFonts w:asciiTheme="minorBidi" w:hAnsiTheme="minorBidi" w:cstheme="minorBidi"/>
          <w:sz w:val="28"/>
          <w:szCs w:val="28"/>
        </w:rPr>
        <w:t>),</w:t>
      </w:r>
      <w:proofErr w:type="gramEnd"/>
      <w:r w:rsidRPr="00077505">
        <w:rPr>
          <w:rFonts w:asciiTheme="minorBidi" w:hAnsiTheme="minorBidi" w:cstheme="minorBidi"/>
          <w:sz w:val="28"/>
          <w:szCs w:val="28"/>
        </w:rPr>
        <w:t xml:space="preserve"> opined that religious ion is seen as the processes which includes the various forms of mode that are applied modem empirical field. And that religion is temporal and spiritual.</w:t>
      </w:r>
    </w:p>
    <w:p w:rsidR="00A201B9" w:rsidRPr="00077505" w:rsidRDefault="00476EA8" w:rsidP="00B07983">
      <w:pPr>
        <w:spacing w:line="480" w:lineRule="auto"/>
        <w:ind w:firstLine="720"/>
        <w:jc w:val="both"/>
        <w:rPr>
          <w:rFonts w:asciiTheme="minorBidi" w:hAnsiTheme="minorBidi" w:cstheme="minorBidi"/>
          <w:sz w:val="28"/>
          <w:szCs w:val="28"/>
        </w:rPr>
      </w:pPr>
      <w:r w:rsidRPr="00077505">
        <w:rPr>
          <w:rFonts w:asciiTheme="minorBidi" w:hAnsiTheme="minorBidi" w:cstheme="minorBidi"/>
          <w:sz w:val="28"/>
          <w:szCs w:val="28"/>
        </w:rPr>
        <w:t xml:space="preserve">Examination malpractice is any forms of manipulation that result in to false realization of the ability of students learning out come in an examination. Such a result becomes deceptive because it is not showing the true ability of the individual. Thus can probably be the reason why Nigeria schools certificate are questionable </w:t>
      </w:r>
      <w:r w:rsidR="00921E18" w:rsidRPr="00077505">
        <w:rPr>
          <w:rFonts w:asciiTheme="minorBidi" w:hAnsiTheme="minorBidi" w:cstheme="minorBidi"/>
          <w:sz w:val="28"/>
          <w:szCs w:val="28"/>
        </w:rPr>
        <w:t>elsewhere</w:t>
      </w:r>
      <w:r w:rsidRPr="00077505">
        <w:rPr>
          <w:rFonts w:asciiTheme="minorBidi" w:hAnsiTheme="minorBidi" w:cstheme="minorBidi"/>
          <w:sz w:val="28"/>
          <w:szCs w:val="28"/>
        </w:rPr>
        <w:t xml:space="preserve">. The vanguard of 13th July 2004 reported that “The hydra-headed </w:t>
      </w:r>
      <w:proofErr w:type="gramStart"/>
      <w:r w:rsidRPr="00077505">
        <w:rPr>
          <w:rFonts w:asciiTheme="minorBidi" w:hAnsiTheme="minorBidi" w:cstheme="minorBidi"/>
          <w:sz w:val="28"/>
          <w:szCs w:val="28"/>
        </w:rPr>
        <w:t>problems of examination malpractice is</w:t>
      </w:r>
      <w:proofErr w:type="gramEnd"/>
      <w:r w:rsidRPr="00077505">
        <w:rPr>
          <w:rFonts w:asciiTheme="minorBidi" w:hAnsiTheme="minorBidi" w:cstheme="minorBidi"/>
          <w:sz w:val="28"/>
          <w:szCs w:val="28"/>
        </w:rPr>
        <w:t xml:space="preserve"> presently growing at an alarming rate and posing a serious threat to the nations entire educational system”.</w:t>
      </w:r>
    </w:p>
    <w:p w:rsidR="00A201B9" w:rsidRPr="00077505" w:rsidRDefault="00476EA8" w:rsidP="00B07983">
      <w:pPr>
        <w:spacing w:line="480" w:lineRule="auto"/>
        <w:ind w:firstLine="720"/>
        <w:jc w:val="both"/>
        <w:rPr>
          <w:rFonts w:asciiTheme="minorBidi" w:hAnsiTheme="minorBidi" w:cstheme="minorBidi"/>
          <w:sz w:val="28"/>
          <w:szCs w:val="28"/>
        </w:rPr>
      </w:pPr>
      <w:r w:rsidRPr="00077505">
        <w:rPr>
          <w:rFonts w:asciiTheme="minorBidi" w:hAnsiTheme="minorBidi" w:cstheme="minorBidi"/>
          <w:sz w:val="28"/>
          <w:szCs w:val="28"/>
        </w:rPr>
        <w:t xml:space="preserve">Over the years, there has been assumption that religion moulds the moral life of people both young and old (Kay, 1990; </w:t>
      </w:r>
      <w:proofErr w:type="spellStart"/>
      <w:r w:rsidRPr="00077505">
        <w:rPr>
          <w:rFonts w:asciiTheme="minorBidi" w:hAnsiTheme="minorBidi" w:cstheme="minorBidi"/>
          <w:sz w:val="28"/>
          <w:szCs w:val="28"/>
        </w:rPr>
        <w:t>Idowu</w:t>
      </w:r>
      <w:proofErr w:type="spellEnd"/>
      <w:r w:rsidRPr="00077505">
        <w:rPr>
          <w:rFonts w:asciiTheme="minorBidi" w:hAnsiTheme="minorBidi" w:cstheme="minorBidi"/>
          <w:sz w:val="28"/>
          <w:szCs w:val="28"/>
        </w:rPr>
        <w:t xml:space="preserve">, 1992, </w:t>
      </w:r>
      <w:proofErr w:type="spellStart"/>
      <w:r w:rsidRPr="00077505">
        <w:rPr>
          <w:rFonts w:asciiTheme="minorBidi" w:hAnsiTheme="minorBidi" w:cstheme="minorBidi"/>
          <w:sz w:val="28"/>
          <w:szCs w:val="28"/>
        </w:rPr>
        <w:t>Mbik</w:t>
      </w:r>
      <w:proofErr w:type="spellEnd"/>
      <w:r w:rsidRPr="00077505">
        <w:rPr>
          <w:rFonts w:asciiTheme="minorBidi" w:hAnsiTheme="minorBidi" w:cstheme="minorBidi"/>
          <w:sz w:val="28"/>
          <w:szCs w:val="28"/>
        </w:rPr>
        <w:t xml:space="preserve"> 1995, and </w:t>
      </w:r>
      <w:proofErr w:type="spellStart"/>
      <w:r w:rsidRPr="00077505">
        <w:rPr>
          <w:rFonts w:asciiTheme="minorBidi" w:hAnsiTheme="minorBidi" w:cstheme="minorBidi"/>
          <w:sz w:val="28"/>
          <w:szCs w:val="28"/>
        </w:rPr>
        <w:lastRenderedPageBreak/>
        <w:t>Nwosu</w:t>
      </w:r>
      <w:proofErr w:type="spellEnd"/>
      <w:r w:rsidRPr="00077505">
        <w:rPr>
          <w:rFonts w:asciiTheme="minorBidi" w:hAnsiTheme="minorBidi" w:cstheme="minorBidi"/>
          <w:sz w:val="28"/>
          <w:szCs w:val="28"/>
        </w:rPr>
        <w:t xml:space="preserve">), Because of this strong belief, missionaries included religious knowledge among other core subjects to be taught in school. </w:t>
      </w:r>
      <w:proofErr w:type="spellStart"/>
      <w:r w:rsidRPr="00077505">
        <w:rPr>
          <w:rFonts w:asciiTheme="minorBidi" w:hAnsiTheme="minorBidi" w:cstheme="minorBidi"/>
          <w:sz w:val="28"/>
          <w:szCs w:val="28"/>
        </w:rPr>
        <w:t>Adeyinka</w:t>
      </w:r>
      <w:proofErr w:type="spellEnd"/>
      <w:r w:rsidRPr="00077505">
        <w:rPr>
          <w:rFonts w:asciiTheme="minorBidi" w:hAnsiTheme="minorBidi" w:cstheme="minorBidi"/>
          <w:sz w:val="28"/>
          <w:szCs w:val="28"/>
        </w:rPr>
        <w:t xml:space="preserve"> (1991) remarked on the early curriculum of the school. The early curriculum of the schools was wide and instructive including religious knowledge, English </w:t>
      </w:r>
      <w:r w:rsidR="00EF72BA" w:rsidRPr="00077505">
        <w:rPr>
          <w:rFonts w:asciiTheme="minorBidi" w:hAnsiTheme="minorBidi" w:cstheme="minorBidi"/>
          <w:sz w:val="28"/>
          <w:szCs w:val="28"/>
        </w:rPr>
        <w:t>grammar</w:t>
      </w:r>
      <w:r w:rsidRPr="00077505">
        <w:rPr>
          <w:rFonts w:asciiTheme="minorBidi" w:hAnsiTheme="minorBidi" w:cstheme="minorBidi"/>
          <w:sz w:val="28"/>
          <w:szCs w:val="28"/>
        </w:rPr>
        <w:t xml:space="preserve"> and composition History, Geography, book keeping and natural philosophy.</w:t>
      </w:r>
    </w:p>
    <w:p w:rsidR="00A201B9" w:rsidRPr="00077505" w:rsidRDefault="00476EA8" w:rsidP="00B07983">
      <w:pPr>
        <w:spacing w:line="480" w:lineRule="auto"/>
        <w:ind w:firstLine="720"/>
        <w:jc w:val="both"/>
        <w:rPr>
          <w:rFonts w:asciiTheme="minorBidi" w:hAnsiTheme="minorBidi" w:cstheme="minorBidi"/>
          <w:sz w:val="28"/>
          <w:szCs w:val="28"/>
        </w:rPr>
      </w:pPr>
      <w:proofErr w:type="spellStart"/>
      <w:r w:rsidRPr="00077505">
        <w:rPr>
          <w:rFonts w:asciiTheme="minorBidi" w:hAnsiTheme="minorBidi" w:cstheme="minorBidi"/>
          <w:sz w:val="28"/>
          <w:szCs w:val="28"/>
        </w:rPr>
        <w:t>Ajidagba</w:t>
      </w:r>
      <w:proofErr w:type="spellEnd"/>
      <w:r w:rsidRPr="00077505">
        <w:rPr>
          <w:rFonts w:asciiTheme="minorBidi" w:hAnsiTheme="minorBidi" w:cstheme="minorBidi"/>
          <w:sz w:val="28"/>
          <w:szCs w:val="28"/>
        </w:rPr>
        <w:t xml:space="preserve"> (2002), asserted that morality is so inter connected to religion such that it is difficult to separate them. That is, morality </w:t>
      </w:r>
      <w:r w:rsidR="00921E18" w:rsidRPr="00077505">
        <w:rPr>
          <w:rFonts w:asciiTheme="minorBidi" w:hAnsiTheme="minorBidi" w:cstheme="minorBidi"/>
          <w:sz w:val="28"/>
          <w:szCs w:val="28"/>
        </w:rPr>
        <w:t>cannot</w:t>
      </w:r>
      <w:r w:rsidRPr="00077505">
        <w:rPr>
          <w:rFonts w:asciiTheme="minorBidi" w:hAnsiTheme="minorBidi" w:cstheme="minorBidi"/>
          <w:sz w:val="28"/>
          <w:szCs w:val="28"/>
        </w:rPr>
        <w:t xml:space="preserve"> be asi1y inculcated in students without teaching religion.</w:t>
      </w:r>
    </w:p>
    <w:p w:rsidR="00A201B9" w:rsidRPr="00077505" w:rsidRDefault="00476EA8" w:rsidP="00B07983">
      <w:pPr>
        <w:spacing w:line="480" w:lineRule="auto"/>
        <w:ind w:firstLine="720"/>
        <w:jc w:val="both"/>
        <w:rPr>
          <w:rFonts w:asciiTheme="minorBidi" w:hAnsiTheme="minorBidi" w:cstheme="minorBidi"/>
          <w:sz w:val="28"/>
          <w:szCs w:val="28"/>
        </w:rPr>
      </w:pPr>
      <w:r w:rsidRPr="00077505">
        <w:rPr>
          <w:rFonts w:asciiTheme="minorBidi" w:hAnsiTheme="minorBidi" w:cstheme="minorBidi"/>
          <w:sz w:val="28"/>
          <w:szCs w:val="28"/>
        </w:rPr>
        <w:t xml:space="preserve">In Nigeria school today, Islamic Religious Students (IRS) and Christian Religious Studies (CRS). </w:t>
      </w:r>
      <w:proofErr w:type="spellStart"/>
      <w:r w:rsidRPr="00077505">
        <w:rPr>
          <w:rFonts w:asciiTheme="minorBidi" w:hAnsiTheme="minorBidi" w:cstheme="minorBidi"/>
          <w:sz w:val="28"/>
          <w:szCs w:val="28"/>
        </w:rPr>
        <w:t>Oyelade</w:t>
      </w:r>
      <w:proofErr w:type="spellEnd"/>
      <w:r w:rsidRPr="00077505">
        <w:rPr>
          <w:rFonts w:asciiTheme="minorBidi" w:hAnsiTheme="minorBidi" w:cstheme="minorBidi"/>
          <w:sz w:val="28"/>
          <w:szCs w:val="28"/>
        </w:rPr>
        <w:t xml:space="preserve"> (1991</w:t>
      </w:r>
      <w:proofErr w:type="gramStart"/>
      <w:r w:rsidRPr="00077505">
        <w:rPr>
          <w:rFonts w:asciiTheme="minorBidi" w:hAnsiTheme="minorBidi" w:cstheme="minorBidi"/>
          <w:sz w:val="28"/>
          <w:szCs w:val="28"/>
        </w:rPr>
        <w:t>),</w:t>
      </w:r>
      <w:proofErr w:type="gramEnd"/>
      <w:r w:rsidRPr="00077505">
        <w:rPr>
          <w:rFonts w:asciiTheme="minorBidi" w:hAnsiTheme="minorBidi" w:cstheme="minorBidi"/>
          <w:sz w:val="28"/>
          <w:szCs w:val="28"/>
        </w:rPr>
        <w:t xml:space="preserve"> opined that religious education is seen as the processes which includes the various forms of scientific mode that are applied modem empirical field. And that religion is ah temporal and spiritual.</w:t>
      </w:r>
    </w:p>
    <w:p w:rsidR="00A201B9" w:rsidRPr="00077505" w:rsidRDefault="00476EA8" w:rsidP="00B07983">
      <w:pPr>
        <w:spacing w:line="480" w:lineRule="auto"/>
        <w:ind w:firstLine="720"/>
        <w:jc w:val="both"/>
        <w:rPr>
          <w:rFonts w:asciiTheme="minorBidi" w:hAnsiTheme="minorBidi" w:cstheme="minorBidi"/>
          <w:sz w:val="28"/>
          <w:szCs w:val="28"/>
        </w:rPr>
      </w:pPr>
      <w:r w:rsidRPr="00077505">
        <w:rPr>
          <w:rFonts w:asciiTheme="minorBidi" w:hAnsiTheme="minorBidi" w:cstheme="minorBidi"/>
          <w:sz w:val="28"/>
          <w:szCs w:val="28"/>
        </w:rPr>
        <w:t xml:space="preserve">For some time now, </w:t>
      </w:r>
      <w:proofErr w:type="gramStart"/>
      <w:r w:rsidRPr="00077505">
        <w:rPr>
          <w:rFonts w:asciiTheme="minorBidi" w:hAnsiTheme="minorBidi" w:cstheme="minorBidi"/>
          <w:sz w:val="28"/>
          <w:szCs w:val="28"/>
        </w:rPr>
        <w:t>students</w:t>
      </w:r>
      <w:proofErr w:type="gramEnd"/>
      <w:r w:rsidRPr="00077505">
        <w:rPr>
          <w:rFonts w:asciiTheme="minorBidi" w:hAnsiTheme="minorBidi" w:cstheme="minorBidi"/>
          <w:sz w:val="28"/>
          <w:szCs w:val="28"/>
        </w:rPr>
        <w:t xml:space="preserve"> shameful behaviour has featured prominently in the mass media and hideous entertaining magazine such as Lagos weekend, Lagos life and so on. They all bear witness to act of ardency prevalent </w:t>
      </w:r>
      <w:r w:rsidRPr="00077505">
        <w:rPr>
          <w:rFonts w:asciiTheme="minorBidi" w:hAnsiTheme="minorBidi" w:cstheme="minorBidi"/>
          <w:sz w:val="28"/>
          <w:szCs w:val="28"/>
        </w:rPr>
        <w:lastRenderedPageBreak/>
        <w:t>in the society today, from societal experience on morals, Islamic studies are meant to reinforce or to contribute to good citizenship.</w:t>
      </w:r>
    </w:p>
    <w:p w:rsidR="00AC2AAB" w:rsidRPr="00077505" w:rsidRDefault="00DC61A4" w:rsidP="00B07983">
      <w:pPr>
        <w:spacing w:line="480" w:lineRule="auto"/>
        <w:ind w:firstLine="720"/>
        <w:jc w:val="both"/>
        <w:rPr>
          <w:rFonts w:asciiTheme="minorBidi" w:hAnsiTheme="minorBidi" w:cstheme="minorBidi"/>
          <w:sz w:val="28"/>
          <w:szCs w:val="28"/>
        </w:rPr>
      </w:pPr>
      <w:r>
        <w:rPr>
          <w:rFonts w:asciiTheme="minorBidi" w:hAnsiTheme="minorBidi" w:cstheme="minorBidi"/>
          <w:noProof/>
          <w:sz w:val="28"/>
          <w:szCs w:val="28"/>
        </w:rPr>
        <w:pict>
          <v:rect id="_x0000_s1028" style="position:absolute;left:0;text-align:left;margin-left:77.4pt;margin-top:100.25pt;width:250.5pt;height:57.6pt;z-index:251658240" filled="f" stroked="f">
            <v:textbox style="mso-next-textbox:#_x0000_s1028">
              <w:txbxContent>
                <w:p w:rsidR="00CE0D4A" w:rsidRDefault="00CE0D4A">
                  <w:pPr>
                    <w:rPr>
                      <w:rFonts w:ascii="Rockwell" w:hAnsi="Rockwell" w:cs="Times New Roman"/>
                      <w:sz w:val="28"/>
                      <w:szCs w:val="28"/>
                      <w:lang w:bidi="ar-DZ"/>
                    </w:rPr>
                  </w:pPr>
                  <w:r>
                    <w:rPr>
                      <w:rFonts w:ascii="Rockwell" w:hAnsi="Rockwell" w:cs="Times New Roman" w:hint="cs"/>
                      <w:sz w:val="28"/>
                      <w:szCs w:val="28"/>
                      <w:rtl/>
                      <w:lang w:bidi="ar-DZ"/>
                    </w:rPr>
                    <w:t>خاد عون الله والدين ءامنوا وما يخدعون ءالا</w:t>
                  </w:r>
                </w:p>
                <w:p w:rsidR="00CE0D4A" w:rsidRDefault="00CE0D4A" w:rsidP="00AC2AAB">
                  <w:pPr>
                    <w:ind w:firstLine="720"/>
                    <w:jc w:val="both"/>
                    <w:rPr>
                      <w:rFonts w:ascii="Rockwell" w:hAnsi="Rockwell"/>
                      <w:sz w:val="28"/>
                      <w:szCs w:val="28"/>
                    </w:rPr>
                  </w:pPr>
                  <w:r>
                    <w:rPr>
                      <w:rFonts w:ascii="Rockwell" w:hAnsi="Rockwell" w:cs="Times New Roman" w:hint="cs"/>
                      <w:sz w:val="28"/>
                      <w:szCs w:val="28"/>
                      <w:rtl/>
                      <w:lang w:bidi="ar-DZ"/>
                    </w:rPr>
                    <w:t>انفسهم وما يشعرون</w:t>
                  </w:r>
                  <w:r>
                    <w:rPr>
                      <w:rFonts w:ascii="Rockwell" w:hAnsi="Rockwell" w:cs="Times New Roman"/>
                      <w:sz w:val="28"/>
                      <w:szCs w:val="28"/>
                      <w:lang w:bidi="ar-DZ"/>
                    </w:rPr>
                    <w:t xml:space="preserve">        </w:t>
                  </w:r>
                </w:p>
                <w:p w:rsidR="00CE0D4A" w:rsidRDefault="00CE0D4A"/>
              </w:txbxContent>
            </v:textbox>
          </v:rect>
        </w:pict>
      </w:r>
      <w:r w:rsidR="00476EA8" w:rsidRPr="00077505">
        <w:rPr>
          <w:rFonts w:asciiTheme="minorBidi" w:hAnsiTheme="minorBidi" w:cstheme="minorBidi"/>
          <w:sz w:val="28"/>
          <w:szCs w:val="28"/>
        </w:rPr>
        <w:t>For example Islamic studies has minimized the examination malpractices, corruption; selfishness, cultism, sexual immorality, alcoholism, hooliganism, indecent dress, indolence and dishonest.</w:t>
      </w:r>
    </w:p>
    <w:p w:rsidR="00A201B9" w:rsidRPr="00077505" w:rsidRDefault="00A201B9" w:rsidP="00B07983">
      <w:pPr>
        <w:spacing w:line="480" w:lineRule="auto"/>
        <w:ind w:firstLine="720"/>
        <w:jc w:val="both"/>
        <w:rPr>
          <w:rFonts w:asciiTheme="minorBidi" w:hAnsiTheme="minorBidi" w:cstheme="minorBidi"/>
          <w:sz w:val="28"/>
          <w:szCs w:val="28"/>
        </w:rPr>
      </w:pPr>
    </w:p>
    <w:p w:rsidR="00EF5E68" w:rsidRPr="00EF5E68" w:rsidRDefault="00EF5E68" w:rsidP="00B07983">
      <w:pPr>
        <w:spacing w:line="480" w:lineRule="auto"/>
        <w:ind w:firstLine="720"/>
        <w:jc w:val="both"/>
        <w:rPr>
          <w:rFonts w:asciiTheme="minorBidi" w:hAnsiTheme="minorBidi" w:cstheme="minorBidi"/>
          <w:sz w:val="10"/>
          <w:szCs w:val="10"/>
        </w:rPr>
      </w:pPr>
    </w:p>
    <w:p w:rsidR="00A201B9" w:rsidRPr="00077505" w:rsidRDefault="00476EA8" w:rsidP="000530DD">
      <w:pPr>
        <w:spacing w:line="240" w:lineRule="auto"/>
        <w:ind w:firstLine="720"/>
        <w:jc w:val="both"/>
        <w:rPr>
          <w:rFonts w:asciiTheme="minorBidi" w:hAnsiTheme="minorBidi" w:cstheme="minorBidi"/>
          <w:sz w:val="28"/>
          <w:szCs w:val="28"/>
        </w:rPr>
      </w:pPr>
      <w:r w:rsidRPr="00077505">
        <w:rPr>
          <w:rFonts w:asciiTheme="minorBidi" w:hAnsiTheme="minorBidi" w:cstheme="minorBidi"/>
          <w:sz w:val="28"/>
          <w:szCs w:val="28"/>
        </w:rPr>
        <w:t xml:space="preserve"> “They (think to) deceive Allah and those</w:t>
      </w:r>
    </w:p>
    <w:p w:rsidR="00A201B9" w:rsidRPr="00077505" w:rsidRDefault="00476EA8" w:rsidP="000530DD">
      <w:pPr>
        <w:spacing w:line="240" w:lineRule="auto"/>
        <w:ind w:firstLine="720"/>
        <w:jc w:val="both"/>
        <w:rPr>
          <w:rFonts w:asciiTheme="minorBidi" w:hAnsiTheme="minorBidi" w:cstheme="minorBidi"/>
          <w:sz w:val="28"/>
          <w:szCs w:val="28"/>
        </w:rPr>
      </w:pPr>
      <w:proofErr w:type="gramStart"/>
      <w:r w:rsidRPr="00077505">
        <w:rPr>
          <w:rFonts w:asciiTheme="minorBidi" w:hAnsiTheme="minorBidi" w:cstheme="minorBidi"/>
          <w:sz w:val="28"/>
          <w:szCs w:val="28"/>
        </w:rPr>
        <w:t>who</w:t>
      </w:r>
      <w:proofErr w:type="gramEnd"/>
      <w:r w:rsidRPr="00077505">
        <w:rPr>
          <w:rFonts w:asciiTheme="minorBidi" w:hAnsiTheme="minorBidi" w:cstheme="minorBidi"/>
          <w:sz w:val="28"/>
          <w:szCs w:val="28"/>
        </w:rPr>
        <w:t xml:space="preserve"> believe, but they deceive not except</w:t>
      </w:r>
    </w:p>
    <w:p w:rsidR="00A201B9" w:rsidRPr="00077505" w:rsidRDefault="00476EA8" w:rsidP="000530DD">
      <w:pPr>
        <w:spacing w:line="240" w:lineRule="auto"/>
        <w:ind w:firstLine="720"/>
        <w:jc w:val="both"/>
        <w:rPr>
          <w:rFonts w:asciiTheme="minorBidi" w:hAnsiTheme="minorBidi" w:cstheme="minorBidi"/>
          <w:sz w:val="28"/>
          <w:szCs w:val="28"/>
        </w:rPr>
      </w:pPr>
      <w:proofErr w:type="gramStart"/>
      <w:r w:rsidRPr="00077505">
        <w:rPr>
          <w:rFonts w:asciiTheme="minorBidi" w:hAnsiTheme="minorBidi" w:cstheme="minorBidi"/>
          <w:sz w:val="28"/>
          <w:szCs w:val="28"/>
        </w:rPr>
        <w:t>themselves</w:t>
      </w:r>
      <w:proofErr w:type="gramEnd"/>
      <w:r w:rsidRPr="00077505">
        <w:rPr>
          <w:rFonts w:asciiTheme="minorBidi" w:hAnsiTheme="minorBidi" w:cstheme="minorBidi"/>
          <w:sz w:val="28"/>
          <w:szCs w:val="28"/>
        </w:rPr>
        <w:t xml:space="preserve"> and perceive (it) not”. (Q2:9-lO)</w:t>
      </w:r>
    </w:p>
    <w:p w:rsidR="00A201B9" w:rsidRPr="00077505" w:rsidRDefault="00476EA8" w:rsidP="00B07983">
      <w:pPr>
        <w:spacing w:line="480" w:lineRule="auto"/>
        <w:ind w:firstLine="720"/>
        <w:jc w:val="both"/>
        <w:rPr>
          <w:rFonts w:asciiTheme="minorBidi" w:hAnsiTheme="minorBidi" w:cstheme="minorBidi"/>
          <w:sz w:val="28"/>
          <w:szCs w:val="28"/>
        </w:rPr>
      </w:pPr>
      <w:r w:rsidRPr="00077505">
        <w:rPr>
          <w:rFonts w:asciiTheme="minorBidi" w:hAnsiTheme="minorBidi" w:cstheme="minorBidi"/>
          <w:sz w:val="28"/>
          <w:szCs w:val="28"/>
          <w:rtl/>
          <w:lang w:bidi="ar-DZ"/>
        </w:rPr>
        <w:t>في قلوبهم مرض فزادهم الله مرضا ولهم عذاب اليم بما كانو اليكذبون</w:t>
      </w:r>
    </w:p>
    <w:p w:rsidR="00346B9F" w:rsidRDefault="00476EA8" w:rsidP="00346B9F">
      <w:pPr>
        <w:spacing w:line="240" w:lineRule="auto"/>
        <w:ind w:left="720"/>
        <w:jc w:val="both"/>
        <w:rPr>
          <w:rFonts w:asciiTheme="minorBidi" w:hAnsiTheme="minorBidi" w:cstheme="minorBidi"/>
          <w:sz w:val="28"/>
          <w:szCs w:val="28"/>
        </w:rPr>
      </w:pPr>
      <w:r w:rsidRPr="00077505">
        <w:rPr>
          <w:rFonts w:asciiTheme="minorBidi" w:hAnsiTheme="minorBidi" w:cstheme="minorBidi"/>
          <w:sz w:val="28"/>
          <w:szCs w:val="28"/>
        </w:rPr>
        <w:t>“In their hearts is disease Allah has increased</w:t>
      </w:r>
    </w:p>
    <w:p w:rsidR="00346B9F" w:rsidRDefault="00476EA8" w:rsidP="00346B9F">
      <w:pPr>
        <w:spacing w:line="240" w:lineRule="auto"/>
        <w:ind w:left="720"/>
        <w:jc w:val="both"/>
        <w:rPr>
          <w:rFonts w:asciiTheme="minorBidi" w:hAnsiTheme="minorBidi" w:cstheme="minorBidi"/>
          <w:sz w:val="28"/>
          <w:szCs w:val="28"/>
        </w:rPr>
      </w:pPr>
      <w:r w:rsidRPr="00077505">
        <w:rPr>
          <w:rFonts w:asciiTheme="minorBidi" w:hAnsiTheme="minorBidi" w:cstheme="minorBidi"/>
          <w:sz w:val="28"/>
          <w:szCs w:val="28"/>
        </w:rPr>
        <w:t xml:space="preserve"> </w:t>
      </w:r>
      <w:proofErr w:type="gramStart"/>
      <w:r w:rsidRPr="00077505">
        <w:rPr>
          <w:rFonts w:asciiTheme="minorBidi" w:hAnsiTheme="minorBidi" w:cstheme="minorBidi"/>
          <w:sz w:val="28"/>
          <w:szCs w:val="28"/>
        </w:rPr>
        <w:t>their</w:t>
      </w:r>
      <w:proofErr w:type="gramEnd"/>
      <w:r w:rsidRPr="00077505">
        <w:rPr>
          <w:rFonts w:asciiTheme="minorBidi" w:hAnsiTheme="minorBidi" w:cstheme="minorBidi"/>
          <w:sz w:val="28"/>
          <w:szCs w:val="28"/>
        </w:rPr>
        <w:t xml:space="preserve"> disease and for them is a powerful punishment</w:t>
      </w:r>
    </w:p>
    <w:p w:rsidR="00A201B9" w:rsidRDefault="00476EA8" w:rsidP="00346B9F">
      <w:pPr>
        <w:spacing w:line="240" w:lineRule="auto"/>
        <w:ind w:left="720"/>
        <w:jc w:val="both"/>
        <w:rPr>
          <w:rFonts w:asciiTheme="minorBidi" w:hAnsiTheme="minorBidi" w:cstheme="minorBidi"/>
          <w:sz w:val="28"/>
          <w:szCs w:val="28"/>
        </w:rPr>
      </w:pPr>
      <w:r w:rsidRPr="00077505">
        <w:rPr>
          <w:rFonts w:asciiTheme="minorBidi" w:hAnsiTheme="minorBidi" w:cstheme="minorBidi"/>
          <w:sz w:val="28"/>
          <w:szCs w:val="28"/>
        </w:rPr>
        <w:t xml:space="preserve"> </w:t>
      </w:r>
      <w:proofErr w:type="gramStart"/>
      <w:r w:rsidRPr="00077505">
        <w:rPr>
          <w:rFonts w:asciiTheme="minorBidi" w:hAnsiTheme="minorBidi" w:cstheme="minorBidi"/>
          <w:sz w:val="28"/>
          <w:szCs w:val="28"/>
        </w:rPr>
        <w:t>because</w:t>
      </w:r>
      <w:proofErr w:type="gramEnd"/>
      <w:r w:rsidRPr="00077505">
        <w:rPr>
          <w:rFonts w:asciiTheme="minorBidi" w:hAnsiTheme="minorBidi" w:cstheme="minorBidi"/>
          <w:sz w:val="28"/>
          <w:szCs w:val="28"/>
        </w:rPr>
        <w:t xml:space="preserve"> they (habitually) used to lie”.</w:t>
      </w:r>
    </w:p>
    <w:p w:rsidR="00346B9F" w:rsidRPr="00077505" w:rsidRDefault="00346B9F" w:rsidP="00346B9F">
      <w:pPr>
        <w:spacing w:line="240" w:lineRule="auto"/>
        <w:ind w:left="720"/>
        <w:jc w:val="both"/>
        <w:rPr>
          <w:rFonts w:asciiTheme="minorBidi" w:hAnsiTheme="minorBidi" w:cstheme="minorBidi"/>
          <w:sz w:val="28"/>
          <w:szCs w:val="28"/>
        </w:rPr>
      </w:pPr>
    </w:p>
    <w:p w:rsidR="00A201B9" w:rsidRPr="00077505" w:rsidRDefault="00476EA8" w:rsidP="00B07983">
      <w:pPr>
        <w:spacing w:line="480" w:lineRule="auto"/>
        <w:ind w:firstLine="720"/>
        <w:jc w:val="both"/>
        <w:rPr>
          <w:rFonts w:asciiTheme="minorBidi" w:hAnsiTheme="minorBidi" w:cstheme="minorBidi"/>
          <w:sz w:val="28"/>
          <w:szCs w:val="28"/>
        </w:rPr>
      </w:pPr>
      <w:r w:rsidRPr="00077505">
        <w:rPr>
          <w:rFonts w:asciiTheme="minorBidi" w:hAnsiTheme="minorBidi" w:cstheme="minorBidi"/>
          <w:sz w:val="28"/>
          <w:szCs w:val="28"/>
        </w:rPr>
        <w:t xml:space="preserve">The above quoted verses was related to examination malpractice by declared that malpractice is an act of dishonesty and cheating which against the </w:t>
      </w:r>
      <w:r w:rsidRPr="00077505">
        <w:rPr>
          <w:rFonts w:asciiTheme="minorBidi" w:hAnsiTheme="minorBidi" w:cstheme="minorBidi"/>
          <w:sz w:val="28"/>
          <w:szCs w:val="28"/>
        </w:rPr>
        <w:lastRenderedPageBreak/>
        <w:t>two verses quoted from the Qur’an Islam practice also teach and explained that several punishment is waiting for those who engage in examination malpractice.</w:t>
      </w:r>
    </w:p>
    <w:p w:rsidR="00A201B9" w:rsidRPr="00077505" w:rsidRDefault="00476EA8" w:rsidP="00B07983">
      <w:pPr>
        <w:spacing w:line="480" w:lineRule="auto"/>
        <w:ind w:firstLine="720"/>
        <w:jc w:val="both"/>
        <w:rPr>
          <w:rFonts w:asciiTheme="minorBidi" w:hAnsiTheme="minorBidi" w:cstheme="minorBidi"/>
          <w:sz w:val="28"/>
          <w:szCs w:val="28"/>
        </w:rPr>
      </w:pPr>
      <w:r w:rsidRPr="00077505">
        <w:rPr>
          <w:rFonts w:asciiTheme="minorBidi" w:hAnsiTheme="minorBidi" w:cstheme="minorBidi"/>
          <w:sz w:val="28"/>
          <w:szCs w:val="28"/>
        </w:rPr>
        <w:t>The Prophet of Islam was also quoted to have said something concerning cheating “people who involve plotting and cheati</w:t>
      </w:r>
      <w:r w:rsidR="00692208">
        <w:rPr>
          <w:rFonts w:asciiTheme="minorBidi" w:hAnsiTheme="minorBidi" w:cstheme="minorBidi"/>
          <w:sz w:val="28"/>
          <w:szCs w:val="28"/>
        </w:rPr>
        <w:t xml:space="preserve">ng will be in </w:t>
      </w:r>
      <w:proofErr w:type="spellStart"/>
      <w:r w:rsidR="00692208">
        <w:rPr>
          <w:rFonts w:asciiTheme="minorBidi" w:hAnsiTheme="minorBidi" w:cstheme="minorBidi"/>
          <w:sz w:val="28"/>
          <w:szCs w:val="28"/>
        </w:rPr>
        <w:t>Hadith</w:t>
      </w:r>
      <w:proofErr w:type="spellEnd"/>
      <w:r w:rsidR="00692208">
        <w:rPr>
          <w:rFonts w:asciiTheme="minorBidi" w:hAnsiTheme="minorBidi" w:cstheme="minorBidi"/>
          <w:sz w:val="28"/>
          <w:szCs w:val="28"/>
        </w:rPr>
        <w:t xml:space="preserve"> again “who</w:t>
      </w:r>
      <w:r w:rsidRPr="00077505">
        <w:rPr>
          <w:rFonts w:asciiTheme="minorBidi" w:hAnsiTheme="minorBidi" w:cstheme="minorBidi"/>
          <w:sz w:val="28"/>
          <w:szCs w:val="28"/>
        </w:rPr>
        <w:t>ever cheat (in any form) is not part of my community”.</w:t>
      </w:r>
    </w:p>
    <w:p w:rsidR="00A201B9" w:rsidRPr="00077505" w:rsidRDefault="00476EA8" w:rsidP="004E68DA">
      <w:pPr>
        <w:spacing w:line="240" w:lineRule="auto"/>
        <w:ind w:firstLine="720"/>
        <w:jc w:val="both"/>
        <w:rPr>
          <w:rFonts w:asciiTheme="minorBidi" w:hAnsiTheme="minorBidi" w:cstheme="minorBidi"/>
          <w:sz w:val="28"/>
          <w:szCs w:val="28"/>
        </w:rPr>
      </w:pPr>
      <w:r w:rsidRPr="00077505">
        <w:rPr>
          <w:rFonts w:asciiTheme="minorBidi" w:hAnsiTheme="minorBidi" w:cstheme="minorBidi"/>
          <w:sz w:val="28"/>
          <w:szCs w:val="28"/>
        </w:rPr>
        <w:t xml:space="preserve"> </w:t>
      </w:r>
      <w:r w:rsidRPr="00077505">
        <w:rPr>
          <w:rFonts w:asciiTheme="minorBidi" w:hAnsiTheme="minorBidi" w:cstheme="minorBidi"/>
          <w:sz w:val="28"/>
          <w:szCs w:val="28"/>
          <w:rtl/>
          <w:lang w:bidi="ar-DZ"/>
        </w:rPr>
        <w:t>ولا تلبسو الحق بالبا طل وتكتمو الحق واتم تعلمون</w:t>
      </w:r>
    </w:p>
    <w:p w:rsidR="00A201B9" w:rsidRPr="00077505" w:rsidRDefault="00476EA8" w:rsidP="004E68DA">
      <w:pPr>
        <w:spacing w:line="240" w:lineRule="auto"/>
        <w:ind w:firstLine="720"/>
        <w:jc w:val="both"/>
        <w:rPr>
          <w:rFonts w:asciiTheme="minorBidi" w:hAnsiTheme="minorBidi" w:cstheme="minorBidi"/>
          <w:sz w:val="28"/>
          <w:szCs w:val="28"/>
        </w:rPr>
      </w:pPr>
      <w:r w:rsidRPr="00077505">
        <w:rPr>
          <w:rFonts w:asciiTheme="minorBidi" w:hAnsiTheme="minorBidi" w:cstheme="minorBidi"/>
          <w:sz w:val="28"/>
          <w:szCs w:val="28"/>
        </w:rPr>
        <w:t xml:space="preserve"> “And do not mix the truth” with falsehood</w:t>
      </w:r>
    </w:p>
    <w:p w:rsidR="00A201B9" w:rsidRPr="00077505" w:rsidRDefault="00476EA8" w:rsidP="004E68DA">
      <w:pPr>
        <w:spacing w:line="240" w:lineRule="auto"/>
        <w:ind w:firstLine="720"/>
        <w:jc w:val="both"/>
        <w:rPr>
          <w:rFonts w:asciiTheme="minorBidi" w:hAnsiTheme="minorBidi" w:cstheme="minorBidi"/>
          <w:sz w:val="28"/>
          <w:szCs w:val="28"/>
        </w:rPr>
      </w:pPr>
      <w:proofErr w:type="gramStart"/>
      <w:r w:rsidRPr="00077505">
        <w:rPr>
          <w:rFonts w:asciiTheme="minorBidi" w:hAnsiTheme="minorBidi" w:cstheme="minorBidi"/>
          <w:sz w:val="28"/>
          <w:szCs w:val="28"/>
        </w:rPr>
        <w:t>or</w:t>
      </w:r>
      <w:proofErr w:type="gramEnd"/>
      <w:r w:rsidRPr="00077505">
        <w:rPr>
          <w:rFonts w:asciiTheme="minorBidi" w:hAnsiTheme="minorBidi" w:cstheme="minorBidi"/>
          <w:sz w:val="28"/>
          <w:szCs w:val="28"/>
        </w:rPr>
        <w:t xml:space="preserve"> conceal the truth while you know (it)”.</w:t>
      </w:r>
    </w:p>
    <w:p w:rsidR="00A201B9" w:rsidRPr="00077505" w:rsidRDefault="00476EA8" w:rsidP="004E68DA">
      <w:pPr>
        <w:spacing w:line="240" w:lineRule="auto"/>
        <w:ind w:firstLine="720"/>
        <w:jc w:val="both"/>
        <w:rPr>
          <w:rFonts w:asciiTheme="minorBidi" w:hAnsiTheme="minorBidi" w:cstheme="minorBidi"/>
          <w:sz w:val="28"/>
          <w:szCs w:val="28"/>
        </w:rPr>
      </w:pPr>
      <w:r w:rsidRPr="00077505">
        <w:rPr>
          <w:rFonts w:asciiTheme="minorBidi" w:hAnsiTheme="minorBidi" w:cstheme="minorBidi"/>
          <w:sz w:val="28"/>
          <w:szCs w:val="28"/>
        </w:rPr>
        <w:t xml:space="preserve"> And the Prophet of Allah reported to have</w:t>
      </w:r>
    </w:p>
    <w:p w:rsidR="00A201B9" w:rsidRPr="00077505" w:rsidRDefault="00476EA8" w:rsidP="004E68DA">
      <w:pPr>
        <w:spacing w:line="240" w:lineRule="auto"/>
        <w:jc w:val="both"/>
        <w:rPr>
          <w:rFonts w:asciiTheme="minorBidi" w:hAnsiTheme="minorBidi" w:cstheme="minorBidi"/>
          <w:sz w:val="28"/>
          <w:szCs w:val="28"/>
        </w:rPr>
      </w:pPr>
      <w:r w:rsidRPr="00077505">
        <w:rPr>
          <w:rFonts w:asciiTheme="minorBidi" w:hAnsiTheme="minorBidi" w:cstheme="minorBidi"/>
          <w:sz w:val="28"/>
          <w:szCs w:val="28"/>
        </w:rPr>
        <w:t xml:space="preserve"> </w:t>
      </w:r>
      <w:proofErr w:type="gramStart"/>
      <w:r w:rsidRPr="00077505">
        <w:rPr>
          <w:rFonts w:asciiTheme="minorBidi" w:hAnsiTheme="minorBidi" w:cstheme="minorBidi"/>
          <w:sz w:val="28"/>
          <w:szCs w:val="28"/>
        </w:rPr>
        <w:t>said</w:t>
      </w:r>
      <w:proofErr w:type="gramEnd"/>
      <w:r w:rsidRPr="00077505">
        <w:rPr>
          <w:rFonts w:asciiTheme="minorBidi" w:hAnsiTheme="minorBidi" w:cstheme="minorBidi"/>
          <w:sz w:val="28"/>
          <w:szCs w:val="28"/>
        </w:rPr>
        <w:t>:</w:t>
      </w:r>
    </w:p>
    <w:p w:rsidR="00A201B9" w:rsidRPr="00077505" w:rsidRDefault="00476EA8" w:rsidP="004E68DA">
      <w:pPr>
        <w:spacing w:line="240" w:lineRule="auto"/>
        <w:ind w:firstLine="720"/>
        <w:jc w:val="both"/>
        <w:rPr>
          <w:rFonts w:asciiTheme="minorBidi" w:hAnsiTheme="minorBidi" w:cstheme="minorBidi"/>
          <w:sz w:val="28"/>
          <w:szCs w:val="28"/>
        </w:rPr>
      </w:pPr>
      <w:r w:rsidRPr="00077505">
        <w:rPr>
          <w:rFonts w:asciiTheme="minorBidi" w:hAnsiTheme="minorBidi" w:cstheme="minorBidi"/>
          <w:sz w:val="28"/>
          <w:szCs w:val="28"/>
        </w:rPr>
        <w:t>“Verily truth is goodness and goodness</w:t>
      </w:r>
    </w:p>
    <w:p w:rsidR="00A201B9" w:rsidRPr="00077505" w:rsidRDefault="00476EA8" w:rsidP="004E68DA">
      <w:pPr>
        <w:spacing w:line="240" w:lineRule="auto"/>
        <w:ind w:firstLine="720"/>
        <w:jc w:val="both"/>
        <w:rPr>
          <w:rFonts w:asciiTheme="minorBidi" w:hAnsiTheme="minorBidi" w:cstheme="minorBidi"/>
          <w:sz w:val="28"/>
          <w:szCs w:val="28"/>
        </w:rPr>
      </w:pPr>
      <w:r w:rsidRPr="00077505">
        <w:rPr>
          <w:rFonts w:asciiTheme="minorBidi" w:hAnsiTheme="minorBidi" w:cstheme="minorBidi"/>
          <w:sz w:val="28"/>
          <w:szCs w:val="28"/>
        </w:rPr>
        <w:t xml:space="preserve"> </w:t>
      </w:r>
      <w:proofErr w:type="gramStart"/>
      <w:r w:rsidRPr="00077505">
        <w:rPr>
          <w:rFonts w:asciiTheme="minorBidi" w:hAnsiTheme="minorBidi" w:cstheme="minorBidi"/>
          <w:sz w:val="28"/>
          <w:szCs w:val="28"/>
        </w:rPr>
        <w:t>lead</w:t>
      </w:r>
      <w:proofErr w:type="gramEnd"/>
      <w:r w:rsidRPr="00077505">
        <w:rPr>
          <w:rFonts w:asciiTheme="minorBidi" w:hAnsiTheme="minorBidi" w:cstheme="minorBidi"/>
          <w:sz w:val="28"/>
          <w:szCs w:val="28"/>
        </w:rPr>
        <w:t xml:space="preserve"> to paradise and lying is wickedness </w:t>
      </w:r>
    </w:p>
    <w:p w:rsidR="0043474F" w:rsidRDefault="00476EA8" w:rsidP="0043474F">
      <w:pPr>
        <w:spacing w:line="240" w:lineRule="auto"/>
        <w:ind w:firstLine="720"/>
        <w:jc w:val="both"/>
        <w:rPr>
          <w:rFonts w:asciiTheme="minorBidi" w:hAnsiTheme="minorBidi" w:cstheme="minorBidi"/>
          <w:sz w:val="28"/>
          <w:szCs w:val="28"/>
        </w:rPr>
      </w:pPr>
      <w:r w:rsidRPr="00077505">
        <w:rPr>
          <w:rFonts w:asciiTheme="minorBidi" w:hAnsiTheme="minorBidi" w:cstheme="minorBidi"/>
          <w:sz w:val="28"/>
          <w:szCs w:val="28"/>
        </w:rPr>
        <w:t xml:space="preserve"> </w:t>
      </w:r>
      <w:proofErr w:type="gramStart"/>
      <w:r w:rsidRPr="00077505">
        <w:rPr>
          <w:rFonts w:asciiTheme="minorBidi" w:hAnsiTheme="minorBidi" w:cstheme="minorBidi"/>
          <w:sz w:val="28"/>
          <w:szCs w:val="28"/>
        </w:rPr>
        <w:t>and</w:t>
      </w:r>
      <w:proofErr w:type="gramEnd"/>
      <w:r w:rsidRPr="00077505">
        <w:rPr>
          <w:rFonts w:asciiTheme="minorBidi" w:hAnsiTheme="minorBidi" w:cstheme="minorBidi"/>
          <w:sz w:val="28"/>
          <w:szCs w:val="28"/>
        </w:rPr>
        <w:t xml:space="preserve"> wicked leads to fire”</w:t>
      </w:r>
    </w:p>
    <w:p w:rsidR="00A201B9" w:rsidRPr="00077505" w:rsidRDefault="00A201B9" w:rsidP="0043474F">
      <w:pPr>
        <w:spacing w:line="240" w:lineRule="auto"/>
        <w:ind w:firstLine="720"/>
        <w:jc w:val="both"/>
        <w:rPr>
          <w:rFonts w:asciiTheme="minorBidi" w:hAnsiTheme="minorBidi" w:cstheme="minorBidi"/>
          <w:sz w:val="28"/>
          <w:szCs w:val="28"/>
        </w:rPr>
      </w:pPr>
    </w:p>
    <w:p w:rsidR="00A201B9" w:rsidRPr="00077505" w:rsidRDefault="00476EA8" w:rsidP="00B07983">
      <w:pPr>
        <w:spacing w:line="480" w:lineRule="auto"/>
        <w:ind w:firstLine="720"/>
        <w:jc w:val="both"/>
        <w:rPr>
          <w:rFonts w:asciiTheme="minorBidi" w:hAnsiTheme="minorBidi" w:cstheme="minorBidi"/>
          <w:sz w:val="28"/>
          <w:szCs w:val="28"/>
        </w:rPr>
      </w:pPr>
      <w:r w:rsidRPr="00077505">
        <w:rPr>
          <w:rFonts w:asciiTheme="minorBidi" w:hAnsiTheme="minorBidi" w:cstheme="minorBidi"/>
          <w:sz w:val="28"/>
          <w:szCs w:val="28"/>
        </w:rPr>
        <w:t xml:space="preserve">Therefore, Islamic Studies has the potentials to reduce or curb examination malpractice, cheating in any form, stealing and fraud, gambling, cultism, sexual, immorality, drug abuse, alcoholism, bribery and corruption, hooliganism, disobedience, disrespect, dishonesty, gossip, mockery, and intolerance etc. On the other hand, Islamic Studies education has the potentials </w:t>
      </w:r>
      <w:r w:rsidRPr="00077505">
        <w:rPr>
          <w:rFonts w:asciiTheme="minorBidi" w:hAnsiTheme="minorBidi" w:cstheme="minorBidi"/>
          <w:sz w:val="28"/>
          <w:szCs w:val="28"/>
        </w:rPr>
        <w:lastRenderedPageBreak/>
        <w:t xml:space="preserve">to inculcate in the learners the spirit of honesty, patience, love, faith, tolerance, justice, respect, truthfulness, kindness and dignity of </w:t>
      </w:r>
      <w:proofErr w:type="spellStart"/>
      <w:r w:rsidRPr="00077505">
        <w:rPr>
          <w:rFonts w:asciiTheme="minorBidi" w:hAnsiTheme="minorBidi" w:cstheme="minorBidi"/>
          <w:sz w:val="28"/>
          <w:szCs w:val="28"/>
        </w:rPr>
        <w:t>labour</w:t>
      </w:r>
      <w:proofErr w:type="spellEnd"/>
      <w:r w:rsidRPr="00077505">
        <w:rPr>
          <w:rFonts w:asciiTheme="minorBidi" w:hAnsiTheme="minorBidi" w:cstheme="minorBidi"/>
          <w:sz w:val="28"/>
          <w:szCs w:val="28"/>
        </w:rPr>
        <w:t xml:space="preserve">. </w:t>
      </w:r>
    </w:p>
    <w:p w:rsidR="00A201B9" w:rsidRPr="00077505" w:rsidRDefault="00476EA8" w:rsidP="004D6D15">
      <w:pPr>
        <w:spacing w:line="240" w:lineRule="auto"/>
        <w:jc w:val="both"/>
        <w:rPr>
          <w:rFonts w:asciiTheme="minorBidi" w:hAnsiTheme="minorBidi" w:cstheme="minorBidi"/>
          <w:sz w:val="28"/>
          <w:szCs w:val="28"/>
        </w:rPr>
      </w:pPr>
      <w:r w:rsidRPr="00077505">
        <w:rPr>
          <w:rFonts w:asciiTheme="minorBidi" w:hAnsiTheme="minorBidi" w:cstheme="minorBidi"/>
          <w:b/>
          <w:sz w:val="28"/>
          <w:szCs w:val="28"/>
        </w:rPr>
        <w:t>Statement of the Problem</w:t>
      </w:r>
    </w:p>
    <w:p w:rsidR="00A201B9" w:rsidRPr="00077505" w:rsidRDefault="00476EA8" w:rsidP="004D6D15">
      <w:pPr>
        <w:spacing w:line="480" w:lineRule="auto"/>
        <w:ind w:firstLine="720"/>
        <w:jc w:val="both"/>
        <w:rPr>
          <w:rFonts w:asciiTheme="minorBidi" w:hAnsiTheme="minorBidi" w:cstheme="minorBidi"/>
          <w:sz w:val="28"/>
          <w:szCs w:val="28"/>
        </w:rPr>
      </w:pPr>
      <w:proofErr w:type="gramStart"/>
      <w:r w:rsidRPr="00077505">
        <w:rPr>
          <w:rFonts w:asciiTheme="minorBidi" w:hAnsiTheme="minorBidi" w:cstheme="minorBidi"/>
          <w:sz w:val="28"/>
          <w:szCs w:val="28"/>
        </w:rPr>
        <w:t>Examination malpractices is</w:t>
      </w:r>
      <w:proofErr w:type="gramEnd"/>
      <w:r w:rsidRPr="00077505">
        <w:rPr>
          <w:rFonts w:asciiTheme="minorBidi" w:hAnsiTheme="minorBidi" w:cstheme="minorBidi"/>
          <w:sz w:val="28"/>
          <w:szCs w:val="28"/>
        </w:rPr>
        <w:t xml:space="preserve"> a common phenomenon in Nigerian educational system. Particularly it is prevalent in the public schools than the private schools in Ilorin </w:t>
      </w:r>
      <w:r w:rsidR="004D6D15">
        <w:rPr>
          <w:rFonts w:asciiTheme="minorBidi" w:hAnsiTheme="minorBidi" w:cstheme="minorBidi"/>
          <w:sz w:val="28"/>
          <w:szCs w:val="28"/>
        </w:rPr>
        <w:t>West Local Government</w:t>
      </w:r>
      <w:r w:rsidRPr="00077505">
        <w:rPr>
          <w:rFonts w:asciiTheme="minorBidi" w:hAnsiTheme="minorBidi" w:cstheme="minorBidi"/>
          <w:sz w:val="28"/>
          <w:szCs w:val="28"/>
        </w:rPr>
        <w:t xml:space="preserve">, in the examination such as like Senior Secondary Certificate Examination (both internal and external), The West Africa, Examination Council (WAEC) and Nation. </w:t>
      </w:r>
      <w:proofErr w:type="gramStart"/>
      <w:r w:rsidRPr="00077505">
        <w:rPr>
          <w:rFonts w:asciiTheme="minorBidi" w:hAnsiTheme="minorBidi" w:cstheme="minorBidi"/>
          <w:sz w:val="28"/>
          <w:szCs w:val="28"/>
        </w:rPr>
        <w:t>Examination Council (NECO).</w:t>
      </w:r>
      <w:proofErr w:type="gramEnd"/>
      <w:r w:rsidRPr="00077505">
        <w:rPr>
          <w:rFonts w:asciiTheme="minorBidi" w:hAnsiTheme="minorBidi" w:cstheme="minorBidi"/>
          <w:sz w:val="28"/>
          <w:szCs w:val="28"/>
        </w:rPr>
        <w:t xml:space="preserve"> There are rampant cases of examination leakages, irregularities and cheating during class test, the terminal examination, or during the final examination.</w:t>
      </w:r>
    </w:p>
    <w:p w:rsidR="00A201B9" w:rsidRPr="00077505" w:rsidRDefault="00476EA8" w:rsidP="00B07983">
      <w:pPr>
        <w:spacing w:line="480" w:lineRule="auto"/>
        <w:ind w:firstLine="720"/>
        <w:jc w:val="both"/>
        <w:rPr>
          <w:rFonts w:asciiTheme="minorBidi" w:hAnsiTheme="minorBidi" w:cstheme="minorBidi"/>
          <w:sz w:val="28"/>
          <w:szCs w:val="28"/>
        </w:rPr>
      </w:pPr>
      <w:r w:rsidRPr="00077505">
        <w:rPr>
          <w:rFonts w:asciiTheme="minorBidi" w:hAnsiTheme="minorBidi" w:cstheme="minorBidi"/>
          <w:sz w:val="28"/>
          <w:szCs w:val="28"/>
        </w:rPr>
        <w:t xml:space="preserve">The examination malpractice in Nigeria constitutes natural disgrace. Even it causes embarrassment and </w:t>
      </w:r>
      <w:proofErr w:type="spellStart"/>
      <w:r w:rsidRPr="00077505">
        <w:rPr>
          <w:rFonts w:asciiTheme="minorBidi" w:hAnsiTheme="minorBidi" w:cstheme="minorBidi"/>
          <w:sz w:val="28"/>
          <w:szCs w:val="28"/>
        </w:rPr>
        <w:t>unrecognition</w:t>
      </w:r>
      <w:proofErr w:type="spellEnd"/>
      <w:r w:rsidRPr="00077505">
        <w:rPr>
          <w:rFonts w:asciiTheme="minorBidi" w:hAnsiTheme="minorBidi" w:cstheme="minorBidi"/>
          <w:sz w:val="28"/>
          <w:szCs w:val="28"/>
        </w:rPr>
        <w:t xml:space="preserve"> of credentials. The series of studies have been carried out to control the noise arising from whispering and at time open-discussion. A JAMB candidate reportedly committed suicide in Delta state during the year (2005 JAMB) examination because the machinery employed to write the JAMB paper failed to show up at the appointed time. Some remedial </w:t>
      </w:r>
      <w:r w:rsidRPr="00077505">
        <w:rPr>
          <w:rFonts w:asciiTheme="minorBidi" w:hAnsiTheme="minorBidi" w:cstheme="minorBidi"/>
          <w:sz w:val="28"/>
          <w:szCs w:val="28"/>
        </w:rPr>
        <w:lastRenderedPageBreak/>
        <w:t xml:space="preserve">education centers are in the habit of purchasing live question for their centers and thus making more money even some invigilators who are supposed to monitor the activities of students have turned themselves in accomplice after being “settled” </w:t>
      </w:r>
      <w:proofErr w:type="spellStart"/>
      <w:r w:rsidRPr="00077505">
        <w:rPr>
          <w:rFonts w:asciiTheme="minorBidi" w:hAnsiTheme="minorBidi" w:cstheme="minorBidi"/>
          <w:sz w:val="28"/>
          <w:szCs w:val="28"/>
        </w:rPr>
        <w:t>Gweniyi</w:t>
      </w:r>
      <w:proofErr w:type="spellEnd"/>
      <w:r w:rsidRPr="00077505">
        <w:rPr>
          <w:rFonts w:asciiTheme="minorBidi" w:hAnsiTheme="minorBidi" w:cstheme="minorBidi"/>
          <w:sz w:val="28"/>
          <w:szCs w:val="28"/>
        </w:rPr>
        <w:t xml:space="preserve"> (2002) and </w:t>
      </w:r>
      <w:proofErr w:type="spellStart"/>
      <w:r w:rsidRPr="00077505">
        <w:rPr>
          <w:rFonts w:asciiTheme="minorBidi" w:hAnsiTheme="minorBidi" w:cstheme="minorBidi"/>
          <w:sz w:val="28"/>
          <w:szCs w:val="28"/>
        </w:rPr>
        <w:t>Odion</w:t>
      </w:r>
      <w:proofErr w:type="spellEnd"/>
      <w:r w:rsidRPr="00077505">
        <w:rPr>
          <w:rFonts w:asciiTheme="minorBidi" w:hAnsiTheme="minorBidi" w:cstheme="minorBidi"/>
          <w:sz w:val="28"/>
          <w:szCs w:val="28"/>
        </w:rPr>
        <w:t xml:space="preserve"> (2000), reported the massive leakage of the SSCE paper of May/June 2005. </w:t>
      </w:r>
      <w:proofErr w:type="spellStart"/>
      <w:r w:rsidRPr="00077505">
        <w:rPr>
          <w:rFonts w:asciiTheme="minorBidi" w:hAnsiTheme="minorBidi" w:cstheme="minorBidi"/>
          <w:sz w:val="28"/>
          <w:szCs w:val="28"/>
        </w:rPr>
        <w:t>Odion</w:t>
      </w:r>
      <w:proofErr w:type="spellEnd"/>
      <w:r w:rsidRPr="00077505">
        <w:rPr>
          <w:rFonts w:asciiTheme="minorBidi" w:hAnsiTheme="minorBidi" w:cstheme="minorBidi"/>
          <w:sz w:val="28"/>
          <w:szCs w:val="28"/>
        </w:rPr>
        <w:t xml:space="preserve"> (2005</w:t>
      </w:r>
      <w:proofErr w:type="gramStart"/>
      <w:r w:rsidRPr="00077505">
        <w:rPr>
          <w:rFonts w:asciiTheme="minorBidi" w:hAnsiTheme="minorBidi" w:cstheme="minorBidi"/>
          <w:sz w:val="28"/>
          <w:szCs w:val="28"/>
        </w:rPr>
        <w:t>),</w:t>
      </w:r>
      <w:proofErr w:type="gramEnd"/>
      <w:r w:rsidRPr="00077505">
        <w:rPr>
          <w:rFonts w:asciiTheme="minorBidi" w:hAnsiTheme="minorBidi" w:cstheme="minorBidi"/>
          <w:sz w:val="28"/>
          <w:szCs w:val="28"/>
        </w:rPr>
        <w:t xml:space="preserve"> reported the use of microchips by pupils during the common entrance examination in the Federal Government Colleges for the year 2005 in Cross River.</w:t>
      </w:r>
    </w:p>
    <w:p w:rsidR="00970325" w:rsidRDefault="00476EA8" w:rsidP="00404980">
      <w:pPr>
        <w:spacing w:line="480" w:lineRule="auto"/>
        <w:ind w:firstLine="720"/>
        <w:jc w:val="both"/>
        <w:rPr>
          <w:rFonts w:asciiTheme="minorBidi" w:hAnsiTheme="minorBidi" w:cstheme="minorBidi"/>
          <w:sz w:val="28"/>
          <w:szCs w:val="28"/>
        </w:rPr>
      </w:pPr>
      <w:r w:rsidRPr="00077505">
        <w:rPr>
          <w:rFonts w:asciiTheme="minorBidi" w:hAnsiTheme="minorBidi" w:cstheme="minorBidi"/>
          <w:sz w:val="28"/>
          <w:szCs w:val="28"/>
        </w:rPr>
        <w:t xml:space="preserve">In view of these findings on the examination malpractice, this study intends to examine “Role of Islamic Studies in curbing examination malpractices among Secondary School Students in Ilorin </w:t>
      </w:r>
      <w:r w:rsidR="00404980">
        <w:rPr>
          <w:rFonts w:asciiTheme="minorBidi" w:hAnsiTheme="minorBidi" w:cstheme="minorBidi"/>
          <w:sz w:val="28"/>
          <w:szCs w:val="28"/>
        </w:rPr>
        <w:t>West Local Government.</w:t>
      </w:r>
    </w:p>
    <w:p w:rsidR="00A201B9" w:rsidRPr="00077505" w:rsidRDefault="00476EA8" w:rsidP="00970325">
      <w:pPr>
        <w:spacing w:line="480" w:lineRule="auto"/>
        <w:jc w:val="both"/>
        <w:rPr>
          <w:rFonts w:asciiTheme="minorBidi" w:hAnsiTheme="minorBidi" w:cstheme="minorBidi"/>
          <w:sz w:val="28"/>
          <w:szCs w:val="28"/>
        </w:rPr>
      </w:pPr>
      <w:r w:rsidRPr="00077505">
        <w:rPr>
          <w:rFonts w:asciiTheme="minorBidi" w:hAnsiTheme="minorBidi" w:cstheme="minorBidi"/>
          <w:b/>
          <w:sz w:val="28"/>
          <w:szCs w:val="28"/>
        </w:rPr>
        <w:t>Purpose of the Study</w:t>
      </w:r>
    </w:p>
    <w:p w:rsidR="00404980" w:rsidRPr="00077505" w:rsidRDefault="00476EA8" w:rsidP="00404980">
      <w:pPr>
        <w:spacing w:line="480" w:lineRule="auto"/>
        <w:ind w:firstLine="720"/>
        <w:jc w:val="both"/>
        <w:rPr>
          <w:rFonts w:asciiTheme="minorBidi" w:hAnsiTheme="minorBidi" w:cstheme="minorBidi"/>
          <w:b/>
          <w:sz w:val="28"/>
          <w:szCs w:val="28"/>
        </w:rPr>
      </w:pPr>
      <w:r w:rsidRPr="00077505">
        <w:rPr>
          <w:rFonts w:asciiTheme="minorBidi" w:hAnsiTheme="minorBidi" w:cstheme="minorBidi"/>
          <w:sz w:val="28"/>
          <w:szCs w:val="28"/>
        </w:rPr>
        <w:t xml:space="preserve">The main purpose of this study is to examine role of Islamic studies curbing examination malpractice among Secondary School Students in Ilorin </w:t>
      </w:r>
      <w:r w:rsidR="00404980">
        <w:rPr>
          <w:rFonts w:asciiTheme="minorBidi" w:hAnsiTheme="minorBidi" w:cstheme="minorBidi"/>
          <w:sz w:val="28"/>
          <w:szCs w:val="28"/>
        </w:rPr>
        <w:t>West Local Government.</w:t>
      </w:r>
    </w:p>
    <w:p w:rsidR="00A201B9" w:rsidRPr="00077505" w:rsidRDefault="00476EA8" w:rsidP="00404980">
      <w:pPr>
        <w:spacing w:line="480" w:lineRule="auto"/>
        <w:ind w:firstLine="720"/>
        <w:jc w:val="both"/>
        <w:rPr>
          <w:rFonts w:asciiTheme="minorBidi" w:hAnsiTheme="minorBidi" w:cstheme="minorBidi"/>
          <w:sz w:val="28"/>
          <w:szCs w:val="28"/>
        </w:rPr>
      </w:pPr>
      <w:r w:rsidRPr="00077505">
        <w:rPr>
          <w:rFonts w:asciiTheme="minorBidi" w:hAnsiTheme="minorBidi" w:cstheme="minorBidi"/>
          <w:sz w:val="28"/>
          <w:szCs w:val="28"/>
        </w:rPr>
        <w:t>T</w:t>
      </w:r>
      <w:r w:rsidR="00A65CCB">
        <w:rPr>
          <w:rFonts w:asciiTheme="minorBidi" w:hAnsiTheme="minorBidi" w:cstheme="minorBidi"/>
          <w:sz w:val="28"/>
          <w:szCs w:val="28"/>
        </w:rPr>
        <w:t>he study will specially look in</w:t>
      </w:r>
      <w:r w:rsidRPr="00077505">
        <w:rPr>
          <w:rFonts w:asciiTheme="minorBidi" w:hAnsiTheme="minorBidi" w:cstheme="minorBidi"/>
          <w:sz w:val="28"/>
          <w:szCs w:val="28"/>
        </w:rPr>
        <w:t>to?</w:t>
      </w:r>
    </w:p>
    <w:p w:rsidR="00A201B9" w:rsidRPr="00077505" w:rsidRDefault="00476EA8" w:rsidP="00A603C1">
      <w:pPr>
        <w:spacing w:line="480" w:lineRule="auto"/>
        <w:jc w:val="both"/>
        <w:rPr>
          <w:rFonts w:asciiTheme="minorBidi" w:hAnsiTheme="minorBidi" w:cstheme="minorBidi"/>
          <w:sz w:val="28"/>
          <w:szCs w:val="28"/>
        </w:rPr>
      </w:pPr>
      <w:r w:rsidRPr="00077505">
        <w:rPr>
          <w:rFonts w:asciiTheme="minorBidi" w:hAnsiTheme="minorBidi" w:cstheme="minorBidi"/>
          <w:sz w:val="28"/>
          <w:szCs w:val="28"/>
        </w:rPr>
        <w:lastRenderedPageBreak/>
        <w:t xml:space="preserve">1.     </w:t>
      </w:r>
      <w:r w:rsidR="00A603C1">
        <w:rPr>
          <w:rFonts w:asciiTheme="minorBidi" w:hAnsiTheme="minorBidi" w:cstheme="minorBidi"/>
          <w:sz w:val="28"/>
          <w:szCs w:val="28"/>
        </w:rPr>
        <w:t xml:space="preserve">  </w:t>
      </w:r>
      <w:r w:rsidRPr="00077505">
        <w:rPr>
          <w:rFonts w:asciiTheme="minorBidi" w:hAnsiTheme="minorBidi" w:cstheme="minorBidi"/>
          <w:sz w:val="28"/>
          <w:szCs w:val="28"/>
        </w:rPr>
        <w:t>The Islamic studies in curbing examination malpractice among</w:t>
      </w:r>
      <w:r w:rsidR="00A603C1">
        <w:rPr>
          <w:rFonts w:asciiTheme="minorBidi" w:hAnsiTheme="minorBidi" w:cstheme="minorBidi"/>
          <w:sz w:val="28"/>
          <w:szCs w:val="28"/>
        </w:rPr>
        <w:tab/>
      </w:r>
      <w:r w:rsidR="00404980">
        <w:rPr>
          <w:rFonts w:asciiTheme="minorBidi" w:hAnsiTheme="minorBidi" w:cstheme="minorBidi"/>
          <w:sz w:val="28"/>
          <w:szCs w:val="28"/>
        </w:rPr>
        <w:tab/>
      </w:r>
      <w:r w:rsidR="00404980">
        <w:rPr>
          <w:rFonts w:asciiTheme="minorBidi" w:hAnsiTheme="minorBidi" w:cstheme="minorBidi"/>
          <w:sz w:val="28"/>
          <w:szCs w:val="28"/>
        </w:rPr>
        <w:tab/>
      </w:r>
      <w:r w:rsidRPr="00077505">
        <w:rPr>
          <w:rFonts w:asciiTheme="minorBidi" w:hAnsiTheme="minorBidi" w:cstheme="minorBidi"/>
          <w:sz w:val="28"/>
          <w:szCs w:val="28"/>
        </w:rPr>
        <w:t xml:space="preserve"> secondary school students</w:t>
      </w:r>
    </w:p>
    <w:p w:rsidR="00A201B9" w:rsidRPr="00077505" w:rsidRDefault="00476EA8" w:rsidP="00A603C1">
      <w:pPr>
        <w:spacing w:line="480" w:lineRule="auto"/>
        <w:jc w:val="both"/>
        <w:rPr>
          <w:rFonts w:asciiTheme="minorBidi" w:hAnsiTheme="minorBidi" w:cstheme="minorBidi"/>
          <w:sz w:val="28"/>
          <w:szCs w:val="28"/>
        </w:rPr>
      </w:pPr>
      <w:r w:rsidRPr="00077505">
        <w:rPr>
          <w:rFonts w:asciiTheme="minorBidi" w:hAnsiTheme="minorBidi" w:cstheme="minorBidi"/>
          <w:sz w:val="28"/>
          <w:szCs w:val="28"/>
        </w:rPr>
        <w:t>2.    The perception of Islamic Studies teacher’s and other teacher is</w:t>
      </w:r>
      <w:r w:rsidR="00404980">
        <w:rPr>
          <w:rFonts w:asciiTheme="minorBidi" w:hAnsiTheme="minorBidi" w:cstheme="minorBidi"/>
          <w:sz w:val="28"/>
          <w:szCs w:val="28"/>
        </w:rPr>
        <w:tab/>
      </w:r>
      <w:r w:rsidRPr="00077505">
        <w:rPr>
          <w:rFonts w:asciiTheme="minorBidi" w:hAnsiTheme="minorBidi" w:cstheme="minorBidi"/>
          <w:sz w:val="28"/>
          <w:szCs w:val="28"/>
        </w:rPr>
        <w:t>perception on the roles of Islamic studies in curbing</w:t>
      </w:r>
      <w:r w:rsidR="00404980">
        <w:rPr>
          <w:rFonts w:asciiTheme="minorBidi" w:hAnsiTheme="minorBidi" w:cstheme="minorBidi"/>
          <w:sz w:val="28"/>
          <w:szCs w:val="28"/>
        </w:rPr>
        <w:tab/>
      </w:r>
      <w:r w:rsidR="00404980">
        <w:rPr>
          <w:rFonts w:asciiTheme="minorBidi" w:hAnsiTheme="minorBidi" w:cstheme="minorBidi"/>
          <w:sz w:val="28"/>
          <w:szCs w:val="28"/>
        </w:rPr>
        <w:tab/>
      </w:r>
      <w:r w:rsidR="00404980">
        <w:rPr>
          <w:rFonts w:asciiTheme="minorBidi" w:hAnsiTheme="minorBidi" w:cstheme="minorBidi"/>
          <w:sz w:val="28"/>
          <w:szCs w:val="28"/>
        </w:rPr>
        <w:tab/>
      </w:r>
      <w:r w:rsidR="00404980">
        <w:rPr>
          <w:rFonts w:asciiTheme="minorBidi" w:hAnsiTheme="minorBidi" w:cstheme="minorBidi"/>
          <w:sz w:val="28"/>
          <w:szCs w:val="28"/>
        </w:rPr>
        <w:tab/>
      </w:r>
      <w:r w:rsidRPr="00077505">
        <w:rPr>
          <w:rFonts w:asciiTheme="minorBidi" w:hAnsiTheme="minorBidi" w:cstheme="minorBidi"/>
          <w:sz w:val="28"/>
          <w:szCs w:val="28"/>
        </w:rPr>
        <w:t xml:space="preserve"> examination malpractice among secondary school students on</w:t>
      </w:r>
      <w:r w:rsidR="00A603C1">
        <w:rPr>
          <w:rFonts w:asciiTheme="minorBidi" w:hAnsiTheme="minorBidi" w:cstheme="minorBidi"/>
          <w:sz w:val="28"/>
          <w:szCs w:val="28"/>
        </w:rPr>
        <w:tab/>
      </w:r>
      <w:r w:rsidR="00404980">
        <w:rPr>
          <w:rFonts w:asciiTheme="minorBidi" w:hAnsiTheme="minorBidi" w:cstheme="minorBidi"/>
          <w:sz w:val="28"/>
          <w:szCs w:val="28"/>
        </w:rPr>
        <w:tab/>
      </w:r>
      <w:r w:rsidR="00404980">
        <w:rPr>
          <w:rFonts w:asciiTheme="minorBidi" w:hAnsiTheme="minorBidi" w:cstheme="minorBidi"/>
          <w:sz w:val="28"/>
          <w:szCs w:val="28"/>
        </w:rPr>
        <w:tab/>
      </w:r>
      <w:r w:rsidRPr="00077505">
        <w:rPr>
          <w:rFonts w:asciiTheme="minorBidi" w:hAnsiTheme="minorBidi" w:cstheme="minorBidi"/>
          <w:sz w:val="28"/>
          <w:szCs w:val="28"/>
        </w:rPr>
        <w:t xml:space="preserve"> the basis of gender.</w:t>
      </w:r>
    </w:p>
    <w:p w:rsidR="00A201B9" w:rsidRDefault="00476EA8" w:rsidP="00A603C1">
      <w:pPr>
        <w:spacing w:line="480" w:lineRule="auto"/>
        <w:jc w:val="both"/>
        <w:rPr>
          <w:rFonts w:asciiTheme="minorBidi" w:hAnsiTheme="minorBidi" w:cstheme="minorBidi"/>
          <w:sz w:val="28"/>
          <w:szCs w:val="28"/>
        </w:rPr>
      </w:pPr>
      <w:r w:rsidRPr="00077505">
        <w:rPr>
          <w:rFonts w:asciiTheme="minorBidi" w:hAnsiTheme="minorBidi" w:cstheme="minorBidi"/>
          <w:sz w:val="28"/>
          <w:szCs w:val="28"/>
        </w:rPr>
        <w:t xml:space="preserve">3.   </w:t>
      </w:r>
      <w:r w:rsidR="00404980">
        <w:rPr>
          <w:rFonts w:asciiTheme="minorBidi" w:hAnsiTheme="minorBidi" w:cstheme="minorBidi"/>
          <w:sz w:val="28"/>
          <w:szCs w:val="28"/>
        </w:rPr>
        <w:tab/>
      </w:r>
      <w:r w:rsidRPr="00077505">
        <w:rPr>
          <w:rFonts w:asciiTheme="minorBidi" w:hAnsiTheme="minorBidi" w:cstheme="minorBidi"/>
          <w:sz w:val="28"/>
          <w:szCs w:val="28"/>
        </w:rPr>
        <w:t>The causes of examination malpractice among Secondary</w:t>
      </w:r>
      <w:r w:rsidR="00404980">
        <w:rPr>
          <w:rFonts w:asciiTheme="minorBidi" w:hAnsiTheme="minorBidi" w:cstheme="minorBidi"/>
          <w:sz w:val="28"/>
          <w:szCs w:val="28"/>
        </w:rPr>
        <w:tab/>
      </w:r>
      <w:r w:rsidR="00A603C1">
        <w:rPr>
          <w:rFonts w:asciiTheme="minorBidi" w:hAnsiTheme="minorBidi" w:cstheme="minorBidi"/>
          <w:sz w:val="28"/>
          <w:szCs w:val="28"/>
        </w:rPr>
        <w:tab/>
      </w:r>
      <w:r w:rsidR="00A603C1">
        <w:rPr>
          <w:rFonts w:asciiTheme="minorBidi" w:hAnsiTheme="minorBidi" w:cstheme="minorBidi"/>
          <w:sz w:val="28"/>
          <w:szCs w:val="28"/>
        </w:rPr>
        <w:tab/>
      </w:r>
      <w:r w:rsidR="00404980">
        <w:rPr>
          <w:rFonts w:asciiTheme="minorBidi" w:hAnsiTheme="minorBidi" w:cstheme="minorBidi"/>
          <w:sz w:val="28"/>
          <w:szCs w:val="28"/>
        </w:rPr>
        <w:tab/>
      </w:r>
      <w:r w:rsidRPr="00077505">
        <w:rPr>
          <w:rFonts w:asciiTheme="minorBidi" w:hAnsiTheme="minorBidi" w:cstheme="minorBidi"/>
          <w:sz w:val="28"/>
          <w:szCs w:val="28"/>
        </w:rPr>
        <w:t xml:space="preserve"> School Students.</w:t>
      </w:r>
    </w:p>
    <w:p w:rsidR="00523DB2" w:rsidRDefault="00476EA8" w:rsidP="00523DB2">
      <w:pPr>
        <w:spacing w:line="480" w:lineRule="auto"/>
        <w:jc w:val="both"/>
        <w:rPr>
          <w:rFonts w:asciiTheme="minorBidi" w:hAnsiTheme="minorBidi" w:cstheme="minorBidi"/>
          <w:b/>
          <w:sz w:val="28"/>
          <w:szCs w:val="28"/>
        </w:rPr>
      </w:pPr>
      <w:r w:rsidRPr="00077505">
        <w:rPr>
          <w:rFonts w:asciiTheme="minorBidi" w:hAnsiTheme="minorBidi" w:cstheme="minorBidi"/>
          <w:b/>
          <w:sz w:val="28"/>
          <w:szCs w:val="28"/>
        </w:rPr>
        <w:t>Research Questions</w:t>
      </w:r>
    </w:p>
    <w:p w:rsidR="00A201B9" w:rsidRPr="00523DB2" w:rsidRDefault="00476EA8" w:rsidP="00523DB2">
      <w:pPr>
        <w:spacing w:line="480" w:lineRule="auto"/>
        <w:ind w:left="720" w:hanging="720"/>
        <w:jc w:val="both"/>
        <w:rPr>
          <w:rFonts w:asciiTheme="minorBidi" w:hAnsiTheme="minorBidi" w:cstheme="minorBidi"/>
          <w:b/>
          <w:sz w:val="28"/>
          <w:szCs w:val="28"/>
        </w:rPr>
      </w:pPr>
      <w:r w:rsidRPr="00077505">
        <w:rPr>
          <w:rFonts w:asciiTheme="minorBidi" w:hAnsiTheme="minorBidi" w:cstheme="minorBidi"/>
          <w:sz w:val="28"/>
          <w:szCs w:val="28"/>
        </w:rPr>
        <w:t xml:space="preserve">1.   </w:t>
      </w:r>
      <w:r w:rsidR="00404980">
        <w:rPr>
          <w:rFonts w:asciiTheme="minorBidi" w:hAnsiTheme="minorBidi" w:cstheme="minorBidi"/>
          <w:sz w:val="28"/>
          <w:szCs w:val="28"/>
        </w:rPr>
        <w:tab/>
      </w:r>
      <w:r w:rsidRPr="00077505">
        <w:rPr>
          <w:rFonts w:asciiTheme="minorBidi" w:hAnsiTheme="minorBidi" w:cstheme="minorBidi"/>
          <w:sz w:val="28"/>
          <w:szCs w:val="28"/>
        </w:rPr>
        <w:t>What ‘is the perception of teachers on role of Islamic studies in curbing examination malpractice among secondary school students?</w:t>
      </w:r>
    </w:p>
    <w:p w:rsidR="00A201B9" w:rsidRPr="00077505" w:rsidRDefault="00476EA8" w:rsidP="003F5CD9">
      <w:pPr>
        <w:spacing w:line="480" w:lineRule="auto"/>
        <w:ind w:left="720" w:hanging="720"/>
        <w:jc w:val="both"/>
        <w:rPr>
          <w:rFonts w:asciiTheme="minorBidi" w:hAnsiTheme="minorBidi" w:cstheme="minorBidi"/>
          <w:sz w:val="28"/>
          <w:szCs w:val="28"/>
        </w:rPr>
      </w:pPr>
      <w:r w:rsidRPr="00077505">
        <w:rPr>
          <w:rFonts w:asciiTheme="minorBidi" w:hAnsiTheme="minorBidi" w:cstheme="minorBidi"/>
          <w:sz w:val="28"/>
          <w:szCs w:val="28"/>
        </w:rPr>
        <w:t xml:space="preserve">2.   </w:t>
      </w:r>
      <w:r w:rsidR="003F5CD9">
        <w:rPr>
          <w:rFonts w:asciiTheme="minorBidi" w:hAnsiTheme="minorBidi" w:cstheme="minorBidi"/>
          <w:sz w:val="28"/>
          <w:szCs w:val="28"/>
        </w:rPr>
        <w:tab/>
      </w:r>
      <w:r w:rsidRPr="00077505">
        <w:rPr>
          <w:rFonts w:asciiTheme="minorBidi" w:hAnsiTheme="minorBidi" w:cstheme="minorBidi"/>
          <w:sz w:val="28"/>
          <w:szCs w:val="28"/>
        </w:rPr>
        <w:t>What is the difference in the perception of Islamic studies teachers and other teachers on roles of Islamic education in</w:t>
      </w:r>
      <w:r w:rsidR="003F5CD9">
        <w:rPr>
          <w:rFonts w:asciiTheme="minorBidi" w:hAnsiTheme="minorBidi" w:cstheme="minorBidi"/>
          <w:sz w:val="28"/>
          <w:szCs w:val="28"/>
        </w:rPr>
        <w:t xml:space="preserve"> </w:t>
      </w:r>
      <w:r w:rsidRPr="00077505">
        <w:rPr>
          <w:rFonts w:asciiTheme="minorBidi" w:hAnsiTheme="minorBidi" w:cstheme="minorBidi"/>
          <w:sz w:val="28"/>
          <w:szCs w:val="28"/>
        </w:rPr>
        <w:t>curbing examination malpractices among secondary school students?</w:t>
      </w:r>
    </w:p>
    <w:p w:rsidR="00A201B9" w:rsidRPr="00077505" w:rsidRDefault="00476EA8" w:rsidP="003F5CD9">
      <w:pPr>
        <w:spacing w:line="480" w:lineRule="auto"/>
        <w:ind w:left="720" w:hanging="720"/>
        <w:jc w:val="both"/>
        <w:rPr>
          <w:rFonts w:asciiTheme="minorBidi" w:hAnsiTheme="minorBidi" w:cstheme="minorBidi"/>
          <w:sz w:val="28"/>
          <w:szCs w:val="28"/>
        </w:rPr>
      </w:pPr>
      <w:r w:rsidRPr="00077505">
        <w:rPr>
          <w:rFonts w:asciiTheme="minorBidi" w:hAnsiTheme="minorBidi" w:cstheme="minorBidi"/>
          <w:sz w:val="28"/>
          <w:szCs w:val="28"/>
        </w:rPr>
        <w:lastRenderedPageBreak/>
        <w:t xml:space="preserve">3.   </w:t>
      </w:r>
      <w:r w:rsidR="003F5CD9">
        <w:rPr>
          <w:rFonts w:asciiTheme="minorBidi" w:hAnsiTheme="minorBidi" w:cstheme="minorBidi"/>
          <w:sz w:val="28"/>
          <w:szCs w:val="28"/>
        </w:rPr>
        <w:tab/>
      </w:r>
      <w:r w:rsidRPr="00077505">
        <w:rPr>
          <w:rFonts w:asciiTheme="minorBidi" w:hAnsiTheme="minorBidi" w:cstheme="minorBidi"/>
          <w:sz w:val="28"/>
          <w:szCs w:val="28"/>
        </w:rPr>
        <w:t>What is the difference in the perception of male and female teachers on role of Islamic education in curbing examination malpractices among secondary school students?</w:t>
      </w:r>
    </w:p>
    <w:p w:rsidR="00A201B9" w:rsidRPr="00077505" w:rsidRDefault="00476EA8" w:rsidP="00970325">
      <w:pPr>
        <w:spacing w:line="480" w:lineRule="auto"/>
        <w:jc w:val="both"/>
        <w:rPr>
          <w:rFonts w:asciiTheme="minorBidi" w:hAnsiTheme="minorBidi" w:cstheme="minorBidi"/>
          <w:b/>
          <w:sz w:val="28"/>
          <w:szCs w:val="28"/>
        </w:rPr>
      </w:pPr>
      <w:r w:rsidRPr="00077505">
        <w:rPr>
          <w:rFonts w:asciiTheme="minorBidi" w:hAnsiTheme="minorBidi" w:cstheme="minorBidi"/>
          <w:b/>
          <w:sz w:val="28"/>
          <w:szCs w:val="28"/>
        </w:rPr>
        <w:t>Research Hypothesis</w:t>
      </w:r>
    </w:p>
    <w:p w:rsidR="00A201B9" w:rsidRPr="00077505" w:rsidRDefault="00476EA8" w:rsidP="00B07983">
      <w:pPr>
        <w:spacing w:line="480" w:lineRule="auto"/>
        <w:ind w:firstLine="720"/>
        <w:jc w:val="both"/>
        <w:rPr>
          <w:rFonts w:asciiTheme="minorBidi" w:hAnsiTheme="minorBidi" w:cstheme="minorBidi"/>
          <w:sz w:val="28"/>
          <w:szCs w:val="28"/>
        </w:rPr>
      </w:pPr>
      <w:r w:rsidRPr="00077505">
        <w:rPr>
          <w:rFonts w:asciiTheme="minorBidi" w:hAnsiTheme="minorBidi" w:cstheme="minorBidi"/>
          <w:sz w:val="28"/>
          <w:szCs w:val="28"/>
        </w:rPr>
        <w:t xml:space="preserve">With the above research questions, the following research </w:t>
      </w:r>
      <w:proofErr w:type="gramStart"/>
      <w:r w:rsidRPr="00077505">
        <w:rPr>
          <w:rFonts w:asciiTheme="minorBidi" w:hAnsiTheme="minorBidi" w:cstheme="minorBidi"/>
          <w:sz w:val="28"/>
          <w:szCs w:val="28"/>
        </w:rPr>
        <w:t>hypothesis were</w:t>
      </w:r>
      <w:proofErr w:type="gramEnd"/>
      <w:r w:rsidRPr="00077505">
        <w:rPr>
          <w:rFonts w:asciiTheme="minorBidi" w:hAnsiTheme="minorBidi" w:cstheme="minorBidi"/>
          <w:sz w:val="28"/>
          <w:szCs w:val="28"/>
        </w:rPr>
        <w:t xml:space="preserve"> generated</w:t>
      </w:r>
      <w:r w:rsidR="00A65CCB">
        <w:rPr>
          <w:rFonts w:asciiTheme="minorBidi" w:hAnsiTheme="minorBidi" w:cstheme="minorBidi"/>
          <w:sz w:val="28"/>
          <w:szCs w:val="28"/>
        </w:rPr>
        <w:t>:</w:t>
      </w:r>
    </w:p>
    <w:p w:rsidR="00A201B9" w:rsidRPr="00077505" w:rsidRDefault="00476EA8" w:rsidP="00A65CCB">
      <w:pPr>
        <w:spacing w:line="480" w:lineRule="auto"/>
        <w:ind w:left="720" w:hanging="720"/>
        <w:jc w:val="both"/>
        <w:rPr>
          <w:rFonts w:asciiTheme="minorBidi" w:hAnsiTheme="minorBidi" w:cstheme="minorBidi"/>
          <w:sz w:val="28"/>
          <w:szCs w:val="28"/>
        </w:rPr>
      </w:pPr>
      <w:r w:rsidRPr="00A65CCB">
        <w:rPr>
          <w:rFonts w:asciiTheme="minorBidi" w:hAnsiTheme="minorBidi" w:cstheme="minorBidi"/>
          <w:b/>
          <w:bCs/>
          <w:sz w:val="28"/>
          <w:szCs w:val="28"/>
        </w:rPr>
        <w:t>Ho</w:t>
      </w:r>
      <w:r w:rsidRPr="00A65CCB">
        <w:rPr>
          <w:rFonts w:asciiTheme="minorBidi" w:hAnsiTheme="minorBidi" w:cstheme="minorBidi"/>
          <w:b/>
          <w:bCs/>
          <w:sz w:val="28"/>
          <w:szCs w:val="28"/>
          <w:vertAlign w:val="subscript"/>
        </w:rPr>
        <w:t>1</w:t>
      </w:r>
      <w:r w:rsidRPr="00077505">
        <w:rPr>
          <w:rFonts w:asciiTheme="minorBidi" w:hAnsiTheme="minorBidi" w:cstheme="minorBidi"/>
          <w:sz w:val="28"/>
          <w:szCs w:val="28"/>
        </w:rPr>
        <w:t xml:space="preserve">:  </w:t>
      </w:r>
      <w:r w:rsidR="00A65CCB">
        <w:rPr>
          <w:rFonts w:asciiTheme="minorBidi" w:hAnsiTheme="minorBidi" w:cstheme="minorBidi"/>
          <w:sz w:val="28"/>
          <w:szCs w:val="28"/>
        </w:rPr>
        <w:tab/>
      </w:r>
      <w:r w:rsidRPr="00077505">
        <w:rPr>
          <w:rFonts w:asciiTheme="minorBidi" w:hAnsiTheme="minorBidi" w:cstheme="minorBidi"/>
          <w:sz w:val="28"/>
          <w:szCs w:val="28"/>
        </w:rPr>
        <w:t>There is no significant difference in Islamic studies teacher and other teacher’s view on roles of Islamic studies in curbing examination malpractices among secondary school student.</w:t>
      </w:r>
    </w:p>
    <w:p w:rsidR="00A201B9" w:rsidRPr="00077505" w:rsidRDefault="00476EA8" w:rsidP="00A65CCB">
      <w:pPr>
        <w:spacing w:line="480" w:lineRule="auto"/>
        <w:ind w:left="720" w:hanging="720"/>
        <w:jc w:val="both"/>
        <w:rPr>
          <w:rFonts w:asciiTheme="minorBidi" w:hAnsiTheme="minorBidi" w:cstheme="minorBidi"/>
          <w:sz w:val="28"/>
          <w:szCs w:val="28"/>
        </w:rPr>
      </w:pPr>
      <w:r w:rsidRPr="00A65CCB">
        <w:rPr>
          <w:rFonts w:asciiTheme="minorBidi" w:hAnsiTheme="minorBidi" w:cstheme="minorBidi"/>
          <w:b/>
          <w:bCs/>
          <w:sz w:val="28"/>
          <w:szCs w:val="28"/>
        </w:rPr>
        <w:t>Ho</w:t>
      </w:r>
      <w:r w:rsidRPr="00A65CCB">
        <w:rPr>
          <w:rFonts w:asciiTheme="minorBidi" w:hAnsiTheme="minorBidi" w:cstheme="minorBidi"/>
          <w:b/>
          <w:bCs/>
          <w:sz w:val="28"/>
          <w:szCs w:val="28"/>
          <w:vertAlign w:val="subscript"/>
        </w:rPr>
        <w:t>2</w:t>
      </w:r>
      <w:r w:rsidRPr="00A65CCB">
        <w:rPr>
          <w:rFonts w:asciiTheme="minorBidi" w:hAnsiTheme="minorBidi" w:cstheme="minorBidi"/>
          <w:b/>
          <w:bCs/>
          <w:sz w:val="28"/>
          <w:szCs w:val="28"/>
        </w:rPr>
        <w:t>:</w:t>
      </w:r>
      <w:r w:rsidRPr="00077505">
        <w:rPr>
          <w:rFonts w:asciiTheme="minorBidi" w:hAnsiTheme="minorBidi" w:cstheme="minorBidi"/>
          <w:sz w:val="28"/>
          <w:szCs w:val="28"/>
        </w:rPr>
        <w:t xml:space="preserve">  There is no significant difference in male and female teachers view on lies of Islamic education in curbing </w:t>
      </w:r>
      <w:r w:rsidR="00A65CCB" w:rsidRPr="00077505">
        <w:rPr>
          <w:rFonts w:asciiTheme="minorBidi" w:hAnsiTheme="minorBidi" w:cstheme="minorBidi"/>
          <w:sz w:val="28"/>
          <w:szCs w:val="28"/>
        </w:rPr>
        <w:t xml:space="preserve">Examination </w:t>
      </w:r>
      <w:r w:rsidRPr="00077505">
        <w:rPr>
          <w:rFonts w:asciiTheme="minorBidi" w:hAnsiTheme="minorBidi" w:cstheme="minorBidi"/>
          <w:sz w:val="28"/>
          <w:szCs w:val="28"/>
        </w:rPr>
        <w:t>malpractice among secondary school students.</w:t>
      </w:r>
    </w:p>
    <w:p w:rsidR="00A201B9" w:rsidRPr="00077505" w:rsidRDefault="00476EA8" w:rsidP="00B07983">
      <w:pPr>
        <w:spacing w:line="480" w:lineRule="auto"/>
        <w:jc w:val="both"/>
        <w:rPr>
          <w:rFonts w:asciiTheme="minorBidi" w:hAnsiTheme="minorBidi" w:cstheme="minorBidi"/>
          <w:b/>
          <w:sz w:val="28"/>
          <w:szCs w:val="28"/>
        </w:rPr>
      </w:pPr>
      <w:r w:rsidRPr="00077505">
        <w:rPr>
          <w:rFonts w:asciiTheme="minorBidi" w:hAnsiTheme="minorBidi" w:cstheme="minorBidi"/>
          <w:b/>
          <w:sz w:val="28"/>
          <w:szCs w:val="28"/>
        </w:rPr>
        <w:t>Delimitation of the Study</w:t>
      </w:r>
    </w:p>
    <w:p w:rsidR="0079443A" w:rsidRPr="00077505" w:rsidRDefault="00476EA8" w:rsidP="0079443A">
      <w:pPr>
        <w:spacing w:line="480" w:lineRule="auto"/>
        <w:ind w:firstLine="720"/>
        <w:jc w:val="both"/>
        <w:rPr>
          <w:rFonts w:asciiTheme="minorBidi" w:hAnsiTheme="minorBidi" w:cstheme="minorBidi"/>
          <w:b/>
          <w:sz w:val="28"/>
          <w:szCs w:val="28"/>
        </w:rPr>
      </w:pPr>
      <w:r w:rsidRPr="00077505">
        <w:rPr>
          <w:rFonts w:asciiTheme="minorBidi" w:hAnsiTheme="minorBidi" w:cstheme="minorBidi"/>
          <w:sz w:val="28"/>
          <w:szCs w:val="28"/>
        </w:rPr>
        <w:t xml:space="preserve">The study examined role of Islamic studies in curbing examination malpractices among secondary school students in form </w:t>
      </w:r>
      <w:r w:rsidR="0079443A">
        <w:rPr>
          <w:rFonts w:asciiTheme="minorBidi" w:hAnsiTheme="minorBidi" w:cstheme="minorBidi"/>
          <w:sz w:val="28"/>
          <w:szCs w:val="28"/>
        </w:rPr>
        <w:t>West Local Government.</w:t>
      </w:r>
    </w:p>
    <w:p w:rsidR="00A201B9" w:rsidRPr="00077505" w:rsidRDefault="00476EA8" w:rsidP="0079443A">
      <w:pPr>
        <w:spacing w:line="480" w:lineRule="auto"/>
        <w:ind w:firstLine="720"/>
        <w:jc w:val="both"/>
        <w:rPr>
          <w:rFonts w:asciiTheme="minorBidi" w:hAnsiTheme="minorBidi" w:cstheme="minorBidi"/>
          <w:sz w:val="28"/>
          <w:szCs w:val="28"/>
        </w:rPr>
      </w:pPr>
      <w:r w:rsidRPr="00077505">
        <w:rPr>
          <w:rFonts w:asciiTheme="minorBidi" w:hAnsiTheme="minorBidi" w:cstheme="minorBidi"/>
          <w:sz w:val="28"/>
          <w:szCs w:val="28"/>
        </w:rPr>
        <w:lastRenderedPageBreak/>
        <w:t>The method used to collect data was through questionnaire which is collect share and administered to the teacher in the secondary schools levels</w:t>
      </w:r>
      <w:r w:rsidR="0079443A">
        <w:rPr>
          <w:rFonts w:asciiTheme="minorBidi" w:hAnsiTheme="minorBidi" w:cstheme="minorBidi"/>
          <w:sz w:val="28"/>
          <w:szCs w:val="28"/>
        </w:rPr>
        <w:t>.</w:t>
      </w:r>
    </w:p>
    <w:p w:rsidR="00A201B9" w:rsidRPr="00077505" w:rsidRDefault="00476EA8" w:rsidP="00B07983">
      <w:pPr>
        <w:spacing w:line="480" w:lineRule="auto"/>
        <w:jc w:val="both"/>
        <w:rPr>
          <w:rFonts w:asciiTheme="minorBidi" w:hAnsiTheme="minorBidi" w:cstheme="minorBidi"/>
          <w:b/>
          <w:sz w:val="28"/>
          <w:szCs w:val="28"/>
        </w:rPr>
      </w:pPr>
      <w:r w:rsidRPr="00077505">
        <w:rPr>
          <w:rFonts w:asciiTheme="minorBidi" w:hAnsiTheme="minorBidi" w:cstheme="minorBidi"/>
          <w:b/>
          <w:sz w:val="28"/>
          <w:szCs w:val="28"/>
        </w:rPr>
        <w:t xml:space="preserve"> Significance of the Study</w:t>
      </w:r>
    </w:p>
    <w:p w:rsidR="00A201B9" w:rsidRPr="00077505" w:rsidRDefault="00476EA8" w:rsidP="00B07983">
      <w:pPr>
        <w:spacing w:line="480" w:lineRule="auto"/>
        <w:ind w:firstLine="720"/>
        <w:jc w:val="both"/>
        <w:rPr>
          <w:rFonts w:asciiTheme="minorBidi" w:hAnsiTheme="minorBidi" w:cstheme="minorBidi"/>
          <w:sz w:val="28"/>
          <w:szCs w:val="28"/>
        </w:rPr>
      </w:pPr>
      <w:r w:rsidRPr="00077505">
        <w:rPr>
          <w:rFonts w:asciiTheme="minorBidi" w:hAnsiTheme="minorBidi" w:cstheme="minorBidi"/>
          <w:sz w:val="28"/>
          <w:szCs w:val="28"/>
        </w:rPr>
        <w:t>It is believed that the result of this stu</w:t>
      </w:r>
      <w:r w:rsidR="00523DB2">
        <w:rPr>
          <w:rFonts w:asciiTheme="minorBidi" w:hAnsiTheme="minorBidi" w:cstheme="minorBidi"/>
          <w:sz w:val="28"/>
          <w:szCs w:val="28"/>
        </w:rPr>
        <w:t xml:space="preserve">dy would be useful to teachers, </w:t>
      </w:r>
      <w:r w:rsidRPr="00077505">
        <w:rPr>
          <w:rFonts w:asciiTheme="minorBidi" w:hAnsiTheme="minorBidi" w:cstheme="minorBidi"/>
          <w:sz w:val="28"/>
          <w:szCs w:val="28"/>
        </w:rPr>
        <w:t xml:space="preserve">educationist, parents, policy makers, </w:t>
      </w:r>
      <w:r w:rsidR="0079443A" w:rsidRPr="00077505">
        <w:rPr>
          <w:rFonts w:asciiTheme="minorBidi" w:hAnsiTheme="minorBidi" w:cstheme="minorBidi"/>
          <w:sz w:val="28"/>
          <w:szCs w:val="28"/>
        </w:rPr>
        <w:t>and society</w:t>
      </w:r>
      <w:r w:rsidRPr="00077505">
        <w:rPr>
          <w:rFonts w:asciiTheme="minorBidi" w:hAnsiTheme="minorBidi" w:cstheme="minorBidi"/>
          <w:sz w:val="28"/>
          <w:szCs w:val="28"/>
        </w:rPr>
        <w:t xml:space="preserve"> government and examination bodies.</w:t>
      </w:r>
    </w:p>
    <w:p w:rsidR="00A201B9" w:rsidRPr="00077505" w:rsidRDefault="00476EA8" w:rsidP="0079443A">
      <w:pPr>
        <w:spacing w:line="480" w:lineRule="auto"/>
        <w:ind w:firstLine="720"/>
        <w:jc w:val="both"/>
        <w:rPr>
          <w:rFonts w:asciiTheme="minorBidi" w:hAnsiTheme="minorBidi" w:cstheme="minorBidi"/>
          <w:sz w:val="28"/>
          <w:szCs w:val="28"/>
        </w:rPr>
      </w:pPr>
      <w:r w:rsidRPr="00077505">
        <w:rPr>
          <w:rFonts w:asciiTheme="minorBidi" w:hAnsiTheme="minorBidi" w:cstheme="minorBidi"/>
          <w:sz w:val="28"/>
          <w:szCs w:val="28"/>
        </w:rPr>
        <w:t>The result of this study will orientates the parents to know that it is better for their children to be educated instead of just been certificated.</w:t>
      </w:r>
      <w:r w:rsidR="0079443A">
        <w:rPr>
          <w:rFonts w:asciiTheme="minorBidi" w:hAnsiTheme="minorBidi" w:cstheme="minorBidi"/>
          <w:sz w:val="28"/>
          <w:szCs w:val="28"/>
        </w:rPr>
        <w:t xml:space="preserve"> </w:t>
      </w:r>
      <w:r w:rsidRPr="00077505">
        <w:rPr>
          <w:rFonts w:asciiTheme="minorBidi" w:hAnsiTheme="minorBidi" w:cstheme="minorBidi"/>
          <w:sz w:val="28"/>
          <w:szCs w:val="28"/>
        </w:rPr>
        <w:t xml:space="preserve">It will be assist school authorities towards identifying the </w:t>
      </w:r>
      <w:proofErr w:type="gramStart"/>
      <w:r w:rsidRPr="00077505">
        <w:rPr>
          <w:rFonts w:asciiTheme="minorBidi" w:hAnsiTheme="minorBidi" w:cstheme="minorBidi"/>
          <w:sz w:val="28"/>
          <w:szCs w:val="28"/>
        </w:rPr>
        <w:t>causes</w:t>
      </w:r>
      <w:proofErr w:type="gramEnd"/>
      <w:r w:rsidRPr="00077505">
        <w:rPr>
          <w:rFonts w:asciiTheme="minorBidi" w:hAnsiTheme="minorBidi" w:cstheme="minorBidi"/>
          <w:sz w:val="28"/>
          <w:szCs w:val="28"/>
        </w:rPr>
        <w:t xml:space="preserve"> effects of examination malpractices among students</w:t>
      </w:r>
    </w:p>
    <w:p w:rsidR="00A201B9" w:rsidRPr="00077505" w:rsidRDefault="00476EA8" w:rsidP="00B07983">
      <w:pPr>
        <w:spacing w:line="480" w:lineRule="auto"/>
        <w:ind w:firstLine="720"/>
        <w:jc w:val="both"/>
        <w:rPr>
          <w:rFonts w:asciiTheme="minorBidi" w:hAnsiTheme="minorBidi" w:cstheme="minorBidi"/>
          <w:sz w:val="28"/>
          <w:szCs w:val="28"/>
        </w:rPr>
      </w:pPr>
      <w:r w:rsidRPr="00077505">
        <w:rPr>
          <w:rFonts w:asciiTheme="minorBidi" w:hAnsiTheme="minorBidi" w:cstheme="minorBidi"/>
          <w:sz w:val="28"/>
          <w:szCs w:val="28"/>
        </w:rPr>
        <w:t xml:space="preserve">The result of this study will also </w:t>
      </w:r>
      <w:proofErr w:type="gramStart"/>
      <w:r w:rsidRPr="00077505">
        <w:rPr>
          <w:rFonts w:asciiTheme="minorBidi" w:hAnsiTheme="minorBidi" w:cstheme="minorBidi"/>
          <w:sz w:val="28"/>
          <w:szCs w:val="28"/>
        </w:rPr>
        <w:t>guides</w:t>
      </w:r>
      <w:proofErr w:type="gramEnd"/>
      <w:r w:rsidRPr="00077505">
        <w:rPr>
          <w:rFonts w:asciiTheme="minorBidi" w:hAnsiTheme="minorBidi" w:cstheme="minorBidi"/>
          <w:sz w:val="28"/>
          <w:szCs w:val="28"/>
        </w:rPr>
        <w:t xml:space="preserve"> the teacher and the parents though the assistance of guidance and counseling process in moderating their children to choose the right subject and career in secondary school.</w:t>
      </w:r>
    </w:p>
    <w:p w:rsidR="00A201B9" w:rsidRPr="00077505" w:rsidRDefault="00476EA8" w:rsidP="00B07983">
      <w:pPr>
        <w:spacing w:line="480" w:lineRule="auto"/>
        <w:ind w:firstLine="720"/>
        <w:jc w:val="both"/>
        <w:rPr>
          <w:rFonts w:asciiTheme="minorBidi" w:hAnsiTheme="minorBidi" w:cstheme="minorBidi"/>
          <w:sz w:val="28"/>
          <w:szCs w:val="28"/>
        </w:rPr>
      </w:pPr>
      <w:r w:rsidRPr="00077505">
        <w:rPr>
          <w:rFonts w:asciiTheme="minorBidi" w:hAnsiTheme="minorBidi" w:cstheme="minorBidi"/>
          <w:sz w:val="28"/>
          <w:szCs w:val="28"/>
        </w:rPr>
        <w:t xml:space="preserve">The findings of this study will also be of significance to the school authorities to see examination malpractice as problem to educational system and </w:t>
      </w:r>
      <w:r w:rsidRPr="00077505">
        <w:rPr>
          <w:rFonts w:asciiTheme="minorBidi" w:hAnsiTheme="minorBidi" w:cstheme="minorBidi"/>
          <w:sz w:val="28"/>
          <w:szCs w:val="28"/>
        </w:rPr>
        <w:lastRenderedPageBreak/>
        <w:t>therefore focus their attention on how to eradicate or minimize this menace in the school system.</w:t>
      </w:r>
    </w:p>
    <w:p w:rsidR="005C6415" w:rsidRPr="00077505" w:rsidRDefault="00476EA8" w:rsidP="005C6415">
      <w:pPr>
        <w:spacing w:line="480" w:lineRule="auto"/>
        <w:ind w:firstLine="720"/>
        <w:jc w:val="both"/>
        <w:rPr>
          <w:rFonts w:asciiTheme="minorBidi" w:hAnsiTheme="minorBidi" w:cstheme="minorBidi"/>
          <w:b/>
          <w:sz w:val="28"/>
          <w:szCs w:val="28"/>
        </w:rPr>
      </w:pPr>
      <w:r w:rsidRPr="00077505">
        <w:rPr>
          <w:rFonts w:asciiTheme="minorBidi" w:hAnsiTheme="minorBidi" w:cstheme="minorBidi"/>
          <w:sz w:val="28"/>
          <w:szCs w:val="28"/>
        </w:rPr>
        <w:t xml:space="preserve">The findings of this study will serve as a stepping stone for future researchers to improve the teaching of Islamic studies in secondary school most especially in Ilorin </w:t>
      </w:r>
      <w:r w:rsidR="005C6415">
        <w:rPr>
          <w:rFonts w:asciiTheme="minorBidi" w:hAnsiTheme="minorBidi" w:cstheme="minorBidi"/>
          <w:sz w:val="28"/>
          <w:szCs w:val="28"/>
        </w:rPr>
        <w:t>West Local Government</w:t>
      </w:r>
    </w:p>
    <w:p w:rsidR="00A201B9" w:rsidRPr="00077505" w:rsidRDefault="00476EA8" w:rsidP="005C6415">
      <w:pPr>
        <w:spacing w:line="480" w:lineRule="auto"/>
        <w:jc w:val="both"/>
        <w:rPr>
          <w:rFonts w:asciiTheme="minorBidi" w:hAnsiTheme="minorBidi" w:cstheme="minorBidi"/>
          <w:b/>
          <w:sz w:val="28"/>
          <w:szCs w:val="28"/>
        </w:rPr>
      </w:pPr>
      <w:r w:rsidRPr="00077505">
        <w:rPr>
          <w:rFonts w:asciiTheme="minorBidi" w:hAnsiTheme="minorBidi" w:cstheme="minorBidi"/>
          <w:b/>
          <w:sz w:val="28"/>
          <w:szCs w:val="28"/>
        </w:rPr>
        <w:t>Definition of Terms</w:t>
      </w:r>
    </w:p>
    <w:p w:rsidR="00A201B9" w:rsidRPr="00077505" w:rsidRDefault="00476EA8" w:rsidP="00B07983">
      <w:pPr>
        <w:spacing w:line="480" w:lineRule="auto"/>
        <w:ind w:firstLine="720"/>
        <w:jc w:val="both"/>
        <w:rPr>
          <w:rFonts w:asciiTheme="minorBidi" w:hAnsiTheme="minorBidi" w:cstheme="minorBidi"/>
          <w:sz w:val="28"/>
          <w:szCs w:val="28"/>
        </w:rPr>
      </w:pPr>
      <w:r w:rsidRPr="00077505">
        <w:rPr>
          <w:rFonts w:asciiTheme="minorBidi" w:hAnsiTheme="minorBidi" w:cstheme="minorBidi"/>
          <w:sz w:val="28"/>
          <w:szCs w:val="28"/>
        </w:rPr>
        <w:t xml:space="preserve">For the purpose of trying to be explicit enough and give more understanding of the content of this research work, the researcher has </w:t>
      </w:r>
      <w:proofErr w:type="gramStart"/>
      <w:r w:rsidRPr="00077505">
        <w:rPr>
          <w:rFonts w:asciiTheme="minorBidi" w:hAnsiTheme="minorBidi" w:cstheme="minorBidi"/>
          <w:sz w:val="28"/>
          <w:szCs w:val="28"/>
        </w:rPr>
        <w:t>explain</w:t>
      </w:r>
      <w:proofErr w:type="gramEnd"/>
      <w:r w:rsidRPr="00077505">
        <w:rPr>
          <w:rFonts w:asciiTheme="minorBidi" w:hAnsiTheme="minorBidi" w:cstheme="minorBidi"/>
          <w:sz w:val="28"/>
          <w:szCs w:val="28"/>
        </w:rPr>
        <w:t xml:space="preserve"> the following terms as follows:</w:t>
      </w:r>
    </w:p>
    <w:p w:rsidR="00A201B9" w:rsidRPr="00077505" w:rsidRDefault="00476EA8" w:rsidP="00692208">
      <w:pPr>
        <w:spacing w:line="480" w:lineRule="auto"/>
        <w:jc w:val="both"/>
        <w:rPr>
          <w:rFonts w:asciiTheme="minorBidi" w:hAnsiTheme="minorBidi" w:cstheme="minorBidi"/>
          <w:sz w:val="28"/>
          <w:szCs w:val="28"/>
        </w:rPr>
      </w:pPr>
      <w:r w:rsidRPr="00077505">
        <w:rPr>
          <w:rFonts w:asciiTheme="minorBidi" w:hAnsiTheme="minorBidi" w:cstheme="minorBidi"/>
          <w:b/>
          <w:sz w:val="28"/>
          <w:szCs w:val="28"/>
        </w:rPr>
        <w:t>Examination:</w:t>
      </w:r>
      <w:r w:rsidRPr="00077505">
        <w:rPr>
          <w:rFonts w:asciiTheme="minorBidi" w:hAnsiTheme="minorBidi" w:cstheme="minorBidi"/>
          <w:sz w:val="28"/>
          <w:szCs w:val="28"/>
        </w:rPr>
        <w:t xml:space="preserve"> Refer to the continuous assessment test and end of the term examination conducted in the school.</w:t>
      </w:r>
    </w:p>
    <w:p w:rsidR="00A201B9" w:rsidRPr="00077505" w:rsidRDefault="00476EA8" w:rsidP="00692208">
      <w:pPr>
        <w:spacing w:line="480" w:lineRule="auto"/>
        <w:jc w:val="both"/>
        <w:rPr>
          <w:rFonts w:asciiTheme="minorBidi" w:hAnsiTheme="minorBidi" w:cstheme="minorBidi"/>
          <w:sz w:val="28"/>
          <w:szCs w:val="28"/>
        </w:rPr>
      </w:pPr>
      <w:r w:rsidRPr="00077505">
        <w:rPr>
          <w:rFonts w:asciiTheme="minorBidi" w:hAnsiTheme="minorBidi" w:cstheme="minorBidi"/>
          <w:b/>
          <w:sz w:val="28"/>
          <w:szCs w:val="28"/>
        </w:rPr>
        <w:t>Malpractices:</w:t>
      </w:r>
      <w:r w:rsidRPr="00077505">
        <w:rPr>
          <w:rFonts w:asciiTheme="minorBidi" w:hAnsiTheme="minorBidi" w:cstheme="minorBidi"/>
          <w:sz w:val="28"/>
          <w:szCs w:val="28"/>
        </w:rPr>
        <w:t xml:space="preserve"> Refers to an illegal act which students indulge in to pass examination.</w:t>
      </w:r>
    </w:p>
    <w:p w:rsidR="00A201B9" w:rsidRPr="00077505" w:rsidRDefault="00476EA8" w:rsidP="00692208">
      <w:pPr>
        <w:spacing w:line="480" w:lineRule="auto"/>
        <w:jc w:val="both"/>
        <w:rPr>
          <w:rFonts w:asciiTheme="minorBidi" w:hAnsiTheme="minorBidi" w:cstheme="minorBidi"/>
          <w:sz w:val="28"/>
          <w:szCs w:val="28"/>
        </w:rPr>
      </w:pPr>
      <w:r w:rsidRPr="00077505">
        <w:rPr>
          <w:rFonts w:asciiTheme="minorBidi" w:hAnsiTheme="minorBidi" w:cstheme="minorBidi"/>
          <w:b/>
          <w:sz w:val="28"/>
          <w:szCs w:val="28"/>
        </w:rPr>
        <w:t>In term examination</w:t>
      </w:r>
      <w:r w:rsidRPr="00077505">
        <w:rPr>
          <w:rFonts w:asciiTheme="minorBidi" w:hAnsiTheme="minorBidi" w:cstheme="minorBidi"/>
          <w:sz w:val="28"/>
          <w:szCs w:val="28"/>
        </w:rPr>
        <w:t xml:space="preserve">: Examination self conducted and organized </w:t>
      </w:r>
      <w:r w:rsidR="00692208" w:rsidRPr="00077505">
        <w:rPr>
          <w:rFonts w:asciiTheme="minorBidi" w:hAnsiTheme="minorBidi" w:cstheme="minorBidi"/>
          <w:sz w:val="28"/>
          <w:szCs w:val="28"/>
        </w:rPr>
        <w:t>within</w:t>
      </w:r>
      <w:r w:rsidRPr="00077505">
        <w:rPr>
          <w:rFonts w:asciiTheme="minorBidi" w:hAnsiTheme="minorBidi" w:cstheme="minorBidi"/>
          <w:sz w:val="28"/>
          <w:szCs w:val="28"/>
        </w:rPr>
        <w:t xml:space="preserve"> the school.</w:t>
      </w:r>
    </w:p>
    <w:p w:rsidR="00A201B9" w:rsidRPr="00077505" w:rsidRDefault="00476EA8" w:rsidP="00692208">
      <w:pPr>
        <w:spacing w:line="480" w:lineRule="auto"/>
        <w:jc w:val="both"/>
        <w:rPr>
          <w:rFonts w:asciiTheme="minorBidi" w:hAnsiTheme="minorBidi" w:cstheme="minorBidi"/>
          <w:sz w:val="28"/>
          <w:szCs w:val="28"/>
        </w:rPr>
      </w:pPr>
      <w:r w:rsidRPr="00077505">
        <w:rPr>
          <w:rFonts w:asciiTheme="minorBidi" w:hAnsiTheme="minorBidi" w:cstheme="minorBidi"/>
          <w:b/>
          <w:sz w:val="28"/>
          <w:szCs w:val="28"/>
        </w:rPr>
        <w:lastRenderedPageBreak/>
        <w:t xml:space="preserve">External </w:t>
      </w:r>
      <w:r w:rsidR="005C6415" w:rsidRPr="00077505">
        <w:rPr>
          <w:rFonts w:asciiTheme="minorBidi" w:hAnsiTheme="minorBidi" w:cstheme="minorBidi"/>
          <w:b/>
          <w:sz w:val="28"/>
          <w:szCs w:val="28"/>
        </w:rPr>
        <w:t>Examination</w:t>
      </w:r>
      <w:r w:rsidRPr="00077505">
        <w:rPr>
          <w:rFonts w:asciiTheme="minorBidi" w:hAnsiTheme="minorBidi" w:cstheme="minorBidi"/>
          <w:b/>
          <w:sz w:val="28"/>
          <w:szCs w:val="28"/>
        </w:rPr>
        <w:t>:</w:t>
      </w:r>
      <w:r w:rsidRPr="00077505">
        <w:rPr>
          <w:rFonts w:asciiTheme="minorBidi" w:hAnsiTheme="minorBidi" w:cstheme="minorBidi"/>
          <w:sz w:val="28"/>
          <w:szCs w:val="28"/>
        </w:rPr>
        <w:t xml:space="preserve"> Refer to examine that were set or organized </w:t>
      </w:r>
      <w:r w:rsidR="00692208" w:rsidRPr="00077505">
        <w:rPr>
          <w:rFonts w:asciiTheme="minorBidi" w:hAnsiTheme="minorBidi" w:cstheme="minorBidi"/>
          <w:sz w:val="28"/>
          <w:szCs w:val="28"/>
        </w:rPr>
        <w:t>outside</w:t>
      </w:r>
      <w:r w:rsidRPr="00077505">
        <w:rPr>
          <w:rFonts w:asciiTheme="minorBidi" w:hAnsiTheme="minorBidi" w:cstheme="minorBidi"/>
          <w:sz w:val="28"/>
          <w:szCs w:val="28"/>
        </w:rPr>
        <w:t xml:space="preserve"> for example NECO or WAEC.</w:t>
      </w:r>
    </w:p>
    <w:p w:rsidR="00A201B9" w:rsidRPr="00077505" w:rsidRDefault="00476EA8" w:rsidP="00692208">
      <w:pPr>
        <w:spacing w:line="480" w:lineRule="auto"/>
        <w:jc w:val="both"/>
        <w:rPr>
          <w:rFonts w:asciiTheme="minorBidi" w:hAnsiTheme="minorBidi" w:cstheme="minorBidi"/>
          <w:sz w:val="28"/>
          <w:szCs w:val="28"/>
        </w:rPr>
      </w:pPr>
      <w:r w:rsidRPr="00077505">
        <w:rPr>
          <w:rFonts w:asciiTheme="minorBidi" w:hAnsiTheme="minorBidi" w:cstheme="minorBidi"/>
          <w:b/>
          <w:sz w:val="28"/>
          <w:szCs w:val="28"/>
        </w:rPr>
        <w:t>Cause:</w:t>
      </w:r>
      <w:r w:rsidRPr="00077505">
        <w:rPr>
          <w:rFonts w:asciiTheme="minorBidi" w:hAnsiTheme="minorBidi" w:cstheme="minorBidi"/>
          <w:sz w:val="28"/>
          <w:szCs w:val="28"/>
        </w:rPr>
        <w:t xml:space="preserve"> Factors responsible for examination malpractices.</w:t>
      </w:r>
    </w:p>
    <w:p w:rsidR="003F5CD9" w:rsidRDefault="003F5CD9" w:rsidP="00B07983">
      <w:pPr>
        <w:spacing w:line="480" w:lineRule="auto"/>
        <w:jc w:val="center"/>
        <w:rPr>
          <w:rFonts w:asciiTheme="minorBidi" w:hAnsiTheme="minorBidi" w:cstheme="minorBidi"/>
          <w:b/>
          <w:bCs/>
          <w:sz w:val="28"/>
          <w:szCs w:val="28"/>
        </w:rPr>
      </w:pPr>
    </w:p>
    <w:p w:rsidR="003F5CD9" w:rsidRDefault="003F5CD9" w:rsidP="00B07983">
      <w:pPr>
        <w:spacing w:line="480" w:lineRule="auto"/>
        <w:jc w:val="center"/>
        <w:rPr>
          <w:rFonts w:asciiTheme="minorBidi" w:hAnsiTheme="minorBidi" w:cstheme="minorBidi"/>
          <w:b/>
          <w:bCs/>
          <w:sz w:val="28"/>
          <w:szCs w:val="28"/>
        </w:rPr>
      </w:pPr>
    </w:p>
    <w:p w:rsidR="003F5CD9" w:rsidRDefault="003F5CD9" w:rsidP="00B07983">
      <w:pPr>
        <w:spacing w:line="480" w:lineRule="auto"/>
        <w:jc w:val="center"/>
        <w:rPr>
          <w:rFonts w:asciiTheme="minorBidi" w:hAnsiTheme="minorBidi" w:cstheme="minorBidi"/>
          <w:b/>
          <w:bCs/>
          <w:sz w:val="28"/>
          <w:szCs w:val="28"/>
        </w:rPr>
      </w:pPr>
    </w:p>
    <w:p w:rsidR="003F5CD9" w:rsidRDefault="003F5CD9" w:rsidP="00B07983">
      <w:pPr>
        <w:spacing w:line="480" w:lineRule="auto"/>
        <w:jc w:val="center"/>
        <w:rPr>
          <w:rFonts w:asciiTheme="minorBidi" w:hAnsiTheme="minorBidi" w:cstheme="minorBidi"/>
          <w:b/>
          <w:bCs/>
          <w:sz w:val="28"/>
          <w:szCs w:val="28"/>
        </w:rPr>
      </w:pPr>
    </w:p>
    <w:p w:rsidR="003F5CD9" w:rsidRDefault="003F5CD9" w:rsidP="00B07983">
      <w:pPr>
        <w:spacing w:line="480" w:lineRule="auto"/>
        <w:jc w:val="center"/>
        <w:rPr>
          <w:rFonts w:asciiTheme="minorBidi" w:hAnsiTheme="minorBidi" w:cstheme="minorBidi"/>
          <w:b/>
          <w:bCs/>
          <w:sz w:val="28"/>
          <w:szCs w:val="28"/>
        </w:rPr>
      </w:pPr>
    </w:p>
    <w:p w:rsidR="00535351" w:rsidRDefault="00535351" w:rsidP="00B07983">
      <w:pPr>
        <w:spacing w:line="480" w:lineRule="auto"/>
        <w:jc w:val="center"/>
        <w:rPr>
          <w:rFonts w:asciiTheme="minorBidi" w:hAnsiTheme="minorBidi" w:cstheme="minorBidi"/>
          <w:b/>
          <w:bCs/>
          <w:sz w:val="28"/>
          <w:szCs w:val="28"/>
        </w:rPr>
      </w:pPr>
    </w:p>
    <w:p w:rsidR="00535351" w:rsidRDefault="00535351" w:rsidP="00B07983">
      <w:pPr>
        <w:spacing w:line="480" w:lineRule="auto"/>
        <w:jc w:val="center"/>
        <w:rPr>
          <w:rFonts w:asciiTheme="minorBidi" w:hAnsiTheme="minorBidi" w:cstheme="minorBidi"/>
          <w:b/>
          <w:bCs/>
          <w:sz w:val="28"/>
          <w:szCs w:val="28"/>
        </w:rPr>
      </w:pPr>
    </w:p>
    <w:p w:rsidR="00535351" w:rsidRDefault="00535351" w:rsidP="00B07983">
      <w:pPr>
        <w:spacing w:line="480" w:lineRule="auto"/>
        <w:jc w:val="center"/>
        <w:rPr>
          <w:rFonts w:asciiTheme="minorBidi" w:hAnsiTheme="minorBidi" w:cstheme="minorBidi"/>
          <w:b/>
          <w:bCs/>
          <w:sz w:val="28"/>
          <w:szCs w:val="28"/>
        </w:rPr>
      </w:pPr>
    </w:p>
    <w:p w:rsidR="00535351" w:rsidRDefault="00535351" w:rsidP="00B07983">
      <w:pPr>
        <w:spacing w:line="480" w:lineRule="auto"/>
        <w:jc w:val="center"/>
        <w:rPr>
          <w:rFonts w:asciiTheme="minorBidi" w:hAnsiTheme="minorBidi" w:cstheme="minorBidi"/>
          <w:b/>
          <w:bCs/>
          <w:sz w:val="28"/>
          <w:szCs w:val="28"/>
        </w:rPr>
      </w:pPr>
    </w:p>
    <w:p w:rsidR="00535351" w:rsidRDefault="00535351" w:rsidP="00B07983">
      <w:pPr>
        <w:spacing w:line="480" w:lineRule="auto"/>
        <w:jc w:val="center"/>
        <w:rPr>
          <w:rFonts w:asciiTheme="minorBidi" w:hAnsiTheme="minorBidi" w:cstheme="minorBidi"/>
          <w:b/>
          <w:bCs/>
          <w:sz w:val="28"/>
          <w:szCs w:val="28"/>
        </w:rPr>
      </w:pPr>
    </w:p>
    <w:p w:rsidR="00535351" w:rsidRDefault="00535351" w:rsidP="00B07983">
      <w:pPr>
        <w:spacing w:line="480" w:lineRule="auto"/>
        <w:jc w:val="center"/>
        <w:rPr>
          <w:rFonts w:asciiTheme="minorBidi" w:hAnsiTheme="minorBidi" w:cstheme="minorBidi"/>
          <w:b/>
          <w:bCs/>
          <w:sz w:val="28"/>
          <w:szCs w:val="28"/>
        </w:rPr>
      </w:pPr>
    </w:p>
    <w:p w:rsidR="00B07983" w:rsidRPr="004A3DF8" w:rsidRDefault="00B07983" w:rsidP="00B07983">
      <w:pPr>
        <w:spacing w:line="480" w:lineRule="auto"/>
        <w:jc w:val="center"/>
        <w:rPr>
          <w:rFonts w:asciiTheme="minorBidi" w:hAnsiTheme="minorBidi" w:cstheme="minorBidi"/>
          <w:b/>
          <w:bCs/>
          <w:sz w:val="28"/>
          <w:szCs w:val="28"/>
        </w:rPr>
      </w:pPr>
      <w:r w:rsidRPr="004A3DF8">
        <w:rPr>
          <w:rFonts w:asciiTheme="minorBidi" w:hAnsiTheme="minorBidi" w:cstheme="minorBidi"/>
          <w:b/>
          <w:bCs/>
          <w:sz w:val="28"/>
          <w:szCs w:val="28"/>
        </w:rPr>
        <w:lastRenderedPageBreak/>
        <w:t>CHAPTER TWO</w:t>
      </w:r>
    </w:p>
    <w:p w:rsidR="00B07983" w:rsidRPr="004A3DF8" w:rsidRDefault="00B07983" w:rsidP="00B07983">
      <w:pPr>
        <w:spacing w:line="480" w:lineRule="auto"/>
        <w:jc w:val="center"/>
        <w:rPr>
          <w:rFonts w:asciiTheme="minorBidi" w:hAnsiTheme="minorBidi" w:cstheme="minorBidi"/>
          <w:b/>
          <w:bCs/>
          <w:sz w:val="28"/>
          <w:szCs w:val="28"/>
        </w:rPr>
      </w:pPr>
      <w:r w:rsidRPr="004A3DF8">
        <w:rPr>
          <w:rFonts w:asciiTheme="minorBidi" w:hAnsiTheme="minorBidi" w:cstheme="minorBidi"/>
          <w:b/>
          <w:bCs/>
          <w:sz w:val="28"/>
          <w:szCs w:val="28"/>
        </w:rPr>
        <w:t>REVIEW OF RELATED LITERATURE</w:t>
      </w:r>
    </w:p>
    <w:p w:rsidR="00B07983" w:rsidRPr="00077505" w:rsidRDefault="00B07983" w:rsidP="00B07983">
      <w:pPr>
        <w:spacing w:line="480" w:lineRule="auto"/>
        <w:ind w:firstLine="360"/>
        <w:jc w:val="both"/>
        <w:rPr>
          <w:rFonts w:asciiTheme="minorBidi" w:hAnsiTheme="minorBidi" w:cstheme="minorBidi"/>
          <w:sz w:val="28"/>
          <w:szCs w:val="28"/>
        </w:rPr>
      </w:pPr>
      <w:r w:rsidRPr="00077505">
        <w:rPr>
          <w:rFonts w:asciiTheme="minorBidi" w:hAnsiTheme="minorBidi" w:cstheme="minorBidi"/>
          <w:sz w:val="28"/>
          <w:szCs w:val="28"/>
        </w:rPr>
        <w:t>This chapter is concerned with summary of various views and opinion of some scholars on the issues in curbing examination malpractices under the following sub-heading:</w:t>
      </w:r>
    </w:p>
    <w:p w:rsidR="00B07983" w:rsidRPr="00A82E61" w:rsidRDefault="00B07983" w:rsidP="00535351">
      <w:pPr>
        <w:pStyle w:val="ListParagraph"/>
        <w:numPr>
          <w:ilvl w:val="0"/>
          <w:numId w:val="1"/>
        </w:numPr>
        <w:spacing w:line="360" w:lineRule="auto"/>
        <w:jc w:val="both"/>
        <w:rPr>
          <w:rFonts w:asciiTheme="minorBidi" w:hAnsiTheme="minorBidi" w:cstheme="minorBidi"/>
          <w:i/>
          <w:iCs/>
          <w:sz w:val="28"/>
          <w:szCs w:val="28"/>
        </w:rPr>
      </w:pPr>
      <w:r w:rsidRPr="00077505">
        <w:rPr>
          <w:rFonts w:asciiTheme="minorBidi" w:hAnsiTheme="minorBidi" w:cstheme="minorBidi"/>
          <w:i/>
          <w:iCs/>
          <w:sz w:val="28"/>
          <w:szCs w:val="28"/>
        </w:rPr>
        <w:t xml:space="preserve">Concept of Examination Malpractices. </w:t>
      </w:r>
      <w:r w:rsidRPr="00A82E61">
        <w:rPr>
          <w:rFonts w:asciiTheme="minorBidi" w:hAnsiTheme="minorBidi" w:cstheme="minorBidi"/>
          <w:i/>
          <w:iCs/>
          <w:sz w:val="28"/>
          <w:szCs w:val="28"/>
        </w:rPr>
        <w:t>.</w:t>
      </w:r>
    </w:p>
    <w:p w:rsidR="00B07983" w:rsidRPr="00077505" w:rsidRDefault="00B07983" w:rsidP="00535351">
      <w:pPr>
        <w:pStyle w:val="ListParagraph"/>
        <w:numPr>
          <w:ilvl w:val="0"/>
          <w:numId w:val="1"/>
        </w:numPr>
        <w:spacing w:line="360" w:lineRule="auto"/>
        <w:jc w:val="both"/>
        <w:rPr>
          <w:rFonts w:asciiTheme="minorBidi" w:hAnsiTheme="minorBidi" w:cstheme="minorBidi"/>
          <w:i/>
          <w:iCs/>
          <w:sz w:val="28"/>
          <w:szCs w:val="28"/>
        </w:rPr>
      </w:pPr>
      <w:r w:rsidRPr="00077505">
        <w:rPr>
          <w:rFonts w:asciiTheme="minorBidi" w:hAnsiTheme="minorBidi" w:cstheme="minorBidi"/>
          <w:i/>
          <w:iCs/>
          <w:sz w:val="28"/>
          <w:szCs w:val="28"/>
        </w:rPr>
        <w:t>Causes of Examination Malpractices.</w:t>
      </w:r>
    </w:p>
    <w:p w:rsidR="00B07983" w:rsidRPr="00077505" w:rsidRDefault="00B07983" w:rsidP="00535351">
      <w:pPr>
        <w:pStyle w:val="ListParagraph"/>
        <w:numPr>
          <w:ilvl w:val="0"/>
          <w:numId w:val="1"/>
        </w:numPr>
        <w:spacing w:line="360" w:lineRule="auto"/>
        <w:jc w:val="both"/>
        <w:rPr>
          <w:rFonts w:asciiTheme="minorBidi" w:hAnsiTheme="minorBidi" w:cstheme="minorBidi"/>
          <w:i/>
          <w:iCs/>
          <w:sz w:val="28"/>
          <w:szCs w:val="28"/>
        </w:rPr>
      </w:pPr>
      <w:r w:rsidRPr="00077505">
        <w:rPr>
          <w:rFonts w:asciiTheme="minorBidi" w:hAnsiTheme="minorBidi" w:cstheme="minorBidi"/>
          <w:i/>
          <w:iCs/>
          <w:sz w:val="28"/>
          <w:szCs w:val="28"/>
        </w:rPr>
        <w:t>Effects of Examination Malpractices.</w:t>
      </w:r>
    </w:p>
    <w:p w:rsidR="00B07983" w:rsidRPr="00077505" w:rsidRDefault="00B07983" w:rsidP="00535351">
      <w:pPr>
        <w:pStyle w:val="ListParagraph"/>
        <w:numPr>
          <w:ilvl w:val="0"/>
          <w:numId w:val="1"/>
        </w:numPr>
        <w:spacing w:line="360" w:lineRule="auto"/>
        <w:jc w:val="both"/>
        <w:rPr>
          <w:rFonts w:asciiTheme="minorBidi" w:hAnsiTheme="minorBidi" w:cstheme="minorBidi"/>
          <w:i/>
          <w:iCs/>
          <w:sz w:val="28"/>
          <w:szCs w:val="28"/>
        </w:rPr>
      </w:pPr>
      <w:r w:rsidRPr="00077505">
        <w:rPr>
          <w:rFonts w:asciiTheme="minorBidi" w:hAnsiTheme="minorBidi" w:cstheme="minorBidi"/>
          <w:i/>
          <w:iCs/>
          <w:sz w:val="28"/>
          <w:szCs w:val="28"/>
        </w:rPr>
        <w:t>Strategies for Curbing Examination Malpractices</w:t>
      </w:r>
    </w:p>
    <w:p w:rsidR="00B07983" w:rsidRPr="00077505" w:rsidRDefault="00B07983" w:rsidP="00535351">
      <w:pPr>
        <w:pStyle w:val="ListParagraph"/>
        <w:numPr>
          <w:ilvl w:val="0"/>
          <w:numId w:val="1"/>
        </w:numPr>
        <w:spacing w:line="360" w:lineRule="auto"/>
        <w:jc w:val="both"/>
        <w:rPr>
          <w:rFonts w:asciiTheme="minorBidi" w:hAnsiTheme="minorBidi" w:cstheme="minorBidi"/>
          <w:i/>
          <w:iCs/>
          <w:sz w:val="28"/>
          <w:szCs w:val="28"/>
        </w:rPr>
      </w:pPr>
      <w:r w:rsidRPr="00077505">
        <w:rPr>
          <w:rFonts w:asciiTheme="minorBidi" w:hAnsiTheme="minorBidi" w:cstheme="minorBidi"/>
          <w:sz w:val="28"/>
          <w:szCs w:val="28"/>
        </w:rPr>
        <w:t>Islamic view on Examination Malpractice.</w:t>
      </w:r>
    </w:p>
    <w:p w:rsidR="00B07983" w:rsidRPr="00077505" w:rsidRDefault="00B07983" w:rsidP="00535351">
      <w:pPr>
        <w:pStyle w:val="ListParagraph"/>
        <w:numPr>
          <w:ilvl w:val="0"/>
          <w:numId w:val="1"/>
        </w:numPr>
        <w:spacing w:line="360" w:lineRule="auto"/>
        <w:jc w:val="both"/>
        <w:rPr>
          <w:rFonts w:asciiTheme="minorBidi" w:hAnsiTheme="minorBidi" w:cstheme="minorBidi"/>
          <w:i/>
          <w:iCs/>
          <w:sz w:val="28"/>
          <w:szCs w:val="28"/>
        </w:rPr>
      </w:pPr>
      <w:r w:rsidRPr="00077505">
        <w:rPr>
          <w:rFonts w:asciiTheme="minorBidi" w:hAnsiTheme="minorBidi" w:cstheme="minorBidi"/>
          <w:sz w:val="28"/>
          <w:szCs w:val="28"/>
        </w:rPr>
        <w:t xml:space="preserve"> Appraisal of the Literature Review</w:t>
      </w:r>
    </w:p>
    <w:p w:rsidR="00B07983" w:rsidRPr="00077505" w:rsidRDefault="00B07983" w:rsidP="00B07983">
      <w:pPr>
        <w:spacing w:line="480" w:lineRule="auto"/>
        <w:jc w:val="both"/>
        <w:rPr>
          <w:rFonts w:asciiTheme="minorBidi" w:hAnsiTheme="minorBidi" w:cstheme="minorBidi"/>
          <w:b/>
          <w:bCs/>
          <w:sz w:val="28"/>
          <w:szCs w:val="28"/>
        </w:rPr>
      </w:pPr>
      <w:r w:rsidRPr="00077505">
        <w:rPr>
          <w:rFonts w:asciiTheme="minorBidi" w:hAnsiTheme="minorBidi" w:cstheme="minorBidi"/>
          <w:b/>
          <w:bCs/>
          <w:sz w:val="28"/>
          <w:szCs w:val="28"/>
        </w:rPr>
        <w:t>Concept of Examination Malpractice</w:t>
      </w:r>
    </w:p>
    <w:p w:rsidR="00B07983" w:rsidRPr="00077505" w:rsidRDefault="00B07983" w:rsidP="00B07983">
      <w:pPr>
        <w:spacing w:line="480" w:lineRule="auto"/>
        <w:ind w:firstLine="720"/>
        <w:jc w:val="both"/>
        <w:rPr>
          <w:rFonts w:asciiTheme="minorBidi" w:hAnsiTheme="minorBidi" w:cstheme="minorBidi"/>
          <w:sz w:val="28"/>
          <w:szCs w:val="28"/>
        </w:rPr>
      </w:pPr>
      <w:r w:rsidRPr="00077505">
        <w:rPr>
          <w:rFonts w:asciiTheme="minorBidi" w:hAnsiTheme="minorBidi" w:cstheme="minorBidi"/>
          <w:sz w:val="28"/>
          <w:szCs w:val="28"/>
        </w:rPr>
        <w:t xml:space="preserve">Examination is a common phenomenon in </w:t>
      </w:r>
      <w:r w:rsidR="003B52BB">
        <w:rPr>
          <w:rFonts w:asciiTheme="minorBidi" w:hAnsiTheme="minorBidi" w:cstheme="minorBidi"/>
          <w:sz w:val="28"/>
          <w:szCs w:val="28"/>
        </w:rPr>
        <w:t xml:space="preserve">the life of students. Hence, in </w:t>
      </w:r>
      <w:r w:rsidRPr="00077505">
        <w:rPr>
          <w:rFonts w:asciiTheme="minorBidi" w:hAnsiTheme="minorBidi" w:cstheme="minorBidi"/>
          <w:sz w:val="28"/>
          <w:szCs w:val="28"/>
        </w:rPr>
        <w:t xml:space="preserve">tracing the story of examination, </w:t>
      </w:r>
      <w:proofErr w:type="spellStart"/>
      <w:r w:rsidRPr="00077505">
        <w:rPr>
          <w:rFonts w:asciiTheme="minorBidi" w:hAnsiTheme="minorBidi" w:cstheme="minorBidi"/>
          <w:sz w:val="28"/>
          <w:szCs w:val="28"/>
        </w:rPr>
        <w:t>Okoye</w:t>
      </w:r>
      <w:proofErr w:type="spellEnd"/>
      <w:r w:rsidRPr="00077505">
        <w:rPr>
          <w:rFonts w:asciiTheme="minorBidi" w:hAnsiTheme="minorBidi" w:cstheme="minorBidi"/>
          <w:sz w:val="28"/>
          <w:szCs w:val="28"/>
        </w:rPr>
        <w:t xml:space="preserve"> (1996), stated that examination Malpractice in schools becomes universally adopted, throughout Europe in its original Latin orie</w:t>
      </w:r>
      <w:r w:rsidR="00200A93">
        <w:rPr>
          <w:rFonts w:asciiTheme="minorBidi" w:hAnsiTheme="minorBidi" w:cstheme="minorBidi"/>
          <w:sz w:val="28"/>
          <w:szCs w:val="28"/>
        </w:rPr>
        <w:t>nted till education reform of 1832.</w:t>
      </w:r>
      <w:r w:rsidRPr="00077505">
        <w:rPr>
          <w:rFonts w:asciiTheme="minorBidi" w:hAnsiTheme="minorBidi" w:cstheme="minorBidi"/>
          <w:sz w:val="28"/>
          <w:szCs w:val="28"/>
        </w:rPr>
        <w:t xml:space="preserve"> </w:t>
      </w:r>
      <w:r w:rsidR="00C34303" w:rsidRPr="00077505">
        <w:rPr>
          <w:rFonts w:asciiTheme="minorBidi" w:hAnsiTheme="minorBidi" w:cstheme="minorBidi"/>
          <w:sz w:val="28"/>
          <w:szCs w:val="28"/>
        </w:rPr>
        <w:t>Furthermore</w:t>
      </w:r>
      <w:r w:rsidRPr="00077505">
        <w:rPr>
          <w:rFonts w:asciiTheme="minorBidi" w:hAnsiTheme="minorBidi" w:cstheme="minorBidi"/>
          <w:sz w:val="28"/>
          <w:szCs w:val="28"/>
        </w:rPr>
        <w:t xml:space="preserve">, </w:t>
      </w:r>
      <w:proofErr w:type="gramStart"/>
      <w:r w:rsidRPr="00077505">
        <w:rPr>
          <w:rFonts w:asciiTheme="minorBidi" w:hAnsiTheme="minorBidi" w:cstheme="minorBidi"/>
          <w:sz w:val="28"/>
          <w:szCs w:val="28"/>
        </w:rPr>
        <w:t xml:space="preserve">examination </w:t>
      </w:r>
      <w:r w:rsidRPr="00077505">
        <w:rPr>
          <w:rFonts w:asciiTheme="minorBidi" w:hAnsiTheme="minorBidi" w:cstheme="minorBidi"/>
          <w:sz w:val="28"/>
          <w:szCs w:val="28"/>
        </w:rPr>
        <w:lastRenderedPageBreak/>
        <w:t>in schools, universities, civil and mil</w:t>
      </w:r>
      <w:r w:rsidR="00200A93">
        <w:rPr>
          <w:rFonts w:asciiTheme="minorBidi" w:hAnsiTheme="minorBidi" w:cstheme="minorBidi"/>
          <w:sz w:val="28"/>
          <w:szCs w:val="28"/>
        </w:rPr>
        <w:t xml:space="preserve">itary services, </w:t>
      </w:r>
      <w:r w:rsidRPr="00077505">
        <w:rPr>
          <w:rFonts w:asciiTheme="minorBidi" w:hAnsiTheme="minorBidi" w:cstheme="minorBidi"/>
          <w:sz w:val="28"/>
          <w:szCs w:val="28"/>
        </w:rPr>
        <w:t>industrial</w:t>
      </w:r>
      <w:r w:rsidR="00200A93">
        <w:rPr>
          <w:rFonts w:asciiTheme="minorBidi" w:hAnsiTheme="minorBidi" w:cstheme="minorBidi"/>
          <w:sz w:val="28"/>
          <w:szCs w:val="28"/>
        </w:rPr>
        <w:t xml:space="preserve"> an</w:t>
      </w:r>
      <w:r w:rsidRPr="00077505">
        <w:rPr>
          <w:rFonts w:asciiTheme="minorBidi" w:hAnsiTheme="minorBidi" w:cstheme="minorBidi"/>
          <w:sz w:val="28"/>
          <w:szCs w:val="28"/>
        </w:rPr>
        <w:t>d commercial set up in many places were</w:t>
      </w:r>
      <w:proofErr w:type="gramEnd"/>
      <w:r w:rsidRPr="00077505">
        <w:rPr>
          <w:rFonts w:asciiTheme="minorBidi" w:hAnsiTheme="minorBidi" w:cstheme="minorBidi"/>
          <w:sz w:val="28"/>
          <w:szCs w:val="28"/>
        </w:rPr>
        <w:t xml:space="preserve"> widely spread in the nine tenth century up till the present twenty</w:t>
      </w:r>
      <w:r w:rsidR="00461CE5">
        <w:rPr>
          <w:rFonts w:asciiTheme="minorBidi" w:hAnsiTheme="minorBidi" w:cstheme="minorBidi"/>
          <w:sz w:val="28"/>
          <w:szCs w:val="28"/>
        </w:rPr>
        <w:t>-</w:t>
      </w:r>
      <w:r w:rsidRPr="00077505">
        <w:rPr>
          <w:rFonts w:asciiTheme="minorBidi" w:hAnsiTheme="minorBidi" w:cstheme="minorBidi"/>
          <w:sz w:val="28"/>
          <w:szCs w:val="28"/>
        </w:rPr>
        <w:t xml:space="preserve"> first century.</w:t>
      </w:r>
    </w:p>
    <w:p w:rsidR="00B07983" w:rsidRPr="00077505" w:rsidRDefault="00B07983" w:rsidP="00B07983">
      <w:pPr>
        <w:spacing w:line="480" w:lineRule="auto"/>
        <w:ind w:firstLine="720"/>
        <w:jc w:val="both"/>
        <w:rPr>
          <w:rFonts w:asciiTheme="minorBidi" w:hAnsiTheme="minorBidi" w:cstheme="minorBidi"/>
          <w:sz w:val="28"/>
          <w:szCs w:val="28"/>
        </w:rPr>
      </w:pPr>
      <w:r w:rsidRPr="00077505">
        <w:rPr>
          <w:rFonts w:asciiTheme="minorBidi" w:hAnsiTheme="minorBidi" w:cstheme="minorBidi"/>
          <w:sz w:val="28"/>
          <w:szCs w:val="28"/>
        </w:rPr>
        <w:t>Therefore, journey of students through the education is usually punctuated with examinations which are usually administered in form of tests, examination, quizzes, essay and objectives. The shorter oxford dictionary (1989), also defined examination as the action of testing or judging by a standard.</w:t>
      </w:r>
    </w:p>
    <w:p w:rsidR="0054744B" w:rsidRDefault="00B07983" w:rsidP="00B07983">
      <w:pPr>
        <w:spacing w:line="480" w:lineRule="auto"/>
        <w:ind w:firstLine="720"/>
        <w:jc w:val="both"/>
        <w:rPr>
          <w:rFonts w:asciiTheme="minorBidi" w:hAnsiTheme="minorBidi" w:cstheme="minorBidi"/>
          <w:sz w:val="28"/>
          <w:szCs w:val="28"/>
        </w:rPr>
      </w:pPr>
      <w:proofErr w:type="spellStart"/>
      <w:proofErr w:type="gramStart"/>
      <w:r w:rsidRPr="00077505">
        <w:rPr>
          <w:rFonts w:asciiTheme="minorBidi" w:hAnsiTheme="minorBidi" w:cstheme="minorBidi"/>
          <w:sz w:val="28"/>
          <w:szCs w:val="28"/>
        </w:rPr>
        <w:t>Ogodulunwa</w:t>
      </w:r>
      <w:proofErr w:type="spellEnd"/>
      <w:r w:rsidRPr="00077505">
        <w:rPr>
          <w:rFonts w:asciiTheme="minorBidi" w:hAnsiTheme="minorBidi" w:cstheme="minorBidi"/>
          <w:sz w:val="28"/>
          <w:szCs w:val="28"/>
        </w:rPr>
        <w:t xml:space="preserve"> (2006), defined examination as a test of an individual’s knowledge or ability in a particular course or subject by means of written question or oral practical exercise.</w:t>
      </w:r>
      <w:proofErr w:type="gramEnd"/>
    </w:p>
    <w:p w:rsidR="00B07983" w:rsidRPr="00077505" w:rsidRDefault="00F36A11" w:rsidP="00B07983">
      <w:pPr>
        <w:spacing w:line="480" w:lineRule="auto"/>
        <w:ind w:firstLine="720"/>
        <w:jc w:val="both"/>
        <w:rPr>
          <w:rFonts w:asciiTheme="minorBidi" w:hAnsiTheme="minorBidi" w:cstheme="minorBidi"/>
          <w:sz w:val="28"/>
          <w:szCs w:val="28"/>
        </w:rPr>
      </w:pPr>
      <w:r>
        <w:rPr>
          <w:rFonts w:asciiTheme="minorBidi" w:hAnsiTheme="minorBidi" w:cstheme="minorBidi"/>
          <w:sz w:val="28"/>
          <w:szCs w:val="28"/>
        </w:rPr>
        <w:t xml:space="preserve"> </w:t>
      </w:r>
      <w:proofErr w:type="spellStart"/>
      <w:r>
        <w:rPr>
          <w:rFonts w:asciiTheme="minorBidi" w:hAnsiTheme="minorBidi" w:cstheme="minorBidi"/>
          <w:sz w:val="28"/>
          <w:szCs w:val="28"/>
        </w:rPr>
        <w:t>Saratu</w:t>
      </w:r>
      <w:proofErr w:type="spellEnd"/>
      <w:r w:rsidR="00B07983" w:rsidRPr="00077505">
        <w:rPr>
          <w:rFonts w:asciiTheme="minorBidi" w:hAnsiTheme="minorBidi" w:cstheme="minorBidi"/>
          <w:sz w:val="28"/>
          <w:szCs w:val="28"/>
        </w:rPr>
        <w:t xml:space="preserve"> (2001), viewed examination as a way of finding out how much of what is taught to the students was actually assimilated and understood.</w:t>
      </w:r>
    </w:p>
    <w:p w:rsidR="00B07983" w:rsidRDefault="00B07983" w:rsidP="00B07983">
      <w:pPr>
        <w:spacing w:line="480" w:lineRule="auto"/>
        <w:ind w:firstLine="720"/>
        <w:jc w:val="both"/>
        <w:rPr>
          <w:rFonts w:asciiTheme="minorBidi" w:hAnsiTheme="minorBidi" w:cstheme="minorBidi"/>
          <w:sz w:val="28"/>
          <w:szCs w:val="28"/>
        </w:rPr>
      </w:pPr>
      <w:r w:rsidRPr="00077505">
        <w:rPr>
          <w:rFonts w:asciiTheme="minorBidi" w:hAnsiTheme="minorBidi" w:cstheme="minorBidi"/>
          <w:sz w:val="28"/>
          <w:szCs w:val="28"/>
        </w:rPr>
        <w:t>Examination is the assessment of an ability or achievements in a given talk or subject matter.</w:t>
      </w:r>
      <w:r w:rsidR="00134A5F">
        <w:rPr>
          <w:rFonts w:asciiTheme="minorBidi" w:hAnsiTheme="minorBidi" w:cstheme="minorBidi"/>
          <w:sz w:val="28"/>
          <w:szCs w:val="28"/>
        </w:rPr>
        <w:t xml:space="preserve"> </w:t>
      </w:r>
    </w:p>
    <w:p w:rsidR="00134A5F" w:rsidRDefault="00134A5F" w:rsidP="00B07983">
      <w:pPr>
        <w:spacing w:line="480" w:lineRule="auto"/>
        <w:ind w:firstLine="720"/>
        <w:jc w:val="both"/>
        <w:rPr>
          <w:rFonts w:asciiTheme="minorBidi" w:hAnsiTheme="minorBidi" w:cstheme="minorBidi"/>
          <w:sz w:val="28"/>
          <w:szCs w:val="28"/>
        </w:rPr>
      </w:pPr>
    </w:p>
    <w:p w:rsidR="00134A5F" w:rsidRPr="00077505" w:rsidRDefault="00134A5F" w:rsidP="00B07983">
      <w:pPr>
        <w:spacing w:line="480" w:lineRule="auto"/>
        <w:ind w:firstLine="720"/>
        <w:jc w:val="both"/>
        <w:rPr>
          <w:rFonts w:asciiTheme="minorBidi" w:hAnsiTheme="minorBidi" w:cstheme="minorBidi"/>
          <w:sz w:val="28"/>
          <w:szCs w:val="28"/>
        </w:rPr>
      </w:pPr>
    </w:p>
    <w:p w:rsidR="00B07983" w:rsidRPr="00077505" w:rsidRDefault="00B07983" w:rsidP="00B07983">
      <w:pPr>
        <w:spacing w:line="480" w:lineRule="auto"/>
        <w:jc w:val="both"/>
        <w:rPr>
          <w:rFonts w:asciiTheme="minorBidi" w:hAnsiTheme="minorBidi" w:cstheme="minorBidi"/>
          <w:b/>
          <w:bCs/>
          <w:sz w:val="28"/>
          <w:szCs w:val="28"/>
        </w:rPr>
      </w:pPr>
      <w:r w:rsidRPr="00077505">
        <w:rPr>
          <w:rFonts w:asciiTheme="minorBidi" w:hAnsiTheme="minorBidi" w:cstheme="minorBidi"/>
          <w:b/>
          <w:bCs/>
          <w:sz w:val="28"/>
          <w:szCs w:val="28"/>
        </w:rPr>
        <w:lastRenderedPageBreak/>
        <w:t>Causes of Examination Malpractices</w:t>
      </w:r>
    </w:p>
    <w:p w:rsidR="00B07983" w:rsidRPr="00077505" w:rsidRDefault="00B07983" w:rsidP="00B07983">
      <w:pPr>
        <w:spacing w:line="480" w:lineRule="auto"/>
        <w:ind w:firstLine="720"/>
        <w:jc w:val="both"/>
        <w:rPr>
          <w:rFonts w:asciiTheme="minorBidi" w:hAnsiTheme="minorBidi" w:cstheme="minorBidi"/>
          <w:sz w:val="28"/>
          <w:szCs w:val="28"/>
        </w:rPr>
      </w:pPr>
      <w:r w:rsidRPr="00077505">
        <w:rPr>
          <w:rFonts w:asciiTheme="minorBidi" w:hAnsiTheme="minorBidi" w:cstheme="minorBidi"/>
          <w:sz w:val="28"/>
          <w:szCs w:val="28"/>
        </w:rPr>
        <w:t>One of the challenges being faced in the education system in many parts of the world is examination malpractices surprising, examination is not a true test of immoral act knowledge because teachers are not left out of this as some of them encourage this act because of little stipend some students have perfected the various forms of examination malpractice through the bringing of foreign materials into the examination halls.</w:t>
      </w:r>
    </w:p>
    <w:p w:rsidR="00B07983" w:rsidRPr="00077505" w:rsidRDefault="00B07983" w:rsidP="00B07983">
      <w:pPr>
        <w:shd w:val="clear" w:color="auto" w:fill="FFFFFF"/>
        <w:spacing w:after="384" w:line="480" w:lineRule="auto"/>
        <w:ind w:firstLine="720"/>
        <w:textAlignment w:val="baseline"/>
        <w:rPr>
          <w:rFonts w:asciiTheme="minorBidi" w:eastAsia="Times New Roman" w:hAnsiTheme="minorBidi" w:cstheme="minorBidi"/>
          <w:color w:val="000000" w:themeColor="text1"/>
          <w:sz w:val="28"/>
          <w:szCs w:val="28"/>
        </w:rPr>
      </w:pPr>
      <w:r w:rsidRPr="00077505">
        <w:rPr>
          <w:rFonts w:asciiTheme="minorBidi" w:eastAsia="Times New Roman" w:hAnsiTheme="minorBidi" w:cstheme="minorBidi"/>
          <w:color w:val="000000" w:themeColor="text1"/>
          <w:sz w:val="28"/>
          <w:szCs w:val="28"/>
        </w:rPr>
        <w:t>There are many Factors that Cause Examination Malpractice among students in Nigeria and other countries. </w:t>
      </w:r>
    </w:p>
    <w:p w:rsidR="00B07983" w:rsidRPr="00077505" w:rsidRDefault="00B07983" w:rsidP="004D4ECA">
      <w:pPr>
        <w:shd w:val="clear" w:color="auto" w:fill="FFFFFF"/>
        <w:spacing w:after="384" w:line="240" w:lineRule="auto"/>
        <w:textAlignment w:val="baseline"/>
        <w:rPr>
          <w:rFonts w:asciiTheme="minorBidi" w:eastAsia="Times New Roman" w:hAnsiTheme="minorBidi" w:cstheme="minorBidi"/>
          <w:color w:val="000000" w:themeColor="text1"/>
          <w:sz w:val="28"/>
          <w:szCs w:val="28"/>
        </w:rPr>
      </w:pPr>
      <w:r w:rsidRPr="00077505">
        <w:rPr>
          <w:rFonts w:asciiTheme="minorBidi" w:eastAsia="Times New Roman" w:hAnsiTheme="minorBidi" w:cstheme="minorBidi"/>
          <w:b/>
          <w:bCs/>
          <w:color w:val="000000" w:themeColor="text1"/>
          <w:sz w:val="28"/>
          <w:szCs w:val="28"/>
        </w:rPr>
        <w:t>Some of them are:</w:t>
      </w:r>
    </w:p>
    <w:p w:rsidR="00B07983" w:rsidRPr="00077505" w:rsidRDefault="00B07983" w:rsidP="004D4ECA">
      <w:pPr>
        <w:spacing w:line="240" w:lineRule="auto"/>
        <w:jc w:val="both"/>
        <w:rPr>
          <w:rFonts w:asciiTheme="minorBidi" w:hAnsiTheme="minorBidi" w:cstheme="minorBidi"/>
          <w:i/>
          <w:iCs/>
          <w:sz w:val="28"/>
          <w:szCs w:val="28"/>
        </w:rPr>
      </w:pPr>
      <w:r w:rsidRPr="00077505">
        <w:rPr>
          <w:rFonts w:asciiTheme="minorBidi" w:eastAsia="Times New Roman" w:hAnsiTheme="minorBidi" w:cstheme="minorBidi"/>
          <w:i/>
          <w:iCs/>
          <w:color w:val="000000" w:themeColor="text1"/>
          <w:sz w:val="28"/>
          <w:szCs w:val="28"/>
        </w:rPr>
        <w:t xml:space="preserve">1. </w:t>
      </w:r>
      <w:r w:rsidRPr="00077505">
        <w:rPr>
          <w:rFonts w:asciiTheme="minorBidi" w:hAnsiTheme="minorBidi" w:cstheme="minorBidi"/>
          <w:i/>
          <w:iCs/>
          <w:sz w:val="28"/>
          <w:szCs w:val="28"/>
        </w:rPr>
        <w:t>Parents failure to be responsible</w:t>
      </w:r>
    </w:p>
    <w:p w:rsidR="00B07983" w:rsidRPr="00077505" w:rsidRDefault="00B07983" w:rsidP="004D4ECA">
      <w:pPr>
        <w:spacing w:line="240" w:lineRule="auto"/>
        <w:jc w:val="both"/>
        <w:rPr>
          <w:rFonts w:asciiTheme="minorBidi" w:hAnsiTheme="minorBidi" w:cstheme="minorBidi"/>
          <w:i/>
          <w:iCs/>
          <w:sz w:val="28"/>
          <w:szCs w:val="28"/>
        </w:rPr>
      </w:pPr>
      <w:r w:rsidRPr="00077505">
        <w:rPr>
          <w:rFonts w:asciiTheme="minorBidi" w:hAnsiTheme="minorBidi" w:cstheme="minorBidi"/>
          <w:i/>
          <w:iCs/>
          <w:sz w:val="28"/>
          <w:szCs w:val="28"/>
        </w:rPr>
        <w:t>2. Corrupt educational systems</w:t>
      </w:r>
    </w:p>
    <w:p w:rsidR="00B07983" w:rsidRPr="00077505" w:rsidRDefault="00B07983" w:rsidP="004D4ECA">
      <w:pPr>
        <w:spacing w:line="240" w:lineRule="auto"/>
        <w:jc w:val="both"/>
        <w:rPr>
          <w:rFonts w:asciiTheme="minorBidi" w:hAnsiTheme="minorBidi" w:cstheme="minorBidi"/>
          <w:i/>
          <w:iCs/>
          <w:sz w:val="28"/>
          <w:szCs w:val="28"/>
        </w:rPr>
      </w:pPr>
      <w:r w:rsidRPr="00077505">
        <w:rPr>
          <w:rFonts w:asciiTheme="minorBidi" w:hAnsiTheme="minorBidi" w:cstheme="minorBidi"/>
          <w:i/>
          <w:iCs/>
          <w:sz w:val="28"/>
          <w:szCs w:val="28"/>
        </w:rPr>
        <w:t>3. Students attitude</w:t>
      </w:r>
    </w:p>
    <w:p w:rsidR="00B07983" w:rsidRPr="00077505" w:rsidRDefault="00B07983" w:rsidP="004D4ECA">
      <w:pPr>
        <w:spacing w:line="240" w:lineRule="auto"/>
        <w:jc w:val="both"/>
        <w:rPr>
          <w:rFonts w:asciiTheme="minorBidi" w:hAnsiTheme="minorBidi" w:cstheme="minorBidi"/>
          <w:i/>
          <w:iCs/>
          <w:sz w:val="28"/>
          <w:szCs w:val="28"/>
        </w:rPr>
      </w:pPr>
      <w:r w:rsidRPr="00077505">
        <w:rPr>
          <w:rFonts w:asciiTheme="minorBidi" w:hAnsiTheme="minorBidi" w:cstheme="minorBidi"/>
          <w:i/>
          <w:iCs/>
          <w:sz w:val="28"/>
          <w:szCs w:val="28"/>
        </w:rPr>
        <w:t>4. Environmental factor</w:t>
      </w:r>
    </w:p>
    <w:p w:rsidR="00B07983" w:rsidRPr="00077505" w:rsidRDefault="00B07983" w:rsidP="004D4ECA">
      <w:pPr>
        <w:spacing w:line="240" w:lineRule="auto"/>
        <w:jc w:val="both"/>
        <w:rPr>
          <w:rFonts w:asciiTheme="minorBidi" w:hAnsiTheme="minorBidi" w:cstheme="minorBidi"/>
          <w:i/>
          <w:iCs/>
          <w:sz w:val="28"/>
          <w:szCs w:val="28"/>
        </w:rPr>
      </w:pPr>
      <w:r w:rsidRPr="00077505">
        <w:rPr>
          <w:rFonts w:asciiTheme="minorBidi" w:hAnsiTheme="minorBidi" w:cstheme="minorBidi"/>
          <w:i/>
          <w:iCs/>
          <w:sz w:val="28"/>
          <w:szCs w:val="28"/>
        </w:rPr>
        <w:t>5. Undue emphasis on certificate</w:t>
      </w:r>
    </w:p>
    <w:p w:rsidR="00B07983" w:rsidRPr="00077505" w:rsidRDefault="00B07983" w:rsidP="004D4ECA">
      <w:pPr>
        <w:shd w:val="clear" w:color="auto" w:fill="FFFFFF"/>
        <w:spacing w:after="384" w:line="240" w:lineRule="auto"/>
        <w:textAlignment w:val="baseline"/>
        <w:rPr>
          <w:rFonts w:asciiTheme="minorBidi" w:eastAsia="Times New Roman" w:hAnsiTheme="minorBidi" w:cstheme="minorBidi"/>
          <w:i/>
          <w:iCs/>
          <w:color w:val="000000" w:themeColor="text1"/>
          <w:sz w:val="28"/>
          <w:szCs w:val="28"/>
        </w:rPr>
      </w:pPr>
      <w:r w:rsidRPr="00077505">
        <w:rPr>
          <w:rFonts w:asciiTheme="minorBidi" w:eastAsia="Times New Roman" w:hAnsiTheme="minorBidi" w:cstheme="minorBidi"/>
          <w:i/>
          <w:iCs/>
          <w:color w:val="000000" w:themeColor="text1"/>
          <w:sz w:val="28"/>
          <w:szCs w:val="28"/>
        </w:rPr>
        <w:t>6. Fear of failure.</w:t>
      </w:r>
    </w:p>
    <w:p w:rsidR="00B07983" w:rsidRPr="00077505" w:rsidRDefault="00B07983" w:rsidP="004D4ECA">
      <w:pPr>
        <w:shd w:val="clear" w:color="auto" w:fill="FFFFFF"/>
        <w:spacing w:after="384" w:line="240" w:lineRule="auto"/>
        <w:textAlignment w:val="baseline"/>
        <w:rPr>
          <w:rFonts w:asciiTheme="minorBidi" w:eastAsia="Times New Roman" w:hAnsiTheme="minorBidi" w:cstheme="minorBidi"/>
          <w:i/>
          <w:iCs/>
          <w:color w:val="000000" w:themeColor="text1"/>
          <w:sz w:val="28"/>
          <w:szCs w:val="28"/>
        </w:rPr>
      </w:pPr>
      <w:r w:rsidRPr="00077505">
        <w:rPr>
          <w:rFonts w:asciiTheme="minorBidi" w:eastAsia="Times New Roman" w:hAnsiTheme="minorBidi" w:cstheme="minorBidi"/>
          <w:i/>
          <w:iCs/>
          <w:color w:val="000000" w:themeColor="text1"/>
          <w:sz w:val="28"/>
          <w:szCs w:val="28"/>
        </w:rPr>
        <w:t>7. Laziness of students.</w:t>
      </w:r>
    </w:p>
    <w:p w:rsidR="00B07983" w:rsidRPr="00077505" w:rsidRDefault="00B07983" w:rsidP="004D4ECA">
      <w:pPr>
        <w:shd w:val="clear" w:color="auto" w:fill="FFFFFF"/>
        <w:spacing w:after="384" w:line="240" w:lineRule="auto"/>
        <w:textAlignment w:val="baseline"/>
        <w:rPr>
          <w:rFonts w:asciiTheme="minorBidi" w:eastAsia="Times New Roman" w:hAnsiTheme="minorBidi" w:cstheme="minorBidi"/>
          <w:i/>
          <w:iCs/>
          <w:color w:val="000000" w:themeColor="text1"/>
          <w:sz w:val="28"/>
          <w:szCs w:val="28"/>
        </w:rPr>
      </w:pPr>
      <w:r w:rsidRPr="00077505">
        <w:rPr>
          <w:rFonts w:asciiTheme="minorBidi" w:eastAsia="Times New Roman" w:hAnsiTheme="minorBidi" w:cstheme="minorBidi"/>
          <w:i/>
          <w:iCs/>
          <w:color w:val="000000" w:themeColor="text1"/>
          <w:sz w:val="28"/>
          <w:szCs w:val="28"/>
        </w:rPr>
        <w:lastRenderedPageBreak/>
        <w:t>8.  Poor parental upbringing.</w:t>
      </w:r>
    </w:p>
    <w:p w:rsidR="00B07983" w:rsidRPr="00077505" w:rsidRDefault="00B07983" w:rsidP="004D4ECA">
      <w:pPr>
        <w:shd w:val="clear" w:color="auto" w:fill="FFFFFF"/>
        <w:spacing w:after="384" w:line="240" w:lineRule="auto"/>
        <w:textAlignment w:val="baseline"/>
        <w:rPr>
          <w:rFonts w:asciiTheme="minorBidi" w:eastAsia="Times New Roman" w:hAnsiTheme="minorBidi" w:cstheme="minorBidi"/>
          <w:i/>
          <w:iCs/>
          <w:color w:val="000000" w:themeColor="text1"/>
          <w:sz w:val="28"/>
          <w:szCs w:val="28"/>
        </w:rPr>
      </w:pPr>
      <w:r w:rsidRPr="00077505">
        <w:rPr>
          <w:rFonts w:asciiTheme="minorBidi" w:eastAsia="Times New Roman" w:hAnsiTheme="minorBidi" w:cstheme="minorBidi"/>
          <w:i/>
          <w:iCs/>
          <w:color w:val="000000" w:themeColor="text1"/>
          <w:sz w:val="28"/>
          <w:szCs w:val="28"/>
        </w:rPr>
        <w:t>9. High level of Poverty.</w:t>
      </w:r>
    </w:p>
    <w:p w:rsidR="00B07983" w:rsidRPr="00077505" w:rsidRDefault="00B07983" w:rsidP="004D4ECA">
      <w:pPr>
        <w:shd w:val="clear" w:color="auto" w:fill="FFFFFF"/>
        <w:spacing w:after="384" w:line="240" w:lineRule="auto"/>
        <w:textAlignment w:val="baseline"/>
        <w:rPr>
          <w:rFonts w:asciiTheme="minorBidi" w:eastAsia="Times New Roman" w:hAnsiTheme="minorBidi" w:cstheme="minorBidi"/>
          <w:i/>
          <w:iCs/>
          <w:color w:val="000000" w:themeColor="text1"/>
          <w:sz w:val="28"/>
          <w:szCs w:val="28"/>
        </w:rPr>
      </w:pPr>
      <w:r w:rsidRPr="00077505">
        <w:rPr>
          <w:rFonts w:asciiTheme="minorBidi" w:eastAsia="Times New Roman" w:hAnsiTheme="minorBidi" w:cstheme="minorBidi"/>
          <w:i/>
          <w:iCs/>
          <w:color w:val="000000" w:themeColor="text1"/>
          <w:sz w:val="28"/>
          <w:szCs w:val="28"/>
        </w:rPr>
        <w:t>10. Bad Government Practices.</w:t>
      </w:r>
    </w:p>
    <w:p w:rsidR="00B07983" w:rsidRDefault="00B07983" w:rsidP="00B07983">
      <w:pPr>
        <w:shd w:val="clear" w:color="auto" w:fill="FFFFFF"/>
        <w:spacing w:after="384" w:line="480" w:lineRule="auto"/>
        <w:ind w:firstLine="720"/>
        <w:jc w:val="both"/>
        <w:textAlignment w:val="baseline"/>
        <w:rPr>
          <w:rFonts w:asciiTheme="minorBidi" w:eastAsia="Times New Roman" w:hAnsiTheme="minorBidi" w:cstheme="minorBidi"/>
          <w:color w:val="000000" w:themeColor="text1"/>
          <w:sz w:val="28"/>
          <w:szCs w:val="28"/>
        </w:rPr>
      </w:pPr>
      <w:r w:rsidRPr="00077505">
        <w:rPr>
          <w:rFonts w:asciiTheme="minorBidi" w:eastAsia="Times New Roman" w:hAnsiTheme="minorBidi" w:cstheme="minorBidi"/>
          <w:color w:val="000000" w:themeColor="text1"/>
          <w:sz w:val="28"/>
          <w:szCs w:val="28"/>
        </w:rPr>
        <w:t>As you can see, all these factors can cause students to engage in examination malpractice in school. However, I am going to explain some of these factors and how they impact examination malpractice in our schools today.</w:t>
      </w:r>
    </w:p>
    <w:p w:rsidR="00B07983" w:rsidRPr="00077505" w:rsidRDefault="00B07983" w:rsidP="005E730E">
      <w:pPr>
        <w:numPr>
          <w:ilvl w:val="0"/>
          <w:numId w:val="6"/>
        </w:numPr>
        <w:spacing w:line="480" w:lineRule="auto"/>
        <w:ind w:left="360"/>
        <w:jc w:val="both"/>
        <w:rPr>
          <w:rFonts w:asciiTheme="minorBidi" w:hAnsiTheme="minorBidi" w:cstheme="minorBidi"/>
          <w:sz w:val="28"/>
          <w:szCs w:val="28"/>
        </w:rPr>
      </w:pPr>
      <w:r w:rsidRPr="00077505">
        <w:rPr>
          <w:rFonts w:asciiTheme="minorBidi" w:hAnsiTheme="minorBidi" w:cstheme="minorBidi"/>
          <w:b/>
          <w:bCs/>
          <w:sz w:val="28"/>
          <w:szCs w:val="28"/>
        </w:rPr>
        <w:t>Parents failure to be responsible</w:t>
      </w:r>
      <w:r w:rsidRPr="00077505">
        <w:rPr>
          <w:rFonts w:asciiTheme="minorBidi" w:hAnsiTheme="minorBidi" w:cstheme="minorBidi"/>
          <w:sz w:val="28"/>
          <w:szCs w:val="28"/>
        </w:rPr>
        <w:t xml:space="preserve"> </w:t>
      </w:r>
    </w:p>
    <w:p w:rsidR="00B07983" w:rsidRPr="00077505" w:rsidRDefault="00B07983" w:rsidP="00964C6C">
      <w:pPr>
        <w:spacing w:line="480" w:lineRule="auto"/>
        <w:ind w:firstLine="360"/>
        <w:jc w:val="both"/>
        <w:rPr>
          <w:rFonts w:asciiTheme="minorBidi" w:hAnsiTheme="minorBidi" w:cstheme="minorBidi"/>
          <w:sz w:val="28"/>
          <w:szCs w:val="28"/>
        </w:rPr>
      </w:pPr>
      <w:proofErr w:type="gramStart"/>
      <w:r w:rsidRPr="00077505">
        <w:rPr>
          <w:rFonts w:asciiTheme="minorBidi" w:hAnsiTheme="minorBidi" w:cstheme="minorBidi"/>
          <w:sz w:val="28"/>
          <w:szCs w:val="28"/>
        </w:rPr>
        <w:t>These is</w:t>
      </w:r>
      <w:proofErr w:type="gramEnd"/>
      <w:r w:rsidRPr="00077505">
        <w:rPr>
          <w:rFonts w:asciiTheme="minorBidi" w:hAnsiTheme="minorBidi" w:cstheme="minorBidi"/>
          <w:sz w:val="28"/>
          <w:szCs w:val="28"/>
        </w:rPr>
        <w:t xml:space="preserve"> saying that charity begins at home, so parents </w:t>
      </w:r>
      <w:r w:rsidR="005E730E" w:rsidRPr="00077505">
        <w:rPr>
          <w:rFonts w:asciiTheme="minorBidi" w:hAnsiTheme="minorBidi" w:cstheme="minorBidi"/>
          <w:sz w:val="28"/>
          <w:szCs w:val="28"/>
        </w:rPr>
        <w:t>cannot</w:t>
      </w:r>
      <w:r w:rsidRPr="00077505">
        <w:rPr>
          <w:rFonts w:asciiTheme="minorBidi" w:hAnsiTheme="minorBidi" w:cstheme="minorBidi"/>
          <w:sz w:val="28"/>
          <w:szCs w:val="28"/>
        </w:rPr>
        <w:t xml:space="preserve"> be exempted from this social misconduct because they also contribute to this problem.</w:t>
      </w:r>
    </w:p>
    <w:p w:rsidR="00B07983" w:rsidRPr="00077505" w:rsidRDefault="00B07983" w:rsidP="00B07983">
      <w:pPr>
        <w:spacing w:line="480" w:lineRule="auto"/>
        <w:ind w:firstLine="360"/>
        <w:jc w:val="both"/>
        <w:rPr>
          <w:rFonts w:asciiTheme="minorBidi" w:hAnsiTheme="minorBidi" w:cstheme="minorBidi"/>
          <w:sz w:val="28"/>
          <w:szCs w:val="28"/>
        </w:rPr>
      </w:pPr>
      <w:r w:rsidRPr="00077505">
        <w:rPr>
          <w:rFonts w:asciiTheme="minorBidi" w:hAnsiTheme="minorBidi" w:cstheme="minorBidi"/>
          <w:sz w:val="28"/>
          <w:szCs w:val="28"/>
        </w:rPr>
        <w:t>Some parents are only interest in provision of fees but don’t care about the academic performance of their children, some are even ignorant on the proficiency of their children in a subject. Unfortunately, many parents are even in the forefront to pay for special assistance for their children during examinations. If parents should take time to train their children to be independent and confident in themselves, I don’t think such a child would seek external help to pass an examination</w:t>
      </w:r>
      <w:r w:rsidR="00E71DB9">
        <w:rPr>
          <w:rFonts w:asciiTheme="minorBidi" w:hAnsiTheme="minorBidi" w:cstheme="minorBidi"/>
          <w:sz w:val="28"/>
          <w:szCs w:val="28"/>
        </w:rPr>
        <w:t>.</w:t>
      </w:r>
    </w:p>
    <w:p w:rsidR="00B07983" w:rsidRPr="00077505" w:rsidRDefault="00B07983" w:rsidP="00B07983">
      <w:pPr>
        <w:pStyle w:val="ListParagraph"/>
        <w:numPr>
          <w:ilvl w:val="0"/>
          <w:numId w:val="6"/>
        </w:numPr>
        <w:spacing w:line="480" w:lineRule="auto"/>
        <w:jc w:val="both"/>
        <w:rPr>
          <w:rFonts w:asciiTheme="minorBidi" w:hAnsiTheme="minorBidi" w:cstheme="minorBidi"/>
          <w:sz w:val="28"/>
          <w:szCs w:val="28"/>
        </w:rPr>
      </w:pPr>
      <w:r w:rsidRPr="00077505">
        <w:rPr>
          <w:rFonts w:asciiTheme="minorBidi" w:hAnsiTheme="minorBidi" w:cstheme="minorBidi"/>
          <w:b/>
          <w:bCs/>
          <w:sz w:val="28"/>
          <w:szCs w:val="28"/>
        </w:rPr>
        <w:lastRenderedPageBreak/>
        <w:t>Corrupt Educational System</w:t>
      </w:r>
    </w:p>
    <w:p w:rsidR="00B07983" w:rsidRPr="00077505" w:rsidRDefault="00B07983" w:rsidP="00964C6C">
      <w:pPr>
        <w:spacing w:line="480" w:lineRule="auto"/>
        <w:ind w:firstLine="360"/>
        <w:jc w:val="both"/>
        <w:rPr>
          <w:rFonts w:asciiTheme="minorBidi" w:hAnsiTheme="minorBidi" w:cstheme="minorBidi"/>
          <w:b/>
          <w:bCs/>
          <w:sz w:val="28"/>
          <w:szCs w:val="28"/>
        </w:rPr>
      </w:pPr>
      <w:r w:rsidRPr="00077505">
        <w:rPr>
          <w:rFonts w:asciiTheme="minorBidi" w:hAnsiTheme="minorBidi" w:cstheme="minorBidi"/>
          <w:sz w:val="28"/>
          <w:szCs w:val="28"/>
        </w:rPr>
        <w:t>Educational system these days is no longer what it was known to be in the past. The major contributing</w:t>
      </w:r>
      <w:r w:rsidRPr="00077505">
        <w:rPr>
          <w:rFonts w:asciiTheme="minorBidi" w:hAnsiTheme="minorBidi" w:cstheme="minorBidi"/>
          <w:b/>
          <w:bCs/>
          <w:sz w:val="28"/>
          <w:szCs w:val="28"/>
        </w:rPr>
        <w:t xml:space="preserve"> </w:t>
      </w:r>
      <w:r w:rsidRPr="00077505">
        <w:rPr>
          <w:rFonts w:asciiTheme="minorBidi" w:hAnsiTheme="minorBidi" w:cstheme="minorBidi"/>
          <w:sz w:val="28"/>
          <w:szCs w:val="28"/>
        </w:rPr>
        <w:t xml:space="preserve">factors to this decay being bad educational policies and all kind of schools in existence. Prior to this time, school owners were individuals who were trained in education and today, school is seen as a business and </w:t>
      </w:r>
      <w:proofErr w:type="spellStart"/>
      <w:proofErr w:type="gramStart"/>
      <w:r w:rsidR="00E71DB9" w:rsidRPr="00077505">
        <w:rPr>
          <w:rFonts w:asciiTheme="minorBidi" w:hAnsiTheme="minorBidi" w:cstheme="minorBidi"/>
          <w:sz w:val="28"/>
          <w:szCs w:val="28"/>
        </w:rPr>
        <w:t>a</w:t>
      </w:r>
      <w:proofErr w:type="spellEnd"/>
      <w:r w:rsidR="00E71DB9" w:rsidRPr="00077505">
        <w:rPr>
          <w:rFonts w:asciiTheme="minorBidi" w:hAnsiTheme="minorBidi" w:cstheme="minorBidi"/>
          <w:sz w:val="28"/>
          <w:szCs w:val="28"/>
        </w:rPr>
        <w:t xml:space="preserve"> </w:t>
      </w:r>
      <w:r w:rsidR="00E71DB9">
        <w:rPr>
          <w:rFonts w:asciiTheme="minorBidi" w:hAnsiTheme="minorBidi" w:cstheme="minorBidi"/>
          <w:sz w:val="28"/>
          <w:szCs w:val="28"/>
        </w:rPr>
        <w:t>such</w:t>
      </w:r>
      <w:proofErr w:type="gramEnd"/>
      <w:r w:rsidRPr="00077505">
        <w:rPr>
          <w:rFonts w:asciiTheme="minorBidi" w:hAnsiTheme="minorBidi" w:cstheme="minorBidi"/>
          <w:sz w:val="28"/>
          <w:szCs w:val="28"/>
        </w:rPr>
        <w:t>, baby individuals can be a school owner.</w:t>
      </w:r>
      <w:r w:rsidRPr="00077505">
        <w:rPr>
          <w:rFonts w:asciiTheme="minorBidi" w:hAnsiTheme="minorBidi" w:cstheme="minorBidi"/>
          <w:b/>
          <w:bCs/>
          <w:sz w:val="28"/>
          <w:szCs w:val="28"/>
        </w:rPr>
        <w:t xml:space="preserve"> </w:t>
      </w:r>
      <w:r w:rsidRPr="00077505">
        <w:rPr>
          <w:rFonts w:asciiTheme="minorBidi" w:hAnsiTheme="minorBidi" w:cstheme="minorBidi"/>
          <w:sz w:val="28"/>
          <w:szCs w:val="28"/>
        </w:rPr>
        <w:t xml:space="preserve">The kinds of teachers employed by these schools are of low of quality because of their inability to pay for </w:t>
      </w:r>
      <w:proofErr w:type="gramStart"/>
      <w:r w:rsidRPr="00077505">
        <w:rPr>
          <w:rFonts w:asciiTheme="minorBidi" w:hAnsiTheme="minorBidi" w:cstheme="minorBidi"/>
          <w:sz w:val="28"/>
          <w:szCs w:val="28"/>
        </w:rPr>
        <w:t>professionals,</w:t>
      </w:r>
      <w:proofErr w:type="gramEnd"/>
      <w:r w:rsidRPr="00077505">
        <w:rPr>
          <w:rFonts w:asciiTheme="minorBidi" w:hAnsiTheme="minorBidi" w:cstheme="minorBidi"/>
          <w:sz w:val="28"/>
          <w:szCs w:val="28"/>
        </w:rPr>
        <w:t xml:space="preserve"> this will definitely affect the performance of students in any exam. Some of these schools are even malpractice centers popularly known as “special center”. There is no other way to pass an examination when students don’t </w:t>
      </w:r>
      <w:r w:rsidR="001919AE">
        <w:rPr>
          <w:rFonts w:asciiTheme="minorBidi" w:hAnsiTheme="minorBidi" w:cstheme="minorBidi"/>
          <w:sz w:val="28"/>
          <w:szCs w:val="28"/>
        </w:rPr>
        <w:t xml:space="preserve"> have </w:t>
      </w:r>
      <w:r w:rsidRPr="00077505">
        <w:rPr>
          <w:rFonts w:asciiTheme="minorBidi" w:hAnsiTheme="minorBidi" w:cstheme="minorBidi"/>
          <w:sz w:val="28"/>
          <w:szCs w:val="28"/>
        </w:rPr>
        <w:t xml:space="preserve">the required knowledge to pass educational policy is getting day by day and this has a direct impact on the students by cheating fear in them and due to this fear, many students have resulted into malpractice as an escape route. </w:t>
      </w:r>
    </w:p>
    <w:p w:rsidR="00B07983" w:rsidRPr="00077505" w:rsidRDefault="00B07983" w:rsidP="00B07983">
      <w:pPr>
        <w:spacing w:line="480" w:lineRule="auto"/>
        <w:jc w:val="both"/>
        <w:rPr>
          <w:rFonts w:asciiTheme="minorBidi" w:hAnsiTheme="minorBidi" w:cstheme="minorBidi"/>
          <w:sz w:val="28"/>
          <w:szCs w:val="28"/>
        </w:rPr>
      </w:pPr>
      <w:r w:rsidRPr="00077505">
        <w:rPr>
          <w:rFonts w:asciiTheme="minorBidi" w:hAnsiTheme="minorBidi" w:cstheme="minorBidi"/>
          <w:sz w:val="28"/>
          <w:szCs w:val="28"/>
        </w:rPr>
        <w:t xml:space="preserve">3. </w:t>
      </w:r>
      <w:r w:rsidRPr="00077505">
        <w:rPr>
          <w:rFonts w:asciiTheme="minorBidi" w:hAnsiTheme="minorBidi" w:cstheme="minorBidi"/>
          <w:b/>
          <w:bCs/>
          <w:sz w:val="28"/>
          <w:szCs w:val="28"/>
        </w:rPr>
        <w:t>Students’ Attitude</w:t>
      </w:r>
    </w:p>
    <w:p w:rsidR="00B07983" w:rsidRPr="00077505" w:rsidRDefault="00B07983" w:rsidP="00B07983">
      <w:pPr>
        <w:spacing w:line="480" w:lineRule="auto"/>
        <w:ind w:firstLine="720"/>
        <w:jc w:val="both"/>
        <w:rPr>
          <w:rFonts w:asciiTheme="minorBidi" w:hAnsiTheme="minorBidi" w:cstheme="minorBidi"/>
          <w:sz w:val="28"/>
          <w:szCs w:val="28"/>
        </w:rPr>
      </w:pPr>
      <w:r w:rsidRPr="00077505">
        <w:rPr>
          <w:rFonts w:asciiTheme="minorBidi" w:hAnsiTheme="minorBidi" w:cstheme="minorBidi"/>
          <w:sz w:val="28"/>
          <w:szCs w:val="28"/>
        </w:rPr>
        <w:t xml:space="preserve">No doubt those parents are also one of the major causes of examination malpractice but students are not left out too. While many parents try as much as possible to ensure their children gets the best educationally, some students are </w:t>
      </w:r>
      <w:r w:rsidRPr="00077505">
        <w:rPr>
          <w:rFonts w:asciiTheme="minorBidi" w:hAnsiTheme="minorBidi" w:cstheme="minorBidi"/>
          <w:sz w:val="28"/>
          <w:szCs w:val="28"/>
        </w:rPr>
        <w:lastRenderedPageBreak/>
        <w:t>lazy and all they are waiting for is a shortcut. They don’t believe in adequate preparation, hardwork</w:t>
      </w:r>
      <w:r w:rsidR="001919AE">
        <w:rPr>
          <w:rFonts w:asciiTheme="minorBidi" w:hAnsiTheme="minorBidi" w:cstheme="minorBidi"/>
          <w:sz w:val="28"/>
          <w:szCs w:val="28"/>
        </w:rPr>
        <w:t>ing</w:t>
      </w:r>
      <w:r w:rsidRPr="00077505">
        <w:rPr>
          <w:rFonts w:asciiTheme="minorBidi" w:hAnsiTheme="minorBidi" w:cstheme="minorBidi"/>
          <w:sz w:val="28"/>
          <w:szCs w:val="28"/>
        </w:rPr>
        <w:t xml:space="preserve"> and total dedication to their studies. This is a very wrong attitude to possess by any student because the effect of such a non-</w:t>
      </w:r>
      <w:proofErr w:type="spellStart"/>
      <w:r w:rsidRPr="00077505">
        <w:rPr>
          <w:rFonts w:asciiTheme="minorBidi" w:hAnsiTheme="minorBidi" w:cstheme="minorBidi"/>
          <w:sz w:val="28"/>
          <w:szCs w:val="28"/>
        </w:rPr>
        <w:t>challant</w:t>
      </w:r>
      <w:proofErr w:type="spellEnd"/>
      <w:r w:rsidRPr="00077505">
        <w:rPr>
          <w:rFonts w:asciiTheme="minorBidi" w:hAnsiTheme="minorBidi" w:cstheme="minorBidi"/>
          <w:sz w:val="28"/>
          <w:szCs w:val="28"/>
        </w:rPr>
        <w:t xml:space="preserve"> attitude is always disastrous.</w:t>
      </w:r>
    </w:p>
    <w:p w:rsidR="00B07983" w:rsidRPr="00077505" w:rsidRDefault="00B07983" w:rsidP="00B07983">
      <w:pPr>
        <w:spacing w:line="480" w:lineRule="auto"/>
        <w:jc w:val="both"/>
        <w:rPr>
          <w:rFonts w:asciiTheme="minorBidi" w:hAnsiTheme="minorBidi" w:cstheme="minorBidi"/>
          <w:sz w:val="28"/>
          <w:szCs w:val="28"/>
        </w:rPr>
      </w:pPr>
      <w:r w:rsidRPr="00077505">
        <w:rPr>
          <w:rFonts w:asciiTheme="minorBidi" w:hAnsiTheme="minorBidi" w:cstheme="minorBidi"/>
          <w:sz w:val="28"/>
          <w:szCs w:val="28"/>
        </w:rPr>
        <w:t>4.</w:t>
      </w:r>
      <w:r w:rsidRPr="00077505">
        <w:rPr>
          <w:rFonts w:asciiTheme="minorBidi" w:hAnsiTheme="minorBidi" w:cstheme="minorBidi"/>
          <w:b/>
          <w:bCs/>
          <w:sz w:val="28"/>
          <w:szCs w:val="28"/>
        </w:rPr>
        <w:t xml:space="preserve"> </w:t>
      </w:r>
      <w:r w:rsidRPr="00077505">
        <w:rPr>
          <w:rFonts w:asciiTheme="minorBidi" w:hAnsiTheme="minorBidi" w:cstheme="minorBidi"/>
          <w:b/>
          <w:bCs/>
          <w:sz w:val="28"/>
          <w:szCs w:val="28"/>
        </w:rPr>
        <w:tab/>
        <w:t>Environmental factor</w:t>
      </w:r>
    </w:p>
    <w:p w:rsidR="00B07983" w:rsidRPr="00077505" w:rsidRDefault="00B07983" w:rsidP="00B07983">
      <w:pPr>
        <w:spacing w:line="480" w:lineRule="auto"/>
        <w:ind w:firstLine="720"/>
        <w:jc w:val="both"/>
        <w:rPr>
          <w:rFonts w:asciiTheme="minorBidi" w:hAnsiTheme="minorBidi" w:cstheme="minorBidi"/>
          <w:sz w:val="28"/>
          <w:szCs w:val="28"/>
        </w:rPr>
      </w:pPr>
      <w:r w:rsidRPr="00077505">
        <w:rPr>
          <w:rFonts w:asciiTheme="minorBidi" w:hAnsiTheme="minorBidi" w:cstheme="minorBidi"/>
          <w:sz w:val="28"/>
          <w:szCs w:val="28"/>
        </w:rPr>
        <w:t>We find ourselves in society where examination malpractice is celebrated and justified. The environment has a way of influencing students who are quick in embracing daily norms.</w:t>
      </w:r>
    </w:p>
    <w:p w:rsidR="00B07983" w:rsidRDefault="00B07983" w:rsidP="00B07983">
      <w:pPr>
        <w:spacing w:line="480" w:lineRule="auto"/>
        <w:ind w:firstLine="720"/>
        <w:jc w:val="both"/>
        <w:rPr>
          <w:rFonts w:asciiTheme="minorBidi" w:hAnsiTheme="minorBidi" w:cstheme="minorBidi"/>
          <w:sz w:val="28"/>
          <w:szCs w:val="28"/>
        </w:rPr>
      </w:pPr>
      <w:r w:rsidRPr="00077505">
        <w:rPr>
          <w:rFonts w:asciiTheme="minorBidi" w:hAnsiTheme="minorBidi" w:cstheme="minorBidi"/>
          <w:sz w:val="28"/>
          <w:szCs w:val="28"/>
        </w:rPr>
        <w:t>People now see failure as a bad thing and students are looking for every means to pass an exam. No students want to fail because of environmental pressure. If only society would quit seeing examination as a taboo and begin to see failing from the right perspective as a means of identifying one’s area of weakness requiring improvement, this pressure to pass an examination by all shady means will be minimized it better still, eradicated.</w:t>
      </w:r>
    </w:p>
    <w:p w:rsidR="00134A5F" w:rsidRDefault="00134A5F" w:rsidP="00B07983">
      <w:pPr>
        <w:spacing w:line="480" w:lineRule="auto"/>
        <w:ind w:firstLine="720"/>
        <w:jc w:val="both"/>
        <w:rPr>
          <w:rFonts w:asciiTheme="minorBidi" w:hAnsiTheme="minorBidi" w:cstheme="minorBidi"/>
          <w:sz w:val="28"/>
          <w:szCs w:val="28"/>
        </w:rPr>
      </w:pPr>
    </w:p>
    <w:p w:rsidR="00134A5F" w:rsidRPr="00077505" w:rsidRDefault="00134A5F" w:rsidP="00B07983">
      <w:pPr>
        <w:spacing w:line="480" w:lineRule="auto"/>
        <w:ind w:firstLine="720"/>
        <w:jc w:val="both"/>
        <w:rPr>
          <w:rFonts w:asciiTheme="minorBidi" w:hAnsiTheme="minorBidi" w:cstheme="minorBidi"/>
          <w:sz w:val="28"/>
          <w:szCs w:val="28"/>
        </w:rPr>
      </w:pPr>
    </w:p>
    <w:p w:rsidR="00B07983" w:rsidRPr="00077505" w:rsidRDefault="00B07983" w:rsidP="00B07983">
      <w:pPr>
        <w:spacing w:line="480" w:lineRule="auto"/>
        <w:jc w:val="both"/>
        <w:rPr>
          <w:rFonts w:asciiTheme="minorBidi" w:hAnsiTheme="minorBidi" w:cstheme="minorBidi"/>
          <w:sz w:val="28"/>
          <w:szCs w:val="28"/>
        </w:rPr>
      </w:pPr>
      <w:r w:rsidRPr="00077505">
        <w:rPr>
          <w:rFonts w:asciiTheme="minorBidi" w:hAnsiTheme="minorBidi" w:cstheme="minorBidi"/>
          <w:sz w:val="28"/>
          <w:szCs w:val="28"/>
        </w:rPr>
        <w:lastRenderedPageBreak/>
        <w:t xml:space="preserve">5. </w:t>
      </w:r>
      <w:proofErr w:type="spellStart"/>
      <w:r w:rsidRPr="00077505">
        <w:rPr>
          <w:rFonts w:asciiTheme="minorBidi" w:hAnsiTheme="minorBidi" w:cstheme="minorBidi"/>
          <w:b/>
          <w:bCs/>
          <w:sz w:val="28"/>
          <w:szCs w:val="28"/>
        </w:rPr>
        <w:t>Undus</w:t>
      </w:r>
      <w:proofErr w:type="spellEnd"/>
      <w:r w:rsidRPr="00077505">
        <w:rPr>
          <w:rFonts w:asciiTheme="minorBidi" w:hAnsiTheme="minorBidi" w:cstheme="minorBidi"/>
          <w:b/>
          <w:bCs/>
          <w:sz w:val="28"/>
          <w:szCs w:val="28"/>
        </w:rPr>
        <w:t xml:space="preserve"> emphasis on Certificate</w:t>
      </w:r>
    </w:p>
    <w:p w:rsidR="00B07983" w:rsidRPr="00077505" w:rsidRDefault="00B07983" w:rsidP="00EE652A">
      <w:pPr>
        <w:spacing w:line="480" w:lineRule="auto"/>
        <w:ind w:firstLine="720"/>
        <w:jc w:val="both"/>
        <w:rPr>
          <w:rFonts w:asciiTheme="minorBidi" w:hAnsiTheme="minorBidi" w:cstheme="minorBidi"/>
          <w:sz w:val="28"/>
          <w:szCs w:val="28"/>
        </w:rPr>
      </w:pPr>
      <w:r w:rsidRPr="00077505">
        <w:rPr>
          <w:rFonts w:asciiTheme="minorBidi" w:hAnsiTheme="minorBidi" w:cstheme="minorBidi"/>
          <w:sz w:val="28"/>
          <w:szCs w:val="28"/>
        </w:rPr>
        <w:t xml:space="preserve">The reason why this social anomaly is on the rise is because of the high value the society has placed on certificate over skills and professionalism. </w:t>
      </w:r>
      <w:proofErr w:type="gramStart"/>
      <w:r w:rsidRPr="00077505">
        <w:rPr>
          <w:rFonts w:asciiTheme="minorBidi" w:hAnsiTheme="minorBidi" w:cstheme="minorBidi"/>
          <w:sz w:val="28"/>
          <w:szCs w:val="28"/>
        </w:rPr>
        <w:t>Thus</w:t>
      </w:r>
      <w:r w:rsidR="00EE652A">
        <w:rPr>
          <w:rFonts w:asciiTheme="minorBidi" w:hAnsiTheme="minorBidi" w:cstheme="minorBidi"/>
          <w:sz w:val="28"/>
          <w:szCs w:val="28"/>
        </w:rPr>
        <w:t>.</w:t>
      </w:r>
      <w:proofErr w:type="gramEnd"/>
      <w:r w:rsidRPr="00077505">
        <w:rPr>
          <w:rFonts w:asciiTheme="minorBidi" w:hAnsiTheme="minorBidi" w:cstheme="minorBidi"/>
          <w:sz w:val="28"/>
          <w:szCs w:val="28"/>
        </w:rPr>
        <w:t xml:space="preserve"> </w:t>
      </w:r>
      <w:r w:rsidR="00EE652A" w:rsidRPr="00077505">
        <w:rPr>
          <w:rFonts w:asciiTheme="minorBidi" w:hAnsiTheme="minorBidi" w:cstheme="minorBidi"/>
          <w:sz w:val="28"/>
          <w:szCs w:val="28"/>
        </w:rPr>
        <w:t xml:space="preserve">Everyday </w:t>
      </w:r>
      <w:r w:rsidRPr="00077505">
        <w:rPr>
          <w:rFonts w:asciiTheme="minorBidi" w:hAnsiTheme="minorBidi" w:cstheme="minorBidi"/>
          <w:sz w:val="28"/>
          <w:szCs w:val="28"/>
        </w:rPr>
        <w:t>wants to get that piece of paper either by hook or crook.</w:t>
      </w:r>
    </w:p>
    <w:p w:rsidR="00B07983" w:rsidRPr="00077505" w:rsidRDefault="00B07983" w:rsidP="00B07983">
      <w:pPr>
        <w:spacing w:line="480" w:lineRule="auto"/>
        <w:ind w:firstLine="720"/>
        <w:jc w:val="both"/>
        <w:rPr>
          <w:rFonts w:asciiTheme="minorBidi" w:hAnsiTheme="minorBidi" w:cstheme="minorBidi"/>
          <w:sz w:val="28"/>
          <w:szCs w:val="28"/>
        </w:rPr>
      </w:pPr>
      <w:r w:rsidRPr="00077505">
        <w:rPr>
          <w:rFonts w:asciiTheme="minorBidi" w:hAnsiTheme="minorBidi" w:cstheme="minorBidi"/>
          <w:sz w:val="28"/>
          <w:szCs w:val="28"/>
        </w:rPr>
        <w:t>With these caused, curbing examination malpractice remains an impossible task.</w:t>
      </w:r>
    </w:p>
    <w:p w:rsidR="00B07983" w:rsidRPr="00077505" w:rsidRDefault="00B07983" w:rsidP="00B07983">
      <w:pPr>
        <w:spacing w:line="480" w:lineRule="auto"/>
        <w:jc w:val="both"/>
        <w:rPr>
          <w:rFonts w:asciiTheme="minorBidi" w:hAnsiTheme="minorBidi" w:cstheme="minorBidi"/>
          <w:b/>
          <w:bCs/>
          <w:sz w:val="28"/>
          <w:szCs w:val="28"/>
        </w:rPr>
      </w:pPr>
      <w:r w:rsidRPr="00077505">
        <w:rPr>
          <w:rFonts w:asciiTheme="minorBidi" w:hAnsiTheme="minorBidi" w:cstheme="minorBidi"/>
          <w:b/>
          <w:bCs/>
          <w:sz w:val="28"/>
          <w:szCs w:val="28"/>
        </w:rPr>
        <w:t>6.</w:t>
      </w:r>
      <w:r w:rsidRPr="00077505">
        <w:rPr>
          <w:rFonts w:asciiTheme="minorBidi" w:hAnsiTheme="minorBidi" w:cstheme="minorBidi"/>
          <w:b/>
          <w:bCs/>
          <w:sz w:val="28"/>
          <w:szCs w:val="28"/>
        </w:rPr>
        <w:tab/>
      </w:r>
      <w:r w:rsidRPr="00077505">
        <w:rPr>
          <w:rFonts w:asciiTheme="minorBidi" w:eastAsia="Times New Roman" w:hAnsiTheme="minorBidi" w:cstheme="minorBidi"/>
          <w:b/>
          <w:bCs/>
          <w:color w:val="000000" w:themeColor="text1"/>
          <w:sz w:val="28"/>
          <w:szCs w:val="28"/>
        </w:rPr>
        <w:t xml:space="preserve"> Fear of Failure</w:t>
      </w:r>
    </w:p>
    <w:p w:rsidR="00B07983" w:rsidRPr="00077505" w:rsidRDefault="00B07983" w:rsidP="00B07983">
      <w:pPr>
        <w:shd w:val="clear" w:color="auto" w:fill="FFFFFF"/>
        <w:spacing w:after="384" w:line="480" w:lineRule="auto"/>
        <w:ind w:firstLine="720"/>
        <w:textAlignment w:val="baseline"/>
        <w:rPr>
          <w:rFonts w:asciiTheme="minorBidi" w:eastAsia="Times New Roman" w:hAnsiTheme="minorBidi" w:cstheme="minorBidi"/>
          <w:color w:val="000000" w:themeColor="text1"/>
          <w:sz w:val="28"/>
          <w:szCs w:val="28"/>
        </w:rPr>
      </w:pPr>
      <w:r w:rsidRPr="00077505">
        <w:rPr>
          <w:rFonts w:asciiTheme="minorBidi" w:eastAsia="Times New Roman" w:hAnsiTheme="minorBidi" w:cstheme="minorBidi"/>
          <w:color w:val="000000" w:themeColor="text1"/>
          <w:sz w:val="28"/>
          <w:szCs w:val="28"/>
        </w:rPr>
        <w:t>Many students engage in examination malpractices because they are afraid that they will fail the exams. When they should spend quality time reading their notes they are panicking about the examination. The fear of failure is one of the major causes of illegal acts in exams today.</w:t>
      </w:r>
    </w:p>
    <w:p w:rsidR="00B07983" w:rsidRPr="00077505" w:rsidRDefault="00B07983" w:rsidP="00B07983">
      <w:pPr>
        <w:shd w:val="clear" w:color="auto" w:fill="FFFFFF"/>
        <w:spacing w:after="300" w:line="480" w:lineRule="auto"/>
        <w:textAlignment w:val="baseline"/>
        <w:outlineLvl w:val="2"/>
        <w:rPr>
          <w:rFonts w:asciiTheme="minorBidi" w:eastAsia="Times New Roman" w:hAnsiTheme="minorBidi" w:cstheme="minorBidi"/>
          <w:b/>
          <w:bCs/>
          <w:color w:val="000000" w:themeColor="text1"/>
          <w:sz w:val="28"/>
          <w:szCs w:val="28"/>
        </w:rPr>
      </w:pPr>
      <w:r w:rsidRPr="00077505">
        <w:rPr>
          <w:rFonts w:asciiTheme="minorBidi" w:eastAsia="Times New Roman" w:hAnsiTheme="minorBidi" w:cstheme="minorBidi"/>
          <w:b/>
          <w:bCs/>
          <w:color w:val="000000" w:themeColor="text1"/>
          <w:sz w:val="28"/>
          <w:szCs w:val="28"/>
        </w:rPr>
        <w:t xml:space="preserve">7. </w:t>
      </w:r>
      <w:r w:rsidR="00134A5F">
        <w:rPr>
          <w:rFonts w:asciiTheme="minorBidi" w:eastAsia="Times New Roman" w:hAnsiTheme="minorBidi" w:cstheme="minorBidi"/>
          <w:b/>
          <w:bCs/>
          <w:color w:val="000000" w:themeColor="text1"/>
          <w:sz w:val="28"/>
          <w:szCs w:val="28"/>
        </w:rPr>
        <w:t xml:space="preserve">       </w:t>
      </w:r>
      <w:r w:rsidRPr="00077505">
        <w:rPr>
          <w:rFonts w:asciiTheme="minorBidi" w:eastAsia="Times New Roman" w:hAnsiTheme="minorBidi" w:cstheme="minorBidi"/>
          <w:b/>
          <w:bCs/>
          <w:color w:val="000000" w:themeColor="text1"/>
          <w:sz w:val="28"/>
          <w:szCs w:val="28"/>
        </w:rPr>
        <w:t>Laziness of Students</w:t>
      </w:r>
    </w:p>
    <w:p w:rsidR="00B07983" w:rsidRPr="00077505" w:rsidRDefault="00B07983" w:rsidP="00B07983">
      <w:pPr>
        <w:shd w:val="clear" w:color="auto" w:fill="FFFFFF"/>
        <w:spacing w:after="384" w:line="480" w:lineRule="auto"/>
        <w:ind w:firstLine="720"/>
        <w:jc w:val="both"/>
        <w:textAlignment w:val="baseline"/>
        <w:rPr>
          <w:rFonts w:asciiTheme="minorBidi" w:eastAsia="Times New Roman" w:hAnsiTheme="minorBidi" w:cstheme="minorBidi"/>
          <w:color w:val="000000" w:themeColor="text1"/>
          <w:sz w:val="28"/>
          <w:szCs w:val="28"/>
        </w:rPr>
      </w:pPr>
      <w:r w:rsidRPr="00077505">
        <w:rPr>
          <w:rFonts w:asciiTheme="minorBidi" w:eastAsia="Times New Roman" w:hAnsiTheme="minorBidi" w:cstheme="minorBidi"/>
          <w:color w:val="000000" w:themeColor="text1"/>
          <w:sz w:val="28"/>
          <w:szCs w:val="28"/>
        </w:rPr>
        <w:t xml:space="preserve">Yes, it is hundred per cent true that many students are very lazy in their academic careers. They are lazy to read and study notes, do their home works and assignments, and carry out the tasks given to them by their teachers or </w:t>
      </w:r>
      <w:r w:rsidRPr="00077505">
        <w:rPr>
          <w:rFonts w:asciiTheme="minorBidi" w:eastAsia="Times New Roman" w:hAnsiTheme="minorBidi" w:cstheme="minorBidi"/>
          <w:color w:val="000000" w:themeColor="text1"/>
          <w:sz w:val="28"/>
          <w:szCs w:val="28"/>
        </w:rPr>
        <w:lastRenderedPageBreak/>
        <w:t>lecturers. Laziness will make any students go the extra mile (illegal ways) to pass exams.</w:t>
      </w:r>
    </w:p>
    <w:p w:rsidR="00B07983" w:rsidRPr="00077505" w:rsidRDefault="00B07983" w:rsidP="00B07983">
      <w:pPr>
        <w:shd w:val="clear" w:color="auto" w:fill="FFFFFF"/>
        <w:spacing w:after="300" w:line="480" w:lineRule="auto"/>
        <w:textAlignment w:val="baseline"/>
        <w:outlineLvl w:val="2"/>
        <w:rPr>
          <w:rFonts w:asciiTheme="minorBidi" w:eastAsia="Times New Roman" w:hAnsiTheme="minorBidi" w:cstheme="minorBidi"/>
          <w:b/>
          <w:bCs/>
          <w:color w:val="000000" w:themeColor="text1"/>
          <w:sz w:val="28"/>
          <w:szCs w:val="28"/>
        </w:rPr>
      </w:pPr>
      <w:r w:rsidRPr="00077505">
        <w:rPr>
          <w:rFonts w:asciiTheme="minorBidi" w:eastAsia="Times New Roman" w:hAnsiTheme="minorBidi" w:cstheme="minorBidi"/>
          <w:b/>
          <w:bCs/>
          <w:color w:val="000000" w:themeColor="text1"/>
          <w:sz w:val="28"/>
          <w:szCs w:val="28"/>
        </w:rPr>
        <w:t xml:space="preserve">8. </w:t>
      </w:r>
      <w:r w:rsidR="00134A5F">
        <w:rPr>
          <w:rFonts w:asciiTheme="minorBidi" w:eastAsia="Times New Roman" w:hAnsiTheme="minorBidi" w:cstheme="minorBidi"/>
          <w:b/>
          <w:bCs/>
          <w:color w:val="000000" w:themeColor="text1"/>
          <w:sz w:val="28"/>
          <w:szCs w:val="28"/>
        </w:rPr>
        <w:t xml:space="preserve">  </w:t>
      </w:r>
      <w:r w:rsidRPr="00077505">
        <w:rPr>
          <w:rFonts w:asciiTheme="minorBidi" w:eastAsia="Times New Roman" w:hAnsiTheme="minorBidi" w:cstheme="minorBidi"/>
          <w:b/>
          <w:bCs/>
          <w:color w:val="000000" w:themeColor="text1"/>
          <w:sz w:val="28"/>
          <w:szCs w:val="28"/>
        </w:rPr>
        <w:t>Poor Parental Upbringing</w:t>
      </w:r>
    </w:p>
    <w:p w:rsidR="00B07983" w:rsidRDefault="00B07983" w:rsidP="00B07983">
      <w:pPr>
        <w:shd w:val="clear" w:color="auto" w:fill="FFFFFF"/>
        <w:spacing w:after="384" w:line="480" w:lineRule="auto"/>
        <w:ind w:firstLine="720"/>
        <w:jc w:val="both"/>
        <w:textAlignment w:val="baseline"/>
        <w:rPr>
          <w:rFonts w:asciiTheme="minorBidi" w:eastAsia="Times New Roman" w:hAnsiTheme="minorBidi" w:cstheme="minorBidi"/>
          <w:color w:val="000000" w:themeColor="text1"/>
          <w:sz w:val="28"/>
          <w:szCs w:val="28"/>
        </w:rPr>
      </w:pPr>
      <w:r w:rsidRPr="00077505">
        <w:rPr>
          <w:rFonts w:asciiTheme="minorBidi" w:eastAsia="Times New Roman" w:hAnsiTheme="minorBidi" w:cstheme="minorBidi"/>
          <w:color w:val="000000" w:themeColor="text1"/>
          <w:sz w:val="28"/>
          <w:szCs w:val="28"/>
        </w:rPr>
        <w:t>You will agree with me that poor parental upbringing is one of the major causes of examination malpractice in Nigeria today. Many parents do not have time to train their children in the right way because of work and busyness. And the parents who have the time to teach their children taught them in the wrong way. Lack of proper home training has caused some students to engage in examination malpractices because they don’t find anything wrong with it.</w:t>
      </w:r>
    </w:p>
    <w:p w:rsidR="00B07983" w:rsidRPr="00077505" w:rsidRDefault="00B07983" w:rsidP="00411EF2">
      <w:pPr>
        <w:shd w:val="clear" w:color="auto" w:fill="FFFFFF"/>
        <w:spacing w:after="300" w:line="240" w:lineRule="auto"/>
        <w:textAlignment w:val="baseline"/>
        <w:outlineLvl w:val="1"/>
        <w:rPr>
          <w:rFonts w:asciiTheme="minorBidi" w:eastAsia="Times New Roman" w:hAnsiTheme="minorBidi" w:cstheme="minorBidi"/>
          <w:b/>
          <w:bCs/>
          <w:color w:val="000000" w:themeColor="text1"/>
          <w:sz w:val="28"/>
          <w:szCs w:val="28"/>
        </w:rPr>
      </w:pPr>
      <w:r w:rsidRPr="00077505">
        <w:rPr>
          <w:rFonts w:asciiTheme="minorBidi" w:eastAsia="Times New Roman" w:hAnsiTheme="minorBidi" w:cstheme="minorBidi"/>
          <w:b/>
          <w:bCs/>
          <w:color w:val="000000" w:themeColor="text1"/>
          <w:sz w:val="28"/>
          <w:szCs w:val="28"/>
        </w:rPr>
        <w:t xml:space="preserve">9. </w:t>
      </w:r>
      <w:r w:rsidR="00134A5F">
        <w:rPr>
          <w:rFonts w:asciiTheme="minorBidi" w:eastAsia="Times New Roman" w:hAnsiTheme="minorBidi" w:cstheme="minorBidi"/>
          <w:b/>
          <w:bCs/>
          <w:color w:val="000000" w:themeColor="text1"/>
          <w:sz w:val="28"/>
          <w:szCs w:val="28"/>
        </w:rPr>
        <w:t xml:space="preserve">  </w:t>
      </w:r>
      <w:r w:rsidRPr="00077505">
        <w:rPr>
          <w:rFonts w:asciiTheme="minorBidi" w:eastAsia="Times New Roman" w:hAnsiTheme="minorBidi" w:cstheme="minorBidi"/>
          <w:b/>
          <w:bCs/>
          <w:color w:val="000000" w:themeColor="text1"/>
          <w:sz w:val="28"/>
          <w:szCs w:val="28"/>
        </w:rPr>
        <w:t>High Level of Poverty</w:t>
      </w:r>
    </w:p>
    <w:p w:rsidR="00B07983" w:rsidRDefault="00B07983" w:rsidP="00B07983">
      <w:pPr>
        <w:shd w:val="clear" w:color="auto" w:fill="FFFFFF"/>
        <w:spacing w:after="384" w:line="480" w:lineRule="auto"/>
        <w:ind w:firstLine="720"/>
        <w:jc w:val="both"/>
        <w:textAlignment w:val="baseline"/>
        <w:rPr>
          <w:rFonts w:asciiTheme="minorBidi" w:eastAsia="Times New Roman" w:hAnsiTheme="minorBidi" w:cstheme="minorBidi"/>
          <w:color w:val="000000" w:themeColor="text1"/>
          <w:sz w:val="28"/>
          <w:szCs w:val="28"/>
        </w:rPr>
      </w:pPr>
      <w:r w:rsidRPr="00077505">
        <w:rPr>
          <w:rFonts w:asciiTheme="minorBidi" w:eastAsia="Times New Roman" w:hAnsiTheme="minorBidi" w:cstheme="minorBidi"/>
          <w:color w:val="000000" w:themeColor="text1"/>
          <w:sz w:val="28"/>
          <w:szCs w:val="28"/>
        </w:rPr>
        <w:t>Indeed, poverty makes some students engage in examination malpractices because education and schooling require parents to spend money on their children. Some parents could not afford to buy textbooks, novels, and other necessary materials for their children. This leads to the students cheating in examinations.</w:t>
      </w:r>
      <w:r w:rsidR="00134A5F">
        <w:rPr>
          <w:rFonts w:asciiTheme="minorBidi" w:eastAsia="Times New Roman" w:hAnsiTheme="minorBidi" w:cstheme="minorBidi"/>
          <w:color w:val="000000" w:themeColor="text1"/>
          <w:sz w:val="28"/>
          <w:szCs w:val="28"/>
        </w:rPr>
        <w:t xml:space="preserve"> </w:t>
      </w:r>
    </w:p>
    <w:p w:rsidR="00134A5F" w:rsidRDefault="00134A5F" w:rsidP="00B07983">
      <w:pPr>
        <w:shd w:val="clear" w:color="auto" w:fill="FFFFFF"/>
        <w:spacing w:after="384" w:line="480" w:lineRule="auto"/>
        <w:ind w:firstLine="720"/>
        <w:jc w:val="both"/>
        <w:textAlignment w:val="baseline"/>
        <w:rPr>
          <w:rFonts w:asciiTheme="minorBidi" w:eastAsia="Times New Roman" w:hAnsiTheme="minorBidi" w:cstheme="minorBidi"/>
          <w:color w:val="000000" w:themeColor="text1"/>
          <w:sz w:val="28"/>
          <w:szCs w:val="28"/>
        </w:rPr>
      </w:pPr>
    </w:p>
    <w:p w:rsidR="00B07983" w:rsidRPr="00077505" w:rsidRDefault="00B07983" w:rsidP="00411EF2">
      <w:pPr>
        <w:shd w:val="clear" w:color="auto" w:fill="FFFFFF"/>
        <w:spacing w:after="300" w:line="240" w:lineRule="auto"/>
        <w:textAlignment w:val="baseline"/>
        <w:outlineLvl w:val="1"/>
        <w:rPr>
          <w:rFonts w:asciiTheme="minorBidi" w:eastAsia="Times New Roman" w:hAnsiTheme="minorBidi" w:cstheme="minorBidi"/>
          <w:b/>
          <w:bCs/>
          <w:color w:val="000000" w:themeColor="text1"/>
          <w:sz w:val="28"/>
          <w:szCs w:val="28"/>
        </w:rPr>
      </w:pPr>
      <w:r w:rsidRPr="00077505">
        <w:rPr>
          <w:rFonts w:asciiTheme="minorBidi" w:eastAsia="Times New Roman" w:hAnsiTheme="minorBidi" w:cstheme="minorBidi"/>
          <w:b/>
          <w:bCs/>
          <w:color w:val="000000" w:themeColor="text1"/>
          <w:sz w:val="28"/>
          <w:szCs w:val="28"/>
        </w:rPr>
        <w:lastRenderedPageBreak/>
        <w:t>10.  Bad Government Practices</w:t>
      </w:r>
    </w:p>
    <w:p w:rsidR="00B07983" w:rsidRPr="00077505" w:rsidRDefault="00B07983" w:rsidP="00B07983">
      <w:pPr>
        <w:shd w:val="clear" w:color="auto" w:fill="FFFFFF"/>
        <w:spacing w:after="384" w:line="480" w:lineRule="auto"/>
        <w:ind w:firstLine="720"/>
        <w:jc w:val="both"/>
        <w:textAlignment w:val="baseline"/>
        <w:rPr>
          <w:rFonts w:asciiTheme="minorBidi" w:eastAsia="Times New Roman" w:hAnsiTheme="minorBidi" w:cstheme="minorBidi"/>
          <w:color w:val="000000" w:themeColor="text1"/>
          <w:sz w:val="28"/>
          <w:szCs w:val="28"/>
        </w:rPr>
      </w:pPr>
      <w:r w:rsidRPr="00077505">
        <w:rPr>
          <w:rFonts w:asciiTheme="minorBidi" w:eastAsia="Times New Roman" w:hAnsiTheme="minorBidi" w:cstheme="minorBidi"/>
          <w:color w:val="000000" w:themeColor="text1"/>
          <w:sz w:val="28"/>
          <w:szCs w:val="28"/>
        </w:rPr>
        <w:t xml:space="preserve">The government is the body controlling the educational sector from nursery schools to tertiary institutions. If the </w:t>
      </w:r>
      <w:proofErr w:type="gramStart"/>
      <w:r w:rsidRPr="00077505">
        <w:rPr>
          <w:rFonts w:asciiTheme="minorBidi" w:eastAsia="Times New Roman" w:hAnsiTheme="minorBidi" w:cstheme="minorBidi"/>
          <w:color w:val="000000" w:themeColor="text1"/>
          <w:sz w:val="28"/>
          <w:szCs w:val="28"/>
        </w:rPr>
        <w:t>government engage</w:t>
      </w:r>
      <w:proofErr w:type="gramEnd"/>
      <w:r w:rsidRPr="00077505">
        <w:rPr>
          <w:rFonts w:asciiTheme="minorBidi" w:eastAsia="Times New Roman" w:hAnsiTheme="minorBidi" w:cstheme="minorBidi"/>
          <w:color w:val="000000" w:themeColor="text1"/>
          <w:sz w:val="28"/>
          <w:szCs w:val="28"/>
        </w:rPr>
        <w:t xml:space="preserve"> in some bad practices, it will affect the education sector. Even </w:t>
      </w:r>
      <w:proofErr w:type="gramStart"/>
      <w:r w:rsidRPr="00077505">
        <w:rPr>
          <w:rFonts w:asciiTheme="minorBidi" w:eastAsia="Times New Roman" w:hAnsiTheme="minorBidi" w:cstheme="minorBidi"/>
          <w:color w:val="000000" w:themeColor="text1"/>
          <w:sz w:val="28"/>
          <w:szCs w:val="28"/>
        </w:rPr>
        <w:t>this bad government make</w:t>
      </w:r>
      <w:proofErr w:type="gramEnd"/>
      <w:r w:rsidRPr="00077505">
        <w:rPr>
          <w:rFonts w:asciiTheme="minorBidi" w:eastAsia="Times New Roman" w:hAnsiTheme="minorBidi" w:cstheme="minorBidi"/>
          <w:color w:val="000000" w:themeColor="text1"/>
          <w:sz w:val="28"/>
          <w:szCs w:val="28"/>
        </w:rPr>
        <w:t xml:space="preserve"> teacher and lecturer accept student for doing examination malpractice because of low salary and delayed salary. A corrupt government will produce corrupt officials. This will lead to students engaging in examination malpractices. Why? </w:t>
      </w:r>
      <w:proofErr w:type="gramStart"/>
      <w:r w:rsidRPr="00077505">
        <w:rPr>
          <w:rFonts w:asciiTheme="minorBidi" w:eastAsia="Times New Roman" w:hAnsiTheme="minorBidi" w:cstheme="minorBidi"/>
          <w:color w:val="000000" w:themeColor="text1"/>
          <w:sz w:val="28"/>
          <w:szCs w:val="28"/>
        </w:rPr>
        <w:t>Because teachers, lecturers, and education officials are involved in these illegal practices too.</w:t>
      </w:r>
      <w:proofErr w:type="gramEnd"/>
    </w:p>
    <w:p w:rsidR="00B07983" w:rsidRPr="00077505" w:rsidRDefault="00B07983" w:rsidP="00411EF2">
      <w:pPr>
        <w:spacing w:line="360" w:lineRule="auto"/>
        <w:jc w:val="both"/>
        <w:rPr>
          <w:rFonts w:asciiTheme="minorBidi" w:hAnsiTheme="minorBidi" w:cstheme="minorBidi"/>
          <w:b/>
          <w:bCs/>
          <w:sz w:val="28"/>
          <w:szCs w:val="28"/>
        </w:rPr>
      </w:pPr>
      <w:r w:rsidRPr="00077505">
        <w:rPr>
          <w:rFonts w:asciiTheme="minorBidi" w:hAnsiTheme="minorBidi" w:cstheme="minorBidi"/>
          <w:b/>
          <w:bCs/>
          <w:sz w:val="28"/>
          <w:szCs w:val="28"/>
        </w:rPr>
        <w:t>Effects of Examination Malpractices</w:t>
      </w:r>
    </w:p>
    <w:p w:rsidR="00B07983" w:rsidRPr="00077505" w:rsidRDefault="00B07983" w:rsidP="00B07983">
      <w:pPr>
        <w:spacing w:line="480" w:lineRule="auto"/>
        <w:ind w:firstLine="720"/>
        <w:jc w:val="both"/>
        <w:rPr>
          <w:rFonts w:asciiTheme="minorBidi" w:hAnsiTheme="minorBidi" w:cstheme="minorBidi"/>
          <w:sz w:val="28"/>
          <w:szCs w:val="28"/>
        </w:rPr>
      </w:pPr>
      <w:r w:rsidRPr="00077505">
        <w:rPr>
          <w:rFonts w:asciiTheme="minorBidi" w:hAnsiTheme="minorBidi" w:cstheme="minorBidi"/>
          <w:sz w:val="28"/>
          <w:szCs w:val="28"/>
        </w:rPr>
        <w:t xml:space="preserve">The consequences of examination malpractices are </w:t>
      </w:r>
      <w:proofErr w:type="gramStart"/>
      <w:r w:rsidRPr="00077505">
        <w:rPr>
          <w:rFonts w:asciiTheme="minorBidi" w:hAnsiTheme="minorBidi" w:cstheme="minorBidi"/>
          <w:sz w:val="28"/>
          <w:szCs w:val="28"/>
        </w:rPr>
        <w:t>grievous</w:t>
      </w:r>
      <w:proofErr w:type="gramEnd"/>
      <w:r w:rsidRPr="00077505">
        <w:rPr>
          <w:rFonts w:asciiTheme="minorBidi" w:hAnsiTheme="minorBidi" w:cstheme="minorBidi"/>
          <w:sz w:val="28"/>
          <w:szCs w:val="28"/>
        </w:rPr>
        <w:t xml:space="preserve"> to the educational system. For instance, Adebayo (2002), pointed out that examination malpractices has eroded the spirit of hard work, as students tend to believe that giving gratification to pass is legal. Thus, </w:t>
      </w:r>
      <w:proofErr w:type="gramStart"/>
      <w:r w:rsidRPr="00077505">
        <w:rPr>
          <w:rFonts w:asciiTheme="minorBidi" w:hAnsiTheme="minorBidi" w:cstheme="minorBidi"/>
          <w:sz w:val="28"/>
          <w:szCs w:val="28"/>
        </w:rPr>
        <w:t>student become</w:t>
      </w:r>
      <w:proofErr w:type="gramEnd"/>
      <w:r w:rsidRPr="00077505">
        <w:rPr>
          <w:rFonts w:asciiTheme="minorBidi" w:hAnsiTheme="minorBidi" w:cstheme="minorBidi"/>
          <w:sz w:val="28"/>
          <w:szCs w:val="28"/>
        </w:rPr>
        <w:t xml:space="preserve"> conscious for great and cheating. </w:t>
      </w:r>
    </w:p>
    <w:p w:rsidR="00B07983" w:rsidRPr="00077505" w:rsidRDefault="00D9696C" w:rsidP="00B07983">
      <w:pPr>
        <w:spacing w:line="480" w:lineRule="auto"/>
        <w:ind w:firstLine="720"/>
        <w:jc w:val="both"/>
        <w:rPr>
          <w:rFonts w:asciiTheme="minorBidi" w:hAnsiTheme="minorBidi" w:cstheme="minorBidi"/>
          <w:sz w:val="28"/>
          <w:szCs w:val="28"/>
        </w:rPr>
      </w:pPr>
      <w:r w:rsidRPr="00077505">
        <w:rPr>
          <w:rFonts w:asciiTheme="minorBidi" w:hAnsiTheme="minorBidi" w:cstheme="minorBidi"/>
          <w:sz w:val="28"/>
          <w:szCs w:val="28"/>
        </w:rPr>
        <w:t>Examination malpractices depending on the gravity attract</w:t>
      </w:r>
      <w:r w:rsidR="00B07983" w:rsidRPr="00077505">
        <w:rPr>
          <w:rFonts w:asciiTheme="minorBidi" w:hAnsiTheme="minorBidi" w:cstheme="minorBidi"/>
          <w:sz w:val="28"/>
          <w:szCs w:val="28"/>
        </w:rPr>
        <w:t xml:space="preserve"> penalties ranging from failure and cancellation of result. For instance, in the last twelve </w:t>
      </w:r>
      <w:r w:rsidR="00B07983" w:rsidRPr="00077505">
        <w:rPr>
          <w:rFonts w:asciiTheme="minorBidi" w:hAnsiTheme="minorBidi" w:cstheme="minorBidi"/>
          <w:sz w:val="28"/>
          <w:szCs w:val="28"/>
        </w:rPr>
        <w:lastRenderedPageBreak/>
        <w:t>years alone, the West African Examination Council (WAEC) had to cancel the results of 814,699 candidates in its May/June examinations because of examination malpractices. (</w:t>
      </w:r>
      <w:proofErr w:type="spellStart"/>
      <w:r w:rsidR="00B07983" w:rsidRPr="00077505">
        <w:rPr>
          <w:rFonts w:asciiTheme="minorBidi" w:hAnsiTheme="minorBidi" w:cstheme="minorBidi"/>
          <w:sz w:val="28"/>
          <w:szCs w:val="28"/>
        </w:rPr>
        <w:t>Aminu</w:t>
      </w:r>
      <w:proofErr w:type="spellEnd"/>
      <w:r w:rsidR="00B07983" w:rsidRPr="00077505">
        <w:rPr>
          <w:rFonts w:asciiTheme="minorBidi" w:hAnsiTheme="minorBidi" w:cstheme="minorBidi"/>
          <w:sz w:val="28"/>
          <w:szCs w:val="28"/>
        </w:rPr>
        <w:t>, 2006), considering the cost of buying examination forms alone, the wasted amount of money is above 2.5 billion naira. A part form this wastage of money, there is also wastage in the form of opportunity costs to the nation and the society.</w:t>
      </w:r>
    </w:p>
    <w:p w:rsidR="00B07983" w:rsidRPr="00077505" w:rsidRDefault="00B07983" w:rsidP="00B07983">
      <w:pPr>
        <w:spacing w:line="480" w:lineRule="auto"/>
        <w:ind w:firstLine="720"/>
        <w:jc w:val="both"/>
        <w:rPr>
          <w:rFonts w:asciiTheme="minorBidi" w:hAnsiTheme="minorBidi" w:cstheme="minorBidi"/>
          <w:sz w:val="28"/>
          <w:szCs w:val="28"/>
        </w:rPr>
      </w:pPr>
      <w:r w:rsidRPr="00077505">
        <w:rPr>
          <w:rFonts w:asciiTheme="minorBidi" w:hAnsiTheme="minorBidi" w:cstheme="minorBidi"/>
          <w:sz w:val="28"/>
          <w:szCs w:val="28"/>
        </w:rPr>
        <w:t xml:space="preserve">Examination malpractices lead to irreversible loss of credibility of certificate the implication is that documents emanating from such country will be treated with suspicious. Consequently, certificates awarded by </w:t>
      </w:r>
      <w:proofErr w:type="gramStart"/>
      <w:r w:rsidRPr="00077505">
        <w:rPr>
          <w:rFonts w:asciiTheme="minorBidi" w:hAnsiTheme="minorBidi" w:cstheme="minorBidi"/>
          <w:sz w:val="28"/>
          <w:szCs w:val="28"/>
        </w:rPr>
        <w:t>the such</w:t>
      </w:r>
      <w:proofErr w:type="gramEnd"/>
      <w:r w:rsidRPr="00077505">
        <w:rPr>
          <w:rFonts w:asciiTheme="minorBidi" w:hAnsiTheme="minorBidi" w:cstheme="minorBidi"/>
          <w:sz w:val="28"/>
          <w:szCs w:val="28"/>
        </w:rPr>
        <w:t xml:space="preserve"> county is educational institutions, disbelieved such country’s education institutions are as good as deeds as far as international co-operation in education is concerned (</w:t>
      </w:r>
      <w:proofErr w:type="spellStart"/>
      <w:r w:rsidRPr="00077505">
        <w:rPr>
          <w:rFonts w:asciiTheme="minorBidi" w:hAnsiTheme="minorBidi" w:cstheme="minorBidi"/>
          <w:sz w:val="28"/>
          <w:szCs w:val="28"/>
        </w:rPr>
        <w:t>Badmus</w:t>
      </w:r>
      <w:proofErr w:type="spellEnd"/>
      <w:r w:rsidRPr="00077505">
        <w:rPr>
          <w:rFonts w:asciiTheme="minorBidi" w:hAnsiTheme="minorBidi" w:cstheme="minorBidi"/>
          <w:sz w:val="28"/>
          <w:szCs w:val="28"/>
        </w:rPr>
        <w:t>, 2006).</w:t>
      </w:r>
    </w:p>
    <w:p w:rsidR="00B07983" w:rsidRPr="00077505" w:rsidRDefault="00B07983" w:rsidP="00B07983">
      <w:pPr>
        <w:spacing w:line="480" w:lineRule="auto"/>
        <w:ind w:firstLine="720"/>
        <w:jc w:val="both"/>
        <w:rPr>
          <w:rFonts w:asciiTheme="minorBidi" w:hAnsiTheme="minorBidi" w:cstheme="minorBidi"/>
          <w:sz w:val="28"/>
          <w:szCs w:val="28"/>
        </w:rPr>
      </w:pPr>
      <w:proofErr w:type="spellStart"/>
      <w:r w:rsidRPr="00077505">
        <w:rPr>
          <w:rFonts w:asciiTheme="minorBidi" w:hAnsiTheme="minorBidi" w:cstheme="minorBidi"/>
          <w:sz w:val="28"/>
          <w:szCs w:val="28"/>
        </w:rPr>
        <w:t>Aina</w:t>
      </w:r>
      <w:proofErr w:type="spellEnd"/>
      <w:r w:rsidRPr="00077505">
        <w:rPr>
          <w:rFonts w:asciiTheme="minorBidi" w:hAnsiTheme="minorBidi" w:cstheme="minorBidi"/>
          <w:sz w:val="28"/>
          <w:szCs w:val="28"/>
        </w:rPr>
        <w:t xml:space="preserve"> (1996), divided the consequences of examination malpractices into three major heading; consequences of examination malpractices on academic, moral and national image. The immediate consequence of the present trend of examination malpractices on the academic and expected moral standard are </w:t>
      </w:r>
      <w:r w:rsidRPr="00077505">
        <w:rPr>
          <w:rFonts w:asciiTheme="minorBidi" w:hAnsiTheme="minorBidi" w:cstheme="minorBidi"/>
          <w:sz w:val="28"/>
          <w:szCs w:val="28"/>
        </w:rPr>
        <w:lastRenderedPageBreak/>
        <w:t>legion and include the development of evil ingenuity, dishonesty, moral decadence sharp and fraudulent practice.</w:t>
      </w:r>
    </w:p>
    <w:p w:rsidR="00B07983" w:rsidRPr="00077505" w:rsidRDefault="00B07983" w:rsidP="00B07983">
      <w:pPr>
        <w:spacing w:line="480" w:lineRule="auto"/>
        <w:ind w:firstLine="720"/>
        <w:jc w:val="both"/>
        <w:rPr>
          <w:rFonts w:asciiTheme="minorBidi" w:hAnsiTheme="minorBidi" w:cstheme="minorBidi"/>
          <w:sz w:val="28"/>
          <w:szCs w:val="28"/>
        </w:rPr>
      </w:pPr>
      <w:r w:rsidRPr="00077505">
        <w:rPr>
          <w:rFonts w:asciiTheme="minorBidi" w:hAnsiTheme="minorBidi" w:cstheme="minorBidi"/>
          <w:sz w:val="28"/>
          <w:szCs w:val="28"/>
        </w:rPr>
        <w:t xml:space="preserve">The consequences of examination malpractices are devastating on the educational system. </w:t>
      </w:r>
      <w:proofErr w:type="spellStart"/>
      <w:r w:rsidRPr="00077505">
        <w:rPr>
          <w:rFonts w:asciiTheme="minorBidi" w:hAnsiTheme="minorBidi" w:cstheme="minorBidi"/>
          <w:sz w:val="28"/>
          <w:szCs w:val="28"/>
        </w:rPr>
        <w:t>Onyechere</w:t>
      </w:r>
      <w:proofErr w:type="spellEnd"/>
      <w:r w:rsidRPr="00077505">
        <w:rPr>
          <w:rFonts w:asciiTheme="minorBidi" w:hAnsiTheme="minorBidi" w:cstheme="minorBidi"/>
          <w:sz w:val="28"/>
          <w:szCs w:val="28"/>
        </w:rPr>
        <w:t xml:space="preserve"> (1996</w:t>
      </w:r>
      <w:proofErr w:type="gramStart"/>
      <w:r w:rsidR="00930D0A" w:rsidRPr="00077505">
        <w:rPr>
          <w:rFonts w:asciiTheme="minorBidi" w:hAnsiTheme="minorBidi" w:cstheme="minorBidi"/>
          <w:sz w:val="28"/>
          <w:szCs w:val="28"/>
        </w:rPr>
        <w:t>)</w:t>
      </w:r>
      <w:r w:rsidR="00930D0A">
        <w:rPr>
          <w:rFonts w:asciiTheme="minorBidi" w:hAnsiTheme="minorBidi" w:cstheme="minorBidi"/>
          <w:sz w:val="28"/>
          <w:szCs w:val="28"/>
        </w:rPr>
        <w:t>,</w:t>
      </w:r>
      <w:proofErr w:type="gramEnd"/>
      <w:r w:rsidRPr="00077505">
        <w:rPr>
          <w:rFonts w:asciiTheme="minorBidi" w:hAnsiTheme="minorBidi" w:cstheme="minorBidi"/>
          <w:sz w:val="28"/>
          <w:szCs w:val="28"/>
        </w:rPr>
        <w:t xml:space="preserve"> identified some of the effects of examination malpractices, as following:</w:t>
      </w:r>
    </w:p>
    <w:p w:rsidR="00B07983" w:rsidRPr="00077505" w:rsidRDefault="00B07983" w:rsidP="00B07983">
      <w:pPr>
        <w:spacing w:line="480" w:lineRule="auto"/>
        <w:jc w:val="both"/>
        <w:rPr>
          <w:rFonts w:asciiTheme="minorBidi" w:hAnsiTheme="minorBidi" w:cstheme="minorBidi"/>
          <w:sz w:val="28"/>
          <w:szCs w:val="28"/>
        </w:rPr>
      </w:pPr>
      <w:proofErr w:type="spellStart"/>
      <w:r w:rsidRPr="00077505">
        <w:rPr>
          <w:rFonts w:asciiTheme="minorBidi" w:hAnsiTheme="minorBidi" w:cstheme="minorBidi"/>
          <w:sz w:val="28"/>
          <w:szCs w:val="28"/>
        </w:rPr>
        <w:t>i</w:t>
      </w:r>
      <w:proofErr w:type="spellEnd"/>
      <w:r w:rsidRPr="00077505">
        <w:rPr>
          <w:rFonts w:asciiTheme="minorBidi" w:hAnsiTheme="minorBidi" w:cstheme="minorBidi"/>
          <w:sz w:val="28"/>
          <w:szCs w:val="28"/>
        </w:rPr>
        <w:t xml:space="preserve">. </w:t>
      </w:r>
      <w:r w:rsidRPr="00077505">
        <w:rPr>
          <w:rFonts w:asciiTheme="minorBidi" w:hAnsiTheme="minorBidi" w:cstheme="minorBidi"/>
          <w:sz w:val="28"/>
          <w:szCs w:val="28"/>
        </w:rPr>
        <w:tab/>
        <w:t>The value of our youth got dented.</w:t>
      </w:r>
    </w:p>
    <w:p w:rsidR="00B07983" w:rsidRPr="00077505" w:rsidRDefault="00B07983" w:rsidP="00B07983">
      <w:pPr>
        <w:spacing w:line="480" w:lineRule="auto"/>
        <w:jc w:val="both"/>
        <w:rPr>
          <w:rFonts w:asciiTheme="minorBidi" w:hAnsiTheme="minorBidi" w:cstheme="minorBidi"/>
          <w:sz w:val="28"/>
          <w:szCs w:val="28"/>
        </w:rPr>
      </w:pPr>
      <w:r w:rsidRPr="00077505">
        <w:rPr>
          <w:rFonts w:asciiTheme="minorBidi" w:hAnsiTheme="minorBidi" w:cstheme="minorBidi"/>
          <w:sz w:val="28"/>
          <w:szCs w:val="28"/>
        </w:rPr>
        <w:t xml:space="preserve">ii. </w:t>
      </w:r>
      <w:r w:rsidRPr="00077505">
        <w:rPr>
          <w:rFonts w:asciiTheme="minorBidi" w:hAnsiTheme="minorBidi" w:cstheme="minorBidi"/>
          <w:sz w:val="28"/>
          <w:szCs w:val="28"/>
        </w:rPr>
        <w:tab/>
        <w:t>Future leaders are found wanting in the various professions</w:t>
      </w:r>
    </w:p>
    <w:p w:rsidR="00B07983" w:rsidRPr="00077505" w:rsidRDefault="00B07983" w:rsidP="00B07983">
      <w:pPr>
        <w:spacing w:line="480" w:lineRule="auto"/>
        <w:jc w:val="both"/>
        <w:rPr>
          <w:rFonts w:asciiTheme="minorBidi" w:hAnsiTheme="minorBidi" w:cstheme="minorBidi"/>
          <w:sz w:val="28"/>
          <w:szCs w:val="28"/>
        </w:rPr>
      </w:pPr>
      <w:r w:rsidRPr="00077505">
        <w:rPr>
          <w:rFonts w:asciiTheme="minorBidi" w:hAnsiTheme="minorBidi" w:cstheme="minorBidi"/>
          <w:sz w:val="28"/>
          <w:szCs w:val="28"/>
        </w:rPr>
        <w:t xml:space="preserve">iii. </w:t>
      </w:r>
      <w:r w:rsidRPr="00077505">
        <w:rPr>
          <w:rFonts w:asciiTheme="minorBidi" w:hAnsiTheme="minorBidi" w:cstheme="minorBidi"/>
          <w:sz w:val="28"/>
          <w:szCs w:val="28"/>
        </w:rPr>
        <w:tab/>
        <w:t>Failure of social, political and economic sanity</w:t>
      </w:r>
    </w:p>
    <w:p w:rsidR="00B07983" w:rsidRPr="00077505" w:rsidRDefault="00B07983" w:rsidP="00B07983">
      <w:pPr>
        <w:spacing w:line="480" w:lineRule="auto"/>
        <w:jc w:val="both"/>
        <w:rPr>
          <w:rFonts w:asciiTheme="minorBidi" w:hAnsiTheme="minorBidi" w:cstheme="minorBidi"/>
          <w:sz w:val="28"/>
          <w:szCs w:val="28"/>
        </w:rPr>
      </w:pPr>
      <w:r w:rsidRPr="00077505">
        <w:rPr>
          <w:rFonts w:asciiTheme="minorBidi" w:hAnsiTheme="minorBidi" w:cstheme="minorBidi"/>
          <w:sz w:val="28"/>
          <w:szCs w:val="28"/>
        </w:rPr>
        <w:t xml:space="preserve">iv. </w:t>
      </w:r>
      <w:r w:rsidRPr="00077505">
        <w:rPr>
          <w:rFonts w:asciiTheme="minorBidi" w:hAnsiTheme="minorBidi" w:cstheme="minorBidi"/>
          <w:sz w:val="28"/>
          <w:szCs w:val="28"/>
        </w:rPr>
        <w:tab/>
        <w:t>Wastage of resources</w:t>
      </w:r>
    </w:p>
    <w:p w:rsidR="00B07983" w:rsidRPr="00077505" w:rsidRDefault="00B07983" w:rsidP="00B07983">
      <w:pPr>
        <w:spacing w:line="480" w:lineRule="auto"/>
        <w:jc w:val="both"/>
        <w:rPr>
          <w:rFonts w:asciiTheme="minorBidi" w:hAnsiTheme="minorBidi" w:cstheme="minorBidi"/>
          <w:sz w:val="28"/>
          <w:szCs w:val="28"/>
        </w:rPr>
      </w:pPr>
      <w:r w:rsidRPr="00077505">
        <w:rPr>
          <w:rFonts w:asciiTheme="minorBidi" w:hAnsiTheme="minorBidi" w:cstheme="minorBidi"/>
          <w:sz w:val="28"/>
          <w:szCs w:val="28"/>
        </w:rPr>
        <w:t xml:space="preserve">v. </w:t>
      </w:r>
      <w:r w:rsidRPr="00077505">
        <w:rPr>
          <w:rFonts w:asciiTheme="minorBidi" w:hAnsiTheme="minorBidi" w:cstheme="minorBidi"/>
          <w:sz w:val="28"/>
          <w:szCs w:val="28"/>
        </w:rPr>
        <w:tab/>
        <w:t>Cancellation of results.</w:t>
      </w:r>
    </w:p>
    <w:p w:rsidR="00B07983" w:rsidRDefault="00B07983" w:rsidP="00B07983">
      <w:pPr>
        <w:spacing w:line="480" w:lineRule="auto"/>
        <w:ind w:left="720" w:hanging="720"/>
        <w:jc w:val="both"/>
        <w:rPr>
          <w:rFonts w:asciiTheme="minorBidi" w:hAnsiTheme="minorBidi" w:cstheme="minorBidi"/>
          <w:sz w:val="28"/>
          <w:szCs w:val="28"/>
        </w:rPr>
      </w:pPr>
      <w:r w:rsidRPr="00077505">
        <w:rPr>
          <w:rFonts w:asciiTheme="minorBidi" w:hAnsiTheme="minorBidi" w:cstheme="minorBidi"/>
          <w:sz w:val="28"/>
          <w:szCs w:val="28"/>
        </w:rPr>
        <w:t xml:space="preserve">vi. </w:t>
      </w:r>
      <w:r w:rsidRPr="00077505">
        <w:rPr>
          <w:rFonts w:asciiTheme="minorBidi" w:hAnsiTheme="minorBidi" w:cstheme="minorBidi"/>
          <w:sz w:val="28"/>
          <w:szCs w:val="28"/>
        </w:rPr>
        <w:tab/>
        <w:t xml:space="preserve">Damages to mage of students, the institutions, </w:t>
      </w:r>
      <w:proofErr w:type="gramStart"/>
      <w:r w:rsidRPr="00077505">
        <w:rPr>
          <w:rFonts w:asciiTheme="minorBidi" w:hAnsiTheme="minorBidi" w:cstheme="minorBidi"/>
          <w:sz w:val="28"/>
          <w:szCs w:val="28"/>
        </w:rPr>
        <w:t>the</w:t>
      </w:r>
      <w:proofErr w:type="gramEnd"/>
      <w:r w:rsidRPr="00077505">
        <w:rPr>
          <w:rFonts w:asciiTheme="minorBidi" w:hAnsiTheme="minorBidi" w:cstheme="minorBidi"/>
          <w:sz w:val="28"/>
          <w:szCs w:val="28"/>
        </w:rPr>
        <w:t xml:space="preserve"> national examination bodies the parent and the government (</w:t>
      </w:r>
      <w:proofErr w:type="spellStart"/>
      <w:r w:rsidRPr="00077505">
        <w:rPr>
          <w:rFonts w:asciiTheme="minorBidi" w:hAnsiTheme="minorBidi" w:cstheme="minorBidi"/>
          <w:sz w:val="28"/>
          <w:szCs w:val="28"/>
        </w:rPr>
        <w:t>Anyechere</w:t>
      </w:r>
      <w:proofErr w:type="spellEnd"/>
      <w:r w:rsidRPr="00077505">
        <w:rPr>
          <w:rFonts w:asciiTheme="minorBidi" w:hAnsiTheme="minorBidi" w:cstheme="minorBidi"/>
          <w:sz w:val="28"/>
          <w:szCs w:val="28"/>
        </w:rPr>
        <w:t xml:space="preserve"> 1996).</w:t>
      </w:r>
    </w:p>
    <w:p w:rsidR="00134A5F" w:rsidRDefault="00134A5F" w:rsidP="00B07983">
      <w:pPr>
        <w:spacing w:line="480" w:lineRule="auto"/>
        <w:ind w:left="720" w:hanging="720"/>
        <w:jc w:val="both"/>
        <w:rPr>
          <w:rFonts w:asciiTheme="minorBidi" w:hAnsiTheme="minorBidi" w:cstheme="minorBidi"/>
          <w:sz w:val="28"/>
          <w:szCs w:val="28"/>
        </w:rPr>
      </w:pPr>
    </w:p>
    <w:p w:rsidR="00134A5F" w:rsidRDefault="00134A5F" w:rsidP="00B07983">
      <w:pPr>
        <w:spacing w:line="480" w:lineRule="auto"/>
        <w:ind w:left="720" w:hanging="720"/>
        <w:jc w:val="both"/>
        <w:rPr>
          <w:rFonts w:asciiTheme="minorBidi" w:hAnsiTheme="minorBidi" w:cstheme="minorBidi"/>
          <w:sz w:val="28"/>
          <w:szCs w:val="28"/>
        </w:rPr>
      </w:pPr>
    </w:p>
    <w:p w:rsidR="00134A5F" w:rsidRPr="00077505" w:rsidRDefault="00134A5F" w:rsidP="00B07983">
      <w:pPr>
        <w:spacing w:line="480" w:lineRule="auto"/>
        <w:ind w:left="720" w:hanging="720"/>
        <w:jc w:val="both"/>
        <w:rPr>
          <w:rFonts w:asciiTheme="minorBidi" w:hAnsiTheme="minorBidi" w:cstheme="minorBidi"/>
          <w:sz w:val="28"/>
          <w:szCs w:val="28"/>
        </w:rPr>
      </w:pPr>
    </w:p>
    <w:p w:rsidR="00B07983" w:rsidRPr="00077505" w:rsidRDefault="00B07983" w:rsidP="00B07983">
      <w:pPr>
        <w:spacing w:line="480" w:lineRule="auto"/>
        <w:jc w:val="both"/>
        <w:rPr>
          <w:rFonts w:asciiTheme="minorBidi" w:hAnsiTheme="minorBidi" w:cstheme="minorBidi"/>
          <w:b/>
          <w:bCs/>
          <w:sz w:val="28"/>
          <w:szCs w:val="28"/>
        </w:rPr>
      </w:pPr>
      <w:r w:rsidRPr="00077505">
        <w:rPr>
          <w:rFonts w:asciiTheme="minorBidi" w:hAnsiTheme="minorBidi" w:cstheme="minorBidi"/>
          <w:b/>
          <w:bCs/>
          <w:sz w:val="28"/>
          <w:szCs w:val="28"/>
        </w:rPr>
        <w:lastRenderedPageBreak/>
        <w:t>Strategies for Curbing Examination Malpractices</w:t>
      </w:r>
    </w:p>
    <w:p w:rsidR="00B07983" w:rsidRPr="00077505" w:rsidRDefault="00B07983" w:rsidP="00B07983">
      <w:pPr>
        <w:spacing w:line="480" w:lineRule="auto"/>
        <w:ind w:firstLine="720"/>
        <w:jc w:val="both"/>
        <w:rPr>
          <w:rFonts w:asciiTheme="minorBidi" w:hAnsiTheme="minorBidi" w:cstheme="minorBidi"/>
          <w:sz w:val="28"/>
          <w:szCs w:val="28"/>
        </w:rPr>
      </w:pPr>
      <w:r w:rsidRPr="00077505">
        <w:rPr>
          <w:rFonts w:asciiTheme="minorBidi" w:hAnsiTheme="minorBidi" w:cstheme="minorBidi"/>
          <w:sz w:val="28"/>
          <w:szCs w:val="28"/>
        </w:rPr>
        <w:t>The effort made to fight examination malpractices in 1914 - 1984, the federal Government of Nigeria promulgated a decree which imposes a twenty-one years imprisonment on student caught in examination malpractices.</w:t>
      </w:r>
    </w:p>
    <w:p w:rsidR="00B07983" w:rsidRPr="00077505" w:rsidRDefault="00B07983" w:rsidP="00B07983">
      <w:pPr>
        <w:spacing w:line="480" w:lineRule="auto"/>
        <w:ind w:firstLine="720"/>
        <w:jc w:val="both"/>
        <w:rPr>
          <w:rFonts w:asciiTheme="minorBidi" w:hAnsiTheme="minorBidi" w:cstheme="minorBidi"/>
          <w:sz w:val="28"/>
          <w:szCs w:val="28"/>
        </w:rPr>
      </w:pPr>
      <w:r w:rsidRPr="00077505">
        <w:rPr>
          <w:rFonts w:asciiTheme="minorBidi" w:hAnsiTheme="minorBidi" w:cstheme="minorBidi"/>
          <w:sz w:val="28"/>
          <w:szCs w:val="28"/>
        </w:rPr>
        <w:t>Also National Examination bodies (WAEC &amp; NECO) instance, they proposed the punishment to candidates and centers that participate in examination malpractices.</w:t>
      </w:r>
    </w:p>
    <w:p w:rsidR="00B07983" w:rsidRPr="00077505" w:rsidRDefault="00B07983" w:rsidP="00B07983">
      <w:pPr>
        <w:spacing w:line="480" w:lineRule="auto"/>
        <w:ind w:firstLine="720"/>
        <w:jc w:val="both"/>
        <w:rPr>
          <w:rFonts w:asciiTheme="minorBidi" w:hAnsiTheme="minorBidi" w:cstheme="minorBidi"/>
          <w:sz w:val="28"/>
          <w:szCs w:val="28"/>
        </w:rPr>
      </w:pPr>
      <w:r w:rsidRPr="00077505">
        <w:rPr>
          <w:rFonts w:asciiTheme="minorBidi" w:hAnsiTheme="minorBidi" w:cstheme="minorBidi"/>
          <w:sz w:val="28"/>
          <w:szCs w:val="28"/>
        </w:rPr>
        <w:t>Teacher empowerment and special welfare package for examination officials to discourage from any financial and material inducement from students, parents and other who may want to subvert examination process should be provided. This should be introduced for teaches at all levels.</w:t>
      </w:r>
    </w:p>
    <w:p w:rsidR="00B07983" w:rsidRPr="00077505" w:rsidRDefault="00B07983" w:rsidP="00180794">
      <w:pPr>
        <w:spacing w:line="480" w:lineRule="auto"/>
        <w:ind w:firstLine="720"/>
        <w:jc w:val="both"/>
        <w:rPr>
          <w:rFonts w:asciiTheme="minorBidi" w:hAnsiTheme="minorBidi" w:cstheme="minorBidi"/>
          <w:sz w:val="28"/>
          <w:szCs w:val="28"/>
        </w:rPr>
      </w:pPr>
      <w:r w:rsidRPr="00077505">
        <w:rPr>
          <w:rFonts w:asciiTheme="minorBidi" w:hAnsiTheme="minorBidi" w:cstheme="minorBidi"/>
          <w:sz w:val="28"/>
          <w:szCs w:val="28"/>
        </w:rPr>
        <w:t xml:space="preserve">Less emphasis on certificate and paper qualification can also help the situation. Nigeria’s education system is largely certificate oriented. </w:t>
      </w:r>
      <w:proofErr w:type="spellStart"/>
      <w:r w:rsidRPr="00077505">
        <w:rPr>
          <w:rFonts w:asciiTheme="minorBidi" w:hAnsiTheme="minorBidi" w:cstheme="minorBidi"/>
          <w:sz w:val="28"/>
          <w:szCs w:val="28"/>
        </w:rPr>
        <w:t>Nwandiani</w:t>
      </w:r>
      <w:proofErr w:type="spellEnd"/>
      <w:r w:rsidRPr="00077505">
        <w:rPr>
          <w:rFonts w:asciiTheme="minorBidi" w:hAnsiTheme="minorBidi" w:cstheme="minorBidi"/>
          <w:sz w:val="28"/>
          <w:szCs w:val="28"/>
        </w:rPr>
        <w:t xml:space="preserve"> (2005</w:t>
      </w:r>
      <w:proofErr w:type="gramStart"/>
      <w:r w:rsidR="00180794" w:rsidRPr="00077505">
        <w:rPr>
          <w:rFonts w:asciiTheme="minorBidi" w:hAnsiTheme="minorBidi" w:cstheme="minorBidi"/>
          <w:sz w:val="28"/>
          <w:szCs w:val="28"/>
        </w:rPr>
        <w:t>)</w:t>
      </w:r>
      <w:r w:rsidR="00180794">
        <w:rPr>
          <w:rFonts w:asciiTheme="minorBidi" w:hAnsiTheme="minorBidi" w:cstheme="minorBidi"/>
          <w:sz w:val="28"/>
          <w:szCs w:val="28"/>
        </w:rPr>
        <w:t>,</w:t>
      </w:r>
      <w:proofErr w:type="gramEnd"/>
      <w:r w:rsidRPr="00077505">
        <w:rPr>
          <w:rFonts w:asciiTheme="minorBidi" w:hAnsiTheme="minorBidi" w:cstheme="minorBidi"/>
          <w:sz w:val="28"/>
          <w:szCs w:val="28"/>
        </w:rPr>
        <w:t xml:space="preserve"> asserted that the market place value and reward for the level and face value quality of certificate promote tendencies for and acts of cheating in the process of certification.</w:t>
      </w:r>
    </w:p>
    <w:p w:rsidR="00B07983" w:rsidRPr="00077505" w:rsidRDefault="00B07983" w:rsidP="00B07983">
      <w:pPr>
        <w:spacing w:line="480" w:lineRule="auto"/>
        <w:ind w:firstLine="720"/>
        <w:jc w:val="both"/>
        <w:rPr>
          <w:rFonts w:asciiTheme="minorBidi" w:hAnsiTheme="minorBidi" w:cstheme="minorBidi"/>
          <w:sz w:val="28"/>
          <w:szCs w:val="28"/>
        </w:rPr>
      </w:pPr>
      <w:r w:rsidRPr="00077505">
        <w:rPr>
          <w:rFonts w:asciiTheme="minorBidi" w:hAnsiTheme="minorBidi" w:cstheme="minorBidi"/>
          <w:sz w:val="28"/>
          <w:szCs w:val="28"/>
        </w:rPr>
        <w:lastRenderedPageBreak/>
        <w:t>Religious education is one of the core subjects that are taught in schools for moral uprightness. Nigeria society is pluralistic whom three major religions are being practiced, Islam, Christianity and African traditional Religion (</w:t>
      </w:r>
      <w:proofErr w:type="spellStart"/>
      <w:r w:rsidRPr="00077505">
        <w:rPr>
          <w:rFonts w:asciiTheme="minorBidi" w:hAnsiTheme="minorBidi" w:cstheme="minorBidi"/>
          <w:sz w:val="28"/>
          <w:szCs w:val="28"/>
        </w:rPr>
        <w:t>A</w:t>
      </w:r>
      <w:r w:rsidR="00B85D9F">
        <w:rPr>
          <w:rFonts w:asciiTheme="minorBidi" w:hAnsiTheme="minorBidi" w:cstheme="minorBidi"/>
          <w:sz w:val="28"/>
          <w:szCs w:val="28"/>
        </w:rPr>
        <w:t>frel</w:t>
      </w:r>
      <w:proofErr w:type="spellEnd"/>
      <w:r w:rsidR="00B85D9F">
        <w:rPr>
          <w:rFonts w:asciiTheme="minorBidi" w:hAnsiTheme="minorBidi" w:cstheme="minorBidi"/>
          <w:sz w:val="28"/>
          <w:szCs w:val="28"/>
        </w:rPr>
        <w:t xml:space="preserve">). With the exception of </w:t>
      </w:r>
      <w:proofErr w:type="spellStart"/>
      <w:r w:rsidR="00B85D9F">
        <w:rPr>
          <w:rFonts w:asciiTheme="minorBidi" w:hAnsiTheme="minorBidi" w:cstheme="minorBidi"/>
          <w:sz w:val="28"/>
          <w:szCs w:val="28"/>
        </w:rPr>
        <w:t>Afre</w:t>
      </w:r>
      <w:r w:rsidRPr="00077505">
        <w:rPr>
          <w:rFonts w:asciiTheme="minorBidi" w:hAnsiTheme="minorBidi" w:cstheme="minorBidi"/>
          <w:sz w:val="28"/>
          <w:szCs w:val="28"/>
        </w:rPr>
        <w:t>l</w:t>
      </w:r>
      <w:proofErr w:type="spellEnd"/>
      <w:r w:rsidRPr="00077505">
        <w:rPr>
          <w:rFonts w:asciiTheme="minorBidi" w:hAnsiTheme="minorBidi" w:cstheme="minorBidi"/>
          <w:sz w:val="28"/>
          <w:szCs w:val="28"/>
        </w:rPr>
        <w:t xml:space="preserve">, the rest two are being taught both at the upper basic class i.e. </w:t>
      </w:r>
      <w:proofErr w:type="gramStart"/>
      <w:r w:rsidRPr="00077505">
        <w:rPr>
          <w:rFonts w:asciiTheme="minorBidi" w:hAnsiTheme="minorBidi" w:cstheme="minorBidi"/>
          <w:sz w:val="28"/>
          <w:szCs w:val="28"/>
        </w:rPr>
        <w:t>All</w:t>
      </w:r>
      <w:proofErr w:type="gramEnd"/>
      <w:r w:rsidRPr="00077505">
        <w:rPr>
          <w:rFonts w:asciiTheme="minorBidi" w:hAnsiTheme="minorBidi" w:cstheme="minorBidi"/>
          <w:sz w:val="28"/>
          <w:szCs w:val="28"/>
        </w:rPr>
        <w:t xml:space="preserve"> acceptable religious objectives in educational processes must comply with the already spelt out Federal Government National Policy on education.</w:t>
      </w:r>
    </w:p>
    <w:p w:rsidR="00B07983" w:rsidRPr="00077505" w:rsidRDefault="00B07983" w:rsidP="00B07983">
      <w:pPr>
        <w:spacing w:line="480" w:lineRule="auto"/>
        <w:ind w:firstLine="720"/>
        <w:jc w:val="both"/>
        <w:rPr>
          <w:rFonts w:asciiTheme="minorBidi" w:hAnsiTheme="minorBidi" w:cstheme="minorBidi"/>
          <w:sz w:val="28"/>
          <w:szCs w:val="28"/>
        </w:rPr>
      </w:pPr>
      <w:r w:rsidRPr="00077505">
        <w:rPr>
          <w:rFonts w:asciiTheme="minorBidi" w:hAnsiTheme="minorBidi" w:cstheme="minorBidi"/>
          <w:sz w:val="28"/>
          <w:szCs w:val="28"/>
        </w:rPr>
        <w:t>Islamic education is defined as the process by which the values spelt out in the Holy Qur’an are transmitted from generation to generation (</w:t>
      </w:r>
      <w:proofErr w:type="spellStart"/>
      <w:r w:rsidRPr="00077505">
        <w:rPr>
          <w:rFonts w:asciiTheme="minorBidi" w:hAnsiTheme="minorBidi" w:cstheme="minorBidi"/>
          <w:sz w:val="28"/>
          <w:szCs w:val="28"/>
        </w:rPr>
        <w:t>Oladosu</w:t>
      </w:r>
      <w:proofErr w:type="spellEnd"/>
      <w:r w:rsidRPr="00077505">
        <w:rPr>
          <w:rFonts w:asciiTheme="minorBidi" w:hAnsiTheme="minorBidi" w:cstheme="minorBidi"/>
          <w:sz w:val="28"/>
          <w:szCs w:val="28"/>
        </w:rPr>
        <w:t>, 2008). It is also suggested that Islamic education is the discipline through which knowledge about God, the Unique lord of the human and the world and by choosing Him as ones Lord, understanding His guidance, regulations, and tolerance are all taught (</w:t>
      </w:r>
      <w:proofErr w:type="spellStart"/>
      <w:r w:rsidRPr="00077505">
        <w:rPr>
          <w:rFonts w:asciiTheme="minorBidi" w:hAnsiTheme="minorBidi" w:cstheme="minorBidi"/>
          <w:sz w:val="28"/>
          <w:szCs w:val="28"/>
        </w:rPr>
        <w:t>Khosrow</w:t>
      </w:r>
      <w:proofErr w:type="spellEnd"/>
      <w:r w:rsidRPr="00077505">
        <w:rPr>
          <w:rFonts w:asciiTheme="minorBidi" w:hAnsiTheme="minorBidi" w:cstheme="minorBidi"/>
          <w:sz w:val="28"/>
          <w:szCs w:val="28"/>
        </w:rPr>
        <w:t>, 2001).</w:t>
      </w:r>
    </w:p>
    <w:p w:rsidR="00B07983" w:rsidRPr="00077505" w:rsidRDefault="00B07983" w:rsidP="00B07983">
      <w:pPr>
        <w:spacing w:line="480" w:lineRule="auto"/>
        <w:ind w:firstLine="720"/>
        <w:jc w:val="both"/>
        <w:rPr>
          <w:rFonts w:asciiTheme="minorBidi" w:hAnsiTheme="minorBidi" w:cstheme="minorBidi"/>
          <w:sz w:val="28"/>
          <w:szCs w:val="28"/>
        </w:rPr>
      </w:pPr>
      <w:r w:rsidRPr="00077505">
        <w:rPr>
          <w:rFonts w:asciiTheme="minorBidi" w:hAnsiTheme="minorBidi" w:cstheme="minorBidi"/>
          <w:sz w:val="28"/>
          <w:szCs w:val="28"/>
        </w:rPr>
        <w:t xml:space="preserve">The above standard which Islamic education aspires to achieve has been further recast </w:t>
      </w:r>
      <w:r w:rsidR="00CA4ABC" w:rsidRPr="00077505">
        <w:rPr>
          <w:rFonts w:asciiTheme="minorBidi" w:hAnsiTheme="minorBidi" w:cstheme="minorBidi"/>
          <w:sz w:val="28"/>
          <w:szCs w:val="28"/>
        </w:rPr>
        <w:t>in term</w:t>
      </w:r>
      <w:r w:rsidRPr="00077505">
        <w:rPr>
          <w:rFonts w:asciiTheme="minorBidi" w:hAnsiTheme="minorBidi" w:cstheme="minorBidi"/>
          <w:sz w:val="28"/>
          <w:szCs w:val="28"/>
        </w:rPr>
        <w:t xml:space="preserve"> of guiding the individual to recognize Allah, cultivate the sense of gratitude to him, encourage the pursuit of useful knowledge and attain balance development by giving the weight to the physical, social, intellectual, </w:t>
      </w:r>
      <w:r w:rsidRPr="00077505">
        <w:rPr>
          <w:rFonts w:asciiTheme="minorBidi" w:hAnsiTheme="minorBidi" w:cstheme="minorBidi"/>
          <w:sz w:val="28"/>
          <w:szCs w:val="28"/>
        </w:rPr>
        <w:lastRenderedPageBreak/>
        <w:t xml:space="preserve">moral spiritual needs of men, realized human rights, equality and brother hood, awakening the consciousness of Allah as a witness of all our actions, thoughts and behavior. </w:t>
      </w:r>
      <w:proofErr w:type="gramStart"/>
      <w:r w:rsidRPr="00077505">
        <w:rPr>
          <w:rFonts w:asciiTheme="minorBidi" w:hAnsiTheme="minorBidi" w:cstheme="minorBidi"/>
          <w:sz w:val="28"/>
          <w:szCs w:val="28"/>
        </w:rPr>
        <w:t>Federal Ministry of Education (1985).</w:t>
      </w:r>
      <w:proofErr w:type="gramEnd"/>
    </w:p>
    <w:p w:rsidR="001D0467" w:rsidRPr="00077505" w:rsidRDefault="00B07983" w:rsidP="001D0467">
      <w:pPr>
        <w:spacing w:line="480" w:lineRule="auto"/>
        <w:ind w:firstLine="720"/>
        <w:jc w:val="both"/>
        <w:rPr>
          <w:rFonts w:asciiTheme="minorBidi" w:hAnsiTheme="minorBidi" w:cstheme="minorBidi"/>
          <w:sz w:val="28"/>
          <w:szCs w:val="28"/>
        </w:rPr>
      </w:pPr>
      <w:r w:rsidRPr="00077505">
        <w:rPr>
          <w:rFonts w:asciiTheme="minorBidi" w:hAnsiTheme="minorBidi" w:cstheme="minorBidi"/>
          <w:sz w:val="28"/>
          <w:szCs w:val="28"/>
        </w:rPr>
        <w:t>In addition, four broad objectives have been formulated for the teaching of Islamic Religion studies (IRS) at the senior level in the national curriculum for senior secondary school. These are as follows.</w:t>
      </w:r>
    </w:p>
    <w:p w:rsidR="00B07983" w:rsidRPr="00077505" w:rsidRDefault="00B07983" w:rsidP="00B07983">
      <w:pPr>
        <w:numPr>
          <w:ilvl w:val="0"/>
          <w:numId w:val="7"/>
        </w:numPr>
        <w:spacing w:line="480" w:lineRule="auto"/>
        <w:ind w:hanging="720"/>
        <w:jc w:val="both"/>
        <w:rPr>
          <w:rFonts w:asciiTheme="minorBidi" w:hAnsiTheme="minorBidi" w:cstheme="minorBidi"/>
          <w:sz w:val="28"/>
          <w:szCs w:val="28"/>
        </w:rPr>
      </w:pPr>
      <w:r w:rsidRPr="00077505">
        <w:rPr>
          <w:rFonts w:asciiTheme="minorBidi" w:hAnsiTheme="minorBidi" w:cstheme="minorBidi"/>
          <w:sz w:val="28"/>
          <w:szCs w:val="28"/>
        </w:rPr>
        <w:t xml:space="preserve"> To give the students an insight in to the broad view of Islam in both past and present</w:t>
      </w:r>
      <w:r w:rsidR="005A6F32">
        <w:rPr>
          <w:rFonts w:asciiTheme="minorBidi" w:hAnsiTheme="minorBidi" w:cstheme="minorBidi"/>
          <w:sz w:val="28"/>
          <w:szCs w:val="28"/>
        </w:rPr>
        <w:t>.</w:t>
      </w:r>
    </w:p>
    <w:p w:rsidR="00B07983" w:rsidRPr="00077505" w:rsidRDefault="00B07983" w:rsidP="00B07983">
      <w:pPr>
        <w:spacing w:line="480" w:lineRule="auto"/>
        <w:ind w:left="720" w:hanging="720"/>
        <w:jc w:val="both"/>
        <w:rPr>
          <w:rFonts w:asciiTheme="minorBidi" w:hAnsiTheme="minorBidi" w:cstheme="minorBidi"/>
          <w:sz w:val="28"/>
          <w:szCs w:val="28"/>
        </w:rPr>
      </w:pPr>
      <w:r w:rsidRPr="00077505">
        <w:rPr>
          <w:rFonts w:asciiTheme="minorBidi" w:hAnsiTheme="minorBidi" w:cstheme="minorBidi"/>
          <w:sz w:val="28"/>
          <w:szCs w:val="28"/>
        </w:rPr>
        <w:t xml:space="preserve">• </w:t>
      </w:r>
      <w:r w:rsidRPr="00077505">
        <w:rPr>
          <w:rFonts w:asciiTheme="minorBidi" w:hAnsiTheme="minorBidi" w:cstheme="minorBidi"/>
          <w:sz w:val="28"/>
          <w:szCs w:val="28"/>
        </w:rPr>
        <w:tab/>
        <w:t>To prepare the students spiritually, morally, socially and intellectually for his role as a Muslim in the adult world, which he is now entering.</w:t>
      </w:r>
    </w:p>
    <w:p w:rsidR="00B07983" w:rsidRPr="00077505" w:rsidRDefault="00B07983" w:rsidP="00B07983">
      <w:pPr>
        <w:numPr>
          <w:ilvl w:val="0"/>
          <w:numId w:val="7"/>
        </w:numPr>
        <w:spacing w:line="480" w:lineRule="auto"/>
        <w:ind w:hanging="720"/>
        <w:jc w:val="both"/>
        <w:rPr>
          <w:rFonts w:asciiTheme="minorBidi" w:hAnsiTheme="minorBidi" w:cstheme="minorBidi"/>
          <w:sz w:val="28"/>
          <w:szCs w:val="28"/>
        </w:rPr>
      </w:pPr>
      <w:r w:rsidRPr="00077505">
        <w:rPr>
          <w:rFonts w:asciiTheme="minorBidi" w:hAnsiTheme="minorBidi" w:cstheme="minorBidi"/>
          <w:sz w:val="28"/>
          <w:szCs w:val="28"/>
        </w:rPr>
        <w:t xml:space="preserve"> To enable the students practice properly all his religious duties (Federal ministry of Education, 1985).</w:t>
      </w:r>
    </w:p>
    <w:p w:rsidR="00B07983" w:rsidRPr="00077505" w:rsidRDefault="00B07983" w:rsidP="005A6F32">
      <w:pPr>
        <w:spacing w:line="480" w:lineRule="auto"/>
        <w:ind w:left="720" w:hanging="720"/>
        <w:jc w:val="both"/>
        <w:rPr>
          <w:rFonts w:asciiTheme="minorBidi" w:hAnsiTheme="minorBidi" w:cstheme="minorBidi"/>
          <w:sz w:val="28"/>
          <w:szCs w:val="28"/>
        </w:rPr>
      </w:pPr>
      <w:r w:rsidRPr="00077505">
        <w:rPr>
          <w:rFonts w:asciiTheme="minorBidi" w:hAnsiTheme="minorBidi" w:cstheme="minorBidi"/>
          <w:sz w:val="28"/>
          <w:szCs w:val="28"/>
        </w:rPr>
        <w:t xml:space="preserve">• </w:t>
      </w:r>
      <w:r w:rsidRPr="00077505">
        <w:rPr>
          <w:rFonts w:asciiTheme="minorBidi" w:hAnsiTheme="minorBidi" w:cstheme="minorBidi"/>
          <w:sz w:val="28"/>
          <w:szCs w:val="28"/>
        </w:rPr>
        <w:tab/>
        <w:t>To help the students further his stud</w:t>
      </w:r>
      <w:r w:rsidR="005A6F32">
        <w:rPr>
          <w:rFonts w:asciiTheme="minorBidi" w:hAnsiTheme="minorBidi" w:cstheme="minorBidi"/>
          <w:sz w:val="28"/>
          <w:szCs w:val="28"/>
        </w:rPr>
        <w:t xml:space="preserve">ies of Islam both formally and </w:t>
      </w:r>
      <w:r w:rsidRPr="00077505">
        <w:rPr>
          <w:rFonts w:asciiTheme="minorBidi" w:hAnsiTheme="minorBidi" w:cstheme="minorBidi"/>
          <w:sz w:val="28"/>
          <w:szCs w:val="28"/>
        </w:rPr>
        <w:t>otherwise throughout his life in accordance with the sayings of the</w:t>
      </w:r>
      <w:r w:rsidR="005A6F32">
        <w:rPr>
          <w:rFonts w:asciiTheme="minorBidi" w:hAnsiTheme="minorBidi" w:cstheme="minorBidi"/>
          <w:sz w:val="28"/>
          <w:szCs w:val="28"/>
        </w:rPr>
        <w:t xml:space="preserve"> </w:t>
      </w:r>
      <w:r w:rsidRPr="00077505">
        <w:rPr>
          <w:rFonts w:asciiTheme="minorBidi" w:hAnsiTheme="minorBidi" w:cstheme="minorBidi"/>
          <w:sz w:val="28"/>
          <w:szCs w:val="28"/>
        </w:rPr>
        <w:t>Prophet (peace be on him). “Seek knowledge from the cradle to the grave”.</w:t>
      </w:r>
    </w:p>
    <w:p w:rsidR="00B07983" w:rsidRPr="00077505" w:rsidRDefault="00B07983" w:rsidP="00B07983">
      <w:pPr>
        <w:spacing w:line="480" w:lineRule="auto"/>
        <w:jc w:val="both"/>
        <w:rPr>
          <w:rFonts w:asciiTheme="minorBidi" w:hAnsiTheme="minorBidi" w:cstheme="minorBidi"/>
          <w:b/>
          <w:bCs/>
          <w:sz w:val="28"/>
          <w:szCs w:val="28"/>
        </w:rPr>
      </w:pPr>
      <w:r w:rsidRPr="00077505">
        <w:rPr>
          <w:rFonts w:asciiTheme="minorBidi" w:hAnsiTheme="minorBidi" w:cstheme="minorBidi"/>
          <w:b/>
          <w:bCs/>
          <w:sz w:val="28"/>
          <w:szCs w:val="28"/>
        </w:rPr>
        <w:lastRenderedPageBreak/>
        <w:t>Stand of Islam on Examination Malpractices</w:t>
      </w:r>
    </w:p>
    <w:p w:rsidR="00B07983" w:rsidRPr="00077505" w:rsidRDefault="00B07983" w:rsidP="005A6F32">
      <w:pPr>
        <w:spacing w:line="480" w:lineRule="auto"/>
        <w:ind w:firstLine="720"/>
        <w:jc w:val="both"/>
        <w:rPr>
          <w:rFonts w:asciiTheme="minorBidi" w:hAnsiTheme="minorBidi" w:cstheme="minorBidi"/>
          <w:sz w:val="28"/>
          <w:szCs w:val="28"/>
        </w:rPr>
      </w:pPr>
      <w:r w:rsidRPr="00077505">
        <w:rPr>
          <w:rFonts w:asciiTheme="minorBidi" w:hAnsiTheme="minorBidi" w:cstheme="minorBidi"/>
          <w:sz w:val="28"/>
          <w:szCs w:val="28"/>
        </w:rPr>
        <w:t>Religiously, Islam wants Muslim to be always conscious of his Lord whatever he does. It is the unbelievers who adopt the saying “the end</w:t>
      </w:r>
      <w:r w:rsidR="005A6F32">
        <w:rPr>
          <w:rFonts w:asciiTheme="minorBidi" w:hAnsiTheme="minorBidi" w:cstheme="minorBidi"/>
          <w:sz w:val="28"/>
          <w:szCs w:val="28"/>
        </w:rPr>
        <w:t xml:space="preserve"> </w:t>
      </w:r>
      <w:proofErr w:type="gramStart"/>
      <w:r w:rsidRPr="00077505">
        <w:rPr>
          <w:rFonts w:asciiTheme="minorBidi" w:hAnsiTheme="minorBidi" w:cstheme="minorBidi"/>
          <w:sz w:val="28"/>
          <w:szCs w:val="28"/>
        </w:rPr>
        <w:t>Justifies</w:t>
      </w:r>
      <w:proofErr w:type="gramEnd"/>
      <w:r w:rsidRPr="00077505">
        <w:rPr>
          <w:rFonts w:asciiTheme="minorBidi" w:hAnsiTheme="minorBidi" w:cstheme="minorBidi"/>
          <w:sz w:val="28"/>
          <w:szCs w:val="28"/>
        </w:rPr>
        <w:t xml:space="preserve"> the means”. As for the Muslim, the end and means through which it achieved must both be justified. Muslim should remember Allah in any we feel like committing any act that is a sin like examination malpractices, against t</w:t>
      </w:r>
      <w:r w:rsidR="00424BE8">
        <w:rPr>
          <w:rFonts w:asciiTheme="minorBidi" w:hAnsiTheme="minorBidi" w:cstheme="minorBidi"/>
          <w:sz w:val="28"/>
          <w:szCs w:val="28"/>
        </w:rPr>
        <w:t xml:space="preserve">he </w:t>
      </w:r>
      <w:r w:rsidRPr="00077505">
        <w:rPr>
          <w:rFonts w:asciiTheme="minorBidi" w:hAnsiTheme="minorBidi" w:cstheme="minorBidi"/>
          <w:sz w:val="28"/>
          <w:szCs w:val="28"/>
        </w:rPr>
        <w:t>laws of Allah, always remember that even of all the of this world cannot see you, Allah is forever aware of what you do your act is being recorded Allah says: (2:231)</w:t>
      </w:r>
      <w:r w:rsidR="00224E49">
        <w:rPr>
          <w:rFonts w:asciiTheme="minorBidi" w:hAnsiTheme="minorBidi" w:cstheme="minorBidi"/>
          <w:sz w:val="28"/>
          <w:szCs w:val="28"/>
        </w:rPr>
        <w:t>.</w:t>
      </w:r>
    </w:p>
    <w:p w:rsidR="00411EF2" w:rsidRDefault="00927DBF" w:rsidP="00134A5F">
      <w:pPr>
        <w:spacing w:line="480" w:lineRule="auto"/>
        <w:jc w:val="both"/>
        <w:rPr>
          <w:rFonts w:asciiTheme="minorBidi" w:hAnsiTheme="minorBidi" w:cstheme="minorBidi"/>
          <w:sz w:val="28"/>
          <w:szCs w:val="28"/>
        </w:rPr>
      </w:pPr>
      <w:r>
        <w:rPr>
          <w:rFonts w:asciiTheme="minorBidi" w:hAnsiTheme="minorBidi" w:cstheme="minorBidi"/>
          <w:sz w:val="28"/>
          <w:szCs w:val="28"/>
        </w:rPr>
        <w:tab/>
      </w:r>
      <w:r w:rsidR="00DC61A4">
        <w:rPr>
          <w:rFonts w:asciiTheme="minorBidi" w:hAnsiTheme="minorBidi" w:cstheme="minorBidi"/>
          <w:noProof/>
          <w:sz w:val="28"/>
          <w:szCs w:val="28"/>
        </w:rPr>
        <w:pict>
          <v:rect id="_x0000_s1030" style="position:absolute;left:0;text-align:left;margin-left:32.25pt;margin-top:-12.2pt;width:272.4pt;height:35.3pt;z-index:251660288;mso-position-horizontal-relative:text;mso-position-vertical-relative:text" filled="f" stroked="f">
            <v:textbox style="mso-next-textbox:#_x0000_s1030">
              <w:txbxContent>
                <w:p w:rsidR="00CE0D4A" w:rsidRPr="003E67D1" w:rsidRDefault="00CE0D4A" w:rsidP="00B07983">
                  <w:pPr>
                    <w:spacing w:before="240"/>
                    <w:ind w:left="864" w:right="864"/>
                    <w:mirrorIndents/>
                    <w:jc w:val="both"/>
                    <w:rPr>
                      <w:rFonts w:asciiTheme="majorBidi" w:hAnsiTheme="majorBidi" w:cstheme="majorBidi"/>
                      <w:sz w:val="28"/>
                      <w:szCs w:val="28"/>
                    </w:rPr>
                  </w:pPr>
                  <w:r w:rsidRPr="003E67D1">
                    <w:rPr>
                      <w:rFonts w:asciiTheme="majorBidi" w:hAnsiTheme="majorBidi" w:cstheme="majorBidi"/>
                      <w:sz w:val="28"/>
                      <w:szCs w:val="28"/>
                      <w:rtl/>
                    </w:rPr>
                    <w:t>الله</w:t>
                  </w:r>
                  <w:r w:rsidRPr="00D82027">
                    <w:rPr>
                      <w:rFonts w:asciiTheme="majorBidi" w:hAnsiTheme="majorBidi" w:cstheme="majorBidi"/>
                      <w:sz w:val="28"/>
                      <w:szCs w:val="28"/>
                      <w:rtl/>
                    </w:rPr>
                    <w:t xml:space="preserve"> </w:t>
                  </w:r>
                  <w:r w:rsidRPr="003E67D1">
                    <w:rPr>
                      <w:rFonts w:asciiTheme="majorBidi" w:hAnsiTheme="majorBidi" w:cstheme="majorBidi"/>
                      <w:sz w:val="28"/>
                      <w:szCs w:val="28"/>
                      <w:rtl/>
                    </w:rPr>
                    <w:t>واعلموا</w:t>
                  </w:r>
                  <w:r w:rsidRPr="00D82027">
                    <w:rPr>
                      <w:rFonts w:asciiTheme="majorBidi" w:hAnsiTheme="majorBidi" w:cstheme="majorBidi"/>
                      <w:sz w:val="28"/>
                      <w:szCs w:val="28"/>
                      <w:rtl/>
                    </w:rPr>
                    <w:t xml:space="preserve"> </w:t>
                  </w:r>
                  <w:r w:rsidRPr="003E67D1">
                    <w:rPr>
                      <w:rFonts w:asciiTheme="majorBidi" w:hAnsiTheme="majorBidi" w:cstheme="majorBidi"/>
                      <w:sz w:val="28"/>
                      <w:szCs w:val="28"/>
                      <w:rtl/>
                    </w:rPr>
                    <w:t>أن</w:t>
                  </w:r>
                  <w:r w:rsidRPr="00D82027">
                    <w:rPr>
                      <w:rFonts w:asciiTheme="majorBidi" w:hAnsiTheme="majorBidi" w:cstheme="majorBidi"/>
                      <w:sz w:val="28"/>
                      <w:szCs w:val="28"/>
                      <w:rtl/>
                    </w:rPr>
                    <w:t xml:space="preserve"> </w:t>
                  </w:r>
                  <w:r w:rsidRPr="003E67D1">
                    <w:rPr>
                      <w:rFonts w:asciiTheme="majorBidi" w:hAnsiTheme="majorBidi" w:cstheme="majorBidi"/>
                      <w:sz w:val="28"/>
                      <w:szCs w:val="28"/>
                      <w:rtl/>
                    </w:rPr>
                    <w:t>الله</w:t>
                  </w:r>
                  <w:r w:rsidRPr="00D82027">
                    <w:rPr>
                      <w:rFonts w:asciiTheme="majorBidi" w:hAnsiTheme="majorBidi" w:cstheme="majorBidi"/>
                      <w:sz w:val="28"/>
                      <w:szCs w:val="28"/>
                      <w:rtl/>
                    </w:rPr>
                    <w:t xml:space="preserve"> </w:t>
                  </w:r>
                  <w:r w:rsidRPr="003E67D1">
                    <w:rPr>
                      <w:rFonts w:asciiTheme="majorBidi" w:hAnsiTheme="majorBidi" w:cstheme="majorBidi"/>
                      <w:sz w:val="28"/>
                      <w:szCs w:val="28"/>
                      <w:rtl/>
                    </w:rPr>
                    <w:t>بكل</w:t>
                  </w:r>
                  <w:r w:rsidRPr="00D82027">
                    <w:rPr>
                      <w:rFonts w:asciiTheme="majorBidi" w:hAnsiTheme="majorBidi" w:cstheme="majorBidi"/>
                      <w:sz w:val="28"/>
                      <w:szCs w:val="28"/>
                      <w:rtl/>
                    </w:rPr>
                    <w:t xml:space="preserve"> </w:t>
                  </w:r>
                  <w:r w:rsidRPr="003E67D1">
                    <w:rPr>
                      <w:rFonts w:asciiTheme="majorBidi" w:hAnsiTheme="majorBidi" w:cstheme="majorBidi"/>
                      <w:sz w:val="28"/>
                      <w:szCs w:val="28"/>
                      <w:rtl/>
                    </w:rPr>
                    <w:t>شي عليم</w:t>
                  </w:r>
                  <w:r>
                    <w:rPr>
                      <w:rFonts w:asciiTheme="majorBidi" w:hAnsiTheme="majorBidi" w:cstheme="majorBidi"/>
                      <w:sz w:val="28"/>
                      <w:szCs w:val="28"/>
                    </w:rPr>
                    <w:t xml:space="preserve"> </w:t>
                  </w:r>
                  <w:r w:rsidRPr="003E67D1">
                    <w:rPr>
                      <w:rFonts w:asciiTheme="majorBidi" w:hAnsiTheme="majorBidi" w:cstheme="majorBidi"/>
                      <w:sz w:val="28"/>
                      <w:szCs w:val="28"/>
                      <w:rtl/>
                    </w:rPr>
                    <w:t>واتقو</w:t>
                  </w:r>
                  <w:r>
                    <w:rPr>
                      <w:rFonts w:asciiTheme="majorBidi" w:hAnsiTheme="majorBidi" w:cstheme="majorBidi"/>
                      <w:sz w:val="28"/>
                      <w:szCs w:val="28"/>
                    </w:rPr>
                    <w:t xml:space="preserve"> </w:t>
                  </w:r>
                </w:p>
                <w:p w:rsidR="00CE0D4A" w:rsidRDefault="00CE0D4A" w:rsidP="00B07983"/>
              </w:txbxContent>
            </v:textbox>
          </v:rect>
        </w:pict>
      </w:r>
    </w:p>
    <w:p w:rsidR="009C0040" w:rsidRDefault="00B07983" w:rsidP="00AE5FF3">
      <w:pPr>
        <w:spacing w:line="240" w:lineRule="auto"/>
        <w:ind w:left="1440"/>
        <w:jc w:val="both"/>
        <w:rPr>
          <w:rFonts w:asciiTheme="minorBidi" w:hAnsiTheme="minorBidi" w:cstheme="minorBidi"/>
          <w:sz w:val="28"/>
          <w:szCs w:val="28"/>
        </w:rPr>
      </w:pPr>
      <w:r w:rsidRPr="00077505">
        <w:rPr>
          <w:rFonts w:asciiTheme="minorBidi" w:hAnsiTheme="minorBidi" w:cstheme="minorBidi"/>
          <w:sz w:val="28"/>
          <w:szCs w:val="28"/>
        </w:rPr>
        <w:t xml:space="preserve">“And fear Allah and know that Allah is </w:t>
      </w:r>
    </w:p>
    <w:p w:rsidR="00B07983" w:rsidRPr="00077505" w:rsidRDefault="00B07983" w:rsidP="00AE5FF3">
      <w:pPr>
        <w:spacing w:line="240" w:lineRule="auto"/>
        <w:ind w:left="1440"/>
        <w:jc w:val="both"/>
        <w:rPr>
          <w:rFonts w:asciiTheme="minorBidi" w:hAnsiTheme="minorBidi" w:cstheme="minorBidi"/>
          <w:sz w:val="28"/>
          <w:szCs w:val="28"/>
        </w:rPr>
      </w:pPr>
      <w:proofErr w:type="gramStart"/>
      <w:r w:rsidRPr="00077505">
        <w:rPr>
          <w:rFonts w:asciiTheme="minorBidi" w:hAnsiTheme="minorBidi" w:cstheme="minorBidi"/>
          <w:sz w:val="28"/>
          <w:szCs w:val="28"/>
        </w:rPr>
        <w:t>all</w:t>
      </w:r>
      <w:proofErr w:type="gramEnd"/>
      <w:r w:rsidRPr="00077505">
        <w:rPr>
          <w:rFonts w:asciiTheme="minorBidi" w:hAnsiTheme="minorBidi" w:cstheme="minorBidi"/>
          <w:sz w:val="28"/>
          <w:szCs w:val="28"/>
        </w:rPr>
        <w:t xml:space="preserve"> aware of everything”. So Muslim should </w:t>
      </w:r>
    </w:p>
    <w:p w:rsidR="00B07983" w:rsidRPr="00077505" w:rsidRDefault="00B07983" w:rsidP="00AE5FF3">
      <w:pPr>
        <w:spacing w:line="240" w:lineRule="auto"/>
        <w:ind w:left="1440"/>
        <w:jc w:val="both"/>
        <w:rPr>
          <w:rFonts w:asciiTheme="minorBidi" w:hAnsiTheme="minorBidi" w:cstheme="minorBidi"/>
          <w:sz w:val="28"/>
          <w:szCs w:val="28"/>
        </w:rPr>
      </w:pPr>
      <w:proofErr w:type="gramStart"/>
      <w:r w:rsidRPr="00077505">
        <w:rPr>
          <w:rFonts w:asciiTheme="minorBidi" w:hAnsiTheme="minorBidi" w:cstheme="minorBidi"/>
          <w:sz w:val="28"/>
          <w:szCs w:val="28"/>
        </w:rPr>
        <w:t>fear</w:t>
      </w:r>
      <w:proofErr w:type="gramEnd"/>
      <w:r w:rsidRPr="00077505">
        <w:rPr>
          <w:rFonts w:asciiTheme="minorBidi" w:hAnsiTheme="minorBidi" w:cstheme="minorBidi"/>
          <w:sz w:val="28"/>
          <w:szCs w:val="28"/>
        </w:rPr>
        <w:t xml:space="preserve"> the punishment of the fire.</w:t>
      </w:r>
    </w:p>
    <w:p w:rsidR="00B07983" w:rsidRPr="00077505" w:rsidRDefault="00B07983" w:rsidP="00B07983">
      <w:pPr>
        <w:spacing w:line="480" w:lineRule="auto"/>
        <w:ind w:firstLine="720"/>
        <w:jc w:val="both"/>
        <w:rPr>
          <w:rFonts w:asciiTheme="minorBidi" w:hAnsiTheme="minorBidi" w:cstheme="minorBidi"/>
          <w:sz w:val="28"/>
          <w:szCs w:val="28"/>
        </w:rPr>
      </w:pPr>
      <w:r w:rsidRPr="00077505">
        <w:rPr>
          <w:rFonts w:asciiTheme="minorBidi" w:hAnsiTheme="minorBidi" w:cstheme="minorBidi"/>
          <w:sz w:val="28"/>
          <w:szCs w:val="28"/>
        </w:rPr>
        <w:t>The Prophet of Allah (peace and blessings be upon him said: “on the day of resurrection the feet of the son of Adam not move away till he is questioned about force matters how he acquired his property, on what he spent and what he di</w:t>
      </w:r>
      <w:r w:rsidR="008E1686">
        <w:rPr>
          <w:rFonts w:asciiTheme="minorBidi" w:hAnsiTheme="minorBidi" w:cstheme="minorBidi"/>
          <w:sz w:val="28"/>
          <w:szCs w:val="28"/>
        </w:rPr>
        <w:t>d regarding what he know” (</w:t>
      </w:r>
      <w:proofErr w:type="spellStart"/>
      <w:r w:rsidR="008E1686">
        <w:rPr>
          <w:rFonts w:asciiTheme="minorBidi" w:hAnsiTheme="minorBidi" w:cstheme="minorBidi"/>
          <w:sz w:val="28"/>
          <w:szCs w:val="28"/>
        </w:rPr>
        <w:t>Tirm</w:t>
      </w:r>
      <w:r w:rsidR="008D3D0C">
        <w:rPr>
          <w:rFonts w:asciiTheme="minorBidi" w:hAnsiTheme="minorBidi" w:cstheme="minorBidi"/>
          <w:sz w:val="28"/>
          <w:szCs w:val="28"/>
        </w:rPr>
        <w:t>i</w:t>
      </w:r>
      <w:r w:rsidRPr="00077505">
        <w:rPr>
          <w:rFonts w:asciiTheme="minorBidi" w:hAnsiTheme="minorBidi" w:cstheme="minorBidi"/>
          <w:sz w:val="28"/>
          <w:szCs w:val="28"/>
        </w:rPr>
        <w:t>dhi</w:t>
      </w:r>
      <w:proofErr w:type="spellEnd"/>
      <w:r w:rsidRPr="00077505">
        <w:rPr>
          <w:rFonts w:asciiTheme="minorBidi" w:hAnsiTheme="minorBidi" w:cstheme="minorBidi"/>
          <w:sz w:val="28"/>
          <w:szCs w:val="28"/>
        </w:rPr>
        <w:t>).</w:t>
      </w:r>
    </w:p>
    <w:p w:rsidR="00B07983" w:rsidRPr="00077505" w:rsidRDefault="00B07983" w:rsidP="00B07983">
      <w:pPr>
        <w:spacing w:line="480" w:lineRule="auto"/>
        <w:ind w:firstLine="720"/>
        <w:jc w:val="both"/>
        <w:rPr>
          <w:rFonts w:asciiTheme="minorBidi" w:hAnsiTheme="minorBidi" w:cstheme="minorBidi"/>
          <w:sz w:val="28"/>
          <w:szCs w:val="28"/>
        </w:rPr>
      </w:pPr>
      <w:r w:rsidRPr="00077505">
        <w:rPr>
          <w:rFonts w:asciiTheme="minorBidi" w:hAnsiTheme="minorBidi" w:cstheme="minorBidi"/>
          <w:sz w:val="28"/>
          <w:szCs w:val="28"/>
        </w:rPr>
        <w:lastRenderedPageBreak/>
        <w:t>The Qur</w:t>
      </w:r>
      <w:r w:rsidR="00306CAC">
        <w:rPr>
          <w:rFonts w:asciiTheme="minorBidi" w:hAnsiTheme="minorBidi" w:cstheme="minorBidi"/>
          <w:sz w:val="28"/>
          <w:szCs w:val="28"/>
        </w:rPr>
        <w:t>’</w:t>
      </w:r>
      <w:r w:rsidRPr="00077505">
        <w:rPr>
          <w:rFonts w:asciiTheme="minorBidi" w:hAnsiTheme="minorBidi" w:cstheme="minorBidi"/>
          <w:sz w:val="28"/>
          <w:szCs w:val="28"/>
        </w:rPr>
        <w:t xml:space="preserve">an preached against examination malpractice as an act of cheating and dishonesty in Islam. </w:t>
      </w:r>
    </w:p>
    <w:p w:rsidR="00B07983" w:rsidRPr="00077505" w:rsidRDefault="00DC61A4" w:rsidP="00306CAC">
      <w:pPr>
        <w:spacing w:line="480" w:lineRule="auto"/>
        <w:jc w:val="both"/>
        <w:rPr>
          <w:rFonts w:asciiTheme="minorBidi" w:hAnsiTheme="minorBidi" w:cstheme="minorBidi"/>
          <w:sz w:val="28"/>
          <w:szCs w:val="28"/>
        </w:rPr>
      </w:pPr>
      <w:r>
        <w:rPr>
          <w:rFonts w:asciiTheme="minorBidi" w:hAnsiTheme="minorBidi" w:cstheme="minorBidi"/>
          <w:noProof/>
          <w:sz w:val="28"/>
          <w:szCs w:val="28"/>
        </w:rPr>
        <w:pict>
          <v:shapetype id="_x0000_t202" coordsize="21600,21600" o:spt="202" path="m,l,21600r21600,l21600,xe">
            <v:stroke joinstyle="miter"/>
            <v:path gradientshapeok="t" o:connecttype="rect"/>
          </v:shapetype>
          <v:shape id="_x0000_s1031" type="#_x0000_t202" style="position:absolute;left:0;text-align:left;margin-left:3.75pt;margin-top:19.5pt;width:423pt;height:40.5pt;z-index:251661312" filled="f" stroked="f">
            <v:textbox style="mso-next-textbox:#_x0000_s1031">
              <w:txbxContent>
                <w:p w:rsidR="00CE0D4A" w:rsidRPr="003E67D1" w:rsidRDefault="00CE0D4A" w:rsidP="00B07983">
                  <w:pPr>
                    <w:spacing w:before="240" w:line="240" w:lineRule="auto"/>
                    <w:ind w:left="1152" w:right="1152"/>
                    <w:mirrorIndents/>
                    <w:jc w:val="both"/>
                    <w:rPr>
                      <w:rFonts w:asciiTheme="majorBidi" w:hAnsiTheme="majorBidi" w:cstheme="majorBidi"/>
                      <w:sz w:val="28"/>
                      <w:szCs w:val="28"/>
                    </w:rPr>
                  </w:pPr>
                  <w:r w:rsidRPr="003E67D1">
                    <w:rPr>
                      <w:rFonts w:asciiTheme="majorBidi" w:hAnsiTheme="majorBidi" w:cstheme="majorBidi"/>
                      <w:sz w:val="28"/>
                      <w:szCs w:val="28"/>
                      <w:rtl/>
                    </w:rPr>
                    <w:t>يسعرون</w:t>
                  </w:r>
                  <w:r>
                    <w:rPr>
                      <w:rFonts w:asciiTheme="majorBidi" w:hAnsiTheme="majorBidi" w:cstheme="majorBidi"/>
                      <w:sz w:val="28"/>
                      <w:szCs w:val="28"/>
                    </w:rPr>
                    <w:t xml:space="preserve"> </w:t>
                  </w:r>
                  <w:r w:rsidRPr="003E67D1">
                    <w:rPr>
                      <w:rFonts w:asciiTheme="majorBidi" w:hAnsiTheme="majorBidi" w:cstheme="majorBidi"/>
                      <w:sz w:val="28"/>
                      <w:szCs w:val="28"/>
                      <w:rtl/>
                    </w:rPr>
                    <w:t>وما</w:t>
                  </w:r>
                  <w:r>
                    <w:rPr>
                      <w:rFonts w:asciiTheme="majorBidi" w:hAnsiTheme="majorBidi" w:cstheme="majorBidi"/>
                      <w:sz w:val="28"/>
                      <w:szCs w:val="28"/>
                    </w:rPr>
                    <w:t xml:space="preserve"> </w:t>
                  </w:r>
                  <w:r w:rsidRPr="003E67D1">
                    <w:rPr>
                      <w:rFonts w:asciiTheme="majorBidi" w:hAnsiTheme="majorBidi" w:cstheme="majorBidi"/>
                      <w:sz w:val="28"/>
                      <w:szCs w:val="28"/>
                      <w:rtl/>
                    </w:rPr>
                    <w:t>انفسهم</w:t>
                  </w:r>
                  <w:r>
                    <w:rPr>
                      <w:rFonts w:asciiTheme="majorBidi" w:hAnsiTheme="majorBidi" w:cstheme="majorBidi"/>
                      <w:sz w:val="28"/>
                      <w:szCs w:val="28"/>
                    </w:rPr>
                    <w:t xml:space="preserve"> </w:t>
                  </w:r>
                  <w:r w:rsidRPr="003E67D1">
                    <w:rPr>
                      <w:rFonts w:asciiTheme="majorBidi" w:hAnsiTheme="majorBidi" w:cstheme="majorBidi"/>
                      <w:sz w:val="28"/>
                      <w:szCs w:val="28"/>
                      <w:rtl/>
                    </w:rPr>
                    <w:t>ءامنو</w:t>
                  </w:r>
                  <w:r w:rsidRPr="00447DB9">
                    <w:rPr>
                      <w:rFonts w:asciiTheme="majorBidi" w:hAnsiTheme="majorBidi" w:cstheme="majorBidi"/>
                      <w:sz w:val="28"/>
                      <w:szCs w:val="28"/>
                      <w:rtl/>
                    </w:rPr>
                    <w:t xml:space="preserve"> </w:t>
                  </w:r>
                  <w:r w:rsidRPr="003E67D1">
                    <w:rPr>
                      <w:rFonts w:asciiTheme="majorBidi" w:hAnsiTheme="majorBidi" w:cstheme="majorBidi"/>
                      <w:sz w:val="28"/>
                      <w:szCs w:val="28"/>
                      <w:rtl/>
                    </w:rPr>
                    <w:t>ومايخدعون</w:t>
                  </w:r>
                  <w:r w:rsidRPr="00447DB9">
                    <w:rPr>
                      <w:rFonts w:asciiTheme="majorBidi" w:hAnsiTheme="majorBidi" w:cstheme="majorBidi"/>
                      <w:sz w:val="28"/>
                      <w:szCs w:val="28"/>
                      <w:rtl/>
                    </w:rPr>
                    <w:t xml:space="preserve"> </w:t>
                  </w:r>
                  <w:r w:rsidRPr="003E67D1">
                    <w:rPr>
                      <w:rFonts w:asciiTheme="majorBidi" w:hAnsiTheme="majorBidi" w:cstheme="majorBidi"/>
                      <w:sz w:val="28"/>
                      <w:szCs w:val="28"/>
                      <w:rtl/>
                    </w:rPr>
                    <w:t>إلا</w:t>
                  </w:r>
                  <w:r>
                    <w:rPr>
                      <w:rFonts w:asciiTheme="majorBidi" w:hAnsiTheme="majorBidi" w:cstheme="majorBidi"/>
                      <w:sz w:val="28"/>
                      <w:szCs w:val="28"/>
                    </w:rPr>
                    <w:t xml:space="preserve"> </w:t>
                  </w:r>
                  <w:r w:rsidRPr="003E67D1">
                    <w:rPr>
                      <w:rFonts w:asciiTheme="majorBidi" w:hAnsiTheme="majorBidi" w:cstheme="majorBidi"/>
                      <w:sz w:val="28"/>
                      <w:szCs w:val="28"/>
                      <w:rtl/>
                    </w:rPr>
                    <w:t>والدين</w:t>
                  </w:r>
                  <w:r>
                    <w:rPr>
                      <w:rFonts w:asciiTheme="majorBidi" w:hAnsiTheme="majorBidi" w:cstheme="majorBidi"/>
                      <w:sz w:val="28"/>
                      <w:szCs w:val="28"/>
                    </w:rPr>
                    <w:t xml:space="preserve"> </w:t>
                  </w:r>
                  <w:r w:rsidRPr="003E67D1">
                    <w:rPr>
                      <w:rFonts w:asciiTheme="majorBidi" w:hAnsiTheme="majorBidi" w:cstheme="majorBidi"/>
                      <w:sz w:val="28"/>
                      <w:szCs w:val="28"/>
                      <w:rtl/>
                    </w:rPr>
                    <w:t>الله</w:t>
                  </w:r>
                  <w:r w:rsidRPr="003E67D1">
                    <w:rPr>
                      <w:rFonts w:asciiTheme="majorBidi" w:hAnsiTheme="majorBidi" w:cstheme="majorBidi"/>
                      <w:sz w:val="28"/>
                      <w:szCs w:val="28"/>
                    </w:rPr>
                    <w:t xml:space="preserve"> </w:t>
                  </w:r>
                  <w:r w:rsidRPr="003E67D1">
                    <w:rPr>
                      <w:rFonts w:asciiTheme="majorBidi" w:hAnsiTheme="majorBidi" w:cstheme="majorBidi"/>
                      <w:sz w:val="28"/>
                      <w:szCs w:val="28"/>
                      <w:rtl/>
                    </w:rPr>
                    <w:t>يخادعون</w:t>
                  </w:r>
                </w:p>
                <w:p w:rsidR="00CE0D4A" w:rsidRDefault="00CE0D4A" w:rsidP="00B07983"/>
              </w:txbxContent>
            </v:textbox>
          </v:shape>
        </w:pict>
      </w:r>
      <w:r w:rsidR="00B07983" w:rsidRPr="00077505">
        <w:rPr>
          <w:rFonts w:asciiTheme="minorBidi" w:hAnsiTheme="minorBidi" w:cstheme="minorBidi"/>
          <w:sz w:val="28"/>
          <w:szCs w:val="28"/>
        </w:rPr>
        <w:t>Allah said: (Q 2:9)</w:t>
      </w:r>
    </w:p>
    <w:p w:rsidR="00B07983" w:rsidRPr="00077505" w:rsidRDefault="00B07983" w:rsidP="00B07983">
      <w:pPr>
        <w:spacing w:line="480" w:lineRule="auto"/>
        <w:jc w:val="both"/>
        <w:rPr>
          <w:rFonts w:asciiTheme="minorBidi" w:hAnsiTheme="minorBidi" w:cstheme="minorBidi"/>
          <w:sz w:val="2"/>
          <w:szCs w:val="2"/>
        </w:rPr>
      </w:pPr>
    </w:p>
    <w:p w:rsidR="00B07983" w:rsidRPr="00077505" w:rsidRDefault="00B07983" w:rsidP="00AE5FF3">
      <w:pPr>
        <w:spacing w:line="240" w:lineRule="auto"/>
        <w:ind w:firstLine="720"/>
        <w:jc w:val="both"/>
        <w:rPr>
          <w:rFonts w:asciiTheme="minorBidi" w:hAnsiTheme="minorBidi" w:cstheme="minorBidi"/>
          <w:sz w:val="28"/>
          <w:szCs w:val="28"/>
        </w:rPr>
      </w:pPr>
      <w:r w:rsidRPr="00077505">
        <w:rPr>
          <w:rFonts w:asciiTheme="minorBidi" w:hAnsiTheme="minorBidi" w:cstheme="minorBidi"/>
          <w:sz w:val="28"/>
          <w:szCs w:val="28"/>
        </w:rPr>
        <w:t xml:space="preserve">        “They (thank to) because Allah and those </w:t>
      </w:r>
    </w:p>
    <w:p w:rsidR="00B07983" w:rsidRPr="00077505" w:rsidRDefault="00B07983" w:rsidP="00AE5FF3">
      <w:pPr>
        <w:spacing w:line="240" w:lineRule="auto"/>
        <w:ind w:left="720" w:firstLine="720"/>
        <w:jc w:val="both"/>
        <w:rPr>
          <w:rFonts w:asciiTheme="minorBidi" w:hAnsiTheme="minorBidi" w:cstheme="minorBidi"/>
          <w:sz w:val="28"/>
          <w:szCs w:val="28"/>
        </w:rPr>
      </w:pPr>
      <w:proofErr w:type="gramStart"/>
      <w:r w:rsidRPr="00077505">
        <w:rPr>
          <w:rFonts w:asciiTheme="minorBidi" w:hAnsiTheme="minorBidi" w:cstheme="minorBidi"/>
          <w:sz w:val="28"/>
          <w:szCs w:val="28"/>
        </w:rPr>
        <w:t>who</w:t>
      </w:r>
      <w:proofErr w:type="gramEnd"/>
      <w:r w:rsidRPr="00077505">
        <w:rPr>
          <w:rFonts w:asciiTheme="minorBidi" w:hAnsiTheme="minorBidi" w:cstheme="minorBidi"/>
          <w:sz w:val="28"/>
          <w:szCs w:val="28"/>
        </w:rPr>
        <w:t xml:space="preserve"> believe but they deceive not except</w:t>
      </w:r>
    </w:p>
    <w:p w:rsidR="00B07983" w:rsidRPr="00077505" w:rsidRDefault="00B07983" w:rsidP="00AE5FF3">
      <w:pPr>
        <w:spacing w:line="240" w:lineRule="auto"/>
        <w:ind w:left="720" w:firstLine="720"/>
        <w:jc w:val="both"/>
        <w:rPr>
          <w:rFonts w:asciiTheme="minorBidi" w:hAnsiTheme="minorBidi" w:cstheme="minorBidi"/>
          <w:sz w:val="28"/>
          <w:szCs w:val="28"/>
        </w:rPr>
      </w:pPr>
      <w:r w:rsidRPr="00077505">
        <w:rPr>
          <w:rFonts w:asciiTheme="minorBidi" w:hAnsiTheme="minorBidi" w:cstheme="minorBidi"/>
          <w:sz w:val="28"/>
          <w:szCs w:val="28"/>
        </w:rPr>
        <w:t xml:space="preserve"> </w:t>
      </w:r>
      <w:proofErr w:type="gramStart"/>
      <w:r w:rsidRPr="00077505">
        <w:rPr>
          <w:rFonts w:asciiTheme="minorBidi" w:hAnsiTheme="minorBidi" w:cstheme="minorBidi"/>
          <w:sz w:val="28"/>
          <w:szCs w:val="28"/>
        </w:rPr>
        <w:t>themselves</w:t>
      </w:r>
      <w:proofErr w:type="gramEnd"/>
      <w:r w:rsidRPr="00077505">
        <w:rPr>
          <w:rFonts w:asciiTheme="minorBidi" w:hAnsiTheme="minorBidi" w:cstheme="minorBidi"/>
          <w:sz w:val="28"/>
          <w:szCs w:val="28"/>
        </w:rPr>
        <w:t xml:space="preserve"> and perceive (it) not”.</w:t>
      </w:r>
    </w:p>
    <w:p w:rsidR="00B07983" w:rsidRPr="00077505" w:rsidRDefault="00B07983" w:rsidP="00B07983">
      <w:pPr>
        <w:spacing w:line="480" w:lineRule="auto"/>
        <w:ind w:firstLine="720"/>
        <w:jc w:val="both"/>
        <w:rPr>
          <w:rFonts w:asciiTheme="minorBidi" w:hAnsiTheme="minorBidi" w:cstheme="minorBidi"/>
          <w:sz w:val="28"/>
          <w:szCs w:val="28"/>
        </w:rPr>
      </w:pPr>
      <w:r w:rsidRPr="00077505">
        <w:rPr>
          <w:rFonts w:asciiTheme="minorBidi" w:hAnsiTheme="minorBidi" w:cstheme="minorBidi"/>
          <w:sz w:val="28"/>
          <w:szCs w:val="28"/>
        </w:rPr>
        <w:t>The Prophet of Islam was also quoted to have said concerning cheating as follows:</w:t>
      </w:r>
    </w:p>
    <w:p w:rsidR="00B07983" w:rsidRPr="00077505" w:rsidRDefault="00B07983" w:rsidP="00B07983">
      <w:pPr>
        <w:spacing w:line="480" w:lineRule="auto"/>
        <w:ind w:firstLine="720"/>
        <w:jc w:val="both"/>
        <w:rPr>
          <w:rFonts w:asciiTheme="minorBidi" w:hAnsiTheme="minorBidi" w:cstheme="minorBidi"/>
          <w:sz w:val="28"/>
          <w:szCs w:val="28"/>
        </w:rPr>
      </w:pPr>
      <w:r w:rsidRPr="00077505">
        <w:rPr>
          <w:rFonts w:asciiTheme="minorBidi" w:hAnsiTheme="minorBidi" w:cstheme="minorBidi"/>
          <w:sz w:val="28"/>
          <w:szCs w:val="28"/>
        </w:rPr>
        <w:t xml:space="preserve">“People who involved in plotting and cheating will be the Hell fire” </w:t>
      </w:r>
      <w:proofErr w:type="spellStart"/>
      <w:r w:rsidRPr="00077505">
        <w:rPr>
          <w:rFonts w:asciiTheme="minorBidi" w:hAnsiTheme="minorBidi" w:cstheme="minorBidi"/>
          <w:sz w:val="28"/>
          <w:szCs w:val="28"/>
        </w:rPr>
        <w:t>Hadith</w:t>
      </w:r>
      <w:proofErr w:type="spellEnd"/>
      <w:r w:rsidRPr="00077505">
        <w:rPr>
          <w:rFonts w:asciiTheme="minorBidi" w:hAnsiTheme="minorBidi" w:cstheme="minorBidi"/>
          <w:sz w:val="28"/>
          <w:szCs w:val="28"/>
        </w:rPr>
        <w:t xml:space="preserve">. Against whoever cheats (in any form) is not </w:t>
      </w:r>
      <w:proofErr w:type="spellStart"/>
      <w:r w:rsidRPr="00077505">
        <w:rPr>
          <w:rFonts w:asciiTheme="minorBidi" w:hAnsiTheme="minorBidi" w:cstheme="minorBidi"/>
          <w:sz w:val="28"/>
          <w:szCs w:val="28"/>
        </w:rPr>
        <w:t>past</w:t>
      </w:r>
      <w:proofErr w:type="spellEnd"/>
      <w:r w:rsidRPr="00077505">
        <w:rPr>
          <w:rFonts w:asciiTheme="minorBidi" w:hAnsiTheme="minorBidi" w:cstheme="minorBidi"/>
          <w:sz w:val="28"/>
          <w:szCs w:val="28"/>
        </w:rPr>
        <w:t xml:space="preserve"> of my community”</w:t>
      </w:r>
    </w:p>
    <w:p w:rsidR="00B07983" w:rsidRPr="00077505" w:rsidRDefault="00B07983" w:rsidP="00B07983">
      <w:pPr>
        <w:spacing w:line="480" w:lineRule="auto"/>
        <w:ind w:firstLine="720"/>
        <w:jc w:val="both"/>
        <w:rPr>
          <w:rFonts w:asciiTheme="minorBidi" w:hAnsiTheme="minorBidi" w:cstheme="minorBidi"/>
          <w:sz w:val="28"/>
          <w:szCs w:val="28"/>
        </w:rPr>
      </w:pPr>
      <w:r w:rsidRPr="00077505">
        <w:rPr>
          <w:rFonts w:asciiTheme="minorBidi" w:hAnsiTheme="minorBidi" w:cstheme="minorBidi"/>
          <w:sz w:val="28"/>
          <w:szCs w:val="28"/>
        </w:rPr>
        <w:t xml:space="preserve">He further and “(A </w:t>
      </w:r>
      <w:proofErr w:type="gramStart"/>
      <w:r w:rsidRPr="00077505">
        <w:rPr>
          <w:rFonts w:asciiTheme="minorBidi" w:hAnsiTheme="minorBidi" w:cstheme="minorBidi"/>
          <w:sz w:val="28"/>
          <w:szCs w:val="28"/>
        </w:rPr>
        <w:t>person</w:t>
      </w:r>
      <w:proofErr w:type="gramEnd"/>
      <w:r w:rsidRPr="00077505">
        <w:rPr>
          <w:rFonts w:asciiTheme="minorBidi" w:hAnsiTheme="minorBidi" w:cstheme="minorBidi"/>
          <w:sz w:val="28"/>
          <w:szCs w:val="28"/>
        </w:rPr>
        <w:t xml:space="preserve"> who borrow something with the intention of not returning it, will meet Allah on the Day of Judgment as a thief). </w:t>
      </w:r>
      <w:proofErr w:type="spellStart"/>
      <w:proofErr w:type="gramStart"/>
      <w:r w:rsidRPr="00077505">
        <w:rPr>
          <w:rFonts w:asciiTheme="minorBidi" w:hAnsiTheme="minorBidi" w:cstheme="minorBidi"/>
          <w:sz w:val="28"/>
          <w:szCs w:val="28"/>
        </w:rPr>
        <w:t>Hadith</w:t>
      </w:r>
      <w:proofErr w:type="spellEnd"/>
      <w:r w:rsidRPr="00077505">
        <w:rPr>
          <w:rFonts w:asciiTheme="minorBidi" w:hAnsiTheme="minorBidi" w:cstheme="minorBidi"/>
          <w:sz w:val="28"/>
          <w:szCs w:val="28"/>
        </w:rPr>
        <w:t xml:space="preserve"> from </w:t>
      </w:r>
      <w:proofErr w:type="spellStart"/>
      <w:r w:rsidRPr="00077505">
        <w:rPr>
          <w:rFonts w:asciiTheme="minorBidi" w:hAnsiTheme="minorBidi" w:cstheme="minorBidi"/>
          <w:sz w:val="28"/>
          <w:szCs w:val="28"/>
        </w:rPr>
        <w:t>Tabarany</w:t>
      </w:r>
      <w:proofErr w:type="spellEnd"/>
      <w:r w:rsidRPr="00077505">
        <w:rPr>
          <w:rFonts w:asciiTheme="minorBidi" w:hAnsiTheme="minorBidi" w:cstheme="minorBidi"/>
          <w:sz w:val="28"/>
          <w:szCs w:val="28"/>
        </w:rPr>
        <w:t>”.</w:t>
      </w:r>
      <w:proofErr w:type="gramEnd"/>
    </w:p>
    <w:p w:rsidR="00B07983" w:rsidRPr="00077505" w:rsidRDefault="00B07983" w:rsidP="00B07983">
      <w:pPr>
        <w:spacing w:line="480" w:lineRule="auto"/>
        <w:jc w:val="both"/>
        <w:rPr>
          <w:rFonts w:asciiTheme="minorBidi" w:hAnsiTheme="minorBidi" w:cstheme="minorBidi"/>
          <w:b/>
          <w:bCs/>
          <w:sz w:val="28"/>
          <w:szCs w:val="28"/>
        </w:rPr>
      </w:pPr>
      <w:r w:rsidRPr="00077505">
        <w:rPr>
          <w:rFonts w:asciiTheme="minorBidi" w:hAnsiTheme="minorBidi" w:cstheme="minorBidi"/>
          <w:b/>
          <w:bCs/>
          <w:sz w:val="28"/>
          <w:szCs w:val="28"/>
        </w:rPr>
        <w:t>Appraisal of Literature Reviewed</w:t>
      </w:r>
    </w:p>
    <w:p w:rsidR="00B07983" w:rsidRPr="00077505" w:rsidRDefault="00B07983" w:rsidP="00B07983">
      <w:pPr>
        <w:spacing w:line="480" w:lineRule="auto"/>
        <w:ind w:firstLine="720"/>
        <w:jc w:val="both"/>
        <w:rPr>
          <w:rFonts w:asciiTheme="minorBidi" w:hAnsiTheme="minorBidi" w:cstheme="minorBidi"/>
          <w:sz w:val="28"/>
          <w:szCs w:val="28"/>
        </w:rPr>
      </w:pPr>
      <w:r w:rsidRPr="00077505">
        <w:rPr>
          <w:rFonts w:asciiTheme="minorBidi" w:hAnsiTheme="minorBidi" w:cstheme="minorBidi"/>
          <w:sz w:val="28"/>
          <w:szCs w:val="28"/>
        </w:rPr>
        <w:t xml:space="preserve">The literature of reviewed covered several areas like the meaning of examination malpractices the efforts, Causes and how examination malpractices </w:t>
      </w:r>
      <w:r w:rsidRPr="00077505">
        <w:rPr>
          <w:rFonts w:asciiTheme="minorBidi" w:hAnsiTheme="minorBidi" w:cstheme="minorBidi"/>
          <w:sz w:val="28"/>
          <w:szCs w:val="28"/>
        </w:rPr>
        <w:lastRenderedPageBreak/>
        <w:t>can be curbed in Nigeria country, at large and Ilorin West Local Government  particularly. Clifford (1993) defined examina</w:t>
      </w:r>
      <w:r w:rsidR="00876DC9">
        <w:rPr>
          <w:rFonts w:asciiTheme="minorBidi" w:hAnsiTheme="minorBidi" w:cstheme="minorBidi"/>
          <w:sz w:val="28"/>
          <w:szCs w:val="28"/>
        </w:rPr>
        <w:t>tion malpractices “as any form of</w:t>
      </w:r>
      <w:r w:rsidRPr="00077505">
        <w:rPr>
          <w:rFonts w:asciiTheme="minorBidi" w:hAnsiTheme="minorBidi" w:cstheme="minorBidi"/>
          <w:sz w:val="28"/>
          <w:szCs w:val="28"/>
        </w:rPr>
        <w:t xml:space="preserve"> cheating which directly falsify the ability of stude</w:t>
      </w:r>
      <w:r w:rsidR="00876DC9">
        <w:rPr>
          <w:rFonts w:asciiTheme="minorBidi" w:hAnsiTheme="minorBidi" w:cstheme="minorBidi"/>
          <w:sz w:val="28"/>
          <w:szCs w:val="28"/>
        </w:rPr>
        <w:t xml:space="preserve">nt, these include cheating </w:t>
      </w:r>
      <w:proofErr w:type="spellStart"/>
      <w:r w:rsidR="00876DC9">
        <w:rPr>
          <w:rFonts w:asciiTheme="minorBidi" w:hAnsiTheme="minorBidi" w:cstheme="minorBidi"/>
          <w:sz w:val="28"/>
          <w:szCs w:val="28"/>
        </w:rPr>
        <w:t>with</w:t>
      </w:r>
      <w:r w:rsidR="000A093A">
        <w:rPr>
          <w:rFonts w:asciiTheme="minorBidi" w:hAnsiTheme="minorBidi" w:cstheme="minorBidi"/>
          <w:sz w:val="28"/>
          <w:szCs w:val="28"/>
        </w:rPr>
        <w:t xml:space="preserve"> </w:t>
      </w:r>
      <w:r w:rsidRPr="00077505">
        <w:rPr>
          <w:rFonts w:asciiTheme="minorBidi" w:hAnsiTheme="minorBidi" w:cstheme="minorBidi"/>
          <w:sz w:val="28"/>
          <w:szCs w:val="28"/>
        </w:rPr>
        <w:t>in</w:t>
      </w:r>
      <w:proofErr w:type="spellEnd"/>
      <w:r w:rsidRPr="00077505">
        <w:rPr>
          <w:rFonts w:asciiTheme="minorBidi" w:hAnsiTheme="minorBidi" w:cstheme="minorBidi"/>
          <w:sz w:val="28"/>
          <w:szCs w:val="28"/>
        </w:rPr>
        <w:t xml:space="preserve"> and outside the examination hail as well as involvement in any form of examination”.</w:t>
      </w:r>
    </w:p>
    <w:p w:rsidR="00B07983" w:rsidRPr="00077505" w:rsidRDefault="00B07983" w:rsidP="00B07983">
      <w:pPr>
        <w:spacing w:line="480" w:lineRule="auto"/>
        <w:ind w:firstLine="720"/>
        <w:jc w:val="both"/>
        <w:rPr>
          <w:rFonts w:asciiTheme="minorBidi" w:hAnsiTheme="minorBidi" w:cstheme="minorBidi"/>
          <w:sz w:val="28"/>
          <w:szCs w:val="28"/>
        </w:rPr>
      </w:pPr>
      <w:r w:rsidRPr="00077505">
        <w:rPr>
          <w:rFonts w:asciiTheme="minorBidi" w:hAnsiTheme="minorBidi" w:cstheme="minorBidi"/>
          <w:sz w:val="28"/>
          <w:szCs w:val="28"/>
        </w:rPr>
        <w:t xml:space="preserve">The major reasons why students get involves in examination malpractices is determination for high grade and qualification for placement on a job or for entry into university. </w:t>
      </w:r>
      <w:proofErr w:type="spellStart"/>
      <w:r w:rsidRPr="00077505">
        <w:rPr>
          <w:rFonts w:asciiTheme="minorBidi" w:hAnsiTheme="minorBidi" w:cstheme="minorBidi"/>
          <w:sz w:val="28"/>
          <w:szCs w:val="28"/>
        </w:rPr>
        <w:t>Nweke</w:t>
      </w:r>
      <w:proofErr w:type="spellEnd"/>
      <w:r w:rsidRPr="00077505">
        <w:rPr>
          <w:rFonts w:asciiTheme="minorBidi" w:hAnsiTheme="minorBidi" w:cstheme="minorBidi"/>
          <w:sz w:val="28"/>
          <w:szCs w:val="28"/>
        </w:rPr>
        <w:t xml:space="preserve"> (1989) suggested that students explore all possibilities of passing their examination in order to obtain the certificate, which will be a meal ticket for them and place them well in the society.</w:t>
      </w:r>
    </w:p>
    <w:p w:rsidR="00B07983" w:rsidRPr="00077505" w:rsidRDefault="00B07983" w:rsidP="00B07983">
      <w:pPr>
        <w:spacing w:line="480" w:lineRule="auto"/>
        <w:ind w:firstLine="720"/>
        <w:jc w:val="both"/>
        <w:rPr>
          <w:rFonts w:asciiTheme="minorBidi" w:hAnsiTheme="minorBidi" w:cstheme="minorBidi"/>
          <w:sz w:val="28"/>
          <w:szCs w:val="28"/>
        </w:rPr>
      </w:pPr>
      <w:r w:rsidRPr="00077505">
        <w:rPr>
          <w:rFonts w:asciiTheme="minorBidi" w:hAnsiTheme="minorBidi" w:cstheme="minorBidi"/>
          <w:sz w:val="28"/>
          <w:szCs w:val="28"/>
        </w:rPr>
        <w:t xml:space="preserve">According to Hassan (1992), who gave a good summary of why People cheat, </w:t>
      </w:r>
      <w:proofErr w:type="gramStart"/>
      <w:r w:rsidRPr="00077505">
        <w:rPr>
          <w:rFonts w:asciiTheme="minorBidi" w:hAnsiTheme="minorBidi" w:cstheme="minorBidi"/>
          <w:sz w:val="28"/>
          <w:szCs w:val="28"/>
        </w:rPr>
        <w:t>which including</w:t>
      </w:r>
      <w:proofErr w:type="gramEnd"/>
      <w:r w:rsidRPr="00077505">
        <w:rPr>
          <w:rFonts w:asciiTheme="minorBidi" w:hAnsiTheme="minorBidi" w:cstheme="minorBidi"/>
          <w:sz w:val="28"/>
          <w:szCs w:val="28"/>
        </w:rPr>
        <w:t xml:space="preserve"> the following.</w:t>
      </w:r>
    </w:p>
    <w:p w:rsidR="00B07983" w:rsidRPr="00077505" w:rsidRDefault="00B07983" w:rsidP="00B07983">
      <w:pPr>
        <w:spacing w:line="480" w:lineRule="auto"/>
        <w:ind w:left="720" w:hanging="720"/>
        <w:jc w:val="both"/>
        <w:rPr>
          <w:rFonts w:asciiTheme="minorBidi" w:hAnsiTheme="minorBidi" w:cstheme="minorBidi"/>
          <w:sz w:val="28"/>
          <w:szCs w:val="28"/>
        </w:rPr>
      </w:pPr>
      <w:r w:rsidRPr="00077505">
        <w:rPr>
          <w:rFonts w:asciiTheme="minorBidi" w:hAnsiTheme="minorBidi" w:cstheme="minorBidi"/>
          <w:sz w:val="28"/>
          <w:szCs w:val="28"/>
        </w:rPr>
        <w:t xml:space="preserve">• </w:t>
      </w:r>
      <w:r w:rsidRPr="00077505">
        <w:rPr>
          <w:rFonts w:asciiTheme="minorBidi" w:hAnsiTheme="minorBidi" w:cstheme="minorBidi"/>
          <w:sz w:val="28"/>
          <w:szCs w:val="28"/>
        </w:rPr>
        <w:tab/>
        <w:t>Some cheat in examination in order to win societal honor that goes along with success.</w:t>
      </w:r>
    </w:p>
    <w:p w:rsidR="00B07983" w:rsidRPr="00077505" w:rsidRDefault="00B07983" w:rsidP="00B07983">
      <w:pPr>
        <w:spacing w:line="480" w:lineRule="auto"/>
        <w:ind w:left="720" w:hanging="720"/>
        <w:jc w:val="both"/>
        <w:rPr>
          <w:rFonts w:asciiTheme="minorBidi" w:hAnsiTheme="minorBidi" w:cstheme="minorBidi"/>
          <w:sz w:val="28"/>
          <w:szCs w:val="28"/>
        </w:rPr>
      </w:pPr>
      <w:r w:rsidRPr="00077505">
        <w:rPr>
          <w:rFonts w:asciiTheme="minorBidi" w:hAnsiTheme="minorBidi" w:cstheme="minorBidi"/>
          <w:sz w:val="28"/>
          <w:szCs w:val="28"/>
        </w:rPr>
        <w:t xml:space="preserve">• </w:t>
      </w:r>
      <w:r w:rsidRPr="00077505">
        <w:rPr>
          <w:rFonts w:asciiTheme="minorBidi" w:hAnsiTheme="minorBidi" w:cstheme="minorBidi"/>
          <w:sz w:val="28"/>
          <w:szCs w:val="28"/>
        </w:rPr>
        <w:tab/>
        <w:t>Some students cheat because they choose subject based on prestige and not on their ability.</w:t>
      </w:r>
    </w:p>
    <w:p w:rsidR="00B07983" w:rsidRPr="00077505" w:rsidRDefault="00B07983" w:rsidP="00B07983">
      <w:pPr>
        <w:spacing w:line="480" w:lineRule="auto"/>
        <w:jc w:val="both"/>
        <w:rPr>
          <w:rFonts w:asciiTheme="minorBidi" w:hAnsiTheme="minorBidi" w:cstheme="minorBidi"/>
          <w:sz w:val="28"/>
          <w:szCs w:val="28"/>
        </w:rPr>
      </w:pPr>
      <w:r w:rsidRPr="00077505">
        <w:rPr>
          <w:rFonts w:asciiTheme="minorBidi" w:hAnsiTheme="minorBidi" w:cstheme="minorBidi"/>
          <w:sz w:val="28"/>
          <w:szCs w:val="28"/>
        </w:rPr>
        <w:lastRenderedPageBreak/>
        <w:t xml:space="preserve">• </w:t>
      </w:r>
      <w:r w:rsidRPr="00077505">
        <w:rPr>
          <w:rFonts w:asciiTheme="minorBidi" w:hAnsiTheme="minorBidi" w:cstheme="minorBidi"/>
          <w:sz w:val="28"/>
          <w:szCs w:val="28"/>
        </w:rPr>
        <w:tab/>
        <w:t>Some cheat because of moral laxity in the society.</w:t>
      </w:r>
    </w:p>
    <w:p w:rsidR="00B07983" w:rsidRPr="00077505" w:rsidRDefault="00B07983" w:rsidP="00B07983">
      <w:pPr>
        <w:spacing w:line="480" w:lineRule="auto"/>
        <w:ind w:left="720" w:hanging="720"/>
        <w:jc w:val="both"/>
        <w:rPr>
          <w:rFonts w:asciiTheme="minorBidi" w:hAnsiTheme="minorBidi" w:cstheme="minorBidi"/>
          <w:sz w:val="28"/>
          <w:szCs w:val="28"/>
        </w:rPr>
      </w:pPr>
      <w:r w:rsidRPr="00077505">
        <w:rPr>
          <w:rFonts w:asciiTheme="minorBidi" w:hAnsiTheme="minorBidi" w:cstheme="minorBidi"/>
          <w:sz w:val="28"/>
          <w:szCs w:val="28"/>
        </w:rPr>
        <w:t xml:space="preserve">• </w:t>
      </w:r>
      <w:r w:rsidRPr="00077505">
        <w:rPr>
          <w:rFonts w:asciiTheme="minorBidi" w:hAnsiTheme="minorBidi" w:cstheme="minorBidi"/>
          <w:sz w:val="28"/>
          <w:szCs w:val="28"/>
        </w:rPr>
        <w:tab/>
        <w:t>Some students cheat because of lack of qualified teachers in their chosen subject.</w:t>
      </w:r>
    </w:p>
    <w:p w:rsidR="00B07983" w:rsidRPr="00077505" w:rsidRDefault="00B07983" w:rsidP="00B07983">
      <w:pPr>
        <w:spacing w:line="480" w:lineRule="auto"/>
        <w:ind w:firstLine="720"/>
        <w:jc w:val="both"/>
        <w:rPr>
          <w:rFonts w:asciiTheme="minorBidi" w:hAnsiTheme="minorBidi" w:cstheme="minorBidi"/>
          <w:sz w:val="28"/>
          <w:szCs w:val="28"/>
        </w:rPr>
      </w:pPr>
      <w:r w:rsidRPr="00077505">
        <w:rPr>
          <w:rFonts w:asciiTheme="minorBidi" w:hAnsiTheme="minorBidi" w:cstheme="minorBidi"/>
          <w:sz w:val="28"/>
          <w:szCs w:val="28"/>
        </w:rPr>
        <w:t xml:space="preserve">The consequences of examination malpractices were also reviewed as mentioned by some authors </w:t>
      </w:r>
      <w:proofErr w:type="spellStart"/>
      <w:r w:rsidRPr="00077505">
        <w:rPr>
          <w:rFonts w:asciiTheme="minorBidi" w:hAnsiTheme="minorBidi" w:cstheme="minorBidi"/>
          <w:sz w:val="28"/>
          <w:szCs w:val="28"/>
        </w:rPr>
        <w:t>Aina</w:t>
      </w:r>
      <w:proofErr w:type="spellEnd"/>
      <w:r w:rsidRPr="00077505">
        <w:rPr>
          <w:rFonts w:asciiTheme="minorBidi" w:hAnsiTheme="minorBidi" w:cstheme="minorBidi"/>
          <w:sz w:val="28"/>
          <w:szCs w:val="28"/>
        </w:rPr>
        <w:t xml:space="preserve"> (1998), divided the consequences into three: on academic, moral and national image. Also Adebayo (2002</w:t>
      </w:r>
      <w:proofErr w:type="gramStart"/>
      <w:r w:rsidRPr="00077505">
        <w:rPr>
          <w:rFonts w:asciiTheme="minorBidi" w:hAnsiTheme="minorBidi" w:cstheme="minorBidi"/>
          <w:sz w:val="28"/>
          <w:szCs w:val="28"/>
        </w:rPr>
        <w:t>),</w:t>
      </w:r>
      <w:proofErr w:type="gramEnd"/>
      <w:r w:rsidRPr="00077505">
        <w:rPr>
          <w:rFonts w:asciiTheme="minorBidi" w:hAnsiTheme="minorBidi" w:cstheme="minorBidi"/>
          <w:sz w:val="28"/>
          <w:szCs w:val="28"/>
        </w:rPr>
        <w:t xml:space="preserve"> pointed out that examination malpractices has boarded the spirit of hard work, as the students tends to believe that giving gratification to pass is legal.</w:t>
      </w:r>
    </w:p>
    <w:p w:rsidR="00B07983" w:rsidRPr="00077505" w:rsidRDefault="00B07983" w:rsidP="00B07983">
      <w:pPr>
        <w:spacing w:line="480" w:lineRule="auto"/>
        <w:ind w:firstLine="720"/>
        <w:jc w:val="both"/>
        <w:rPr>
          <w:rFonts w:asciiTheme="minorBidi" w:hAnsiTheme="minorBidi" w:cstheme="minorBidi"/>
          <w:sz w:val="28"/>
          <w:szCs w:val="28"/>
        </w:rPr>
      </w:pPr>
      <w:proofErr w:type="spellStart"/>
      <w:r w:rsidRPr="00077505">
        <w:rPr>
          <w:rFonts w:asciiTheme="minorBidi" w:hAnsiTheme="minorBidi" w:cstheme="minorBidi"/>
          <w:sz w:val="28"/>
          <w:szCs w:val="28"/>
        </w:rPr>
        <w:t>Onyechere</w:t>
      </w:r>
      <w:proofErr w:type="spellEnd"/>
      <w:r w:rsidRPr="00077505">
        <w:rPr>
          <w:rFonts w:asciiTheme="minorBidi" w:hAnsiTheme="minorBidi" w:cstheme="minorBidi"/>
          <w:sz w:val="28"/>
          <w:szCs w:val="28"/>
        </w:rPr>
        <w:t xml:space="preserve"> (1996), also Identified that student damage image of institutions of national examination bodies, the parents and the government. Consequentially examination malpractice is an act of fraud that attracts penalty ranging from cancellation of result. </w:t>
      </w:r>
      <w:proofErr w:type="gramStart"/>
      <w:r w:rsidRPr="00077505">
        <w:rPr>
          <w:rFonts w:asciiTheme="minorBidi" w:hAnsiTheme="minorBidi" w:cstheme="minorBidi"/>
          <w:sz w:val="28"/>
          <w:szCs w:val="28"/>
        </w:rPr>
        <w:t>(</w:t>
      </w:r>
      <w:proofErr w:type="spellStart"/>
      <w:r w:rsidRPr="00077505">
        <w:rPr>
          <w:rFonts w:asciiTheme="minorBidi" w:hAnsiTheme="minorBidi" w:cstheme="minorBidi"/>
          <w:sz w:val="28"/>
          <w:szCs w:val="28"/>
        </w:rPr>
        <w:t>Aminu</w:t>
      </w:r>
      <w:proofErr w:type="spellEnd"/>
      <w:r w:rsidRPr="00077505">
        <w:rPr>
          <w:rFonts w:asciiTheme="minorBidi" w:hAnsiTheme="minorBidi" w:cstheme="minorBidi"/>
          <w:sz w:val="28"/>
          <w:szCs w:val="28"/>
        </w:rPr>
        <w:t>, 2008).</w:t>
      </w:r>
      <w:proofErr w:type="gramEnd"/>
    </w:p>
    <w:p w:rsidR="00B07983" w:rsidRPr="00077505" w:rsidRDefault="00B07983" w:rsidP="00B07983">
      <w:pPr>
        <w:spacing w:line="480" w:lineRule="auto"/>
        <w:ind w:firstLine="720"/>
        <w:jc w:val="both"/>
        <w:rPr>
          <w:rFonts w:asciiTheme="minorBidi" w:hAnsiTheme="minorBidi" w:cstheme="minorBidi"/>
          <w:sz w:val="28"/>
          <w:szCs w:val="28"/>
        </w:rPr>
      </w:pPr>
      <w:r w:rsidRPr="00077505">
        <w:rPr>
          <w:rFonts w:asciiTheme="minorBidi" w:hAnsiTheme="minorBidi" w:cstheme="minorBidi"/>
          <w:sz w:val="28"/>
          <w:szCs w:val="28"/>
        </w:rPr>
        <w:t xml:space="preserve">As reflected from the literature reviewed the standard and strategies for curbing examination malpractices with the perception of some authors, Abdullah (1982), asserted that the ultimate goal of Islamic education is to build up the individual who will act as Allah’s </w:t>
      </w:r>
      <w:proofErr w:type="spellStart"/>
      <w:r w:rsidRPr="00077505">
        <w:rPr>
          <w:rFonts w:asciiTheme="minorBidi" w:hAnsiTheme="minorBidi" w:cstheme="minorBidi"/>
          <w:sz w:val="28"/>
          <w:szCs w:val="28"/>
        </w:rPr>
        <w:t>Khalifah</w:t>
      </w:r>
      <w:proofErr w:type="spellEnd"/>
      <w:r w:rsidRPr="00077505">
        <w:rPr>
          <w:rFonts w:asciiTheme="minorBidi" w:hAnsiTheme="minorBidi" w:cstheme="minorBidi"/>
          <w:sz w:val="28"/>
          <w:szCs w:val="28"/>
        </w:rPr>
        <w:t xml:space="preserve"> or at least put him on the path that lead to such an end. </w:t>
      </w:r>
      <w:proofErr w:type="spellStart"/>
      <w:r w:rsidRPr="00077505">
        <w:rPr>
          <w:rFonts w:asciiTheme="minorBidi" w:hAnsiTheme="minorBidi" w:cstheme="minorBidi"/>
          <w:sz w:val="28"/>
          <w:szCs w:val="28"/>
        </w:rPr>
        <w:t>Khnosrow</w:t>
      </w:r>
      <w:proofErr w:type="spellEnd"/>
      <w:r w:rsidRPr="00077505">
        <w:rPr>
          <w:rFonts w:asciiTheme="minorBidi" w:hAnsiTheme="minorBidi" w:cstheme="minorBidi"/>
          <w:sz w:val="28"/>
          <w:szCs w:val="28"/>
        </w:rPr>
        <w:t xml:space="preserve"> (2001</w:t>
      </w:r>
      <w:r w:rsidR="00881068" w:rsidRPr="00077505">
        <w:rPr>
          <w:rFonts w:asciiTheme="minorBidi" w:hAnsiTheme="minorBidi" w:cstheme="minorBidi"/>
          <w:sz w:val="28"/>
          <w:szCs w:val="28"/>
        </w:rPr>
        <w:t>)</w:t>
      </w:r>
      <w:r w:rsidRPr="00077505">
        <w:rPr>
          <w:rFonts w:asciiTheme="minorBidi" w:hAnsiTheme="minorBidi" w:cstheme="minorBidi"/>
          <w:sz w:val="28"/>
          <w:szCs w:val="28"/>
        </w:rPr>
        <w:t xml:space="preserve"> stressed that Islamic education is a </w:t>
      </w:r>
      <w:r w:rsidRPr="00077505">
        <w:rPr>
          <w:rFonts w:asciiTheme="minorBidi" w:hAnsiTheme="minorBidi" w:cstheme="minorBidi"/>
          <w:sz w:val="28"/>
          <w:szCs w:val="28"/>
        </w:rPr>
        <w:lastRenderedPageBreak/>
        <w:t xml:space="preserve">discipline through which knowledge about God. Being the Unique lord of the human and the world, choosing him as one’s Lord, understanding His guidance and regulations and tolerance are all been </w:t>
      </w:r>
      <w:proofErr w:type="gramStart"/>
      <w:r w:rsidRPr="00077505">
        <w:rPr>
          <w:rFonts w:asciiTheme="minorBidi" w:hAnsiTheme="minorBidi" w:cstheme="minorBidi"/>
          <w:sz w:val="28"/>
          <w:szCs w:val="28"/>
        </w:rPr>
        <w:t>taught.</w:t>
      </w:r>
      <w:proofErr w:type="gramEnd"/>
    </w:p>
    <w:p w:rsidR="00B07983" w:rsidRPr="00077505" w:rsidRDefault="00B07983" w:rsidP="00B07983">
      <w:pPr>
        <w:spacing w:line="480" w:lineRule="auto"/>
        <w:ind w:firstLine="720"/>
        <w:jc w:val="both"/>
        <w:rPr>
          <w:rFonts w:asciiTheme="minorBidi" w:hAnsiTheme="minorBidi" w:cstheme="minorBidi"/>
          <w:sz w:val="28"/>
          <w:szCs w:val="28"/>
        </w:rPr>
      </w:pPr>
      <w:proofErr w:type="spellStart"/>
      <w:r w:rsidRPr="00077505">
        <w:rPr>
          <w:rFonts w:asciiTheme="minorBidi" w:hAnsiTheme="minorBidi" w:cstheme="minorBidi"/>
          <w:sz w:val="28"/>
          <w:szCs w:val="28"/>
        </w:rPr>
        <w:t>Aishat</w:t>
      </w:r>
      <w:proofErr w:type="spellEnd"/>
      <w:r w:rsidRPr="00077505">
        <w:rPr>
          <w:rFonts w:asciiTheme="minorBidi" w:hAnsiTheme="minorBidi" w:cstheme="minorBidi"/>
          <w:sz w:val="28"/>
          <w:szCs w:val="28"/>
        </w:rPr>
        <w:t xml:space="preserve"> (1990</w:t>
      </w:r>
      <w:proofErr w:type="gramStart"/>
      <w:r w:rsidRPr="00077505">
        <w:rPr>
          <w:rFonts w:asciiTheme="minorBidi" w:hAnsiTheme="minorBidi" w:cstheme="minorBidi"/>
          <w:sz w:val="28"/>
          <w:szCs w:val="28"/>
        </w:rPr>
        <w:t>),</w:t>
      </w:r>
      <w:proofErr w:type="gramEnd"/>
      <w:r w:rsidRPr="00077505">
        <w:rPr>
          <w:rFonts w:asciiTheme="minorBidi" w:hAnsiTheme="minorBidi" w:cstheme="minorBidi"/>
          <w:sz w:val="28"/>
          <w:szCs w:val="28"/>
        </w:rPr>
        <w:t xml:space="preserve"> stated that truthfulness is a habit which lies at the root of all good habits while lying is a habit which lies at the bad habit and some Qur’an verses with the traditional of Prophet which </w:t>
      </w:r>
      <w:proofErr w:type="spellStart"/>
      <w:r w:rsidRPr="00077505">
        <w:rPr>
          <w:rFonts w:asciiTheme="minorBidi" w:hAnsiTheme="minorBidi" w:cstheme="minorBidi"/>
          <w:sz w:val="28"/>
          <w:szCs w:val="28"/>
        </w:rPr>
        <w:t>bultress</w:t>
      </w:r>
      <w:proofErr w:type="spellEnd"/>
      <w:r w:rsidRPr="00077505">
        <w:rPr>
          <w:rFonts w:asciiTheme="minorBidi" w:hAnsiTheme="minorBidi" w:cstheme="minorBidi"/>
          <w:sz w:val="28"/>
          <w:szCs w:val="28"/>
        </w:rPr>
        <w:t xml:space="preserve"> curbing examination malpractices among secondary school students in Ilorin West Local Government</w:t>
      </w:r>
      <w:r w:rsidR="001452EB">
        <w:rPr>
          <w:rFonts w:asciiTheme="minorBidi" w:hAnsiTheme="minorBidi" w:cstheme="minorBidi"/>
          <w:sz w:val="28"/>
          <w:szCs w:val="28"/>
        </w:rPr>
        <w:t>.</w:t>
      </w:r>
      <w:r w:rsidRPr="00077505">
        <w:rPr>
          <w:rFonts w:asciiTheme="minorBidi" w:hAnsiTheme="minorBidi" w:cstheme="minorBidi"/>
          <w:sz w:val="28"/>
          <w:szCs w:val="28"/>
        </w:rPr>
        <w:t xml:space="preserve"> </w:t>
      </w:r>
    </w:p>
    <w:p w:rsidR="008F5310" w:rsidRDefault="008F5310" w:rsidP="00B07983">
      <w:pPr>
        <w:spacing w:after="0" w:line="480" w:lineRule="auto"/>
        <w:jc w:val="center"/>
        <w:rPr>
          <w:rFonts w:asciiTheme="minorBidi" w:hAnsiTheme="minorBidi" w:cstheme="minorBidi"/>
          <w:b/>
          <w:bCs/>
          <w:sz w:val="28"/>
          <w:szCs w:val="28"/>
        </w:rPr>
      </w:pPr>
    </w:p>
    <w:p w:rsidR="008F5310" w:rsidRDefault="008F5310" w:rsidP="00B07983">
      <w:pPr>
        <w:spacing w:after="0" w:line="480" w:lineRule="auto"/>
        <w:jc w:val="center"/>
        <w:rPr>
          <w:rFonts w:asciiTheme="minorBidi" w:hAnsiTheme="minorBidi" w:cstheme="minorBidi"/>
          <w:b/>
          <w:bCs/>
          <w:sz w:val="28"/>
          <w:szCs w:val="28"/>
        </w:rPr>
      </w:pPr>
    </w:p>
    <w:p w:rsidR="008F5310" w:rsidRDefault="008F5310" w:rsidP="00B07983">
      <w:pPr>
        <w:spacing w:after="0" w:line="480" w:lineRule="auto"/>
        <w:jc w:val="center"/>
        <w:rPr>
          <w:rFonts w:asciiTheme="minorBidi" w:hAnsiTheme="minorBidi" w:cstheme="minorBidi"/>
          <w:b/>
          <w:bCs/>
          <w:sz w:val="28"/>
          <w:szCs w:val="28"/>
        </w:rPr>
      </w:pPr>
    </w:p>
    <w:p w:rsidR="008F5310" w:rsidRDefault="008F5310" w:rsidP="00B07983">
      <w:pPr>
        <w:spacing w:after="0" w:line="480" w:lineRule="auto"/>
        <w:jc w:val="center"/>
        <w:rPr>
          <w:rFonts w:asciiTheme="minorBidi" w:hAnsiTheme="minorBidi" w:cstheme="minorBidi"/>
          <w:b/>
          <w:bCs/>
          <w:sz w:val="28"/>
          <w:szCs w:val="28"/>
        </w:rPr>
      </w:pPr>
    </w:p>
    <w:p w:rsidR="008F5310" w:rsidRDefault="008F5310" w:rsidP="00B07983">
      <w:pPr>
        <w:spacing w:after="0" w:line="480" w:lineRule="auto"/>
        <w:jc w:val="center"/>
        <w:rPr>
          <w:rFonts w:asciiTheme="minorBidi" w:hAnsiTheme="minorBidi" w:cstheme="minorBidi"/>
          <w:b/>
          <w:bCs/>
          <w:sz w:val="28"/>
          <w:szCs w:val="28"/>
        </w:rPr>
      </w:pPr>
    </w:p>
    <w:p w:rsidR="008F5310" w:rsidRDefault="008F5310" w:rsidP="00B07983">
      <w:pPr>
        <w:spacing w:after="0" w:line="480" w:lineRule="auto"/>
        <w:jc w:val="center"/>
        <w:rPr>
          <w:rFonts w:asciiTheme="minorBidi" w:hAnsiTheme="minorBidi" w:cstheme="minorBidi"/>
          <w:b/>
          <w:bCs/>
          <w:sz w:val="28"/>
          <w:szCs w:val="28"/>
        </w:rPr>
      </w:pPr>
    </w:p>
    <w:p w:rsidR="008F5310" w:rsidRDefault="008F5310" w:rsidP="00B07983">
      <w:pPr>
        <w:spacing w:after="0" w:line="480" w:lineRule="auto"/>
        <w:jc w:val="center"/>
        <w:rPr>
          <w:rFonts w:asciiTheme="minorBidi" w:hAnsiTheme="minorBidi" w:cstheme="minorBidi"/>
          <w:b/>
          <w:bCs/>
          <w:sz w:val="28"/>
          <w:szCs w:val="28"/>
        </w:rPr>
      </w:pPr>
    </w:p>
    <w:p w:rsidR="001452EB" w:rsidRDefault="001452EB" w:rsidP="00B07983">
      <w:pPr>
        <w:spacing w:after="0" w:line="480" w:lineRule="auto"/>
        <w:jc w:val="center"/>
        <w:rPr>
          <w:rFonts w:asciiTheme="minorBidi" w:hAnsiTheme="minorBidi" w:cstheme="minorBidi"/>
          <w:b/>
          <w:bCs/>
          <w:sz w:val="28"/>
          <w:szCs w:val="28"/>
        </w:rPr>
      </w:pPr>
    </w:p>
    <w:p w:rsidR="001452EB" w:rsidRDefault="001452EB" w:rsidP="00B07983">
      <w:pPr>
        <w:spacing w:after="0" w:line="480" w:lineRule="auto"/>
        <w:jc w:val="center"/>
        <w:rPr>
          <w:rFonts w:asciiTheme="minorBidi" w:hAnsiTheme="minorBidi" w:cstheme="minorBidi"/>
          <w:b/>
          <w:bCs/>
          <w:sz w:val="28"/>
          <w:szCs w:val="28"/>
        </w:rPr>
      </w:pPr>
    </w:p>
    <w:p w:rsidR="00B07983" w:rsidRPr="00077505" w:rsidRDefault="00B07983" w:rsidP="00B07983">
      <w:pPr>
        <w:spacing w:after="0" w:line="480" w:lineRule="auto"/>
        <w:jc w:val="center"/>
        <w:rPr>
          <w:rFonts w:asciiTheme="minorBidi" w:hAnsiTheme="minorBidi" w:cstheme="minorBidi"/>
          <w:b/>
          <w:bCs/>
          <w:sz w:val="28"/>
          <w:szCs w:val="28"/>
        </w:rPr>
      </w:pPr>
      <w:r w:rsidRPr="00077505">
        <w:rPr>
          <w:rFonts w:asciiTheme="minorBidi" w:hAnsiTheme="minorBidi" w:cstheme="minorBidi"/>
          <w:b/>
          <w:bCs/>
          <w:sz w:val="28"/>
          <w:szCs w:val="28"/>
        </w:rPr>
        <w:lastRenderedPageBreak/>
        <w:t>CHAPTER THREE</w:t>
      </w:r>
    </w:p>
    <w:p w:rsidR="00B07983" w:rsidRPr="00077505" w:rsidRDefault="00B07983" w:rsidP="00B07983">
      <w:pPr>
        <w:spacing w:after="0" w:line="480" w:lineRule="auto"/>
        <w:jc w:val="center"/>
        <w:rPr>
          <w:rFonts w:asciiTheme="minorBidi" w:hAnsiTheme="minorBidi" w:cstheme="minorBidi"/>
          <w:b/>
          <w:bCs/>
          <w:sz w:val="28"/>
          <w:szCs w:val="28"/>
        </w:rPr>
      </w:pPr>
      <w:r w:rsidRPr="00077505">
        <w:rPr>
          <w:rFonts w:asciiTheme="minorBidi" w:hAnsiTheme="minorBidi" w:cstheme="minorBidi"/>
          <w:b/>
          <w:bCs/>
          <w:sz w:val="28"/>
          <w:szCs w:val="28"/>
        </w:rPr>
        <w:t>RESEARCH METHOD</w:t>
      </w:r>
    </w:p>
    <w:p w:rsidR="00B07983" w:rsidRPr="00077505" w:rsidRDefault="00B07983" w:rsidP="00B07983">
      <w:pPr>
        <w:spacing w:after="0" w:line="480" w:lineRule="auto"/>
        <w:ind w:firstLine="720"/>
        <w:jc w:val="both"/>
        <w:rPr>
          <w:rFonts w:asciiTheme="minorBidi" w:hAnsiTheme="minorBidi" w:cstheme="minorBidi"/>
          <w:sz w:val="28"/>
          <w:szCs w:val="28"/>
        </w:rPr>
      </w:pPr>
      <w:r w:rsidRPr="00077505">
        <w:rPr>
          <w:rFonts w:asciiTheme="minorBidi" w:hAnsiTheme="minorBidi" w:cstheme="minorBidi"/>
          <w:sz w:val="28"/>
          <w:szCs w:val="28"/>
        </w:rPr>
        <w:t>This chapter concerns with description of procedure adopted in carrying-out the study under the following subheadings:</w:t>
      </w:r>
    </w:p>
    <w:p w:rsidR="00B07983" w:rsidRPr="00077505" w:rsidRDefault="00B07983" w:rsidP="00F05A39">
      <w:pPr>
        <w:pStyle w:val="ListParagraph"/>
        <w:numPr>
          <w:ilvl w:val="0"/>
          <w:numId w:val="2"/>
        </w:numPr>
        <w:jc w:val="both"/>
        <w:rPr>
          <w:rFonts w:asciiTheme="minorBidi" w:hAnsiTheme="minorBidi" w:cstheme="minorBidi"/>
          <w:i/>
          <w:iCs/>
          <w:sz w:val="28"/>
          <w:szCs w:val="28"/>
        </w:rPr>
      </w:pPr>
      <w:r w:rsidRPr="00077505">
        <w:rPr>
          <w:rFonts w:asciiTheme="minorBidi" w:hAnsiTheme="minorBidi" w:cstheme="minorBidi"/>
          <w:i/>
          <w:iCs/>
          <w:sz w:val="28"/>
          <w:szCs w:val="28"/>
        </w:rPr>
        <w:t>Research Design</w:t>
      </w:r>
    </w:p>
    <w:p w:rsidR="00B07983" w:rsidRPr="00077505" w:rsidRDefault="00B07983" w:rsidP="00F05A39">
      <w:pPr>
        <w:pStyle w:val="ListParagraph"/>
        <w:numPr>
          <w:ilvl w:val="0"/>
          <w:numId w:val="2"/>
        </w:numPr>
        <w:jc w:val="both"/>
        <w:rPr>
          <w:rFonts w:asciiTheme="minorBidi" w:hAnsiTheme="minorBidi" w:cstheme="minorBidi"/>
          <w:i/>
          <w:iCs/>
          <w:sz w:val="28"/>
          <w:szCs w:val="28"/>
        </w:rPr>
      </w:pPr>
      <w:r w:rsidRPr="00077505">
        <w:rPr>
          <w:rFonts w:asciiTheme="minorBidi" w:hAnsiTheme="minorBidi" w:cstheme="minorBidi"/>
          <w:i/>
          <w:iCs/>
          <w:sz w:val="28"/>
          <w:szCs w:val="28"/>
        </w:rPr>
        <w:t>Population</w:t>
      </w:r>
    </w:p>
    <w:p w:rsidR="00B07983" w:rsidRPr="00077505" w:rsidRDefault="00B07983" w:rsidP="00F05A39">
      <w:pPr>
        <w:pStyle w:val="ListParagraph"/>
        <w:numPr>
          <w:ilvl w:val="0"/>
          <w:numId w:val="2"/>
        </w:numPr>
        <w:jc w:val="both"/>
        <w:rPr>
          <w:rFonts w:asciiTheme="minorBidi" w:hAnsiTheme="minorBidi" w:cstheme="minorBidi"/>
          <w:i/>
          <w:iCs/>
          <w:sz w:val="28"/>
          <w:szCs w:val="28"/>
        </w:rPr>
      </w:pPr>
      <w:r w:rsidRPr="00077505">
        <w:rPr>
          <w:rFonts w:asciiTheme="minorBidi" w:hAnsiTheme="minorBidi" w:cstheme="minorBidi"/>
          <w:i/>
          <w:iCs/>
          <w:sz w:val="28"/>
          <w:szCs w:val="28"/>
        </w:rPr>
        <w:t>Sample and Sampling Techniques</w:t>
      </w:r>
    </w:p>
    <w:p w:rsidR="00B07983" w:rsidRPr="00077505" w:rsidRDefault="00B07983" w:rsidP="00F05A39">
      <w:pPr>
        <w:pStyle w:val="ListParagraph"/>
        <w:numPr>
          <w:ilvl w:val="0"/>
          <w:numId w:val="2"/>
        </w:numPr>
        <w:jc w:val="both"/>
        <w:rPr>
          <w:rFonts w:asciiTheme="minorBidi" w:hAnsiTheme="minorBidi" w:cstheme="minorBidi"/>
          <w:i/>
          <w:iCs/>
          <w:sz w:val="28"/>
          <w:szCs w:val="28"/>
        </w:rPr>
      </w:pPr>
      <w:r w:rsidRPr="00077505">
        <w:rPr>
          <w:rFonts w:asciiTheme="minorBidi" w:hAnsiTheme="minorBidi" w:cstheme="minorBidi"/>
          <w:i/>
          <w:iCs/>
          <w:sz w:val="28"/>
          <w:szCs w:val="28"/>
        </w:rPr>
        <w:t>Validity of the Instrument</w:t>
      </w:r>
    </w:p>
    <w:p w:rsidR="00B07983" w:rsidRPr="00077505" w:rsidRDefault="00B07983" w:rsidP="00F05A39">
      <w:pPr>
        <w:pStyle w:val="ListParagraph"/>
        <w:numPr>
          <w:ilvl w:val="0"/>
          <w:numId w:val="2"/>
        </w:numPr>
        <w:jc w:val="both"/>
        <w:rPr>
          <w:rFonts w:asciiTheme="minorBidi" w:hAnsiTheme="minorBidi" w:cstheme="minorBidi"/>
          <w:i/>
          <w:iCs/>
          <w:sz w:val="28"/>
          <w:szCs w:val="28"/>
        </w:rPr>
      </w:pPr>
      <w:r w:rsidRPr="00077505">
        <w:rPr>
          <w:rFonts w:asciiTheme="minorBidi" w:hAnsiTheme="minorBidi" w:cstheme="minorBidi"/>
          <w:i/>
          <w:iCs/>
          <w:sz w:val="28"/>
          <w:szCs w:val="28"/>
        </w:rPr>
        <w:t>Reliability of the Instrument</w:t>
      </w:r>
    </w:p>
    <w:p w:rsidR="00B07983" w:rsidRPr="00077505" w:rsidRDefault="00B07983" w:rsidP="00F05A39">
      <w:pPr>
        <w:pStyle w:val="ListParagraph"/>
        <w:numPr>
          <w:ilvl w:val="0"/>
          <w:numId w:val="2"/>
        </w:numPr>
        <w:jc w:val="both"/>
        <w:rPr>
          <w:rFonts w:asciiTheme="minorBidi" w:hAnsiTheme="minorBidi" w:cstheme="minorBidi"/>
          <w:i/>
          <w:iCs/>
          <w:sz w:val="28"/>
          <w:szCs w:val="28"/>
        </w:rPr>
      </w:pPr>
      <w:r w:rsidRPr="00077505">
        <w:rPr>
          <w:rFonts w:asciiTheme="minorBidi" w:hAnsiTheme="minorBidi" w:cstheme="minorBidi"/>
          <w:i/>
          <w:iCs/>
          <w:sz w:val="28"/>
          <w:szCs w:val="28"/>
        </w:rPr>
        <w:t>Administration of the Instrument</w:t>
      </w:r>
    </w:p>
    <w:p w:rsidR="00B07983" w:rsidRPr="00077505" w:rsidRDefault="00B07983" w:rsidP="00F05A39">
      <w:pPr>
        <w:pStyle w:val="ListParagraph"/>
        <w:numPr>
          <w:ilvl w:val="0"/>
          <w:numId w:val="2"/>
        </w:numPr>
        <w:jc w:val="both"/>
        <w:rPr>
          <w:rFonts w:asciiTheme="minorBidi" w:hAnsiTheme="minorBidi" w:cstheme="minorBidi"/>
          <w:i/>
          <w:iCs/>
          <w:sz w:val="28"/>
          <w:szCs w:val="28"/>
        </w:rPr>
      </w:pPr>
      <w:r w:rsidRPr="00077505">
        <w:rPr>
          <w:rFonts w:asciiTheme="minorBidi" w:hAnsiTheme="minorBidi" w:cstheme="minorBidi"/>
          <w:i/>
          <w:iCs/>
          <w:sz w:val="28"/>
          <w:szCs w:val="28"/>
        </w:rPr>
        <w:t>Data Analysis of the Instrument</w:t>
      </w:r>
    </w:p>
    <w:p w:rsidR="00B07983" w:rsidRPr="00077505" w:rsidRDefault="00B07983" w:rsidP="00B07983">
      <w:pPr>
        <w:spacing w:line="480" w:lineRule="auto"/>
        <w:jc w:val="both"/>
        <w:rPr>
          <w:rFonts w:asciiTheme="minorBidi" w:hAnsiTheme="minorBidi" w:cstheme="minorBidi"/>
          <w:b/>
          <w:bCs/>
          <w:sz w:val="28"/>
          <w:szCs w:val="28"/>
        </w:rPr>
      </w:pPr>
      <w:r w:rsidRPr="00077505">
        <w:rPr>
          <w:rFonts w:asciiTheme="minorBidi" w:hAnsiTheme="minorBidi" w:cstheme="minorBidi"/>
          <w:b/>
          <w:bCs/>
          <w:sz w:val="28"/>
          <w:szCs w:val="28"/>
        </w:rPr>
        <w:t>Research Design</w:t>
      </w:r>
    </w:p>
    <w:p w:rsidR="00B07983" w:rsidRPr="00077505" w:rsidRDefault="00B07983" w:rsidP="00B07983">
      <w:pPr>
        <w:spacing w:line="480" w:lineRule="auto"/>
        <w:ind w:firstLine="720"/>
        <w:jc w:val="both"/>
        <w:rPr>
          <w:rFonts w:asciiTheme="minorBidi" w:hAnsiTheme="minorBidi" w:cstheme="minorBidi"/>
          <w:sz w:val="28"/>
          <w:szCs w:val="28"/>
        </w:rPr>
      </w:pPr>
      <w:r w:rsidRPr="00077505">
        <w:rPr>
          <w:rFonts w:asciiTheme="minorBidi" w:hAnsiTheme="minorBidi" w:cstheme="minorBidi"/>
          <w:sz w:val="28"/>
          <w:szCs w:val="28"/>
        </w:rPr>
        <w:t>This research is descriptive of the survey type. A descriptive research examined with intensive accuracy the phenomenon of the study and empirically reports the situation as it is.</w:t>
      </w:r>
    </w:p>
    <w:p w:rsidR="00B07983" w:rsidRPr="00077505" w:rsidRDefault="00B07983" w:rsidP="00B07983">
      <w:pPr>
        <w:spacing w:line="480" w:lineRule="auto"/>
        <w:ind w:firstLine="720"/>
        <w:jc w:val="both"/>
        <w:rPr>
          <w:rFonts w:asciiTheme="minorBidi" w:hAnsiTheme="minorBidi" w:cstheme="minorBidi"/>
          <w:sz w:val="28"/>
          <w:szCs w:val="28"/>
        </w:rPr>
      </w:pPr>
      <w:r w:rsidRPr="00077505">
        <w:rPr>
          <w:rFonts w:asciiTheme="minorBidi" w:hAnsiTheme="minorBidi" w:cstheme="minorBidi"/>
          <w:sz w:val="28"/>
          <w:szCs w:val="28"/>
        </w:rPr>
        <w:t xml:space="preserve">According to </w:t>
      </w:r>
      <w:proofErr w:type="spellStart"/>
      <w:r w:rsidRPr="00077505">
        <w:rPr>
          <w:rFonts w:asciiTheme="minorBidi" w:hAnsiTheme="minorBidi" w:cstheme="minorBidi"/>
          <w:sz w:val="28"/>
          <w:szCs w:val="28"/>
        </w:rPr>
        <w:t>Daramola</w:t>
      </w:r>
      <w:proofErr w:type="spellEnd"/>
      <w:r w:rsidRPr="00077505">
        <w:rPr>
          <w:rFonts w:asciiTheme="minorBidi" w:hAnsiTheme="minorBidi" w:cstheme="minorBidi"/>
          <w:sz w:val="28"/>
          <w:szCs w:val="28"/>
        </w:rPr>
        <w:t xml:space="preserve"> (2006), explained that descriptive method provides opportunity for determining how the independent variable interacts to influence the dependent variables as well as permit the manipulation and </w:t>
      </w:r>
      <w:r w:rsidRPr="00077505">
        <w:rPr>
          <w:rFonts w:asciiTheme="minorBidi" w:hAnsiTheme="minorBidi" w:cstheme="minorBidi"/>
          <w:sz w:val="28"/>
          <w:szCs w:val="28"/>
        </w:rPr>
        <w:lastRenderedPageBreak/>
        <w:t>checking of more variable mutinously. For this study therefore descriptive design was used because it was mainly to manipulate the roles of Islamic studies in curbing examination malpractices among secondary school students.</w:t>
      </w:r>
    </w:p>
    <w:p w:rsidR="00B07983" w:rsidRPr="00077505" w:rsidRDefault="00B07983" w:rsidP="00B07983">
      <w:pPr>
        <w:spacing w:line="480" w:lineRule="auto"/>
        <w:jc w:val="both"/>
        <w:rPr>
          <w:rFonts w:asciiTheme="minorBidi" w:hAnsiTheme="minorBidi" w:cstheme="minorBidi"/>
          <w:b/>
          <w:bCs/>
          <w:sz w:val="28"/>
          <w:szCs w:val="28"/>
        </w:rPr>
      </w:pPr>
      <w:r w:rsidRPr="00077505">
        <w:rPr>
          <w:rFonts w:asciiTheme="minorBidi" w:hAnsiTheme="minorBidi" w:cstheme="minorBidi"/>
          <w:b/>
          <w:bCs/>
          <w:sz w:val="28"/>
          <w:szCs w:val="28"/>
        </w:rPr>
        <w:t>Population</w:t>
      </w:r>
    </w:p>
    <w:p w:rsidR="00B07983" w:rsidRPr="00077505" w:rsidRDefault="00B07983" w:rsidP="00B07983">
      <w:pPr>
        <w:spacing w:line="480" w:lineRule="auto"/>
        <w:ind w:firstLine="720"/>
        <w:jc w:val="both"/>
        <w:rPr>
          <w:rFonts w:asciiTheme="minorBidi" w:hAnsiTheme="minorBidi" w:cstheme="minorBidi"/>
          <w:sz w:val="28"/>
          <w:szCs w:val="28"/>
        </w:rPr>
      </w:pPr>
      <w:r w:rsidRPr="00077505">
        <w:rPr>
          <w:rFonts w:asciiTheme="minorBidi" w:hAnsiTheme="minorBidi" w:cstheme="minorBidi"/>
          <w:sz w:val="28"/>
          <w:szCs w:val="28"/>
        </w:rPr>
        <w:t xml:space="preserve">According to </w:t>
      </w:r>
      <w:proofErr w:type="spellStart"/>
      <w:r w:rsidRPr="00077505">
        <w:rPr>
          <w:rFonts w:asciiTheme="minorBidi" w:hAnsiTheme="minorBidi" w:cstheme="minorBidi"/>
          <w:sz w:val="28"/>
          <w:szCs w:val="28"/>
        </w:rPr>
        <w:t>Caben</w:t>
      </w:r>
      <w:proofErr w:type="spellEnd"/>
      <w:r w:rsidRPr="00077505">
        <w:rPr>
          <w:rFonts w:asciiTheme="minorBidi" w:hAnsiTheme="minorBidi" w:cstheme="minorBidi"/>
          <w:sz w:val="28"/>
          <w:szCs w:val="28"/>
        </w:rPr>
        <w:t xml:space="preserve"> (2007)</w:t>
      </w:r>
      <w:r w:rsidR="00875C04">
        <w:rPr>
          <w:rFonts w:asciiTheme="minorBidi" w:hAnsiTheme="minorBidi" w:cstheme="minorBidi"/>
          <w:sz w:val="28"/>
          <w:szCs w:val="28"/>
        </w:rPr>
        <w:t>,</w:t>
      </w:r>
      <w:r w:rsidRPr="00077505">
        <w:rPr>
          <w:rFonts w:asciiTheme="minorBidi" w:hAnsiTheme="minorBidi" w:cstheme="minorBidi"/>
          <w:sz w:val="28"/>
          <w:szCs w:val="28"/>
        </w:rPr>
        <w:t xml:space="preserve"> Target population is the total collection of all elements </w:t>
      </w:r>
      <w:r w:rsidR="00875C04" w:rsidRPr="00077505">
        <w:rPr>
          <w:rFonts w:asciiTheme="minorBidi" w:hAnsiTheme="minorBidi" w:cstheme="minorBidi"/>
          <w:sz w:val="28"/>
          <w:szCs w:val="28"/>
        </w:rPr>
        <w:t xml:space="preserve">or </w:t>
      </w:r>
      <w:r w:rsidR="00875C04">
        <w:rPr>
          <w:rFonts w:asciiTheme="minorBidi" w:hAnsiTheme="minorBidi" w:cstheme="minorBidi"/>
          <w:sz w:val="28"/>
          <w:szCs w:val="28"/>
        </w:rPr>
        <w:t>number</w:t>
      </w:r>
      <w:r w:rsidRPr="00077505">
        <w:rPr>
          <w:rFonts w:asciiTheme="minorBidi" w:hAnsiTheme="minorBidi" w:cstheme="minorBidi"/>
          <w:sz w:val="28"/>
          <w:szCs w:val="28"/>
        </w:rPr>
        <w:t xml:space="preserve"> about which the researcher used to draw conclusions.</w:t>
      </w:r>
    </w:p>
    <w:p w:rsidR="00B07983" w:rsidRPr="00077505" w:rsidRDefault="00B07983" w:rsidP="00B07983">
      <w:pPr>
        <w:spacing w:line="480" w:lineRule="auto"/>
        <w:ind w:firstLine="720"/>
        <w:jc w:val="both"/>
        <w:rPr>
          <w:rFonts w:asciiTheme="minorBidi" w:hAnsiTheme="minorBidi" w:cstheme="minorBidi"/>
          <w:sz w:val="28"/>
          <w:szCs w:val="28"/>
        </w:rPr>
      </w:pPr>
      <w:r w:rsidRPr="00077505">
        <w:rPr>
          <w:rFonts w:asciiTheme="minorBidi" w:hAnsiTheme="minorBidi" w:cstheme="minorBidi"/>
          <w:sz w:val="28"/>
          <w:szCs w:val="28"/>
        </w:rPr>
        <w:t>The target population for the study comprised 10 Secondary School i</w:t>
      </w:r>
      <w:r w:rsidR="00875C04">
        <w:rPr>
          <w:rFonts w:asciiTheme="minorBidi" w:hAnsiTheme="minorBidi" w:cstheme="minorBidi"/>
          <w:sz w:val="28"/>
          <w:szCs w:val="28"/>
        </w:rPr>
        <w:t xml:space="preserve">n Ilorin West Local Government </w:t>
      </w:r>
      <w:r w:rsidRPr="00077505">
        <w:rPr>
          <w:rFonts w:asciiTheme="minorBidi" w:hAnsiTheme="minorBidi" w:cstheme="minorBidi"/>
          <w:sz w:val="28"/>
          <w:szCs w:val="28"/>
        </w:rPr>
        <w:t>and 10 teachers were randomly selected from each school.</w:t>
      </w:r>
    </w:p>
    <w:p w:rsidR="00B07983" w:rsidRPr="00077505" w:rsidRDefault="00B07983" w:rsidP="00B07983">
      <w:pPr>
        <w:spacing w:line="480" w:lineRule="auto"/>
        <w:jc w:val="both"/>
        <w:rPr>
          <w:rFonts w:asciiTheme="minorBidi" w:hAnsiTheme="minorBidi" w:cstheme="minorBidi"/>
          <w:b/>
          <w:bCs/>
          <w:sz w:val="28"/>
          <w:szCs w:val="28"/>
        </w:rPr>
      </w:pPr>
      <w:r w:rsidRPr="00077505">
        <w:rPr>
          <w:rFonts w:asciiTheme="minorBidi" w:hAnsiTheme="minorBidi" w:cstheme="minorBidi"/>
          <w:b/>
          <w:bCs/>
          <w:sz w:val="28"/>
          <w:szCs w:val="28"/>
        </w:rPr>
        <w:t>Sample and Sampling Techniques</w:t>
      </w:r>
    </w:p>
    <w:p w:rsidR="00B07983" w:rsidRPr="00077505" w:rsidRDefault="00B07983" w:rsidP="00B07983">
      <w:pPr>
        <w:spacing w:line="480" w:lineRule="auto"/>
        <w:ind w:firstLine="720"/>
        <w:jc w:val="both"/>
        <w:rPr>
          <w:rFonts w:asciiTheme="minorBidi" w:hAnsiTheme="minorBidi" w:cstheme="minorBidi"/>
          <w:sz w:val="28"/>
          <w:szCs w:val="28"/>
        </w:rPr>
      </w:pPr>
      <w:r w:rsidRPr="00077505">
        <w:rPr>
          <w:rFonts w:asciiTheme="minorBidi" w:hAnsiTheme="minorBidi" w:cstheme="minorBidi"/>
          <w:sz w:val="28"/>
          <w:szCs w:val="28"/>
        </w:rPr>
        <w:t>However, a sample of the respondents were chosen, the ten (10) secondary schools out of 43 secondary schools which was selected through a stratified random sampling techniques to select sample across the ten (10) selected schools, simple random sampling techniques was used to select one hundred (100) teachers which seventy five (60) male teachers and forty five (40) female teachers were selected.</w:t>
      </w:r>
    </w:p>
    <w:p w:rsidR="00B07983" w:rsidRPr="00077505" w:rsidRDefault="00B07983" w:rsidP="00B07983">
      <w:pPr>
        <w:spacing w:line="480" w:lineRule="auto"/>
        <w:jc w:val="both"/>
        <w:rPr>
          <w:rFonts w:asciiTheme="minorBidi" w:hAnsiTheme="minorBidi" w:cstheme="minorBidi"/>
          <w:b/>
          <w:bCs/>
          <w:sz w:val="28"/>
          <w:szCs w:val="28"/>
        </w:rPr>
      </w:pPr>
      <w:r w:rsidRPr="00077505">
        <w:rPr>
          <w:rFonts w:asciiTheme="minorBidi" w:hAnsiTheme="minorBidi" w:cstheme="minorBidi"/>
          <w:b/>
          <w:bCs/>
          <w:sz w:val="28"/>
          <w:szCs w:val="28"/>
        </w:rPr>
        <w:lastRenderedPageBreak/>
        <w:t>Research Instrument</w:t>
      </w:r>
    </w:p>
    <w:p w:rsidR="00B07983" w:rsidRPr="00077505" w:rsidRDefault="00B07983" w:rsidP="00B07983">
      <w:pPr>
        <w:spacing w:line="480" w:lineRule="auto"/>
        <w:ind w:firstLine="720"/>
        <w:jc w:val="both"/>
        <w:rPr>
          <w:rFonts w:asciiTheme="minorBidi" w:hAnsiTheme="minorBidi" w:cstheme="minorBidi"/>
          <w:sz w:val="28"/>
          <w:szCs w:val="28"/>
        </w:rPr>
      </w:pPr>
      <w:r w:rsidRPr="00077505">
        <w:rPr>
          <w:rFonts w:asciiTheme="minorBidi" w:hAnsiTheme="minorBidi" w:cstheme="minorBidi"/>
          <w:sz w:val="28"/>
          <w:szCs w:val="28"/>
        </w:rPr>
        <w:t>To obtain data from respondents the researcher designed a questionnaire consists of two section A and B. the first part contains personal detail which consist Name of school, sex, subject thought and qualification of twelve (12) items to elicit information from the respondents on roles of Islamic studies in curbing examination malpractices to be answered by the respondents through ticking either strongly agreed, Agreed, Disagreed and Strongly Disagreed in the appropriate column.</w:t>
      </w:r>
    </w:p>
    <w:p w:rsidR="00B07983" w:rsidRPr="00077505" w:rsidRDefault="00B07983" w:rsidP="00B07983">
      <w:pPr>
        <w:spacing w:line="480" w:lineRule="auto"/>
        <w:jc w:val="both"/>
        <w:rPr>
          <w:rFonts w:asciiTheme="minorBidi" w:hAnsiTheme="minorBidi" w:cstheme="minorBidi"/>
          <w:b/>
          <w:bCs/>
          <w:sz w:val="28"/>
          <w:szCs w:val="28"/>
        </w:rPr>
      </w:pPr>
      <w:r w:rsidRPr="00077505">
        <w:rPr>
          <w:rFonts w:asciiTheme="minorBidi" w:hAnsiTheme="minorBidi" w:cstheme="minorBidi"/>
          <w:b/>
          <w:bCs/>
          <w:sz w:val="28"/>
          <w:szCs w:val="28"/>
        </w:rPr>
        <w:t>Reliability of the Instrument</w:t>
      </w:r>
    </w:p>
    <w:p w:rsidR="00B07983" w:rsidRPr="00077505" w:rsidRDefault="00B07983" w:rsidP="00B07983">
      <w:pPr>
        <w:spacing w:line="480" w:lineRule="auto"/>
        <w:ind w:firstLine="720"/>
        <w:jc w:val="both"/>
        <w:rPr>
          <w:rFonts w:asciiTheme="minorBidi" w:hAnsiTheme="minorBidi" w:cstheme="minorBidi"/>
          <w:sz w:val="28"/>
          <w:szCs w:val="28"/>
        </w:rPr>
      </w:pPr>
      <w:r w:rsidRPr="00077505">
        <w:rPr>
          <w:rFonts w:asciiTheme="minorBidi" w:hAnsiTheme="minorBidi" w:cstheme="minorBidi"/>
          <w:sz w:val="28"/>
          <w:szCs w:val="28"/>
        </w:rPr>
        <w:t>Reliability of the instrument refers to the degree to which a test yields consistent scores when it is administered over a number of times.</w:t>
      </w:r>
    </w:p>
    <w:p w:rsidR="00B07983" w:rsidRDefault="00B07983" w:rsidP="00B07983">
      <w:pPr>
        <w:spacing w:line="480" w:lineRule="auto"/>
        <w:ind w:firstLine="720"/>
        <w:jc w:val="both"/>
        <w:rPr>
          <w:rFonts w:asciiTheme="minorBidi" w:hAnsiTheme="minorBidi" w:cstheme="minorBidi"/>
          <w:sz w:val="28"/>
          <w:szCs w:val="28"/>
        </w:rPr>
      </w:pPr>
      <w:r w:rsidRPr="00077505">
        <w:rPr>
          <w:rFonts w:asciiTheme="minorBidi" w:hAnsiTheme="minorBidi" w:cstheme="minorBidi"/>
          <w:sz w:val="28"/>
          <w:szCs w:val="28"/>
        </w:rPr>
        <w:t>In this case, a test retest method was employed as contain the reliability of the instrument, copies of questionnaire were administered on representative samples and found to have a coefficient of reliability (r) of 0.76 using person product moment correlation coefficient method.</w:t>
      </w:r>
    </w:p>
    <w:p w:rsidR="00134A5F" w:rsidRPr="00077505" w:rsidRDefault="00134A5F" w:rsidP="00B07983">
      <w:pPr>
        <w:spacing w:line="480" w:lineRule="auto"/>
        <w:ind w:firstLine="720"/>
        <w:jc w:val="both"/>
        <w:rPr>
          <w:rFonts w:asciiTheme="minorBidi" w:hAnsiTheme="minorBidi" w:cstheme="minorBidi"/>
          <w:sz w:val="28"/>
          <w:szCs w:val="28"/>
        </w:rPr>
      </w:pPr>
    </w:p>
    <w:p w:rsidR="00B07983" w:rsidRPr="00077505" w:rsidRDefault="00B07983" w:rsidP="00B07983">
      <w:pPr>
        <w:spacing w:line="480" w:lineRule="auto"/>
        <w:jc w:val="both"/>
        <w:rPr>
          <w:rFonts w:asciiTheme="minorBidi" w:hAnsiTheme="minorBidi" w:cstheme="minorBidi"/>
          <w:b/>
          <w:bCs/>
          <w:sz w:val="28"/>
          <w:szCs w:val="28"/>
        </w:rPr>
      </w:pPr>
      <w:r w:rsidRPr="00077505">
        <w:rPr>
          <w:rFonts w:asciiTheme="minorBidi" w:hAnsiTheme="minorBidi" w:cstheme="minorBidi"/>
          <w:b/>
          <w:bCs/>
          <w:sz w:val="28"/>
          <w:szCs w:val="28"/>
        </w:rPr>
        <w:lastRenderedPageBreak/>
        <w:t>Administration of the Instrument</w:t>
      </w:r>
    </w:p>
    <w:p w:rsidR="00B07983" w:rsidRPr="00077505" w:rsidRDefault="00B07983" w:rsidP="00B07983">
      <w:pPr>
        <w:spacing w:line="480" w:lineRule="auto"/>
        <w:ind w:firstLine="720"/>
        <w:jc w:val="both"/>
        <w:rPr>
          <w:rFonts w:asciiTheme="minorBidi" w:hAnsiTheme="minorBidi" w:cstheme="minorBidi"/>
          <w:sz w:val="28"/>
          <w:szCs w:val="28"/>
        </w:rPr>
      </w:pPr>
      <w:r w:rsidRPr="00077505">
        <w:rPr>
          <w:rFonts w:asciiTheme="minorBidi" w:hAnsiTheme="minorBidi" w:cstheme="minorBidi"/>
          <w:sz w:val="28"/>
          <w:szCs w:val="28"/>
        </w:rPr>
        <w:t xml:space="preserve">The administration of the questionnaire was done by the researcher visited the schools where by a personal contact was made with the respondent with the assistance of Islamic studies teachers in the schools. It was ensured that the questionnaires were completed at the appropriate time. </w:t>
      </w:r>
    </w:p>
    <w:p w:rsidR="00B07983" w:rsidRPr="00077505" w:rsidRDefault="00B07983" w:rsidP="00B07983">
      <w:pPr>
        <w:spacing w:line="480" w:lineRule="auto"/>
        <w:jc w:val="both"/>
        <w:rPr>
          <w:rFonts w:asciiTheme="minorBidi" w:hAnsiTheme="minorBidi" w:cstheme="minorBidi"/>
          <w:b/>
          <w:bCs/>
          <w:sz w:val="28"/>
          <w:szCs w:val="28"/>
        </w:rPr>
      </w:pPr>
      <w:r w:rsidRPr="00077505">
        <w:rPr>
          <w:rFonts w:asciiTheme="minorBidi" w:hAnsiTheme="minorBidi" w:cstheme="minorBidi"/>
          <w:b/>
          <w:bCs/>
          <w:sz w:val="28"/>
          <w:szCs w:val="28"/>
        </w:rPr>
        <w:t>Data Analysis</w:t>
      </w:r>
    </w:p>
    <w:p w:rsidR="00B07983" w:rsidRPr="00077505" w:rsidRDefault="00B07983" w:rsidP="00B07983">
      <w:pPr>
        <w:spacing w:line="480" w:lineRule="auto"/>
        <w:ind w:firstLine="720"/>
        <w:jc w:val="both"/>
        <w:rPr>
          <w:rFonts w:asciiTheme="minorBidi" w:hAnsiTheme="minorBidi" w:cstheme="minorBidi"/>
          <w:sz w:val="28"/>
          <w:szCs w:val="28"/>
        </w:rPr>
      </w:pPr>
      <w:r w:rsidRPr="00077505">
        <w:rPr>
          <w:rFonts w:asciiTheme="minorBidi" w:hAnsiTheme="minorBidi" w:cstheme="minorBidi"/>
          <w:sz w:val="28"/>
          <w:szCs w:val="28"/>
        </w:rPr>
        <w:t>Percentage was used to analyze the personal data of the respondents and answer the research questions postulated for the study.</w:t>
      </w:r>
    </w:p>
    <w:p w:rsidR="00B07983" w:rsidRDefault="00B07983" w:rsidP="00B07983">
      <w:pPr>
        <w:spacing w:line="480" w:lineRule="auto"/>
        <w:jc w:val="both"/>
        <w:rPr>
          <w:rFonts w:asciiTheme="minorBidi" w:hAnsiTheme="minorBidi" w:cstheme="minorBidi"/>
          <w:sz w:val="28"/>
          <w:szCs w:val="28"/>
        </w:rPr>
      </w:pPr>
    </w:p>
    <w:p w:rsidR="004309FD" w:rsidRDefault="004309FD" w:rsidP="00B07983">
      <w:pPr>
        <w:spacing w:line="480" w:lineRule="auto"/>
        <w:jc w:val="both"/>
        <w:rPr>
          <w:rFonts w:asciiTheme="minorBidi" w:hAnsiTheme="minorBidi" w:cstheme="minorBidi"/>
          <w:sz w:val="28"/>
          <w:szCs w:val="28"/>
        </w:rPr>
      </w:pPr>
    </w:p>
    <w:p w:rsidR="004309FD" w:rsidRDefault="004309FD" w:rsidP="00B07983">
      <w:pPr>
        <w:spacing w:line="480" w:lineRule="auto"/>
        <w:jc w:val="both"/>
        <w:rPr>
          <w:rFonts w:asciiTheme="minorBidi" w:hAnsiTheme="minorBidi" w:cstheme="minorBidi"/>
          <w:sz w:val="28"/>
          <w:szCs w:val="28"/>
        </w:rPr>
      </w:pPr>
    </w:p>
    <w:p w:rsidR="004309FD" w:rsidRDefault="004309FD" w:rsidP="00B07983">
      <w:pPr>
        <w:spacing w:line="480" w:lineRule="auto"/>
        <w:jc w:val="both"/>
        <w:rPr>
          <w:rFonts w:asciiTheme="minorBidi" w:hAnsiTheme="minorBidi" w:cstheme="minorBidi"/>
          <w:sz w:val="28"/>
          <w:szCs w:val="28"/>
        </w:rPr>
      </w:pPr>
    </w:p>
    <w:p w:rsidR="004309FD" w:rsidRDefault="004309FD" w:rsidP="00B07983">
      <w:pPr>
        <w:spacing w:line="480" w:lineRule="auto"/>
        <w:jc w:val="both"/>
        <w:rPr>
          <w:rFonts w:asciiTheme="minorBidi" w:hAnsiTheme="minorBidi" w:cstheme="minorBidi"/>
          <w:sz w:val="28"/>
          <w:szCs w:val="28"/>
        </w:rPr>
      </w:pPr>
    </w:p>
    <w:p w:rsidR="00134A5F" w:rsidRDefault="00134A5F" w:rsidP="00B07983">
      <w:pPr>
        <w:spacing w:line="480" w:lineRule="auto"/>
        <w:jc w:val="both"/>
        <w:rPr>
          <w:rFonts w:asciiTheme="minorBidi" w:hAnsiTheme="minorBidi" w:cstheme="minorBidi"/>
          <w:sz w:val="28"/>
          <w:szCs w:val="28"/>
        </w:rPr>
      </w:pPr>
    </w:p>
    <w:p w:rsidR="00134A5F" w:rsidRDefault="00134A5F" w:rsidP="00B07983">
      <w:pPr>
        <w:spacing w:line="480" w:lineRule="auto"/>
        <w:jc w:val="both"/>
        <w:rPr>
          <w:rFonts w:asciiTheme="minorBidi" w:hAnsiTheme="minorBidi" w:cstheme="minorBidi"/>
          <w:sz w:val="28"/>
          <w:szCs w:val="28"/>
        </w:rPr>
      </w:pPr>
    </w:p>
    <w:p w:rsidR="00B07983" w:rsidRPr="00077505" w:rsidRDefault="00B07983" w:rsidP="00B07983">
      <w:pPr>
        <w:spacing w:after="0" w:line="480" w:lineRule="auto"/>
        <w:jc w:val="center"/>
        <w:rPr>
          <w:rFonts w:asciiTheme="minorBidi" w:hAnsiTheme="minorBidi" w:cstheme="minorBidi"/>
          <w:b/>
          <w:bCs/>
          <w:sz w:val="28"/>
          <w:szCs w:val="28"/>
        </w:rPr>
      </w:pPr>
      <w:r w:rsidRPr="00077505">
        <w:rPr>
          <w:rFonts w:asciiTheme="minorBidi" w:hAnsiTheme="minorBidi" w:cstheme="minorBidi"/>
          <w:b/>
          <w:bCs/>
          <w:sz w:val="28"/>
          <w:szCs w:val="28"/>
        </w:rPr>
        <w:lastRenderedPageBreak/>
        <w:t>CHAPTER FOUR</w:t>
      </w:r>
    </w:p>
    <w:p w:rsidR="00B07983" w:rsidRPr="00077505" w:rsidRDefault="00B07983" w:rsidP="00B07983">
      <w:pPr>
        <w:spacing w:after="0" w:line="480" w:lineRule="auto"/>
        <w:jc w:val="center"/>
        <w:rPr>
          <w:rFonts w:asciiTheme="minorBidi" w:hAnsiTheme="minorBidi" w:cstheme="minorBidi"/>
          <w:b/>
          <w:bCs/>
          <w:sz w:val="28"/>
          <w:szCs w:val="28"/>
        </w:rPr>
      </w:pPr>
      <w:r w:rsidRPr="00077505">
        <w:rPr>
          <w:rFonts w:asciiTheme="minorBidi" w:hAnsiTheme="minorBidi" w:cstheme="minorBidi"/>
          <w:b/>
          <w:bCs/>
          <w:sz w:val="28"/>
          <w:szCs w:val="28"/>
        </w:rPr>
        <w:t>RESULT AND DISCUSSION</w:t>
      </w:r>
    </w:p>
    <w:p w:rsidR="00B07983" w:rsidRPr="00077505" w:rsidRDefault="00B07983" w:rsidP="00B07983">
      <w:pPr>
        <w:spacing w:after="0" w:line="480" w:lineRule="auto"/>
        <w:ind w:firstLine="720"/>
        <w:jc w:val="both"/>
        <w:rPr>
          <w:rFonts w:asciiTheme="minorBidi" w:hAnsiTheme="minorBidi" w:cstheme="minorBidi"/>
          <w:sz w:val="28"/>
          <w:szCs w:val="28"/>
        </w:rPr>
      </w:pPr>
      <w:r w:rsidRPr="00077505">
        <w:rPr>
          <w:rFonts w:asciiTheme="minorBidi" w:hAnsiTheme="minorBidi" w:cstheme="minorBidi"/>
          <w:sz w:val="28"/>
          <w:szCs w:val="28"/>
        </w:rPr>
        <w:t>This chapter deals with data collation, analysis and interpretation as collated from the respondents based on the generated hypotheses.</w:t>
      </w:r>
    </w:p>
    <w:p w:rsidR="00B07983" w:rsidRPr="00077505" w:rsidRDefault="00B07983" w:rsidP="00B07983">
      <w:pPr>
        <w:spacing w:line="480" w:lineRule="auto"/>
        <w:ind w:firstLine="720"/>
        <w:jc w:val="both"/>
        <w:rPr>
          <w:rFonts w:asciiTheme="minorBidi" w:hAnsiTheme="minorBidi" w:cstheme="minorBidi"/>
          <w:sz w:val="28"/>
          <w:szCs w:val="28"/>
        </w:rPr>
      </w:pPr>
      <w:r w:rsidRPr="00077505">
        <w:rPr>
          <w:rFonts w:asciiTheme="minorBidi" w:hAnsiTheme="minorBidi" w:cstheme="minorBidi"/>
          <w:sz w:val="28"/>
          <w:szCs w:val="28"/>
        </w:rPr>
        <w:t>Percentage was used to analyze the personal data of the respondents and answer the research question postulation for this study.</w:t>
      </w:r>
    </w:p>
    <w:p w:rsidR="00B07983" w:rsidRPr="00077505" w:rsidRDefault="00B07983" w:rsidP="00B07983">
      <w:pPr>
        <w:spacing w:line="480" w:lineRule="auto"/>
        <w:jc w:val="both"/>
        <w:rPr>
          <w:rFonts w:asciiTheme="minorBidi" w:hAnsiTheme="minorBidi" w:cstheme="minorBidi"/>
          <w:b/>
          <w:bCs/>
          <w:sz w:val="28"/>
          <w:szCs w:val="28"/>
        </w:rPr>
      </w:pPr>
      <w:r w:rsidRPr="00077505">
        <w:rPr>
          <w:rFonts w:asciiTheme="minorBidi" w:hAnsiTheme="minorBidi" w:cstheme="minorBidi"/>
          <w:b/>
          <w:bCs/>
          <w:sz w:val="28"/>
          <w:szCs w:val="28"/>
        </w:rPr>
        <w:t>Data Analysis and Result</w:t>
      </w:r>
    </w:p>
    <w:p w:rsidR="00B07983" w:rsidRPr="00077505" w:rsidRDefault="00B07983" w:rsidP="00B07983">
      <w:pPr>
        <w:spacing w:line="480" w:lineRule="auto"/>
        <w:jc w:val="both"/>
        <w:rPr>
          <w:rFonts w:asciiTheme="minorBidi" w:hAnsiTheme="minorBidi" w:cstheme="minorBidi"/>
          <w:b/>
          <w:bCs/>
          <w:sz w:val="28"/>
          <w:szCs w:val="28"/>
        </w:rPr>
      </w:pPr>
      <w:r w:rsidRPr="00077505">
        <w:rPr>
          <w:rFonts w:asciiTheme="minorBidi" w:hAnsiTheme="minorBidi" w:cstheme="minorBidi"/>
          <w:b/>
          <w:bCs/>
          <w:sz w:val="28"/>
          <w:szCs w:val="28"/>
        </w:rPr>
        <w:t>Table 1: Personal Characteristics of the Respondents</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91"/>
        <w:gridCol w:w="3955"/>
        <w:gridCol w:w="2030"/>
        <w:gridCol w:w="2040"/>
      </w:tblGrid>
      <w:tr w:rsidR="00B07983" w:rsidRPr="00077505" w:rsidTr="00134A5F">
        <w:tc>
          <w:tcPr>
            <w:tcW w:w="991" w:type="dxa"/>
          </w:tcPr>
          <w:p w:rsidR="00B07983" w:rsidRPr="00077505" w:rsidRDefault="00B07983" w:rsidP="00134A5F">
            <w:pPr>
              <w:spacing w:after="0" w:line="360" w:lineRule="auto"/>
              <w:jc w:val="both"/>
              <w:rPr>
                <w:rFonts w:asciiTheme="minorBidi" w:hAnsiTheme="minorBidi" w:cstheme="minorBidi"/>
                <w:b/>
                <w:bCs/>
                <w:sz w:val="28"/>
                <w:szCs w:val="28"/>
              </w:rPr>
            </w:pPr>
            <w:r w:rsidRPr="00077505">
              <w:rPr>
                <w:rFonts w:asciiTheme="minorBidi" w:hAnsiTheme="minorBidi" w:cstheme="minorBidi"/>
                <w:b/>
                <w:bCs/>
                <w:sz w:val="28"/>
                <w:szCs w:val="28"/>
              </w:rPr>
              <w:t>S/No</w:t>
            </w:r>
          </w:p>
        </w:tc>
        <w:tc>
          <w:tcPr>
            <w:tcW w:w="3955" w:type="dxa"/>
          </w:tcPr>
          <w:p w:rsidR="00B07983" w:rsidRPr="00077505" w:rsidRDefault="00B07983" w:rsidP="00134A5F">
            <w:pPr>
              <w:spacing w:after="0" w:line="360" w:lineRule="auto"/>
              <w:jc w:val="both"/>
              <w:rPr>
                <w:rFonts w:asciiTheme="minorBidi" w:hAnsiTheme="minorBidi" w:cstheme="minorBidi"/>
                <w:b/>
                <w:bCs/>
                <w:sz w:val="28"/>
                <w:szCs w:val="28"/>
              </w:rPr>
            </w:pPr>
            <w:r w:rsidRPr="00077505">
              <w:rPr>
                <w:rFonts w:asciiTheme="minorBidi" w:hAnsiTheme="minorBidi" w:cstheme="minorBidi"/>
                <w:b/>
                <w:bCs/>
                <w:sz w:val="28"/>
                <w:szCs w:val="28"/>
              </w:rPr>
              <w:t xml:space="preserve">Variable </w:t>
            </w:r>
          </w:p>
        </w:tc>
        <w:tc>
          <w:tcPr>
            <w:tcW w:w="2030" w:type="dxa"/>
          </w:tcPr>
          <w:p w:rsidR="00B07983" w:rsidRPr="00077505" w:rsidRDefault="00B07983" w:rsidP="00134A5F">
            <w:pPr>
              <w:spacing w:after="0" w:line="360" w:lineRule="auto"/>
              <w:jc w:val="both"/>
              <w:rPr>
                <w:rFonts w:asciiTheme="minorBidi" w:hAnsiTheme="minorBidi" w:cstheme="minorBidi"/>
                <w:b/>
                <w:bCs/>
                <w:sz w:val="28"/>
                <w:szCs w:val="28"/>
              </w:rPr>
            </w:pPr>
            <w:r w:rsidRPr="00077505">
              <w:rPr>
                <w:rFonts w:asciiTheme="minorBidi" w:hAnsiTheme="minorBidi" w:cstheme="minorBidi"/>
                <w:b/>
                <w:bCs/>
                <w:sz w:val="28"/>
                <w:szCs w:val="28"/>
              </w:rPr>
              <w:t>Frequency</w:t>
            </w:r>
          </w:p>
        </w:tc>
        <w:tc>
          <w:tcPr>
            <w:tcW w:w="2040" w:type="dxa"/>
          </w:tcPr>
          <w:p w:rsidR="00B07983" w:rsidRPr="00077505" w:rsidRDefault="00B07983" w:rsidP="00134A5F">
            <w:pPr>
              <w:spacing w:after="0" w:line="360" w:lineRule="auto"/>
              <w:jc w:val="both"/>
              <w:rPr>
                <w:rFonts w:asciiTheme="minorBidi" w:hAnsiTheme="minorBidi" w:cstheme="minorBidi"/>
                <w:b/>
                <w:bCs/>
                <w:sz w:val="28"/>
                <w:szCs w:val="28"/>
              </w:rPr>
            </w:pPr>
            <w:r w:rsidRPr="00077505">
              <w:rPr>
                <w:rFonts w:asciiTheme="minorBidi" w:hAnsiTheme="minorBidi" w:cstheme="minorBidi"/>
                <w:b/>
                <w:bCs/>
                <w:sz w:val="28"/>
                <w:szCs w:val="28"/>
              </w:rPr>
              <w:t>Percentages</w:t>
            </w:r>
          </w:p>
        </w:tc>
      </w:tr>
      <w:tr w:rsidR="00B07983" w:rsidRPr="00077505" w:rsidTr="00134A5F">
        <w:trPr>
          <w:trHeight w:val="385"/>
        </w:trPr>
        <w:tc>
          <w:tcPr>
            <w:tcW w:w="991" w:type="dxa"/>
            <w:vMerge w:val="restart"/>
          </w:tcPr>
          <w:p w:rsidR="00B07983" w:rsidRPr="00077505" w:rsidRDefault="00B07983" w:rsidP="00134A5F">
            <w:pPr>
              <w:spacing w:after="0" w:line="360" w:lineRule="auto"/>
              <w:jc w:val="both"/>
              <w:rPr>
                <w:rFonts w:asciiTheme="minorBidi" w:hAnsiTheme="minorBidi" w:cstheme="minorBidi"/>
                <w:sz w:val="28"/>
                <w:szCs w:val="28"/>
              </w:rPr>
            </w:pPr>
            <w:r w:rsidRPr="00077505">
              <w:rPr>
                <w:rFonts w:asciiTheme="minorBidi" w:hAnsiTheme="minorBidi" w:cstheme="minorBidi"/>
                <w:sz w:val="28"/>
                <w:szCs w:val="28"/>
              </w:rPr>
              <w:t>1.</w:t>
            </w:r>
          </w:p>
        </w:tc>
        <w:tc>
          <w:tcPr>
            <w:tcW w:w="3955" w:type="dxa"/>
            <w:tcBorders>
              <w:bottom w:val="single" w:sz="4" w:space="0" w:color="auto"/>
            </w:tcBorders>
          </w:tcPr>
          <w:p w:rsidR="00B07983" w:rsidRPr="00077505" w:rsidRDefault="00B07983" w:rsidP="00134A5F">
            <w:pPr>
              <w:spacing w:after="0" w:line="360" w:lineRule="auto"/>
              <w:jc w:val="both"/>
              <w:rPr>
                <w:rFonts w:asciiTheme="minorBidi" w:hAnsiTheme="minorBidi" w:cstheme="minorBidi"/>
                <w:sz w:val="28"/>
                <w:szCs w:val="28"/>
              </w:rPr>
            </w:pPr>
            <w:r w:rsidRPr="00077505">
              <w:rPr>
                <w:rFonts w:asciiTheme="minorBidi" w:hAnsiTheme="minorBidi" w:cstheme="minorBidi"/>
                <w:sz w:val="28"/>
                <w:szCs w:val="28"/>
              </w:rPr>
              <w:t>GENDER</w:t>
            </w:r>
          </w:p>
        </w:tc>
        <w:tc>
          <w:tcPr>
            <w:tcW w:w="2030" w:type="dxa"/>
            <w:tcBorders>
              <w:bottom w:val="single" w:sz="4" w:space="0" w:color="auto"/>
            </w:tcBorders>
          </w:tcPr>
          <w:p w:rsidR="00B07983" w:rsidRPr="00077505" w:rsidRDefault="00B07983" w:rsidP="00134A5F">
            <w:pPr>
              <w:spacing w:after="0" w:line="360" w:lineRule="auto"/>
              <w:jc w:val="both"/>
              <w:rPr>
                <w:rFonts w:asciiTheme="minorBidi" w:hAnsiTheme="minorBidi" w:cstheme="minorBidi"/>
                <w:sz w:val="28"/>
                <w:szCs w:val="28"/>
              </w:rPr>
            </w:pPr>
          </w:p>
        </w:tc>
        <w:tc>
          <w:tcPr>
            <w:tcW w:w="2040" w:type="dxa"/>
            <w:tcBorders>
              <w:bottom w:val="single" w:sz="4" w:space="0" w:color="auto"/>
            </w:tcBorders>
          </w:tcPr>
          <w:p w:rsidR="00B07983" w:rsidRPr="00077505" w:rsidRDefault="00B07983" w:rsidP="00134A5F">
            <w:pPr>
              <w:spacing w:after="0" w:line="360" w:lineRule="auto"/>
              <w:jc w:val="both"/>
              <w:rPr>
                <w:rFonts w:asciiTheme="minorBidi" w:hAnsiTheme="minorBidi" w:cstheme="minorBidi"/>
                <w:sz w:val="28"/>
                <w:szCs w:val="28"/>
              </w:rPr>
            </w:pPr>
          </w:p>
        </w:tc>
      </w:tr>
      <w:tr w:rsidR="00B07983" w:rsidRPr="00077505" w:rsidTr="00134A5F">
        <w:trPr>
          <w:trHeight w:val="386"/>
        </w:trPr>
        <w:tc>
          <w:tcPr>
            <w:tcW w:w="991" w:type="dxa"/>
            <w:vMerge/>
          </w:tcPr>
          <w:p w:rsidR="00B07983" w:rsidRPr="00077505" w:rsidRDefault="00B07983" w:rsidP="00134A5F">
            <w:pPr>
              <w:spacing w:after="0" w:line="360" w:lineRule="auto"/>
              <w:jc w:val="both"/>
              <w:rPr>
                <w:rFonts w:asciiTheme="minorBidi" w:hAnsiTheme="minorBidi" w:cstheme="minorBidi"/>
                <w:sz w:val="28"/>
                <w:szCs w:val="28"/>
              </w:rPr>
            </w:pPr>
          </w:p>
        </w:tc>
        <w:tc>
          <w:tcPr>
            <w:tcW w:w="3955" w:type="dxa"/>
            <w:tcBorders>
              <w:top w:val="single" w:sz="4" w:space="0" w:color="auto"/>
              <w:bottom w:val="single" w:sz="4" w:space="0" w:color="auto"/>
            </w:tcBorders>
          </w:tcPr>
          <w:p w:rsidR="00B07983" w:rsidRPr="00077505" w:rsidRDefault="00B07983" w:rsidP="00134A5F">
            <w:pPr>
              <w:spacing w:after="0" w:line="360" w:lineRule="auto"/>
              <w:jc w:val="both"/>
              <w:rPr>
                <w:rFonts w:asciiTheme="minorBidi" w:hAnsiTheme="minorBidi" w:cstheme="minorBidi"/>
                <w:sz w:val="28"/>
                <w:szCs w:val="28"/>
              </w:rPr>
            </w:pPr>
            <w:r w:rsidRPr="00077505">
              <w:rPr>
                <w:rFonts w:asciiTheme="minorBidi" w:hAnsiTheme="minorBidi" w:cstheme="minorBidi"/>
                <w:sz w:val="28"/>
                <w:szCs w:val="28"/>
              </w:rPr>
              <w:t xml:space="preserve">MALE </w:t>
            </w:r>
          </w:p>
        </w:tc>
        <w:tc>
          <w:tcPr>
            <w:tcW w:w="2030" w:type="dxa"/>
            <w:tcBorders>
              <w:top w:val="single" w:sz="4" w:space="0" w:color="auto"/>
              <w:bottom w:val="single" w:sz="4" w:space="0" w:color="auto"/>
            </w:tcBorders>
          </w:tcPr>
          <w:p w:rsidR="00B07983" w:rsidRPr="00077505" w:rsidRDefault="00B07983" w:rsidP="00134A5F">
            <w:pPr>
              <w:spacing w:after="0" w:line="360" w:lineRule="auto"/>
              <w:jc w:val="both"/>
              <w:rPr>
                <w:rFonts w:asciiTheme="minorBidi" w:hAnsiTheme="minorBidi" w:cstheme="minorBidi"/>
                <w:sz w:val="28"/>
                <w:szCs w:val="28"/>
              </w:rPr>
            </w:pPr>
            <w:r w:rsidRPr="00077505">
              <w:rPr>
                <w:rFonts w:asciiTheme="minorBidi" w:hAnsiTheme="minorBidi" w:cstheme="minorBidi"/>
                <w:sz w:val="28"/>
                <w:szCs w:val="28"/>
              </w:rPr>
              <w:t>60</w:t>
            </w:r>
          </w:p>
        </w:tc>
        <w:tc>
          <w:tcPr>
            <w:tcW w:w="2040" w:type="dxa"/>
            <w:tcBorders>
              <w:top w:val="single" w:sz="4" w:space="0" w:color="auto"/>
              <w:bottom w:val="single" w:sz="4" w:space="0" w:color="auto"/>
            </w:tcBorders>
          </w:tcPr>
          <w:p w:rsidR="00B07983" w:rsidRPr="00077505" w:rsidRDefault="00B07983" w:rsidP="00134A5F">
            <w:pPr>
              <w:spacing w:after="0" w:line="360" w:lineRule="auto"/>
              <w:jc w:val="both"/>
              <w:rPr>
                <w:rFonts w:asciiTheme="minorBidi" w:hAnsiTheme="minorBidi" w:cstheme="minorBidi"/>
                <w:sz w:val="28"/>
                <w:szCs w:val="28"/>
              </w:rPr>
            </w:pPr>
            <w:r w:rsidRPr="00077505">
              <w:rPr>
                <w:rFonts w:asciiTheme="minorBidi" w:hAnsiTheme="minorBidi" w:cstheme="minorBidi"/>
                <w:sz w:val="28"/>
                <w:szCs w:val="28"/>
              </w:rPr>
              <w:t>60%</w:t>
            </w:r>
          </w:p>
        </w:tc>
      </w:tr>
      <w:tr w:rsidR="00B07983" w:rsidRPr="00077505" w:rsidTr="00134A5F">
        <w:trPr>
          <w:trHeight w:val="365"/>
        </w:trPr>
        <w:tc>
          <w:tcPr>
            <w:tcW w:w="991" w:type="dxa"/>
            <w:vMerge/>
          </w:tcPr>
          <w:p w:rsidR="00B07983" w:rsidRPr="00077505" w:rsidRDefault="00B07983" w:rsidP="00134A5F">
            <w:pPr>
              <w:spacing w:after="0" w:line="360" w:lineRule="auto"/>
              <w:jc w:val="both"/>
              <w:rPr>
                <w:rFonts w:asciiTheme="minorBidi" w:hAnsiTheme="minorBidi" w:cstheme="minorBidi"/>
                <w:sz w:val="28"/>
                <w:szCs w:val="28"/>
              </w:rPr>
            </w:pPr>
          </w:p>
        </w:tc>
        <w:tc>
          <w:tcPr>
            <w:tcW w:w="3955" w:type="dxa"/>
            <w:tcBorders>
              <w:top w:val="single" w:sz="4" w:space="0" w:color="auto"/>
              <w:bottom w:val="single" w:sz="4" w:space="0" w:color="auto"/>
            </w:tcBorders>
          </w:tcPr>
          <w:p w:rsidR="00B07983" w:rsidRPr="00077505" w:rsidRDefault="00B07983" w:rsidP="00134A5F">
            <w:pPr>
              <w:spacing w:after="0" w:line="360" w:lineRule="auto"/>
              <w:jc w:val="both"/>
              <w:rPr>
                <w:rFonts w:asciiTheme="minorBidi" w:hAnsiTheme="minorBidi" w:cstheme="minorBidi"/>
                <w:sz w:val="28"/>
                <w:szCs w:val="28"/>
              </w:rPr>
            </w:pPr>
            <w:r w:rsidRPr="00077505">
              <w:rPr>
                <w:rFonts w:asciiTheme="minorBidi" w:hAnsiTheme="minorBidi" w:cstheme="minorBidi"/>
                <w:sz w:val="28"/>
                <w:szCs w:val="28"/>
              </w:rPr>
              <w:t>FEMALE</w:t>
            </w:r>
          </w:p>
        </w:tc>
        <w:tc>
          <w:tcPr>
            <w:tcW w:w="2030" w:type="dxa"/>
            <w:tcBorders>
              <w:top w:val="single" w:sz="4" w:space="0" w:color="auto"/>
              <w:bottom w:val="single" w:sz="4" w:space="0" w:color="auto"/>
            </w:tcBorders>
          </w:tcPr>
          <w:p w:rsidR="00B07983" w:rsidRPr="00077505" w:rsidRDefault="00B07983" w:rsidP="00134A5F">
            <w:pPr>
              <w:spacing w:after="0" w:line="360" w:lineRule="auto"/>
              <w:jc w:val="both"/>
              <w:rPr>
                <w:rFonts w:asciiTheme="minorBidi" w:hAnsiTheme="minorBidi" w:cstheme="minorBidi"/>
                <w:sz w:val="28"/>
                <w:szCs w:val="28"/>
              </w:rPr>
            </w:pPr>
            <w:r w:rsidRPr="00077505">
              <w:rPr>
                <w:rFonts w:asciiTheme="minorBidi" w:hAnsiTheme="minorBidi" w:cstheme="minorBidi"/>
                <w:sz w:val="28"/>
                <w:szCs w:val="28"/>
              </w:rPr>
              <w:t>40</w:t>
            </w:r>
          </w:p>
        </w:tc>
        <w:tc>
          <w:tcPr>
            <w:tcW w:w="2040" w:type="dxa"/>
            <w:tcBorders>
              <w:top w:val="single" w:sz="4" w:space="0" w:color="auto"/>
              <w:bottom w:val="single" w:sz="4" w:space="0" w:color="auto"/>
            </w:tcBorders>
          </w:tcPr>
          <w:p w:rsidR="00B07983" w:rsidRPr="00077505" w:rsidRDefault="00B07983" w:rsidP="00134A5F">
            <w:pPr>
              <w:spacing w:after="0" w:line="360" w:lineRule="auto"/>
              <w:jc w:val="both"/>
              <w:rPr>
                <w:rFonts w:asciiTheme="minorBidi" w:hAnsiTheme="minorBidi" w:cstheme="minorBidi"/>
                <w:sz w:val="28"/>
                <w:szCs w:val="28"/>
              </w:rPr>
            </w:pPr>
            <w:r w:rsidRPr="00077505">
              <w:rPr>
                <w:rFonts w:asciiTheme="minorBidi" w:hAnsiTheme="minorBidi" w:cstheme="minorBidi"/>
                <w:sz w:val="28"/>
                <w:szCs w:val="28"/>
              </w:rPr>
              <w:t>40%</w:t>
            </w:r>
          </w:p>
        </w:tc>
      </w:tr>
      <w:tr w:rsidR="00B07983" w:rsidRPr="00077505" w:rsidTr="00134A5F">
        <w:trPr>
          <w:trHeight w:val="273"/>
        </w:trPr>
        <w:tc>
          <w:tcPr>
            <w:tcW w:w="991" w:type="dxa"/>
            <w:vMerge/>
          </w:tcPr>
          <w:p w:rsidR="00B07983" w:rsidRPr="00077505" w:rsidRDefault="00B07983" w:rsidP="00134A5F">
            <w:pPr>
              <w:spacing w:after="0" w:line="360" w:lineRule="auto"/>
              <w:jc w:val="both"/>
              <w:rPr>
                <w:rFonts w:asciiTheme="minorBidi" w:hAnsiTheme="minorBidi" w:cstheme="minorBidi"/>
                <w:sz w:val="28"/>
                <w:szCs w:val="28"/>
              </w:rPr>
            </w:pPr>
          </w:p>
        </w:tc>
        <w:tc>
          <w:tcPr>
            <w:tcW w:w="3955" w:type="dxa"/>
            <w:tcBorders>
              <w:top w:val="single" w:sz="4" w:space="0" w:color="auto"/>
            </w:tcBorders>
          </w:tcPr>
          <w:p w:rsidR="00B07983" w:rsidRPr="00077505" w:rsidRDefault="00B07983" w:rsidP="00134A5F">
            <w:pPr>
              <w:spacing w:after="0" w:line="360" w:lineRule="auto"/>
              <w:jc w:val="both"/>
              <w:rPr>
                <w:rFonts w:asciiTheme="minorBidi" w:hAnsiTheme="minorBidi" w:cstheme="minorBidi"/>
                <w:sz w:val="28"/>
                <w:szCs w:val="28"/>
              </w:rPr>
            </w:pPr>
            <w:r w:rsidRPr="00077505">
              <w:rPr>
                <w:rFonts w:asciiTheme="minorBidi" w:hAnsiTheme="minorBidi" w:cstheme="minorBidi"/>
                <w:sz w:val="28"/>
                <w:szCs w:val="28"/>
              </w:rPr>
              <w:t>TOTAL</w:t>
            </w:r>
          </w:p>
        </w:tc>
        <w:tc>
          <w:tcPr>
            <w:tcW w:w="2030" w:type="dxa"/>
            <w:tcBorders>
              <w:top w:val="single" w:sz="4" w:space="0" w:color="auto"/>
            </w:tcBorders>
          </w:tcPr>
          <w:p w:rsidR="00B07983" w:rsidRPr="00077505" w:rsidRDefault="00B07983" w:rsidP="00134A5F">
            <w:pPr>
              <w:spacing w:after="0" w:line="360" w:lineRule="auto"/>
              <w:jc w:val="both"/>
              <w:rPr>
                <w:rFonts w:asciiTheme="minorBidi" w:hAnsiTheme="minorBidi" w:cstheme="minorBidi"/>
                <w:sz w:val="28"/>
                <w:szCs w:val="28"/>
              </w:rPr>
            </w:pPr>
            <w:r w:rsidRPr="00077505">
              <w:rPr>
                <w:rFonts w:asciiTheme="minorBidi" w:hAnsiTheme="minorBidi" w:cstheme="minorBidi"/>
                <w:sz w:val="28"/>
                <w:szCs w:val="28"/>
              </w:rPr>
              <w:t>100</w:t>
            </w:r>
          </w:p>
        </w:tc>
        <w:tc>
          <w:tcPr>
            <w:tcW w:w="2040" w:type="dxa"/>
            <w:tcBorders>
              <w:top w:val="single" w:sz="4" w:space="0" w:color="auto"/>
            </w:tcBorders>
          </w:tcPr>
          <w:p w:rsidR="00B07983" w:rsidRPr="00077505" w:rsidRDefault="00B07983" w:rsidP="00134A5F">
            <w:pPr>
              <w:spacing w:after="0" w:line="360" w:lineRule="auto"/>
              <w:jc w:val="both"/>
              <w:rPr>
                <w:rFonts w:asciiTheme="minorBidi" w:hAnsiTheme="minorBidi" w:cstheme="minorBidi"/>
                <w:sz w:val="28"/>
                <w:szCs w:val="28"/>
              </w:rPr>
            </w:pPr>
            <w:r w:rsidRPr="00077505">
              <w:rPr>
                <w:rFonts w:asciiTheme="minorBidi" w:hAnsiTheme="minorBidi" w:cstheme="minorBidi"/>
                <w:sz w:val="28"/>
                <w:szCs w:val="28"/>
              </w:rPr>
              <w:t>100%</w:t>
            </w:r>
          </w:p>
        </w:tc>
      </w:tr>
      <w:tr w:rsidR="00B07983" w:rsidRPr="00077505" w:rsidTr="00134A5F">
        <w:trPr>
          <w:trHeight w:val="385"/>
        </w:trPr>
        <w:tc>
          <w:tcPr>
            <w:tcW w:w="991" w:type="dxa"/>
            <w:vMerge w:val="restart"/>
          </w:tcPr>
          <w:p w:rsidR="00B07983" w:rsidRPr="00077505" w:rsidRDefault="00B07983" w:rsidP="00134A5F">
            <w:pPr>
              <w:spacing w:after="0" w:line="360" w:lineRule="auto"/>
              <w:jc w:val="both"/>
              <w:rPr>
                <w:rFonts w:asciiTheme="minorBidi" w:hAnsiTheme="minorBidi" w:cstheme="minorBidi"/>
                <w:sz w:val="28"/>
                <w:szCs w:val="28"/>
              </w:rPr>
            </w:pPr>
            <w:r w:rsidRPr="00077505">
              <w:rPr>
                <w:rFonts w:asciiTheme="minorBidi" w:hAnsiTheme="minorBidi" w:cstheme="minorBidi"/>
                <w:sz w:val="28"/>
                <w:szCs w:val="28"/>
              </w:rPr>
              <w:t>2.</w:t>
            </w:r>
          </w:p>
        </w:tc>
        <w:tc>
          <w:tcPr>
            <w:tcW w:w="3955" w:type="dxa"/>
            <w:tcBorders>
              <w:bottom w:val="single" w:sz="4" w:space="0" w:color="auto"/>
            </w:tcBorders>
          </w:tcPr>
          <w:p w:rsidR="00B07983" w:rsidRPr="00077505" w:rsidRDefault="00B07983" w:rsidP="00134A5F">
            <w:pPr>
              <w:spacing w:after="0" w:line="360" w:lineRule="auto"/>
              <w:jc w:val="both"/>
              <w:rPr>
                <w:rFonts w:asciiTheme="minorBidi" w:hAnsiTheme="minorBidi" w:cstheme="minorBidi"/>
                <w:sz w:val="28"/>
                <w:szCs w:val="28"/>
              </w:rPr>
            </w:pPr>
            <w:r w:rsidRPr="00077505">
              <w:rPr>
                <w:rFonts w:asciiTheme="minorBidi" w:hAnsiTheme="minorBidi" w:cstheme="minorBidi"/>
                <w:sz w:val="28"/>
                <w:szCs w:val="28"/>
              </w:rPr>
              <w:t>SUBJECT TAUGHT</w:t>
            </w:r>
          </w:p>
        </w:tc>
        <w:tc>
          <w:tcPr>
            <w:tcW w:w="2030" w:type="dxa"/>
            <w:tcBorders>
              <w:bottom w:val="single" w:sz="4" w:space="0" w:color="auto"/>
            </w:tcBorders>
          </w:tcPr>
          <w:p w:rsidR="00B07983" w:rsidRPr="00077505" w:rsidRDefault="00B07983" w:rsidP="00134A5F">
            <w:pPr>
              <w:spacing w:after="0" w:line="360" w:lineRule="auto"/>
              <w:jc w:val="both"/>
              <w:rPr>
                <w:rFonts w:asciiTheme="minorBidi" w:hAnsiTheme="minorBidi" w:cstheme="minorBidi"/>
                <w:sz w:val="28"/>
                <w:szCs w:val="28"/>
              </w:rPr>
            </w:pPr>
          </w:p>
        </w:tc>
        <w:tc>
          <w:tcPr>
            <w:tcW w:w="2040" w:type="dxa"/>
            <w:tcBorders>
              <w:bottom w:val="single" w:sz="4" w:space="0" w:color="auto"/>
            </w:tcBorders>
          </w:tcPr>
          <w:p w:rsidR="00B07983" w:rsidRPr="00077505" w:rsidRDefault="00B07983" w:rsidP="00134A5F">
            <w:pPr>
              <w:spacing w:after="0" w:line="360" w:lineRule="auto"/>
              <w:jc w:val="both"/>
              <w:rPr>
                <w:rFonts w:asciiTheme="minorBidi" w:hAnsiTheme="minorBidi" w:cstheme="minorBidi"/>
                <w:sz w:val="28"/>
                <w:szCs w:val="28"/>
              </w:rPr>
            </w:pPr>
          </w:p>
        </w:tc>
      </w:tr>
      <w:tr w:rsidR="00B07983" w:rsidRPr="00077505" w:rsidTr="00134A5F">
        <w:trPr>
          <w:trHeight w:val="325"/>
        </w:trPr>
        <w:tc>
          <w:tcPr>
            <w:tcW w:w="991" w:type="dxa"/>
            <w:vMerge/>
          </w:tcPr>
          <w:p w:rsidR="00B07983" w:rsidRPr="00077505" w:rsidRDefault="00B07983" w:rsidP="00134A5F">
            <w:pPr>
              <w:spacing w:after="0" w:line="360" w:lineRule="auto"/>
              <w:jc w:val="both"/>
              <w:rPr>
                <w:rFonts w:asciiTheme="minorBidi" w:hAnsiTheme="minorBidi" w:cstheme="minorBidi"/>
                <w:sz w:val="28"/>
                <w:szCs w:val="28"/>
              </w:rPr>
            </w:pPr>
          </w:p>
        </w:tc>
        <w:tc>
          <w:tcPr>
            <w:tcW w:w="3955" w:type="dxa"/>
            <w:tcBorders>
              <w:top w:val="single" w:sz="4" w:space="0" w:color="auto"/>
              <w:bottom w:val="single" w:sz="4" w:space="0" w:color="auto"/>
            </w:tcBorders>
          </w:tcPr>
          <w:p w:rsidR="00B07983" w:rsidRPr="00077505" w:rsidRDefault="00B07983" w:rsidP="00134A5F">
            <w:pPr>
              <w:spacing w:after="0" w:line="360" w:lineRule="auto"/>
              <w:jc w:val="both"/>
              <w:rPr>
                <w:rFonts w:asciiTheme="minorBidi" w:hAnsiTheme="minorBidi" w:cstheme="minorBidi"/>
                <w:sz w:val="28"/>
                <w:szCs w:val="28"/>
              </w:rPr>
            </w:pPr>
            <w:r w:rsidRPr="00077505">
              <w:rPr>
                <w:rFonts w:asciiTheme="minorBidi" w:hAnsiTheme="minorBidi" w:cstheme="minorBidi"/>
                <w:sz w:val="28"/>
                <w:szCs w:val="28"/>
              </w:rPr>
              <w:t>ISLAMIC STUDIES TEACHER</w:t>
            </w:r>
          </w:p>
        </w:tc>
        <w:tc>
          <w:tcPr>
            <w:tcW w:w="2030" w:type="dxa"/>
            <w:tcBorders>
              <w:top w:val="single" w:sz="4" w:space="0" w:color="auto"/>
              <w:bottom w:val="single" w:sz="4" w:space="0" w:color="auto"/>
            </w:tcBorders>
          </w:tcPr>
          <w:p w:rsidR="00B07983" w:rsidRPr="00077505" w:rsidRDefault="00B07983" w:rsidP="00134A5F">
            <w:pPr>
              <w:spacing w:after="0" w:line="360" w:lineRule="auto"/>
              <w:jc w:val="both"/>
              <w:rPr>
                <w:rFonts w:asciiTheme="minorBidi" w:hAnsiTheme="minorBidi" w:cstheme="minorBidi"/>
                <w:sz w:val="28"/>
                <w:szCs w:val="28"/>
              </w:rPr>
            </w:pPr>
            <w:r w:rsidRPr="00077505">
              <w:rPr>
                <w:rFonts w:asciiTheme="minorBidi" w:hAnsiTheme="minorBidi" w:cstheme="minorBidi"/>
                <w:sz w:val="28"/>
                <w:szCs w:val="28"/>
              </w:rPr>
              <w:t>40</w:t>
            </w:r>
          </w:p>
        </w:tc>
        <w:tc>
          <w:tcPr>
            <w:tcW w:w="2040" w:type="dxa"/>
            <w:tcBorders>
              <w:top w:val="single" w:sz="4" w:space="0" w:color="auto"/>
              <w:bottom w:val="single" w:sz="4" w:space="0" w:color="auto"/>
            </w:tcBorders>
          </w:tcPr>
          <w:p w:rsidR="00B07983" w:rsidRPr="00077505" w:rsidRDefault="00B07983" w:rsidP="00134A5F">
            <w:pPr>
              <w:spacing w:after="0" w:line="360" w:lineRule="auto"/>
              <w:jc w:val="both"/>
              <w:rPr>
                <w:rFonts w:asciiTheme="minorBidi" w:hAnsiTheme="minorBidi" w:cstheme="minorBidi"/>
                <w:sz w:val="28"/>
                <w:szCs w:val="28"/>
              </w:rPr>
            </w:pPr>
            <w:r w:rsidRPr="00077505">
              <w:rPr>
                <w:rFonts w:asciiTheme="minorBidi" w:hAnsiTheme="minorBidi" w:cstheme="minorBidi"/>
                <w:sz w:val="28"/>
                <w:szCs w:val="28"/>
              </w:rPr>
              <w:t>40%</w:t>
            </w:r>
          </w:p>
        </w:tc>
      </w:tr>
      <w:tr w:rsidR="00B07983" w:rsidRPr="00077505" w:rsidTr="00134A5F">
        <w:trPr>
          <w:trHeight w:val="325"/>
        </w:trPr>
        <w:tc>
          <w:tcPr>
            <w:tcW w:w="991" w:type="dxa"/>
            <w:vMerge/>
          </w:tcPr>
          <w:p w:rsidR="00B07983" w:rsidRPr="00077505" w:rsidRDefault="00B07983" w:rsidP="00134A5F">
            <w:pPr>
              <w:spacing w:after="0" w:line="360" w:lineRule="auto"/>
              <w:jc w:val="both"/>
              <w:rPr>
                <w:rFonts w:asciiTheme="minorBidi" w:hAnsiTheme="minorBidi" w:cstheme="minorBidi"/>
                <w:sz w:val="28"/>
                <w:szCs w:val="28"/>
              </w:rPr>
            </w:pPr>
          </w:p>
        </w:tc>
        <w:tc>
          <w:tcPr>
            <w:tcW w:w="3955" w:type="dxa"/>
            <w:tcBorders>
              <w:top w:val="single" w:sz="4" w:space="0" w:color="auto"/>
              <w:bottom w:val="single" w:sz="4" w:space="0" w:color="auto"/>
            </w:tcBorders>
          </w:tcPr>
          <w:p w:rsidR="00B07983" w:rsidRPr="00077505" w:rsidRDefault="00B07983" w:rsidP="00134A5F">
            <w:pPr>
              <w:spacing w:after="0" w:line="360" w:lineRule="auto"/>
              <w:jc w:val="both"/>
              <w:rPr>
                <w:rFonts w:asciiTheme="minorBidi" w:hAnsiTheme="minorBidi" w:cstheme="minorBidi"/>
                <w:sz w:val="28"/>
                <w:szCs w:val="28"/>
              </w:rPr>
            </w:pPr>
            <w:r w:rsidRPr="00077505">
              <w:rPr>
                <w:rFonts w:asciiTheme="minorBidi" w:hAnsiTheme="minorBidi" w:cstheme="minorBidi"/>
                <w:sz w:val="28"/>
                <w:szCs w:val="28"/>
              </w:rPr>
              <w:t>OTHER TEACHERS</w:t>
            </w:r>
          </w:p>
        </w:tc>
        <w:tc>
          <w:tcPr>
            <w:tcW w:w="2030" w:type="dxa"/>
            <w:tcBorders>
              <w:top w:val="single" w:sz="4" w:space="0" w:color="auto"/>
              <w:bottom w:val="single" w:sz="4" w:space="0" w:color="auto"/>
            </w:tcBorders>
          </w:tcPr>
          <w:p w:rsidR="00B07983" w:rsidRPr="00077505" w:rsidRDefault="00B07983" w:rsidP="00134A5F">
            <w:pPr>
              <w:spacing w:after="0" w:line="360" w:lineRule="auto"/>
              <w:jc w:val="both"/>
              <w:rPr>
                <w:rFonts w:asciiTheme="minorBidi" w:hAnsiTheme="minorBidi" w:cstheme="minorBidi"/>
                <w:sz w:val="28"/>
                <w:szCs w:val="28"/>
              </w:rPr>
            </w:pPr>
            <w:r w:rsidRPr="00077505">
              <w:rPr>
                <w:rFonts w:asciiTheme="minorBidi" w:hAnsiTheme="minorBidi" w:cstheme="minorBidi"/>
                <w:sz w:val="28"/>
                <w:szCs w:val="28"/>
              </w:rPr>
              <w:t>60</w:t>
            </w:r>
          </w:p>
        </w:tc>
        <w:tc>
          <w:tcPr>
            <w:tcW w:w="2040" w:type="dxa"/>
            <w:tcBorders>
              <w:top w:val="single" w:sz="4" w:space="0" w:color="auto"/>
              <w:bottom w:val="single" w:sz="4" w:space="0" w:color="auto"/>
            </w:tcBorders>
          </w:tcPr>
          <w:p w:rsidR="00B07983" w:rsidRPr="00077505" w:rsidRDefault="00B07983" w:rsidP="00134A5F">
            <w:pPr>
              <w:spacing w:after="0" w:line="360" w:lineRule="auto"/>
              <w:jc w:val="both"/>
              <w:rPr>
                <w:rFonts w:asciiTheme="minorBidi" w:hAnsiTheme="minorBidi" w:cstheme="minorBidi"/>
                <w:sz w:val="28"/>
                <w:szCs w:val="28"/>
              </w:rPr>
            </w:pPr>
            <w:r w:rsidRPr="00077505">
              <w:rPr>
                <w:rFonts w:asciiTheme="minorBidi" w:hAnsiTheme="minorBidi" w:cstheme="minorBidi"/>
                <w:sz w:val="28"/>
                <w:szCs w:val="28"/>
              </w:rPr>
              <w:t>60%</w:t>
            </w:r>
          </w:p>
        </w:tc>
      </w:tr>
      <w:tr w:rsidR="00B07983" w:rsidRPr="00077505" w:rsidTr="00134A5F">
        <w:trPr>
          <w:trHeight w:val="313"/>
        </w:trPr>
        <w:tc>
          <w:tcPr>
            <w:tcW w:w="991" w:type="dxa"/>
            <w:vMerge/>
          </w:tcPr>
          <w:p w:rsidR="00B07983" w:rsidRPr="00077505" w:rsidRDefault="00B07983" w:rsidP="00134A5F">
            <w:pPr>
              <w:spacing w:after="0" w:line="360" w:lineRule="auto"/>
              <w:jc w:val="both"/>
              <w:rPr>
                <w:rFonts w:asciiTheme="minorBidi" w:hAnsiTheme="minorBidi" w:cstheme="minorBidi"/>
                <w:sz w:val="28"/>
                <w:szCs w:val="28"/>
              </w:rPr>
            </w:pPr>
          </w:p>
        </w:tc>
        <w:tc>
          <w:tcPr>
            <w:tcW w:w="3955" w:type="dxa"/>
            <w:tcBorders>
              <w:top w:val="single" w:sz="4" w:space="0" w:color="auto"/>
            </w:tcBorders>
          </w:tcPr>
          <w:p w:rsidR="00B07983" w:rsidRPr="00077505" w:rsidRDefault="00B07983" w:rsidP="00134A5F">
            <w:pPr>
              <w:spacing w:after="0" w:line="360" w:lineRule="auto"/>
              <w:jc w:val="both"/>
              <w:rPr>
                <w:rFonts w:asciiTheme="minorBidi" w:hAnsiTheme="minorBidi" w:cstheme="minorBidi"/>
                <w:sz w:val="28"/>
                <w:szCs w:val="28"/>
              </w:rPr>
            </w:pPr>
            <w:r w:rsidRPr="00077505">
              <w:rPr>
                <w:rFonts w:asciiTheme="minorBidi" w:hAnsiTheme="minorBidi" w:cstheme="minorBidi"/>
                <w:sz w:val="28"/>
                <w:szCs w:val="28"/>
              </w:rPr>
              <w:t>TOTAL</w:t>
            </w:r>
          </w:p>
        </w:tc>
        <w:tc>
          <w:tcPr>
            <w:tcW w:w="2030" w:type="dxa"/>
            <w:tcBorders>
              <w:top w:val="single" w:sz="4" w:space="0" w:color="auto"/>
            </w:tcBorders>
          </w:tcPr>
          <w:p w:rsidR="00B07983" w:rsidRPr="00077505" w:rsidRDefault="00B07983" w:rsidP="00134A5F">
            <w:pPr>
              <w:spacing w:after="0" w:line="360" w:lineRule="auto"/>
              <w:jc w:val="both"/>
              <w:rPr>
                <w:rFonts w:asciiTheme="minorBidi" w:hAnsiTheme="minorBidi" w:cstheme="minorBidi"/>
                <w:sz w:val="28"/>
                <w:szCs w:val="28"/>
              </w:rPr>
            </w:pPr>
            <w:r w:rsidRPr="00077505">
              <w:rPr>
                <w:rFonts w:asciiTheme="minorBidi" w:hAnsiTheme="minorBidi" w:cstheme="minorBidi"/>
                <w:sz w:val="28"/>
                <w:szCs w:val="28"/>
              </w:rPr>
              <w:t>100</w:t>
            </w:r>
          </w:p>
        </w:tc>
        <w:tc>
          <w:tcPr>
            <w:tcW w:w="2040" w:type="dxa"/>
            <w:tcBorders>
              <w:top w:val="single" w:sz="4" w:space="0" w:color="auto"/>
            </w:tcBorders>
          </w:tcPr>
          <w:p w:rsidR="00B07983" w:rsidRPr="00077505" w:rsidRDefault="00B07983" w:rsidP="00134A5F">
            <w:pPr>
              <w:spacing w:after="0" w:line="360" w:lineRule="auto"/>
              <w:jc w:val="both"/>
              <w:rPr>
                <w:rFonts w:asciiTheme="minorBidi" w:hAnsiTheme="minorBidi" w:cstheme="minorBidi"/>
                <w:sz w:val="28"/>
                <w:szCs w:val="28"/>
              </w:rPr>
            </w:pPr>
            <w:r w:rsidRPr="00077505">
              <w:rPr>
                <w:rFonts w:asciiTheme="minorBidi" w:hAnsiTheme="minorBidi" w:cstheme="minorBidi"/>
                <w:sz w:val="28"/>
                <w:szCs w:val="28"/>
              </w:rPr>
              <w:t>100%</w:t>
            </w:r>
          </w:p>
        </w:tc>
      </w:tr>
    </w:tbl>
    <w:p w:rsidR="00B07983" w:rsidRPr="00077505" w:rsidRDefault="00B07983" w:rsidP="00B07983">
      <w:pPr>
        <w:spacing w:line="480" w:lineRule="auto"/>
        <w:jc w:val="both"/>
        <w:rPr>
          <w:rFonts w:asciiTheme="minorBidi" w:hAnsiTheme="minorBidi" w:cstheme="minorBidi"/>
          <w:sz w:val="28"/>
          <w:szCs w:val="28"/>
        </w:rPr>
      </w:pPr>
      <w:r w:rsidRPr="00077505">
        <w:rPr>
          <w:rFonts w:asciiTheme="minorBidi" w:hAnsiTheme="minorBidi" w:cstheme="minorBidi"/>
          <w:sz w:val="28"/>
          <w:szCs w:val="28"/>
        </w:rPr>
        <w:t>Source Research Survey, 202</w:t>
      </w:r>
      <w:r w:rsidR="004309FD">
        <w:rPr>
          <w:rFonts w:asciiTheme="minorBidi" w:hAnsiTheme="minorBidi" w:cstheme="minorBidi"/>
          <w:sz w:val="28"/>
          <w:szCs w:val="28"/>
        </w:rPr>
        <w:t>4</w:t>
      </w:r>
    </w:p>
    <w:p w:rsidR="00B07983" w:rsidRPr="00077505" w:rsidRDefault="00B07983" w:rsidP="00B07983">
      <w:pPr>
        <w:spacing w:line="480" w:lineRule="auto"/>
        <w:ind w:firstLine="720"/>
        <w:jc w:val="both"/>
        <w:rPr>
          <w:rFonts w:asciiTheme="minorBidi" w:hAnsiTheme="minorBidi" w:cstheme="minorBidi"/>
          <w:sz w:val="28"/>
          <w:szCs w:val="28"/>
        </w:rPr>
      </w:pPr>
      <w:r w:rsidRPr="00077505">
        <w:rPr>
          <w:rFonts w:asciiTheme="minorBidi" w:hAnsiTheme="minorBidi" w:cstheme="minorBidi"/>
          <w:sz w:val="28"/>
          <w:szCs w:val="28"/>
        </w:rPr>
        <w:lastRenderedPageBreak/>
        <w:t>Table 1: Shows that by gender, out of hundred and twenty (100) teachers sampled, 60 of them, representing 60% were makes while the 40 representing 40% were females. It shows further that, by subject taught, out of 100 teachers sampled, 40 of them representing 40% and representing 60% were Islamic studies teachers and other teachers respectively.</w:t>
      </w:r>
    </w:p>
    <w:p w:rsidR="00B07983" w:rsidRDefault="00B07983" w:rsidP="00134A5F">
      <w:pPr>
        <w:spacing w:line="240" w:lineRule="auto"/>
        <w:jc w:val="both"/>
        <w:rPr>
          <w:rFonts w:asciiTheme="minorBidi" w:hAnsiTheme="minorBidi" w:cstheme="minorBidi"/>
          <w:b/>
          <w:bCs/>
          <w:sz w:val="28"/>
          <w:szCs w:val="28"/>
        </w:rPr>
      </w:pPr>
      <w:r w:rsidRPr="00077505">
        <w:rPr>
          <w:rFonts w:asciiTheme="minorBidi" w:hAnsiTheme="minorBidi" w:cstheme="minorBidi"/>
          <w:b/>
          <w:bCs/>
          <w:sz w:val="28"/>
          <w:szCs w:val="28"/>
        </w:rPr>
        <w:t>Research Questions</w:t>
      </w:r>
    </w:p>
    <w:p w:rsidR="00134A5F" w:rsidRPr="00077505" w:rsidRDefault="00134A5F" w:rsidP="00134A5F">
      <w:pPr>
        <w:spacing w:line="240" w:lineRule="auto"/>
        <w:jc w:val="both"/>
        <w:rPr>
          <w:rFonts w:asciiTheme="minorBidi" w:hAnsiTheme="minorBidi" w:cstheme="minorBidi"/>
          <w:b/>
          <w:bCs/>
          <w:sz w:val="28"/>
          <w:szCs w:val="28"/>
        </w:rPr>
      </w:pPr>
    </w:p>
    <w:p w:rsidR="00B07983" w:rsidRPr="00077505" w:rsidRDefault="00B07983" w:rsidP="00B07983">
      <w:pPr>
        <w:spacing w:line="480" w:lineRule="auto"/>
        <w:ind w:firstLine="720"/>
        <w:jc w:val="both"/>
        <w:rPr>
          <w:rFonts w:asciiTheme="minorBidi" w:hAnsiTheme="minorBidi" w:cstheme="minorBidi"/>
          <w:sz w:val="28"/>
          <w:szCs w:val="28"/>
        </w:rPr>
      </w:pPr>
      <w:r w:rsidRPr="00077505">
        <w:rPr>
          <w:rFonts w:asciiTheme="minorBidi" w:hAnsiTheme="minorBidi" w:cstheme="minorBidi"/>
          <w:sz w:val="28"/>
          <w:szCs w:val="28"/>
        </w:rPr>
        <w:t>Research question one was answered with the use of frequency count and percentage while other research questions were not answered because they have corresponding hypothesis.</w:t>
      </w:r>
    </w:p>
    <w:p w:rsidR="00B07983" w:rsidRDefault="00B07983" w:rsidP="00134A5F">
      <w:pPr>
        <w:spacing w:line="240" w:lineRule="auto"/>
        <w:jc w:val="both"/>
        <w:rPr>
          <w:rFonts w:asciiTheme="minorBidi" w:hAnsiTheme="minorBidi" w:cstheme="minorBidi"/>
          <w:b/>
          <w:bCs/>
          <w:sz w:val="28"/>
          <w:szCs w:val="28"/>
        </w:rPr>
      </w:pPr>
      <w:r w:rsidRPr="00077505">
        <w:rPr>
          <w:rFonts w:asciiTheme="minorBidi" w:hAnsiTheme="minorBidi" w:cstheme="minorBidi"/>
          <w:b/>
          <w:bCs/>
          <w:sz w:val="28"/>
          <w:szCs w:val="28"/>
        </w:rPr>
        <w:t>Research Question</w:t>
      </w:r>
    </w:p>
    <w:p w:rsidR="00134A5F" w:rsidRPr="00077505" w:rsidRDefault="00134A5F" w:rsidP="00134A5F">
      <w:pPr>
        <w:spacing w:line="240" w:lineRule="auto"/>
        <w:jc w:val="both"/>
        <w:rPr>
          <w:rFonts w:asciiTheme="minorBidi" w:hAnsiTheme="minorBidi" w:cstheme="minorBidi"/>
          <w:b/>
          <w:bCs/>
          <w:sz w:val="28"/>
          <w:szCs w:val="28"/>
        </w:rPr>
      </w:pPr>
    </w:p>
    <w:p w:rsidR="00B07983" w:rsidRDefault="00B07983" w:rsidP="00B07983">
      <w:pPr>
        <w:spacing w:line="480" w:lineRule="auto"/>
        <w:ind w:firstLine="720"/>
        <w:jc w:val="both"/>
        <w:rPr>
          <w:rFonts w:asciiTheme="minorBidi" w:hAnsiTheme="minorBidi" w:cstheme="minorBidi"/>
          <w:sz w:val="28"/>
          <w:szCs w:val="28"/>
        </w:rPr>
      </w:pPr>
      <w:r w:rsidRPr="00077505">
        <w:rPr>
          <w:rFonts w:asciiTheme="minorBidi" w:hAnsiTheme="minorBidi" w:cstheme="minorBidi"/>
          <w:sz w:val="28"/>
          <w:szCs w:val="28"/>
        </w:rPr>
        <w:t>What is the perception of teachers on roles of Islamic studies in curbing examination malpractices among secondary school students?</w:t>
      </w:r>
    </w:p>
    <w:p w:rsidR="00134A5F" w:rsidRDefault="00134A5F" w:rsidP="00B07983">
      <w:pPr>
        <w:spacing w:line="480" w:lineRule="auto"/>
        <w:ind w:firstLine="720"/>
        <w:jc w:val="both"/>
        <w:rPr>
          <w:rFonts w:asciiTheme="minorBidi" w:hAnsiTheme="minorBidi" w:cstheme="minorBidi"/>
          <w:sz w:val="28"/>
          <w:szCs w:val="28"/>
        </w:rPr>
      </w:pPr>
    </w:p>
    <w:p w:rsidR="00134A5F" w:rsidRDefault="00134A5F" w:rsidP="00B07983">
      <w:pPr>
        <w:spacing w:line="480" w:lineRule="auto"/>
        <w:ind w:firstLine="720"/>
        <w:jc w:val="both"/>
        <w:rPr>
          <w:rFonts w:asciiTheme="minorBidi" w:hAnsiTheme="minorBidi" w:cstheme="minorBidi"/>
          <w:sz w:val="28"/>
          <w:szCs w:val="28"/>
        </w:rPr>
      </w:pPr>
    </w:p>
    <w:p w:rsidR="00134A5F" w:rsidRDefault="00134A5F" w:rsidP="00B07983">
      <w:pPr>
        <w:spacing w:line="480" w:lineRule="auto"/>
        <w:ind w:firstLine="720"/>
        <w:jc w:val="both"/>
        <w:rPr>
          <w:rFonts w:asciiTheme="minorBidi" w:hAnsiTheme="minorBidi" w:cstheme="minorBidi"/>
          <w:sz w:val="28"/>
          <w:szCs w:val="28"/>
        </w:rPr>
      </w:pPr>
    </w:p>
    <w:p w:rsidR="00B07983" w:rsidRPr="00077505" w:rsidRDefault="00B07983" w:rsidP="00134A5F">
      <w:pPr>
        <w:spacing w:line="240" w:lineRule="auto"/>
        <w:jc w:val="both"/>
        <w:rPr>
          <w:rFonts w:asciiTheme="minorBidi" w:hAnsiTheme="minorBidi" w:cstheme="minorBidi"/>
          <w:b/>
          <w:bCs/>
          <w:sz w:val="26"/>
          <w:szCs w:val="26"/>
        </w:rPr>
      </w:pPr>
      <w:r w:rsidRPr="00077505">
        <w:rPr>
          <w:rFonts w:asciiTheme="minorBidi" w:hAnsiTheme="minorBidi" w:cstheme="minorBidi"/>
          <w:b/>
          <w:bCs/>
          <w:sz w:val="26"/>
          <w:szCs w:val="26"/>
        </w:rPr>
        <w:lastRenderedPageBreak/>
        <w:t>Table 2: Perception of Teachers to the Questionnaire Items that Provide answer to the Researcher Question 1</w:t>
      </w:r>
    </w:p>
    <w:tbl>
      <w:tblPr>
        <w:tblW w:w="0" w:type="auto"/>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90"/>
        <w:gridCol w:w="3833"/>
        <w:gridCol w:w="791"/>
        <w:gridCol w:w="791"/>
        <w:gridCol w:w="791"/>
        <w:gridCol w:w="791"/>
        <w:gridCol w:w="1211"/>
      </w:tblGrid>
      <w:tr w:rsidR="00B07983" w:rsidRPr="00077505" w:rsidTr="0016298F">
        <w:tc>
          <w:tcPr>
            <w:tcW w:w="990" w:type="dxa"/>
          </w:tcPr>
          <w:p w:rsidR="00B07983" w:rsidRPr="00077505" w:rsidRDefault="00B07983" w:rsidP="00B07983">
            <w:pPr>
              <w:spacing w:after="0" w:line="480" w:lineRule="auto"/>
              <w:jc w:val="both"/>
              <w:rPr>
                <w:rFonts w:asciiTheme="minorBidi" w:hAnsiTheme="minorBidi" w:cstheme="minorBidi"/>
                <w:b/>
                <w:bCs/>
                <w:sz w:val="28"/>
                <w:szCs w:val="28"/>
              </w:rPr>
            </w:pPr>
            <w:r w:rsidRPr="00077505">
              <w:rPr>
                <w:rFonts w:asciiTheme="minorBidi" w:hAnsiTheme="minorBidi" w:cstheme="minorBidi"/>
                <w:b/>
                <w:bCs/>
                <w:sz w:val="28"/>
                <w:szCs w:val="28"/>
              </w:rPr>
              <w:t>S/NO</w:t>
            </w:r>
          </w:p>
        </w:tc>
        <w:tc>
          <w:tcPr>
            <w:tcW w:w="3833" w:type="dxa"/>
          </w:tcPr>
          <w:p w:rsidR="00B07983" w:rsidRPr="00077505" w:rsidRDefault="00B07983" w:rsidP="00B07983">
            <w:pPr>
              <w:spacing w:after="0" w:line="480" w:lineRule="auto"/>
              <w:jc w:val="both"/>
              <w:rPr>
                <w:rFonts w:asciiTheme="minorBidi" w:hAnsiTheme="minorBidi" w:cstheme="minorBidi"/>
                <w:b/>
                <w:bCs/>
                <w:sz w:val="28"/>
                <w:szCs w:val="28"/>
              </w:rPr>
            </w:pPr>
            <w:r w:rsidRPr="00077505">
              <w:rPr>
                <w:rFonts w:asciiTheme="minorBidi" w:hAnsiTheme="minorBidi" w:cstheme="minorBidi"/>
                <w:b/>
                <w:bCs/>
                <w:sz w:val="28"/>
                <w:szCs w:val="28"/>
              </w:rPr>
              <w:t>ITEM</w:t>
            </w:r>
          </w:p>
        </w:tc>
        <w:tc>
          <w:tcPr>
            <w:tcW w:w="791" w:type="dxa"/>
          </w:tcPr>
          <w:p w:rsidR="00B07983" w:rsidRPr="00077505" w:rsidRDefault="00B07983" w:rsidP="00B07983">
            <w:pPr>
              <w:spacing w:after="0" w:line="480" w:lineRule="auto"/>
              <w:jc w:val="both"/>
              <w:rPr>
                <w:rFonts w:asciiTheme="minorBidi" w:hAnsiTheme="minorBidi" w:cstheme="minorBidi"/>
                <w:b/>
                <w:bCs/>
                <w:sz w:val="28"/>
                <w:szCs w:val="28"/>
              </w:rPr>
            </w:pPr>
            <w:r w:rsidRPr="00077505">
              <w:rPr>
                <w:rFonts w:asciiTheme="minorBidi" w:hAnsiTheme="minorBidi" w:cstheme="minorBidi"/>
                <w:b/>
                <w:bCs/>
                <w:sz w:val="28"/>
                <w:szCs w:val="28"/>
              </w:rPr>
              <w:t>A</w:t>
            </w:r>
          </w:p>
        </w:tc>
        <w:tc>
          <w:tcPr>
            <w:tcW w:w="791" w:type="dxa"/>
          </w:tcPr>
          <w:p w:rsidR="00B07983" w:rsidRPr="00077505" w:rsidRDefault="00B07983" w:rsidP="00B07983">
            <w:pPr>
              <w:spacing w:after="0" w:line="480" w:lineRule="auto"/>
              <w:jc w:val="both"/>
              <w:rPr>
                <w:rFonts w:asciiTheme="minorBidi" w:hAnsiTheme="minorBidi" w:cstheme="minorBidi"/>
                <w:b/>
                <w:bCs/>
                <w:sz w:val="28"/>
                <w:szCs w:val="28"/>
              </w:rPr>
            </w:pPr>
            <w:r w:rsidRPr="00077505">
              <w:rPr>
                <w:rFonts w:asciiTheme="minorBidi" w:hAnsiTheme="minorBidi" w:cstheme="minorBidi"/>
                <w:b/>
                <w:bCs/>
                <w:sz w:val="28"/>
                <w:szCs w:val="28"/>
              </w:rPr>
              <w:t>SA</w:t>
            </w:r>
          </w:p>
        </w:tc>
        <w:tc>
          <w:tcPr>
            <w:tcW w:w="791" w:type="dxa"/>
          </w:tcPr>
          <w:p w:rsidR="00B07983" w:rsidRPr="00077505" w:rsidRDefault="00B07983" w:rsidP="00B07983">
            <w:pPr>
              <w:spacing w:after="0" w:line="480" w:lineRule="auto"/>
              <w:jc w:val="both"/>
              <w:rPr>
                <w:rFonts w:asciiTheme="minorBidi" w:hAnsiTheme="minorBidi" w:cstheme="minorBidi"/>
                <w:b/>
                <w:bCs/>
                <w:sz w:val="28"/>
                <w:szCs w:val="28"/>
              </w:rPr>
            </w:pPr>
            <w:r w:rsidRPr="00077505">
              <w:rPr>
                <w:rFonts w:asciiTheme="minorBidi" w:hAnsiTheme="minorBidi" w:cstheme="minorBidi"/>
                <w:b/>
                <w:bCs/>
                <w:sz w:val="28"/>
                <w:szCs w:val="28"/>
              </w:rPr>
              <w:t>D</w:t>
            </w:r>
          </w:p>
        </w:tc>
        <w:tc>
          <w:tcPr>
            <w:tcW w:w="791" w:type="dxa"/>
          </w:tcPr>
          <w:p w:rsidR="00B07983" w:rsidRPr="00077505" w:rsidRDefault="00B07983" w:rsidP="00B07983">
            <w:pPr>
              <w:spacing w:after="0" w:line="480" w:lineRule="auto"/>
              <w:jc w:val="both"/>
              <w:rPr>
                <w:rFonts w:asciiTheme="minorBidi" w:hAnsiTheme="minorBidi" w:cstheme="minorBidi"/>
                <w:b/>
                <w:bCs/>
                <w:sz w:val="28"/>
                <w:szCs w:val="28"/>
              </w:rPr>
            </w:pPr>
            <w:r w:rsidRPr="00077505">
              <w:rPr>
                <w:rFonts w:asciiTheme="minorBidi" w:hAnsiTheme="minorBidi" w:cstheme="minorBidi"/>
                <w:b/>
                <w:bCs/>
                <w:sz w:val="28"/>
                <w:szCs w:val="28"/>
              </w:rPr>
              <w:t>SD</w:t>
            </w:r>
          </w:p>
        </w:tc>
        <w:tc>
          <w:tcPr>
            <w:tcW w:w="1211" w:type="dxa"/>
          </w:tcPr>
          <w:p w:rsidR="00B07983" w:rsidRPr="00077505" w:rsidRDefault="00B07983" w:rsidP="00B07983">
            <w:pPr>
              <w:spacing w:after="0" w:line="480" w:lineRule="auto"/>
              <w:jc w:val="both"/>
              <w:rPr>
                <w:rFonts w:asciiTheme="minorBidi" w:hAnsiTheme="minorBidi" w:cstheme="minorBidi"/>
                <w:b/>
                <w:bCs/>
                <w:sz w:val="28"/>
                <w:szCs w:val="28"/>
              </w:rPr>
            </w:pPr>
            <w:r w:rsidRPr="00077505">
              <w:rPr>
                <w:rFonts w:asciiTheme="minorBidi" w:hAnsiTheme="minorBidi" w:cstheme="minorBidi"/>
                <w:b/>
                <w:bCs/>
                <w:sz w:val="28"/>
                <w:szCs w:val="28"/>
              </w:rPr>
              <w:t>TOTAL</w:t>
            </w:r>
          </w:p>
        </w:tc>
      </w:tr>
      <w:tr w:rsidR="00B07983" w:rsidRPr="00077505" w:rsidTr="00134A5F">
        <w:trPr>
          <w:trHeight w:val="1772"/>
        </w:trPr>
        <w:tc>
          <w:tcPr>
            <w:tcW w:w="990" w:type="dxa"/>
          </w:tcPr>
          <w:p w:rsidR="00B07983" w:rsidRPr="00077505" w:rsidRDefault="00B07983" w:rsidP="00B07983">
            <w:pPr>
              <w:spacing w:after="0" w:line="480" w:lineRule="auto"/>
              <w:jc w:val="both"/>
              <w:rPr>
                <w:rFonts w:asciiTheme="minorBidi" w:hAnsiTheme="minorBidi" w:cstheme="minorBidi"/>
                <w:sz w:val="28"/>
                <w:szCs w:val="28"/>
              </w:rPr>
            </w:pPr>
            <w:r w:rsidRPr="00077505">
              <w:rPr>
                <w:rFonts w:asciiTheme="minorBidi" w:hAnsiTheme="minorBidi" w:cstheme="minorBidi"/>
                <w:sz w:val="28"/>
                <w:szCs w:val="28"/>
              </w:rPr>
              <w:t>3.</w:t>
            </w:r>
          </w:p>
        </w:tc>
        <w:tc>
          <w:tcPr>
            <w:tcW w:w="3833" w:type="dxa"/>
          </w:tcPr>
          <w:p w:rsidR="00B07983" w:rsidRPr="00077505" w:rsidRDefault="00B07983" w:rsidP="00134A5F">
            <w:pPr>
              <w:spacing w:after="0" w:line="480" w:lineRule="auto"/>
              <w:jc w:val="both"/>
              <w:rPr>
                <w:rFonts w:asciiTheme="minorBidi" w:hAnsiTheme="minorBidi" w:cstheme="minorBidi"/>
                <w:sz w:val="28"/>
                <w:szCs w:val="28"/>
              </w:rPr>
            </w:pPr>
            <w:r w:rsidRPr="00077505">
              <w:rPr>
                <w:rFonts w:asciiTheme="minorBidi" w:hAnsiTheme="minorBidi" w:cstheme="minorBidi"/>
                <w:sz w:val="28"/>
                <w:szCs w:val="28"/>
              </w:rPr>
              <w:t>Islamic education can handily restrict students to the norms and ethics of examination</w:t>
            </w:r>
          </w:p>
        </w:tc>
        <w:tc>
          <w:tcPr>
            <w:tcW w:w="791" w:type="dxa"/>
          </w:tcPr>
          <w:p w:rsidR="00B07983" w:rsidRPr="00077505" w:rsidRDefault="00B07983" w:rsidP="00B07983">
            <w:pPr>
              <w:spacing w:after="0" w:line="480" w:lineRule="auto"/>
              <w:jc w:val="both"/>
              <w:rPr>
                <w:rFonts w:asciiTheme="minorBidi" w:hAnsiTheme="minorBidi" w:cstheme="minorBidi"/>
                <w:sz w:val="28"/>
                <w:szCs w:val="28"/>
              </w:rPr>
            </w:pPr>
            <w:r w:rsidRPr="00077505">
              <w:rPr>
                <w:rFonts w:asciiTheme="minorBidi" w:hAnsiTheme="minorBidi" w:cstheme="minorBidi"/>
                <w:sz w:val="28"/>
                <w:szCs w:val="28"/>
              </w:rPr>
              <w:t>30%</w:t>
            </w:r>
          </w:p>
        </w:tc>
        <w:tc>
          <w:tcPr>
            <w:tcW w:w="791" w:type="dxa"/>
          </w:tcPr>
          <w:p w:rsidR="00B07983" w:rsidRPr="00077505" w:rsidRDefault="00B07983" w:rsidP="00B07983">
            <w:pPr>
              <w:spacing w:after="0" w:line="480" w:lineRule="auto"/>
              <w:jc w:val="both"/>
              <w:rPr>
                <w:rFonts w:asciiTheme="minorBidi" w:hAnsiTheme="minorBidi" w:cstheme="minorBidi"/>
                <w:sz w:val="28"/>
                <w:szCs w:val="28"/>
              </w:rPr>
            </w:pPr>
            <w:r w:rsidRPr="00077505">
              <w:rPr>
                <w:rFonts w:asciiTheme="minorBidi" w:hAnsiTheme="minorBidi" w:cstheme="minorBidi"/>
                <w:sz w:val="28"/>
                <w:szCs w:val="28"/>
              </w:rPr>
              <w:t>40%</w:t>
            </w:r>
          </w:p>
        </w:tc>
        <w:tc>
          <w:tcPr>
            <w:tcW w:w="791" w:type="dxa"/>
          </w:tcPr>
          <w:p w:rsidR="00B07983" w:rsidRPr="00077505" w:rsidRDefault="00B07983" w:rsidP="00B07983">
            <w:pPr>
              <w:spacing w:after="0" w:line="480" w:lineRule="auto"/>
              <w:jc w:val="both"/>
              <w:rPr>
                <w:rFonts w:asciiTheme="minorBidi" w:hAnsiTheme="minorBidi" w:cstheme="minorBidi"/>
                <w:sz w:val="28"/>
                <w:szCs w:val="28"/>
              </w:rPr>
            </w:pPr>
            <w:r w:rsidRPr="00077505">
              <w:rPr>
                <w:rFonts w:asciiTheme="minorBidi" w:hAnsiTheme="minorBidi" w:cstheme="minorBidi"/>
                <w:sz w:val="28"/>
                <w:szCs w:val="28"/>
              </w:rPr>
              <w:t>16%</w:t>
            </w:r>
          </w:p>
        </w:tc>
        <w:tc>
          <w:tcPr>
            <w:tcW w:w="791" w:type="dxa"/>
          </w:tcPr>
          <w:p w:rsidR="00B07983" w:rsidRPr="00077505" w:rsidRDefault="00B07983" w:rsidP="00B07983">
            <w:pPr>
              <w:spacing w:after="0" w:line="480" w:lineRule="auto"/>
              <w:jc w:val="both"/>
              <w:rPr>
                <w:rFonts w:asciiTheme="minorBidi" w:hAnsiTheme="minorBidi" w:cstheme="minorBidi"/>
                <w:sz w:val="28"/>
                <w:szCs w:val="28"/>
              </w:rPr>
            </w:pPr>
            <w:r w:rsidRPr="00077505">
              <w:rPr>
                <w:rFonts w:asciiTheme="minorBidi" w:hAnsiTheme="minorBidi" w:cstheme="minorBidi"/>
                <w:sz w:val="28"/>
                <w:szCs w:val="28"/>
              </w:rPr>
              <w:t>14%</w:t>
            </w:r>
          </w:p>
        </w:tc>
        <w:tc>
          <w:tcPr>
            <w:tcW w:w="1211" w:type="dxa"/>
          </w:tcPr>
          <w:p w:rsidR="00B07983" w:rsidRPr="00077505" w:rsidRDefault="00B07983" w:rsidP="00B07983">
            <w:pPr>
              <w:spacing w:after="0" w:line="480" w:lineRule="auto"/>
              <w:jc w:val="both"/>
              <w:rPr>
                <w:rFonts w:asciiTheme="minorBidi" w:hAnsiTheme="minorBidi" w:cstheme="minorBidi"/>
                <w:sz w:val="28"/>
                <w:szCs w:val="28"/>
              </w:rPr>
            </w:pPr>
            <w:r w:rsidRPr="00077505">
              <w:rPr>
                <w:rFonts w:asciiTheme="minorBidi" w:hAnsiTheme="minorBidi" w:cstheme="minorBidi"/>
                <w:sz w:val="28"/>
                <w:szCs w:val="28"/>
              </w:rPr>
              <w:t>100%</w:t>
            </w:r>
          </w:p>
        </w:tc>
      </w:tr>
      <w:tr w:rsidR="00B07983" w:rsidRPr="00077505" w:rsidTr="0016298F">
        <w:tc>
          <w:tcPr>
            <w:tcW w:w="990" w:type="dxa"/>
          </w:tcPr>
          <w:p w:rsidR="00B07983" w:rsidRPr="00077505" w:rsidRDefault="00B07983" w:rsidP="00B07983">
            <w:pPr>
              <w:spacing w:after="0" w:line="480" w:lineRule="auto"/>
              <w:jc w:val="both"/>
              <w:rPr>
                <w:rFonts w:asciiTheme="minorBidi" w:hAnsiTheme="minorBidi" w:cstheme="minorBidi"/>
                <w:sz w:val="28"/>
                <w:szCs w:val="28"/>
              </w:rPr>
            </w:pPr>
            <w:r w:rsidRPr="00077505">
              <w:rPr>
                <w:rFonts w:asciiTheme="minorBidi" w:hAnsiTheme="minorBidi" w:cstheme="minorBidi"/>
                <w:sz w:val="28"/>
                <w:szCs w:val="28"/>
              </w:rPr>
              <w:t>4.</w:t>
            </w:r>
          </w:p>
        </w:tc>
        <w:tc>
          <w:tcPr>
            <w:tcW w:w="3833" w:type="dxa"/>
            <w:tcBorders>
              <w:bottom w:val="single" w:sz="4" w:space="0" w:color="auto"/>
            </w:tcBorders>
          </w:tcPr>
          <w:p w:rsidR="00B07983" w:rsidRPr="00077505" w:rsidRDefault="00B07983" w:rsidP="00B07983">
            <w:pPr>
              <w:spacing w:after="0" w:line="480" w:lineRule="auto"/>
              <w:jc w:val="both"/>
              <w:rPr>
                <w:rFonts w:asciiTheme="minorBidi" w:hAnsiTheme="minorBidi" w:cstheme="minorBidi"/>
                <w:sz w:val="28"/>
                <w:szCs w:val="28"/>
              </w:rPr>
            </w:pPr>
            <w:r w:rsidRPr="00077505">
              <w:rPr>
                <w:rFonts w:asciiTheme="minorBidi" w:hAnsiTheme="minorBidi" w:cstheme="minorBidi"/>
                <w:sz w:val="28"/>
                <w:szCs w:val="28"/>
              </w:rPr>
              <w:t>Islamic education supports adequate supervision and monitoring of students before and during examination</w:t>
            </w:r>
          </w:p>
        </w:tc>
        <w:tc>
          <w:tcPr>
            <w:tcW w:w="791" w:type="dxa"/>
          </w:tcPr>
          <w:p w:rsidR="00B07983" w:rsidRPr="00077505" w:rsidRDefault="00B07983" w:rsidP="00B07983">
            <w:pPr>
              <w:spacing w:after="0" w:line="480" w:lineRule="auto"/>
              <w:jc w:val="both"/>
              <w:rPr>
                <w:rFonts w:asciiTheme="minorBidi" w:hAnsiTheme="minorBidi" w:cstheme="minorBidi"/>
                <w:sz w:val="28"/>
                <w:szCs w:val="28"/>
              </w:rPr>
            </w:pPr>
            <w:r w:rsidRPr="00077505">
              <w:rPr>
                <w:rFonts w:asciiTheme="minorBidi" w:hAnsiTheme="minorBidi" w:cstheme="minorBidi"/>
                <w:sz w:val="28"/>
                <w:szCs w:val="28"/>
              </w:rPr>
              <w:t>42%</w:t>
            </w:r>
          </w:p>
        </w:tc>
        <w:tc>
          <w:tcPr>
            <w:tcW w:w="791" w:type="dxa"/>
          </w:tcPr>
          <w:p w:rsidR="00B07983" w:rsidRPr="00077505" w:rsidRDefault="00B07983" w:rsidP="00B07983">
            <w:pPr>
              <w:spacing w:after="0" w:line="480" w:lineRule="auto"/>
              <w:jc w:val="both"/>
              <w:rPr>
                <w:rFonts w:asciiTheme="minorBidi" w:hAnsiTheme="minorBidi" w:cstheme="minorBidi"/>
                <w:sz w:val="28"/>
                <w:szCs w:val="28"/>
              </w:rPr>
            </w:pPr>
            <w:r w:rsidRPr="00077505">
              <w:rPr>
                <w:rFonts w:asciiTheme="minorBidi" w:hAnsiTheme="minorBidi" w:cstheme="minorBidi"/>
                <w:sz w:val="28"/>
                <w:szCs w:val="28"/>
              </w:rPr>
              <w:t>32%</w:t>
            </w:r>
          </w:p>
        </w:tc>
        <w:tc>
          <w:tcPr>
            <w:tcW w:w="791" w:type="dxa"/>
          </w:tcPr>
          <w:p w:rsidR="00B07983" w:rsidRPr="00077505" w:rsidRDefault="00B07983" w:rsidP="00B07983">
            <w:pPr>
              <w:spacing w:after="0" w:line="480" w:lineRule="auto"/>
              <w:jc w:val="both"/>
              <w:rPr>
                <w:rFonts w:asciiTheme="minorBidi" w:hAnsiTheme="minorBidi" w:cstheme="minorBidi"/>
                <w:sz w:val="28"/>
                <w:szCs w:val="28"/>
              </w:rPr>
            </w:pPr>
            <w:r w:rsidRPr="00077505">
              <w:rPr>
                <w:rFonts w:asciiTheme="minorBidi" w:hAnsiTheme="minorBidi" w:cstheme="minorBidi"/>
                <w:sz w:val="28"/>
                <w:szCs w:val="28"/>
              </w:rPr>
              <w:t>12%</w:t>
            </w:r>
          </w:p>
        </w:tc>
        <w:tc>
          <w:tcPr>
            <w:tcW w:w="791" w:type="dxa"/>
          </w:tcPr>
          <w:p w:rsidR="00B07983" w:rsidRPr="00077505" w:rsidRDefault="00B07983" w:rsidP="00B07983">
            <w:pPr>
              <w:spacing w:after="0" w:line="480" w:lineRule="auto"/>
              <w:jc w:val="both"/>
              <w:rPr>
                <w:rFonts w:asciiTheme="minorBidi" w:hAnsiTheme="minorBidi" w:cstheme="minorBidi"/>
                <w:sz w:val="28"/>
                <w:szCs w:val="28"/>
              </w:rPr>
            </w:pPr>
            <w:r w:rsidRPr="00077505">
              <w:rPr>
                <w:rFonts w:asciiTheme="minorBidi" w:hAnsiTheme="minorBidi" w:cstheme="minorBidi"/>
                <w:sz w:val="28"/>
                <w:szCs w:val="28"/>
              </w:rPr>
              <w:t>14%</w:t>
            </w:r>
          </w:p>
        </w:tc>
        <w:tc>
          <w:tcPr>
            <w:tcW w:w="1211" w:type="dxa"/>
          </w:tcPr>
          <w:p w:rsidR="00B07983" w:rsidRPr="00077505" w:rsidRDefault="00B07983" w:rsidP="00B07983">
            <w:pPr>
              <w:spacing w:after="0" w:line="480" w:lineRule="auto"/>
              <w:jc w:val="both"/>
              <w:rPr>
                <w:rFonts w:asciiTheme="minorBidi" w:hAnsiTheme="minorBidi" w:cstheme="minorBidi"/>
                <w:sz w:val="28"/>
                <w:szCs w:val="28"/>
              </w:rPr>
            </w:pPr>
            <w:r w:rsidRPr="00077505">
              <w:rPr>
                <w:rFonts w:asciiTheme="minorBidi" w:hAnsiTheme="minorBidi" w:cstheme="minorBidi"/>
                <w:sz w:val="28"/>
                <w:szCs w:val="28"/>
              </w:rPr>
              <w:t>100%</w:t>
            </w:r>
          </w:p>
        </w:tc>
      </w:tr>
    </w:tbl>
    <w:p w:rsidR="00B07983" w:rsidRPr="00077505" w:rsidRDefault="004309FD" w:rsidP="00B07983">
      <w:pPr>
        <w:spacing w:line="480" w:lineRule="auto"/>
        <w:jc w:val="both"/>
        <w:rPr>
          <w:rFonts w:asciiTheme="minorBidi" w:hAnsiTheme="minorBidi" w:cstheme="minorBidi"/>
          <w:sz w:val="28"/>
          <w:szCs w:val="28"/>
        </w:rPr>
      </w:pPr>
      <w:r>
        <w:rPr>
          <w:rFonts w:asciiTheme="minorBidi" w:hAnsiTheme="minorBidi" w:cstheme="minorBidi"/>
          <w:sz w:val="28"/>
          <w:szCs w:val="28"/>
        </w:rPr>
        <w:t>Source Research Survey, 2024</w:t>
      </w:r>
    </w:p>
    <w:p w:rsidR="00B07983" w:rsidRPr="00077505" w:rsidRDefault="00B07983" w:rsidP="00B07983">
      <w:pPr>
        <w:spacing w:line="480" w:lineRule="auto"/>
        <w:ind w:firstLine="720"/>
        <w:jc w:val="both"/>
        <w:rPr>
          <w:rFonts w:asciiTheme="minorBidi" w:hAnsiTheme="minorBidi" w:cstheme="minorBidi"/>
          <w:sz w:val="28"/>
          <w:szCs w:val="28"/>
        </w:rPr>
      </w:pPr>
      <w:r w:rsidRPr="00077505">
        <w:rPr>
          <w:rFonts w:asciiTheme="minorBidi" w:hAnsiTheme="minorBidi" w:cstheme="minorBidi"/>
          <w:sz w:val="28"/>
          <w:szCs w:val="28"/>
        </w:rPr>
        <w:t>Table 2: shows the perception of teachers on roles of Islamic studies in curbing examination malpractice among secondary school students in Ilorin West Local Government  30% of the respondents were agreed while 40% were strongly agreed respectively that Islamic studies has the potentials to curb examination malpractices. 12% of the respondents were disagreed while 14% of them were expressed were strongly disagree the statement.</w:t>
      </w:r>
    </w:p>
    <w:p w:rsidR="00B07983" w:rsidRPr="00077505" w:rsidRDefault="00B07983" w:rsidP="00B07983">
      <w:pPr>
        <w:spacing w:line="480" w:lineRule="auto"/>
        <w:ind w:firstLine="720"/>
        <w:jc w:val="both"/>
        <w:rPr>
          <w:rFonts w:asciiTheme="minorBidi" w:hAnsiTheme="minorBidi" w:cstheme="minorBidi"/>
          <w:sz w:val="28"/>
          <w:szCs w:val="28"/>
        </w:rPr>
      </w:pPr>
      <w:r w:rsidRPr="00077505">
        <w:rPr>
          <w:rFonts w:asciiTheme="minorBidi" w:hAnsiTheme="minorBidi" w:cstheme="minorBidi"/>
          <w:sz w:val="28"/>
          <w:szCs w:val="28"/>
        </w:rPr>
        <w:lastRenderedPageBreak/>
        <w:t>Therefore, 42% of the respondents were agreed while 32% of the respondents were strongly disagree that Islamic education has the potentials to curb examination malpractices among students in the exams hall. 12% of the respondents were disagreed while 14% expressed strongly disagree with the statement.</w:t>
      </w:r>
    </w:p>
    <w:p w:rsidR="00B07983" w:rsidRPr="00077505" w:rsidRDefault="00B07983" w:rsidP="00B07983">
      <w:pPr>
        <w:spacing w:line="480" w:lineRule="auto"/>
        <w:jc w:val="both"/>
        <w:rPr>
          <w:rFonts w:asciiTheme="minorBidi" w:hAnsiTheme="minorBidi" w:cstheme="minorBidi"/>
          <w:b/>
          <w:bCs/>
          <w:sz w:val="28"/>
          <w:szCs w:val="28"/>
        </w:rPr>
      </w:pPr>
      <w:r w:rsidRPr="00077505">
        <w:rPr>
          <w:rFonts w:asciiTheme="minorBidi" w:hAnsiTheme="minorBidi" w:cstheme="minorBidi"/>
          <w:b/>
          <w:bCs/>
          <w:sz w:val="28"/>
          <w:szCs w:val="28"/>
        </w:rPr>
        <w:t>Research Question 2</w:t>
      </w:r>
    </w:p>
    <w:p w:rsidR="00B07983" w:rsidRPr="00077505" w:rsidRDefault="00B07983" w:rsidP="00B07983">
      <w:pPr>
        <w:spacing w:line="480" w:lineRule="auto"/>
        <w:ind w:firstLine="720"/>
        <w:jc w:val="both"/>
        <w:rPr>
          <w:rFonts w:asciiTheme="minorBidi" w:hAnsiTheme="minorBidi" w:cstheme="minorBidi"/>
          <w:sz w:val="28"/>
          <w:szCs w:val="28"/>
        </w:rPr>
      </w:pPr>
      <w:r w:rsidRPr="00077505">
        <w:rPr>
          <w:rFonts w:asciiTheme="minorBidi" w:hAnsiTheme="minorBidi" w:cstheme="minorBidi"/>
          <w:sz w:val="28"/>
          <w:szCs w:val="28"/>
        </w:rPr>
        <w:t>What is the difference in the perception of Islamic studies teacher’s view on roles of Islamic education on curbing examination malpractices among secondary schools students?</w:t>
      </w:r>
    </w:p>
    <w:p w:rsidR="00B07983" w:rsidRPr="00411EF2" w:rsidRDefault="00B07983" w:rsidP="00411EF2">
      <w:pPr>
        <w:spacing w:line="240" w:lineRule="auto"/>
        <w:jc w:val="both"/>
        <w:rPr>
          <w:rFonts w:asciiTheme="minorBidi" w:hAnsiTheme="minorBidi" w:cstheme="minorBidi"/>
          <w:b/>
          <w:bCs/>
          <w:sz w:val="28"/>
          <w:szCs w:val="28"/>
        </w:rPr>
      </w:pPr>
      <w:r w:rsidRPr="00411EF2">
        <w:rPr>
          <w:rFonts w:asciiTheme="minorBidi" w:hAnsiTheme="minorBidi" w:cstheme="minorBidi"/>
          <w:b/>
          <w:bCs/>
          <w:sz w:val="28"/>
          <w:szCs w:val="28"/>
        </w:rPr>
        <w:t>Table 3: Perception of Islamic studies teachers and other teachers to the questionnaire items provide answer to the research question 2.</w:t>
      </w:r>
    </w:p>
    <w:tbl>
      <w:tblPr>
        <w:tblW w:w="0" w:type="auto"/>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00"/>
        <w:gridCol w:w="3923"/>
        <w:gridCol w:w="791"/>
        <w:gridCol w:w="791"/>
        <w:gridCol w:w="791"/>
        <w:gridCol w:w="791"/>
        <w:gridCol w:w="1211"/>
      </w:tblGrid>
      <w:tr w:rsidR="00B07983" w:rsidRPr="00077505" w:rsidTr="0016298F">
        <w:tc>
          <w:tcPr>
            <w:tcW w:w="900" w:type="dxa"/>
          </w:tcPr>
          <w:p w:rsidR="00B07983" w:rsidRPr="00077505" w:rsidRDefault="00B07983" w:rsidP="00134A5F">
            <w:pPr>
              <w:spacing w:after="0" w:line="240" w:lineRule="auto"/>
              <w:jc w:val="both"/>
              <w:rPr>
                <w:rFonts w:asciiTheme="minorBidi" w:hAnsiTheme="minorBidi" w:cstheme="minorBidi"/>
                <w:b/>
                <w:bCs/>
                <w:sz w:val="24"/>
                <w:szCs w:val="24"/>
              </w:rPr>
            </w:pPr>
            <w:r w:rsidRPr="00077505">
              <w:rPr>
                <w:rFonts w:asciiTheme="minorBidi" w:hAnsiTheme="minorBidi" w:cstheme="minorBidi"/>
                <w:b/>
                <w:bCs/>
                <w:sz w:val="24"/>
                <w:szCs w:val="24"/>
              </w:rPr>
              <w:t>S/NO</w:t>
            </w:r>
          </w:p>
        </w:tc>
        <w:tc>
          <w:tcPr>
            <w:tcW w:w="3923" w:type="dxa"/>
          </w:tcPr>
          <w:p w:rsidR="00B07983" w:rsidRPr="00077505" w:rsidRDefault="00B07983" w:rsidP="00134A5F">
            <w:pPr>
              <w:spacing w:after="0" w:line="240" w:lineRule="auto"/>
              <w:jc w:val="both"/>
              <w:rPr>
                <w:rFonts w:asciiTheme="minorBidi" w:hAnsiTheme="minorBidi" w:cstheme="minorBidi"/>
                <w:b/>
                <w:bCs/>
                <w:sz w:val="28"/>
                <w:szCs w:val="28"/>
              </w:rPr>
            </w:pPr>
            <w:r w:rsidRPr="00077505">
              <w:rPr>
                <w:rFonts w:asciiTheme="minorBidi" w:hAnsiTheme="minorBidi" w:cstheme="minorBidi"/>
                <w:b/>
                <w:bCs/>
                <w:sz w:val="28"/>
                <w:szCs w:val="28"/>
              </w:rPr>
              <w:t>ITEM</w:t>
            </w:r>
          </w:p>
        </w:tc>
        <w:tc>
          <w:tcPr>
            <w:tcW w:w="791" w:type="dxa"/>
          </w:tcPr>
          <w:p w:rsidR="00B07983" w:rsidRPr="00077505" w:rsidRDefault="00B07983" w:rsidP="00134A5F">
            <w:pPr>
              <w:spacing w:after="0" w:line="240" w:lineRule="auto"/>
              <w:jc w:val="both"/>
              <w:rPr>
                <w:rFonts w:asciiTheme="minorBidi" w:hAnsiTheme="minorBidi" w:cstheme="minorBidi"/>
                <w:b/>
                <w:bCs/>
                <w:sz w:val="28"/>
                <w:szCs w:val="28"/>
              </w:rPr>
            </w:pPr>
            <w:r w:rsidRPr="00077505">
              <w:rPr>
                <w:rFonts w:asciiTheme="minorBidi" w:hAnsiTheme="minorBidi" w:cstheme="minorBidi"/>
                <w:b/>
                <w:bCs/>
                <w:sz w:val="28"/>
                <w:szCs w:val="28"/>
              </w:rPr>
              <w:t>A</w:t>
            </w:r>
          </w:p>
        </w:tc>
        <w:tc>
          <w:tcPr>
            <w:tcW w:w="791" w:type="dxa"/>
          </w:tcPr>
          <w:p w:rsidR="00B07983" w:rsidRPr="00077505" w:rsidRDefault="00B07983" w:rsidP="00134A5F">
            <w:pPr>
              <w:spacing w:after="0" w:line="240" w:lineRule="auto"/>
              <w:jc w:val="both"/>
              <w:rPr>
                <w:rFonts w:asciiTheme="minorBidi" w:hAnsiTheme="minorBidi" w:cstheme="minorBidi"/>
                <w:b/>
                <w:bCs/>
                <w:sz w:val="28"/>
                <w:szCs w:val="28"/>
              </w:rPr>
            </w:pPr>
            <w:r w:rsidRPr="00077505">
              <w:rPr>
                <w:rFonts w:asciiTheme="minorBidi" w:hAnsiTheme="minorBidi" w:cstheme="minorBidi"/>
                <w:b/>
                <w:bCs/>
                <w:sz w:val="28"/>
                <w:szCs w:val="28"/>
              </w:rPr>
              <w:t>SA</w:t>
            </w:r>
          </w:p>
        </w:tc>
        <w:tc>
          <w:tcPr>
            <w:tcW w:w="791" w:type="dxa"/>
          </w:tcPr>
          <w:p w:rsidR="00B07983" w:rsidRPr="00077505" w:rsidRDefault="00B07983" w:rsidP="00134A5F">
            <w:pPr>
              <w:spacing w:after="0" w:line="240" w:lineRule="auto"/>
              <w:jc w:val="both"/>
              <w:rPr>
                <w:rFonts w:asciiTheme="minorBidi" w:hAnsiTheme="minorBidi" w:cstheme="minorBidi"/>
                <w:b/>
                <w:bCs/>
                <w:sz w:val="28"/>
                <w:szCs w:val="28"/>
              </w:rPr>
            </w:pPr>
            <w:r w:rsidRPr="00077505">
              <w:rPr>
                <w:rFonts w:asciiTheme="minorBidi" w:hAnsiTheme="minorBidi" w:cstheme="minorBidi"/>
                <w:b/>
                <w:bCs/>
                <w:sz w:val="28"/>
                <w:szCs w:val="28"/>
              </w:rPr>
              <w:t>D</w:t>
            </w:r>
          </w:p>
        </w:tc>
        <w:tc>
          <w:tcPr>
            <w:tcW w:w="791" w:type="dxa"/>
          </w:tcPr>
          <w:p w:rsidR="00B07983" w:rsidRPr="00077505" w:rsidRDefault="00B07983" w:rsidP="00134A5F">
            <w:pPr>
              <w:spacing w:after="0" w:line="240" w:lineRule="auto"/>
              <w:jc w:val="both"/>
              <w:rPr>
                <w:rFonts w:asciiTheme="minorBidi" w:hAnsiTheme="minorBidi" w:cstheme="minorBidi"/>
                <w:b/>
                <w:bCs/>
                <w:sz w:val="28"/>
                <w:szCs w:val="28"/>
              </w:rPr>
            </w:pPr>
            <w:r w:rsidRPr="00077505">
              <w:rPr>
                <w:rFonts w:asciiTheme="minorBidi" w:hAnsiTheme="minorBidi" w:cstheme="minorBidi"/>
                <w:b/>
                <w:bCs/>
                <w:sz w:val="28"/>
                <w:szCs w:val="28"/>
              </w:rPr>
              <w:t>SD</w:t>
            </w:r>
          </w:p>
        </w:tc>
        <w:tc>
          <w:tcPr>
            <w:tcW w:w="1211" w:type="dxa"/>
          </w:tcPr>
          <w:p w:rsidR="00B07983" w:rsidRPr="00077505" w:rsidRDefault="00B07983" w:rsidP="00134A5F">
            <w:pPr>
              <w:spacing w:after="0" w:line="240" w:lineRule="auto"/>
              <w:jc w:val="both"/>
              <w:rPr>
                <w:rFonts w:asciiTheme="minorBidi" w:hAnsiTheme="minorBidi" w:cstheme="minorBidi"/>
                <w:b/>
                <w:bCs/>
                <w:sz w:val="28"/>
                <w:szCs w:val="28"/>
              </w:rPr>
            </w:pPr>
            <w:r w:rsidRPr="00077505">
              <w:rPr>
                <w:rFonts w:asciiTheme="minorBidi" w:hAnsiTheme="minorBidi" w:cstheme="minorBidi"/>
                <w:b/>
                <w:bCs/>
                <w:sz w:val="28"/>
                <w:szCs w:val="28"/>
              </w:rPr>
              <w:t>TOTAL</w:t>
            </w:r>
          </w:p>
        </w:tc>
      </w:tr>
      <w:tr w:rsidR="00B07983" w:rsidRPr="00077505" w:rsidTr="0016298F">
        <w:tc>
          <w:tcPr>
            <w:tcW w:w="900" w:type="dxa"/>
          </w:tcPr>
          <w:p w:rsidR="00B07983" w:rsidRPr="00077505" w:rsidRDefault="00B07983" w:rsidP="00B07983">
            <w:pPr>
              <w:spacing w:after="0" w:line="480" w:lineRule="auto"/>
              <w:jc w:val="both"/>
              <w:rPr>
                <w:rFonts w:asciiTheme="minorBidi" w:hAnsiTheme="minorBidi" w:cstheme="minorBidi"/>
                <w:sz w:val="28"/>
                <w:szCs w:val="28"/>
              </w:rPr>
            </w:pPr>
            <w:r w:rsidRPr="00077505">
              <w:rPr>
                <w:rFonts w:asciiTheme="minorBidi" w:hAnsiTheme="minorBidi" w:cstheme="minorBidi"/>
                <w:sz w:val="28"/>
                <w:szCs w:val="28"/>
              </w:rPr>
              <w:t>5.</w:t>
            </w:r>
          </w:p>
        </w:tc>
        <w:tc>
          <w:tcPr>
            <w:tcW w:w="3923" w:type="dxa"/>
          </w:tcPr>
          <w:p w:rsidR="00B07983" w:rsidRPr="00077505" w:rsidRDefault="00B07983" w:rsidP="00B07983">
            <w:pPr>
              <w:spacing w:after="0" w:line="480" w:lineRule="auto"/>
              <w:jc w:val="both"/>
              <w:rPr>
                <w:rFonts w:asciiTheme="minorBidi" w:hAnsiTheme="minorBidi" w:cstheme="minorBidi"/>
                <w:sz w:val="28"/>
                <w:szCs w:val="28"/>
              </w:rPr>
            </w:pPr>
            <w:r w:rsidRPr="00077505">
              <w:rPr>
                <w:rFonts w:asciiTheme="minorBidi" w:hAnsiTheme="minorBidi" w:cstheme="minorBidi"/>
                <w:sz w:val="28"/>
                <w:szCs w:val="28"/>
              </w:rPr>
              <w:t xml:space="preserve">Based on your experience as Islamic studies teacher, Islamic education has the potentials to make students do away with examination malpractices through its spirit that teaching of </w:t>
            </w:r>
            <w:r w:rsidRPr="00077505">
              <w:rPr>
                <w:rFonts w:asciiTheme="minorBidi" w:hAnsiTheme="minorBidi" w:cstheme="minorBidi"/>
                <w:sz w:val="28"/>
                <w:szCs w:val="28"/>
              </w:rPr>
              <w:lastRenderedPageBreak/>
              <w:t>soul.</w:t>
            </w:r>
          </w:p>
        </w:tc>
        <w:tc>
          <w:tcPr>
            <w:tcW w:w="791" w:type="dxa"/>
          </w:tcPr>
          <w:p w:rsidR="00B07983" w:rsidRPr="00077505" w:rsidRDefault="00B07983" w:rsidP="00B07983">
            <w:pPr>
              <w:spacing w:after="0" w:line="480" w:lineRule="auto"/>
              <w:jc w:val="both"/>
              <w:rPr>
                <w:rFonts w:asciiTheme="minorBidi" w:hAnsiTheme="minorBidi" w:cstheme="minorBidi"/>
                <w:sz w:val="28"/>
                <w:szCs w:val="28"/>
              </w:rPr>
            </w:pPr>
            <w:r w:rsidRPr="00077505">
              <w:rPr>
                <w:rFonts w:asciiTheme="minorBidi" w:hAnsiTheme="minorBidi" w:cstheme="minorBidi"/>
                <w:sz w:val="28"/>
                <w:szCs w:val="28"/>
              </w:rPr>
              <w:lastRenderedPageBreak/>
              <w:t>45%</w:t>
            </w:r>
          </w:p>
        </w:tc>
        <w:tc>
          <w:tcPr>
            <w:tcW w:w="791" w:type="dxa"/>
          </w:tcPr>
          <w:p w:rsidR="00B07983" w:rsidRPr="00077505" w:rsidRDefault="00B07983" w:rsidP="00B07983">
            <w:pPr>
              <w:spacing w:after="0" w:line="480" w:lineRule="auto"/>
              <w:jc w:val="both"/>
              <w:rPr>
                <w:rFonts w:asciiTheme="minorBidi" w:hAnsiTheme="minorBidi" w:cstheme="minorBidi"/>
                <w:sz w:val="28"/>
                <w:szCs w:val="28"/>
              </w:rPr>
            </w:pPr>
            <w:r w:rsidRPr="00077505">
              <w:rPr>
                <w:rFonts w:asciiTheme="minorBidi" w:hAnsiTheme="minorBidi" w:cstheme="minorBidi"/>
                <w:sz w:val="28"/>
                <w:szCs w:val="28"/>
              </w:rPr>
              <w:t>35%</w:t>
            </w:r>
          </w:p>
        </w:tc>
        <w:tc>
          <w:tcPr>
            <w:tcW w:w="791" w:type="dxa"/>
          </w:tcPr>
          <w:p w:rsidR="00B07983" w:rsidRPr="00077505" w:rsidRDefault="00B07983" w:rsidP="00B07983">
            <w:pPr>
              <w:spacing w:after="0" w:line="480" w:lineRule="auto"/>
              <w:jc w:val="both"/>
              <w:rPr>
                <w:rFonts w:asciiTheme="minorBidi" w:hAnsiTheme="minorBidi" w:cstheme="minorBidi"/>
                <w:sz w:val="28"/>
                <w:szCs w:val="28"/>
              </w:rPr>
            </w:pPr>
            <w:r w:rsidRPr="00077505">
              <w:rPr>
                <w:rFonts w:asciiTheme="minorBidi" w:hAnsiTheme="minorBidi" w:cstheme="minorBidi"/>
                <w:sz w:val="28"/>
                <w:szCs w:val="28"/>
              </w:rPr>
              <w:t>15%</w:t>
            </w:r>
          </w:p>
        </w:tc>
        <w:tc>
          <w:tcPr>
            <w:tcW w:w="791" w:type="dxa"/>
          </w:tcPr>
          <w:p w:rsidR="00B07983" w:rsidRPr="00077505" w:rsidRDefault="00B07983" w:rsidP="00B07983">
            <w:pPr>
              <w:spacing w:after="0" w:line="480" w:lineRule="auto"/>
              <w:jc w:val="both"/>
              <w:rPr>
                <w:rFonts w:asciiTheme="minorBidi" w:hAnsiTheme="minorBidi" w:cstheme="minorBidi"/>
                <w:sz w:val="28"/>
                <w:szCs w:val="28"/>
              </w:rPr>
            </w:pPr>
            <w:r w:rsidRPr="00077505">
              <w:rPr>
                <w:rFonts w:asciiTheme="minorBidi" w:hAnsiTheme="minorBidi" w:cstheme="minorBidi"/>
                <w:sz w:val="28"/>
                <w:szCs w:val="28"/>
              </w:rPr>
              <w:t>5%</w:t>
            </w:r>
          </w:p>
        </w:tc>
        <w:tc>
          <w:tcPr>
            <w:tcW w:w="1211" w:type="dxa"/>
          </w:tcPr>
          <w:p w:rsidR="00B07983" w:rsidRPr="00077505" w:rsidRDefault="00B07983" w:rsidP="00B07983">
            <w:pPr>
              <w:spacing w:after="0" w:line="480" w:lineRule="auto"/>
              <w:jc w:val="both"/>
              <w:rPr>
                <w:rFonts w:asciiTheme="minorBidi" w:hAnsiTheme="minorBidi" w:cstheme="minorBidi"/>
                <w:sz w:val="28"/>
                <w:szCs w:val="28"/>
              </w:rPr>
            </w:pPr>
            <w:r w:rsidRPr="00077505">
              <w:rPr>
                <w:rFonts w:asciiTheme="minorBidi" w:hAnsiTheme="minorBidi" w:cstheme="minorBidi"/>
                <w:sz w:val="28"/>
                <w:szCs w:val="28"/>
              </w:rPr>
              <w:t>100%</w:t>
            </w:r>
          </w:p>
        </w:tc>
      </w:tr>
      <w:tr w:rsidR="00B07983" w:rsidRPr="00077505" w:rsidTr="0016298F">
        <w:tc>
          <w:tcPr>
            <w:tcW w:w="900" w:type="dxa"/>
          </w:tcPr>
          <w:p w:rsidR="00B07983" w:rsidRPr="00077505" w:rsidRDefault="00B07983" w:rsidP="00B07983">
            <w:pPr>
              <w:spacing w:after="0" w:line="480" w:lineRule="auto"/>
              <w:jc w:val="both"/>
              <w:rPr>
                <w:rFonts w:asciiTheme="minorBidi" w:hAnsiTheme="minorBidi" w:cstheme="minorBidi"/>
                <w:sz w:val="28"/>
                <w:szCs w:val="28"/>
              </w:rPr>
            </w:pPr>
            <w:r w:rsidRPr="00077505">
              <w:rPr>
                <w:rFonts w:asciiTheme="minorBidi" w:hAnsiTheme="minorBidi" w:cstheme="minorBidi"/>
                <w:sz w:val="28"/>
                <w:szCs w:val="28"/>
              </w:rPr>
              <w:lastRenderedPageBreak/>
              <w:t>6.</w:t>
            </w:r>
          </w:p>
        </w:tc>
        <w:tc>
          <w:tcPr>
            <w:tcW w:w="3923" w:type="dxa"/>
          </w:tcPr>
          <w:p w:rsidR="00B07983" w:rsidRPr="00077505" w:rsidRDefault="00B07983" w:rsidP="00B07983">
            <w:pPr>
              <w:spacing w:after="0" w:line="480" w:lineRule="auto"/>
              <w:jc w:val="both"/>
              <w:rPr>
                <w:rFonts w:asciiTheme="minorBidi" w:hAnsiTheme="minorBidi" w:cstheme="minorBidi"/>
                <w:sz w:val="28"/>
                <w:szCs w:val="28"/>
              </w:rPr>
            </w:pPr>
            <w:r w:rsidRPr="00077505">
              <w:rPr>
                <w:rFonts w:asciiTheme="minorBidi" w:hAnsiTheme="minorBidi" w:cstheme="minorBidi"/>
                <w:sz w:val="28"/>
                <w:szCs w:val="28"/>
              </w:rPr>
              <w:t xml:space="preserve">Based on your experience as an Islamic teacher the contents of Islamic education </w:t>
            </w:r>
            <w:r w:rsidR="00F05A39">
              <w:rPr>
                <w:rFonts w:asciiTheme="minorBidi" w:hAnsiTheme="minorBidi" w:cstheme="minorBidi"/>
                <w:sz w:val="28"/>
                <w:szCs w:val="28"/>
              </w:rPr>
              <w:t xml:space="preserve">curriculum are adequate to curb </w:t>
            </w:r>
            <w:r w:rsidRPr="00077505">
              <w:rPr>
                <w:rFonts w:asciiTheme="minorBidi" w:hAnsiTheme="minorBidi" w:cstheme="minorBidi"/>
                <w:sz w:val="28"/>
                <w:szCs w:val="28"/>
              </w:rPr>
              <w:t>examination malpractices</w:t>
            </w:r>
          </w:p>
        </w:tc>
        <w:tc>
          <w:tcPr>
            <w:tcW w:w="791" w:type="dxa"/>
          </w:tcPr>
          <w:p w:rsidR="00B07983" w:rsidRPr="00077505" w:rsidRDefault="00B07983" w:rsidP="00B07983">
            <w:pPr>
              <w:spacing w:after="0" w:line="480" w:lineRule="auto"/>
              <w:jc w:val="both"/>
              <w:rPr>
                <w:rFonts w:asciiTheme="minorBidi" w:hAnsiTheme="minorBidi" w:cstheme="minorBidi"/>
                <w:sz w:val="28"/>
                <w:szCs w:val="28"/>
              </w:rPr>
            </w:pPr>
            <w:r w:rsidRPr="00077505">
              <w:rPr>
                <w:rFonts w:asciiTheme="minorBidi" w:hAnsiTheme="minorBidi" w:cstheme="minorBidi"/>
                <w:sz w:val="28"/>
                <w:szCs w:val="28"/>
              </w:rPr>
              <w:t>50%</w:t>
            </w:r>
          </w:p>
        </w:tc>
        <w:tc>
          <w:tcPr>
            <w:tcW w:w="791" w:type="dxa"/>
          </w:tcPr>
          <w:p w:rsidR="00B07983" w:rsidRPr="00077505" w:rsidRDefault="00B07983" w:rsidP="00B07983">
            <w:pPr>
              <w:spacing w:after="0" w:line="480" w:lineRule="auto"/>
              <w:jc w:val="both"/>
              <w:rPr>
                <w:rFonts w:asciiTheme="minorBidi" w:hAnsiTheme="minorBidi" w:cstheme="minorBidi"/>
                <w:sz w:val="28"/>
                <w:szCs w:val="28"/>
              </w:rPr>
            </w:pPr>
            <w:r w:rsidRPr="00077505">
              <w:rPr>
                <w:rFonts w:asciiTheme="minorBidi" w:hAnsiTheme="minorBidi" w:cstheme="minorBidi"/>
                <w:sz w:val="28"/>
                <w:szCs w:val="28"/>
              </w:rPr>
              <w:t>30%</w:t>
            </w:r>
          </w:p>
        </w:tc>
        <w:tc>
          <w:tcPr>
            <w:tcW w:w="791" w:type="dxa"/>
          </w:tcPr>
          <w:p w:rsidR="00B07983" w:rsidRPr="00077505" w:rsidRDefault="00B07983" w:rsidP="00B07983">
            <w:pPr>
              <w:spacing w:after="0" w:line="480" w:lineRule="auto"/>
              <w:jc w:val="both"/>
              <w:rPr>
                <w:rFonts w:asciiTheme="minorBidi" w:hAnsiTheme="minorBidi" w:cstheme="minorBidi"/>
                <w:sz w:val="28"/>
                <w:szCs w:val="28"/>
              </w:rPr>
            </w:pPr>
            <w:r w:rsidRPr="00077505">
              <w:rPr>
                <w:rFonts w:asciiTheme="minorBidi" w:hAnsiTheme="minorBidi" w:cstheme="minorBidi"/>
                <w:sz w:val="28"/>
                <w:szCs w:val="28"/>
              </w:rPr>
              <w:t>10%</w:t>
            </w:r>
          </w:p>
        </w:tc>
        <w:tc>
          <w:tcPr>
            <w:tcW w:w="791" w:type="dxa"/>
          </w:tcPr>
          <w:p w:rsidR="00B07983" w:rsidRPr="00077505" w:rsidRDefault="00B07983" w:rsidP="00B07983">
            <w:pPr>
              <w:spacing w:after="0" w:line="480" w:lineRule="auto"/>
              <w:jc w:val="both"/>
              <w:rPr>
                <w:rFonts w:asciiTheme="minorBidi" w:hAnsiTheme="minorBidi" w:cstheme="minorBidi"/>
                <w:sz w:val="28"/>
                <w:szCs w:val="28"/>
              </w:rPr>
            </w:pPr>
            <w:r w:rsidRPr="00077505">
              <w:rPr>
                <w:rFonts w:asciiTheme="minorBidi" w:hAnsiTheme="minorBidi" w:cstheme="minorBidi"/>
                <w:sz w:val="28"/>
                <w:szCs w:val="28"/>
              </w:rPr>
              <w:t>10%</w:t>
            </w:r>
          </w:p>
        </w:tc>
        <w:tc>
          <w:tcPr>
            <w:tcW w:w="1211" w:type="dxa"/>
          </w:tcPr>
          <w:p w:rsidR="00B07983" w:rsidRPr="00077505" w:rsidRDefault="00B07983" w:rsidP="00B07983">
            <w:pPr>
              <w:spacing w:after="0" w:line="480" w:lineRule="auto"/>
              <w:jc w:val="both"/>
              <w:rPr>
                <w:rFonts w:asciiTheme="minorBidi" w:hAnsiTheme="minorBidi" w:cstheme="minorBidi"/>
                <w:sz w:val="28"/>
                <w:szCs w:val="28"/>
              </w:rPr>
            </w:pPr>
            <w:r w:rsidRPr="00077505">
              <w:rPr>
                <w:rFonts w:asciiTheme="minorBidi" w:hAnsiTheme="minorBidi" w:cstheme="minorBidi"/>
                <w:sz w:val="28"/>
                <w:szCs w:val="28"/>
              </w:rPr>
              <w:t>100%</w:t>
            </w:r>
          </w:p>
        </w:tc>
      </w:tr>
      <w:tr w:rsidR="00B07983" w:rsidRPr="00077505" w:rsidTr="0016298F">
        <w:tc>
          <w:tcPr>
            <w:tcW w:w="900" w:type="dxa"/>
          </w:tcPr>
          <w:p w:rsidR="00B07983" w:rsidRPr="00077505" w:rsidRDefault="00B07983" w:rsidP="00B07983">
            <w:pPr>
              <w:spacing w:after="0" w:line="480" w:lineRule="auto"/>
              <w:jc w:val="both"/>
              <w:rPr>
                <w:rFonts w:asciiTheme="minorBidi" w:hAnsiTheme="minorBidi" w:cstheme="minorBidi"/>
                <w:sz w:val="28"/>
                <w:szCs w:val="28"/>
              </w:rPr>
            </w:pPr>
            <w:r w:rsidRPr="00077505">
              <w:rPr>
                <w:rFonts w:asciiTheme="minorBidi" w:hAnsiTheme="minorBidi" w:cstheme="minorBidi"/>
                <w:sz w:val="28"/>
                <w:szCs w:val="28"/>
              </w:rPr>
              <w:t>7.</w:t>
            </w:r>
          </w:p>
        </w:tc>
        <w:tc>
          <w:tcPr>
            <w:tcW w:w="3923" w:type="dxa"/>
          </w:tcPr>
          <w:p w:rsidR="00B07983" w:rsidRPr="00077505" w:rsidRDefault="00B07983" w:rsidP="00B07983">
            <w:pPr>
              <w:spacing w:after="0" w:line="480" w:lineRule="auto"/>
              <w:jc w:val="both"/>
              <w:rPr>
                <w:rFonts w:asciiTheme="minorBidi" w:hAnsiTheme="minorBidi" w:cstheme="minorBidi"/>
                <w:sz w:val="28"/>
                <w:szCs w:val="28"/>
              </w:rPr>
            </w:pPr>
            <w:r w:rsidRPr="00077505">
              <w:rPr>
                <w:rFonts w:asciiTheme="minorBidi" w:hAnsiTheme="minorBidi" w:cstheme="minorBidi"/>
                <w:sz w:val="28"/>
                <w:szCs w:val="28"/>
              </w:rPr>
              <w:t xml:space="preserve">Given your experience as </w:t>
            </w:r>
            <w:proofErr w:type="gramStart"/>
            <w:r w:rsidRPr="00077505">
              <w:rPr>
                <w:rFonts w:asciiTheme="minorBidi" w:hAnsiTheme="minorBidi" w:cstheme="minorBidi"/>
                <w:sz w:val="28"/>
                <w:szCs w:val="28"/>
              </w:rPr>
              <w:t>an other</w:t>
            </w:r>
            <w:proofErr w:type="gramEnd"/>
            <w:r w:rsidRPr="00077505">
              <w:rPr>
                <w:rFonts w:asciiTheme="minorBidi" w:hAnsiTheme="minorBidi" w:cstheme="minorBidi"/>
                <w:sz w:val="28"/>
                <w:szCs w:val="28"/>
              </w:rPr>
              <w:t xml:space="preserve"> subject teacher, there are moral aspects of Islamic studies that prohibited examination malpractices.</w:t>
            </w:r>
          </w:p>
        </w:tc>
        <w:tc>
          <w:tcPr>
            <w:tcW w:w="791" w:type="dxa"/>
          </w:tcPr>
          <w:p w:rsidR="00B07983" w:rsidRPr="00077505" w:rsidRDefault="0082359F" w:rsidP="00B07983">
            <w:pPr>
              <w:spacing w:after="0" w:line="480" w:lineRule="auto"/>
              <w:jc w:val="both"/>
              <w:rPr>
                <w:rFonts w:asciiTheme="minorBidi" w:hAnsiTheme="minorBidi" w:cstheme="minorBidi"/>
                <w:sz w:val="28"/>
                <w:szCs w:val="28"/>
              </w:rPr>
            </w:pPr>
            <w:r>
              <w:rPr>
                <w:rFonts w:asciiTheme="minorBidi" w:hAnsiTheme="minorBidi" w:cstheme="minorBidi"/>
                <w:sz w:val="28"/>
                <w:szCs w:val="28"/>
              </w:rPr>
              <w:t>45</w:t>
            </w:r>
            <w:r w:rsidR="00B07983" w:rsidRPr="00077505">
              <w:rPr>
                <w:rFonts w:asciiTheme="minorBidi" w:hAnsiTheme="minorBidi" w:cstheme="minorBidi"/>
                <w:sz w:val="28"/>
                <w:szCs w:val="28"/>
              </w:rPr>
              <w:t>%</w:t>
            </w:r>
          </w:p>
        </w:tc>
        <w:tc>
          <w:tcPr>
            <w:tcW w:w="791" w:type="dxa"/>
          </w:tcPr>
          <w:p w:rsidR="00B07983" w:rsidRPr="00077505" w:rsidRDefault="0082359F" w:rsidP="00B07983">
            <w:pPr>
              <w:spacing w:after="0" w:line="480" w:lineRule="auto"/>
              <w:jc w:val="both"/>
              <w:rPr>
                <w:rFonts w:asciiTheme="minorBidi" w:hAnsiTheme="minorBidi" w:cstheme="minorBidi"/>
                <w:sz w:val="28"/>
                <w:szCs w:val="28"/>
              </w:rPr>
            </w:pPr>
            <w:r>
              <w:rPr>
                <w:rFonts w:asciiTheme="minorBidi" w:hAnsiTheme="minorBidi" w:cstheme="minorBidi"/>
                <w:sz w:val="28"/>
                <w:szCs w:val="28"/>
              </w:rPr>
              <w:t>25</w:t>
            </w:r>
            <w:r w:rsidR="00B07983" w:rsidRPr="00077505">
              <w:rPr>
                <w:rFonts w:asciiTheme="minorBidi" w:hAnsiTheme="minorBidi" w:cstheme="minorBidi"/>
                <w:sz w:val="28"/>
                <w:szCs w:val="28"/>
              </w:rPr>
              <w:t>%</w:t>
            </w:r>
          </w:p>
        </w:tc>
        <w:tc>
          <w:tcPr>
            <w:tcW w:w="791" w:type="dxa"/>
          </w:tcPr>
          <w:p w:rsidR="00B07983" w:rsidRPr="00077505" w:rsidRDefault="00EB2AE3" w:rsidP="00B07983">
            <w:pPr>
              <w:spacing w:after="0" w:line="480" w:lineRule="auto"/>
              <w:jc w:val="both"/>
              <w:rPr>
                <w:rFonts w:asciiTheme="minorBidi" w:hAnsiTheme="minorBidi" w:cstheme="minorBidi"/>
                <w:sz w:val="28"/>
                <w:szCs w:val="28"/>
              </w:rPr>
            </w:pPr>
            <w:r>
              <w:rPr>
                <w:rFonts w:asciiTheme="minorBidi" w:hAnsiTheme="minorBidi" w:cstheme="minorBidi"/>
                <w:sz w:val="28"/>
                <w:szCs w:val="28"/>
              </w:rPr>
              <w:t>15</w:t>
            </w:r>
            <w:r w:rsidR="00B07983" w:rsidRPr="00077505">
              <w:rPr>
                <w:rFonts w:asciiTheme="minorBidi" w:hAnsiTheme="minorBidi" w:cstheme="minorBidi"/>
                <w:sz w:val="28"/>
                <w:szCs w:val="28"/>
              </w:rPr>
              <w:t>%</w:t>
            </w:r>
          </w:p>
        </w:tc>
        <w:tc>
          <w:tcPr>
            <w:tcW w:w="791" w:type="dxa"/>
          </w:tcPr>
          <w:p w:rsidR="00B07983" w:rsidRPr="00077505" w:rsidRDefault="00EB2AE3" w:rsidP="00B07983">
            <w:pPr>
              <w:spacing w:after="0" w:line="480" w:lineRule="auto"/>
              <w:jc w:val="both"/>
              <w:rPr>
                <w:rFonts w:asciiTheme="minorBidi" w:hAnsiTheme="minorBidi" w:cstheme="minorBidi"/>
                <w:sz w:val="28"/>
                <w:szCs w:val="28"/>
              </w:rPr>
            </w:pPr>
            <w:r>
              <w:rPr>
                <w:rFonts w:asciiTheme="minorBidi" w:hAnsiTheme="minorBidi" w:cstheme="minorBidi"/>
                <w:sz w:val="28"/>
                <w:szCs w:val="28"/>
              </w:rPr>
              <w:t>15</w:t>
            </w:r>
            <w:r w:rsidR="00B07983" w:rsidRPr="00077505">
              <w:rPr>
                <w:rFonts w:asciiTheme="minorBidi" w:hAnsiTheme="minorBidi" w:cstheme="minorBidi"/>
                <w:sz w:val="28"/>
                <w:szCs w:val="28"/>
              </w:rPr>
              <w:t>%</w:t>
            </w:r>
          </w:p>
        </w:tc>
        <w:tc>
          <w:tcPr>
            <w:tcW w:w="1211" w:type="dxa"/>
          </w:tcPr>
          <w:p w:rsidR="00B07983" w:rsidRPr="00077505" w:rsidRDefault="00B07983" w:rsidP="00B07983">
            <w:pPr>
              <w:spacing w:after="0" w:line="480" w:lineRule="auto"/>
              <w:jc w:val="both"/>
              <w:rPr>
                <w:rFonts w:asciiTheme="minorBidi" w:hAnsiTheme="minorBidi" w:cstheme="minorBidi"/>
                <w:sz w:val="28"/>
                <w:szCs w:val="28"/>
              </w:rPr>
            </w:pPr>
            <w:r w:rsidRPr="00077505">
              <w:rPr>
                <w:rFonts w:asciiTheme="minorBidi" w:hAnsiTheme="minorBidi" w:cstheme="minorBidi"/>
                <w:sz w:val="28"/>
                <w:szCs w:val="28"/>
              </w:rPr>
              <w:t>100%</w:t>
            </w:r>
          </w:p>
        </w:tc>
      </w:tr>
      <w:tr w:rsidR="00B07983" w:rsidRPr="00077505" w:rsidTr="0016298F">
        <w:tc>
          <w:tcPr>
            <w:tcW w:w="900" w:type="dxa"/>
          </w:tcPr>
          <w:p w:rsidR="00B07983" w:rsidRPr="00077505" w:rsidRDefault="00B07983" w:rsidP="00B07983">
            <w:pPr>
              <w:spacing w:after="0" w:line="480" w:lineRule="auto"/>
              <w:jc w:val="both"/>
              <w:rPr>
                <w:rFonts w:asciiTheme="minorBidi" w:hAnsiTheme="minorBidi" w:cstheme="minorBidi"/>
                <w:sz w:val="28"/>
                <w:szCs w:val="28"/>
              </w:rPr>
            </w:pPr>
            <w:r w:rsidRPr="00077505">
              <w:rPr>
                <w:rFonts w:asciiTheme="minorBidi" w:hAnsiTheme="minorBidi" w:cstheme="minorBidi"/>
                <w:sz w:val="28"/>
                <w:szCs w:val="28"/>
              </w:rPr>
              <w:t>8.</w:t>
            </w:r>
          </w:p>
        </w:tc>
        <w:tc>
          <w:tcPr>
            <w:tcW w:w="3923" w:type="dxa"/>
            <w:tcBorders>
              <w:bottom w:val="single" w:sz="4" w:space="0" w:color="auto"/>
            </w:tcBorders>
          </w:tcPr>
          <w:p w:rsidR="00B07983" w:rsidRPr="00077505" w:rsidRDefault="00B07983" w:rsidP="00B07983">
            <w:pPr>
              <w:spacing w:after="0" w:line="480" w:lineRule="auto"/>
              <w:jc w:val="both"/>
              <w:rPr>
                <w:rFonts w:asciiTheme="minorBidi" w:hAnsiTheme="minorBidi" w:cstheme="minorBidi"/>
                <w:sz w:val="28"/>
                <w:szCs w:val="28"/>
              </w:rPr>
            </w:pPr>
            <w:r w:rsidRPr="00077505">
              <w:rPr>
                <w:rFonts w:asciiTheme="minorBidi" w:hAnsiTheme="minorBidi" w:cstheme="minorBidi"/>
                <w:sz w:val="28"/>
                <w:szCs w:val="28"/>
              </w:rPr>
              <w:t>Given your experience as an Islamic teacher Islamic education discourage students from bringing in foreign materials and copying one another in the examination hall</w:t>
            </w:r>
          </w:p>
        </w:tc>
        <w:tc>
          <w:tcPr>
            <w:tcW w:w="791" w:type="dxa"/>
          </w:tcPr>
          <w:p w:rsidR="00B07983" w:rsidRPr="00077505" w:rsidRDefault="00B07983" w:rsidP="00B07983">
            <w:pPr>
              <w:spacing w:after="0" w:line="480" w:lineRule="auto"/>
              <w:jc w:val="both"/>
              <w:rPr>
                <w:rFonts w:asciiTheme="minorBidi" w:hAnsiTheme="minorBidi" w:cstheme="minorBidi"/>
                <w:sz w:val="28"/>
                <w:szCs w:val="28"/>
              </w:rPr>
            </w:pPr>
            <w:r w:rsidRPr="00077505">
              <w:rPr>
                <w:rFonts w:asciiTheme="minorBidi" w:hAnsiTheme="minorBidi" w:cstheme="minorBidi"/>
                <w:sz w:val="28"/>
                <w:szCs w:val="28"/>
              </w:rPr>
              <w:t>40%</w:t>
            </w:r>
          </w:p>
        </w:tc>
        <w:tc>
          <w:tcPr>
            <w:tcW w:w="791" w:type="dxa"/>
          </w:tcPr>
          <w:p w:rsidR="00B07983" w:rsidRPr="00077505" w:rsidRDefault="00B07983" w:rsidP="00B07983">
            <w:pPr>
              <w:spacing w:after="0" w:line="480" w:lineRule="auto"/>
              <w:jc w:val="both"/>
              <w:rPr>
                <w:rFonts w:asciiTheme="minorBidi" w:hAnsiTheme="minorBidi" w:cstheme="minorBidi"/>
                <w:sz w:val="28"/>
                <w:szCs w:val="28"/>
              </w:rPr>
            </w:pPr>
            <w:r w:rsidRPr="00077505">
              <w:rPr>
                <w:rFonts w:asciiTheme="minorBidi" w:hAnsiTheme="minorBidi" w:cstheme="minorBidi"/>
                <w:sz w:val="28"/>
                <w:szCs w:val="28"/>
              </w:rPr>
              <w:t>30%</w:t>
            </w:r>
          </w:p>
        </w:tc>
        <w:tc>
          <w:tcPr>
            <w:tcW w:w="791" w:type="dxa"/>
          </w:tcPr>
          <w:p w:rsidR="00B07983" w:rsidRPr="00077505" w:rsidRDefault="00B07983" w:rsidP="00B07983">
            <w:pPr>
              <w:spacing w:after="0" w:line="480" w:lineRule="auto"/>
              <w:jc w:val="both"/>
              <w:rPr>
                <w:rFonts w:asciiTheme="minorBidi" w:hAnsiTheme="minorBidi" w:cstheme="minorBidi"/>
                <w:sz w:val="28"/>
                <w:szCs w:val="28"/>
              </w:rPr>
            </w:pPr>
            <w:r w:rsidRPr="00077505">
              <w:rPr>
                <w:rFonts w:asciiTheme="minorBidi" w:hAnsiTheme="minorBidi" w:cstheme="minorBidi"/>
                <w:sz w:val="28"/>
                <w:szCs w:val="28"/>
              </w:rPr>
              <w:t>10%</w:t>
            </w:r>
          </w:p>
        </w:tc>
        <w:tc>
          <w:tcPr>
            <w:tcW w:w="791" w:type="dxa"/>
          </w:tcPr>
          <w:p w:rsidR="00B07983" w:rsidRPr="00077505" w:rsidRDefault="00B07983" w:rsidP="00B07983">
            <w:pPr>
              <w:spacing w:after="0" w:line="480" w:lineRule="auto"/>
              <w:jc w:val="both"/>
              <w:rPr>
                <w:rFonts w:asciiTheme="minorBidi" w:hAnsiTheme="minorBidi" w:cstheme="minorBidi"/>
                <w:sz w:val="28"/>
                <w:szCs w:val="28"/>
              </w:rPr>
            </w:pPr>
            <w:r w:rsidRPr="00077505">
              <w:rPr>
                <w:rFonts w:asciiTheme="minorBidi" w:hAnsiTheme="minorBidi" w:cstheme="minorBidi"/>
                <w:sz w:val="28"/>
                <w:szCs w:val="28"/>
              </w:rPr>
              <w:t>20%</w:t>
            </w:r>
          </w:p>
        </w:tc>
        <w:tc>
          <w:tcPr>
            <w:tcW w:w="1211" w:type="dxa"/>
          </w:tcPr>
          <w:p w:rsidR="00B07983" w:rsidRPr="00077505" w:rsidRDefault="00B07983" w:rsidP="00B07983">
            <w:pPr>
              <w:spacing w:after="0" w:line="480" w:lineRule="auto"/>
              <w:jc w:val="both"/>
              <w:rPr>
                <w:rFonts w:asciiTheme="minorBidi" w:hAnsiTheme="minorBidi" w:cstheme="minorBidi"/>
                <w:sz w:val="28"/>
                <w:szCs w:val="28"/>
              </w:rPr>
            </w:pPr>
            <w:r w:rsidRPr="00077505">
              <w:rPr>
                <w:rFonts w:asciiTheme="minorBidi" w:hAnsiTheme="minorBidi" w:cstheme="minorBidi"/>
                <w:sz w:val="28"/>
                <w:szCs w:val="28"/>
              </w:rPr>
              <w:t>100%</w:t>
            </w:r>
          </w:p>
        </w:tc>
      </w:tr>
    </w:tbl>
    <w:p w:rsidR="00B07983" w:rsidRPr="00077505" w:rsidRDefault="004309FD" w:rsidP="00134A5F">
      <w:pPr>
        <w:spacing w:line="480" w:lineRule="auto"/>
        <w:jc w:val="both"/>
        <w:rPr>
          <w:rFonts w:asciiTheme="minorBidi" w:hAnsiTheme="minorBidi" w:cstheme="minorBidi"/>
          <w:sz w:val="28"/>
          <w:szCs w:val="28"/>
        </w:rPr>
      </w:pPr>
      <w:r>
        <w:rPr>
          <w:rFonts w:asciiTheme="minorBidi" w:hAnsiTheme="minorBidi" w:cstheme="minorBidi"/>
          <w:sz w:val="28"/>
          <w:szCs w:val="28"/>
        </w:rPr>
        <w:t>Source Research Survey, 2024</w:t>
      </w:r>
    </w:p>
    <w:p w:rsidR="00B07983" w:rsidRPr="00077505" w:rsidRDefault="00B07983" w:rsidP="00B07983">
      <w:pPr>
        <w:spacing w:line="480" w:lineRule="auto"/>
        <w:ind w:firstLine="720"/>
        <w:jc w:val="both"/>
        <w:rPr>
          <w:rFonts w:asciiTheme="minorBidi" w:hAnsiTheme="minorBidi" w:cstheme="minorBidi"/>
          <w:sz w:val="28"/>
          <w:szCs w:val="28"/>
        </w:rPr>
      </w:pPr>
      <w:r w:rsidRPr="00077505">
        <w:rPr>
          <w:rFonts w:asciiTheme="minorBidi" w:hAnsiTheme="minorBidi" w:cstheme="minorBidi"/>
          <w:sz w:val="28"/>
          <w:szCs w:val="28"/>
        </w:rPr>
        <w:lastRenderedPageBreak/>
        <w:t xml:space="preserve">Table 3 shows the perception of Islamic studies teachers and other </w:t>
      </w:r>
      <w:proofErr w:type="gramStart"/>
      <w:r w:rsidRPr="00077505">
        <w:rPr>
          <w:rFonts w:asciiTheme="minorBidi" w:hAnsiTheme="minorBidi" w:cstheme="minorBidi"/>
          <w:sz w:val="28"/>
          <w:szCs w:val="28"/>
        </w:rPr>
        <w:t>teachers</w:t>
      </w:r>
      <w:proofErr w:type="gramEnd"/>
      <w:r w:rsidRPr="00077505">
        <w:rPr>
          <w:rFonts w:asciiTheme="minorBidi" w:hAnsiTheme="minorBidi" w:cstheme="minorBidi"/>
          <w:sz w:val="28"/>
          <w:szCs w:val="28"/>
        </w:rPr>
        <w:t xml:space="preserve"> views on roles of Islamic studies in curbing examination malpractices. 80% of the respondents were agree to the statement respectively while 20% of the respondents were disagreed to the statements in respect of both items 5 and 6, the other teacher’s respondents of 70% in respect with items 7 and 8 which both expressed the agreed statement.</w:t>
      </w:r>
    </w:p>
    <w:p w:rsidR="00B07983" w:rsidRDefault="00B07983" w:rsidP="00B07983">
      <w:pPr>
        <w:spacing w:line="480" w:lineRule="auto"/>
        <w:ind w:firstLine="720"/>
        <w:jc w:val="both"/>
        <w:rPr>
          <w:rFonts w:asciiTheme="minorBidi" w:hAnsiTheme="minorBidi" w:cstheme="minorBidi"/>
          <w:sz w:val="28"/>
          <w:szCs w:val="28"/>
        </w:rPr>
      </w:pPr>
      <w:r w:rsidRPr="00077505">
        <w:rPr>
          <w:rFonts w:asciiTheme="minorBidi" w:hAnsiTheme="minorBidi" w:cstheme="minorBidi"/>
          <w:sz w:val="28"/>
          <w:szCs w:val="28"/>
        </w:rPr>
        <w:t>Therefore, agreed statement percentage of Islamic studies teachers is greater than other teachers which means Islamic studies teachers perceived that Islamic education can curb examination malpractice among secondary schools student.</w:t>
      </w:r>
    </w:p>
    <w:p w:rsidR="00B07983" w:rsidRPr="00077505" w:rsidRDefault="00B07983" w:rsidP="00B07983">
      <w:pPr>
        <w:spacing w:line="480" w:lineRule="auto"/>
        <w:jc w:val="both"/>
        <w:rPr>
          <w:rFonts w:asciiTheme="minorBidi" w:hAnsiTheme="minorBidi" w:cstheme="minorBidi"/>
          <w:b/>
          <w:bCs/>
          <w:sz w:val="28"/>
          <w:szCs w:val="28"/>
        </w:rPr>
      </w:pPr>
      <w:r w:rsidRPr="00077505">
        <w:rPr>
          <w:rFonts w:asciiTheme="minorBidi" w:hAnsiTheme="minorBidi" w:cstheme="minorBidi"/>
          <w:b/>
          <w:bCs/>
          <w:sz w:val="28"/>
          <w:szCs w:val="28"/>
        </w:rPr>
        <w:t>Research Questions</w:t>
      </w:r>
    </w:p>
    <w:p w:rsidR="00B07983" w:rsidRDefault="00B07983" w:rsidP="00B07983">
      <w:pPr>
        <w:spacing w:line="480" w:lineRule="auto"/>
        <w:ind w:firstLine="720"/>
        <w:jc w:val="both"/>
        <w:rPr>
          <w:rFonts w:asciiTheme="minorBidi" w:hAnsiTheme="minorBidi" w:cstheme="minorBidi"/>
          <w:sz w:val="28"/>
          <w:szCs w:val="28"/>
        </w:rPr>
      </w:pPr>
      <w:r w:rsidRPr="00077505">
        <w:rPr>
          <w:rFonts w:asciiTheme="minorBidi" w:hAnsiTheme="minorBidi" w:cstheme="minorBidi"/>
          <w:sz w:val="28"/>
          <w:szCs w:val="28"/>
        </w:rPr>
        <w:t>What is the difference in the perception male and female teachers on roles of Islamic studies in curbing examination malpractices among secondary school students?</w:t>
      </w:r>
    </w:p>
    <w:p w:rsidR="00134A5F" w:rsidRDefault="00134A5F" w:rsidP="00B07983">
      <w:pPr>
        <w:spacing w:line="480" w:lineRule="auto"/>
        <w:ind w:firstLine="720"/>
        <w:jc w:val="both"/>
        <w:rPr>
          <w:rFonts w:asciiTheme="minorBidi" w:hAnsiTheme="minorBidi" w:cstheme="minorBidi"/>
          <w:sz w:val="28"/>
          <w:szCs w:val="28"/>
        </w:rPr>
      </w:pPr>
    </w:p>
    <w:p w:rsidR="00134A5F" w:rsidRPr="00077505" w:rsidRDefault="00134A5F" w:rsidP="00B07983">
      <w:pPr>
        <w:spacing w:line="480" w:lineRule="auto"/>
        <w:ind w:firstLine="720"/>
        <w:jc w:val="both"/>
        <w:rPr>
          <w:rFonts w:asciiTheme="minorBidi" w:hAnsiTheme="minorBidi" w:cstheme="minorBidi"/>
          <w:sz w:val="28"/>
          <w:szCs w:val="28"/>
        </w:rPr>
      </w:pPr>
    </w:p>
    <w:p w:rsidR="00B07983" w:rsidRPr="00077505" w:rsidRDefault="00B07983" w:rsidP="00F05A39">
      <w:pPr>
        <w:spacing w:line="240" w:lineRule="auto"/>
        <w:jc w:val="both"/>
        <w:rPr>
          <w:rFonts w:asciiTheme="minorBidi" w:hAnsiTheme="minorBidi" w:cstheme="minorBidi"/>
          <w:b/>
          <w:bCs/>
          <w:sz w:val="26"/>
          <w:szCs w:val="26"/>
        </w:rPr>
      </w:pPr>
      <w:r w:rsidRPr="00077505">
        <w:rPr>
          <w:rFonts w:asciiTheme="minorBidi" w:hAnsiTheme="minorBidi" w:cstheme="minorBidi"/>
          <w:b/>
          <w:bCs/>
          <w:sz w:val="26"/>
          <w:szCs w:val="26"/>
        </w:rPr>
        <w:lastRenderedPageBreak/>
        <w:t>Table 4: Perception of Male and Female Teachers to the Questionnaire items Provide Answer to the Research Question 3.</w:t>
      </w:r>
    </w:p>
    <w:tbl>
      <w:tblPr>
        <w:tblW w:w="0" w:type="auto"/>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00"/>
        <w:gridCol w:w="3923"/>
        <w:gridCol w:w="791"/>
        <w:gridCol w:w="791"/>
        <w:gridCol w:w="791"/>
        <w:gridCol w:w="791"/>
        <w:gridCol w:w="1211"/>
      </w:tblGrid>
      <w:tr w:rsidR="00B07983" w:rsidRPr="0028574E" w:rsidTr="0016298F">
        <w:tc>
          <w:tcPr>
            <w:tcW w:w="900" w:type="dxa"/>
          </w:tcPr>
          <w:p w:rsidR="00B07983" w:rsidRPr="0028574E" w:rsidRDefault="00B07983" w:rsidP="00411EF2">
            <w:pPr>
              <w:spacing w:after="0" w:line="360" w:lineRule="auto"/>
              <w:jc w:val="both"/>
              <w:rPr>
                <w:rFonts w:asciiTheme="minorBidi" w:hAnsiTheme="minorBidi" w:cstheme="minorBidi"/>
                <w:b/>
                <w:bCs/>
                <w:sz w:val="26"/>
                <w:szCs w:val="26"/>
              </w:rPr>
            </w:pPr>
            <w:r w:rsidRPr="0028574E">
              <w:rPr>
                <w:rFonts w:asciiTheme="minorBidi" w:hAnsiTheme="minorBidi" w:cstheme="minorBidi"/>
                <w:b/>
                <w:bCs/>
              </w:rPr>
              <w:t>S/NO</w:t>
            </w:r>
          </w:p>
        </w:tc>
        <w:tc>
          <w:tcPr>
            <w:tcW w:w="3923" w:type="dxa"/>
          </w:tcPr>
          <w:p w:rsidR="00B07983" w:rsidRPr="0028574E" w:rsidRDefault="00B07983" w:rsidP="00411EF2">
            <w:pPr>
              <w:spacing w:after="0" w:line="360" w:lineRule="auto"/>
              <w:jc w:val="both"/>
              <w:rPr>
                <w:rFonts w:asciiTheme="minorBidi" w:hAnsiTheme="minorBidi" w:cstheme="minorBidi"/>
                <w:b/>
                <w:bCs/>
                <w:sz w:val="26"/>
                <w:szCs w:val="26"/>
              </w:rPr>
            </w:pPr>
            <w:r w:rsidRPr="0028574E">
              <w:rPr>
                <w:rFonts w:asciiTheme="minorBidi" w:hAnsiTheme="minorBidi" w:cstheme="minorBidi"/>
                <w:b/>
                <w:bCs/>
                <w:sz w:val="26"/>
                <w:szCs w:val="26"/>
              </w:rPr>
              <w:t>ITEM</w:t>
            </w:r>
          </w:p>
        </w:tc>
        <w:tc>
          <w:tcPr>
            <w:tcW w:w="791" w:type="dxa"/>
          </w:tcPr>
          <w:p w:rsidR="00B07983" w:rsidRPr="0028574E" w:rsidRDefault="00B07983" w:rsidP="00411EF2">
            <w:pPr>
              <w:spacing w:after="0" w:line="360" w:lineRule="auto"/>
              <w:jc w:val="both"/>
              <w:rPr>
                <w:rFonts w:asciiTheme="minorBidi" w:hAnsiTheme="minorBidi" w:cstheme="minorBidi"/>
                <w:b/>
                <w:bCs/>
                <w:sz w:val="26"/>
                <w:szCs w:val="26"/>
              </w:rPr>
            </w:pPr>
            <w:r w:rsidRPr="0028574E">
              <w:rPr>
                <w:rFonts w:asciiTheme="minorBidi" w:hAnsiTheme="minorBidi" w:cstheme="minorBidi"/>
                <w:b/>
                <w:bCs/>
                <w:sz w:val="26"/>
                <w:szCs w:val="26"/>
              </w:rPr>
              <w:t>A</w:t>
            </w:r>
          </w:p>
        </w:tc>
        <w:tc>
          <w:tcPr>
            <w:tcW w:w="791" w:type="dxa"/>
          </w:tcPr>
          <w:p w:rsidR="00B07983" w:rsidRPr="0028574E" w:rsidRDefault="00B07983" w:rsidP="00411EF2">
            <w:pPr>
              <w:spacing w:after="0" w:line="360" w:lineRule="auto"/>
              <w:jc w:val="both"/>
              <w:rPr>
                <w:rFonts w:asciiTheme="minorBidi" w:hAnsiTheme="minorBidi" w:cstheme="minorBidi"/>
                <w:b/>
                <w:bCs/>
                <w:sz w:val="26"/>
                <w:szCs w:val="26"/>
              </w:rPr>
            </w:pPr>
            <w:r w:rsidRPr="0028574E">
              <w:rPr>
                <w:rFonts w:asciiTheme="minorBidi" w:hAnsiTheme="minorBidi" w:cstheme="minorBidi"/>
                <w:b/>
                <w:bCs/>
                <w:sz w:val="26"/>
                <w:szCs w:val="26"/>
              </w:rPr>
              <w:t>SA</w:t>
            </w:r>
          </w:p>
        </w:tc>
        <w:tc>
          <w:tcPr>
            <w:tcW w:w="791" w:type="dxa"/>
          </w:tcPr>
          <w:p w:rsidR="00B07983" w:rsidRPr="0028574E" w:rsidRDefault="00B07983" w:rsidP="00411EF2">
            <w:pPr>
              <w:spacing w:after="0" w:line="360" w:lineRule="auto"/>
              <w:jc w:val="both"/>
              <w:rPr>
                <w:rFonts w:asciiTheme="minorBidi" w:hAnsiTheme="minorBidi" w:cstheme="minorBidi"/>
                <w:b/>
                <w:bCs/>
                <w:sz w:val="26"/>
                <w:szCs w:val="26"/>
              </w:rPr>
            </w:pPr>
            <w:r w:rsidRPr="0028574E">
              <w:rPr>
                <w:rFonts w:asciiTheme="minorBidi" w:hAnsiTheme="minorBidi" w:cstheme="minorBidi"/>
                <w:b/>
                <w:bCs/>
                <w:sz w:val="26"/>
                <w:szCs w:val="26"/>
              </w:rPr>
              <w:t>D</w:t>
            </w:r>
          </w:p>
        </w:tc>
        <w:tc>
          <w:tcPr>
            <w:tcW w:w="791" w:type="dxa"/>
          </w:tcPr>
          <w:p w:rsidR="00B07983" w:rsidRPr="0028574E" w:rsidRDefault="00B07983" w:rsidP="00411EF2">
            <w:pPr>
              <w:spacing w:after="0" w:line="360" w:lineRule="auto"/>
              <w:jc w:val="both"/>
              <w:rPr>
                <w:rFonts w:asciiTheme="minorBidi" w:hAnsiTheme="minorBidi" w:cstheme="minorBidi"/>
                <w:b/>
                <w:bCs/>
                <w:sz w:val="26"/>
                <w:szCs w:val="26"/>
              </w:rPr>
            </w:pPr>
            <w:r w:rsidRPr="0028574E">
              <w:rPr>
                <w:rFonts w:asciiTheme="minorBidi" w:hAnsiTheme="minorBidi" w:cstheme="minorBidi"/>
                <w:b/>
                <w:bCs/>
                <w:sz w:val="26"/>
                <w:szCs w:val="26"/>
              </w:rPr>
              <w:t>SD</w:t>
            </w:r>
          </w:p>
        </w:tc>
        <w:tc>
          <w:tcPr>
            <w:tcW w:w="1211" w:type="dxa"/>
          </w:tcPr>
          <w:p w:rsidR="00B07983" w:rsidRPr="0028574E" w:rsidRDefault="00B07983" w:rsidP="00411EF2">
            <w:pPr>
              <w:spacing w:after="0" w:line="360" w:lineRule="auto"/>
              <w:jc w:val="both"/>
              <w:rPr>
                <w:rFonts w:asciiTheme="minorBidi" w:hAnsiTheme="minorBidi" w:cstheme="minorBidi"/>
                <w:b/>
                <w:bCs/>
                <w:sz w:val="26"/>
                <w:szCs w:val="26"/>
              </w:rPr>
            </w:pPr>
            <w:r w:rsidRPr="0028574E">
              <w:rPr>
                <w:rFonts w:asciiTheme="minorBidi" w:hAnsiTheme="minorBidi" w:cstheme="minorBidi"/>
                <w:b/>
                <w:bCs/>
                <w:sz w:val="26"/>
                <w:szCs w:val="26"/>
              </w:rPr>
              <w:t>TOTAL</w:t>
            </w:r>
          </w:p>
        </w:tc>
      </w:tr>
      <w:tr w:rsidR="00B07983" w:rsidRPr="0028574E" w:rsidTr="0016298F">
        <w:tc>
          <w:tcPr>
            <w:tcW w:w="900" w:type="dxa"/>
          </w:tcPr>
          <w:p w:rsidR="00B07983" w:rsidRPr="0028574E" w:rsidRDefault="00B07983" w:rsidP="00B07983">
            <w:pPr>
              <w:spacing w:after="0" w:line="480" w:lineRule="auto"/>
              <w:jc w:val="both"/>
              <w:rPr>
                <w:rFonts w:asciiTheme="minorBidi" w:hAnsiTheme="minorBidi" w:cstheme="minorBidi"/>
                <w:sz w:val="26"/>
                <w:szCs w:val="26"/>
              </w:rPr>
            </w:pPr>
            <w:r w:rsidRPr="0028574E">
              <w:rPr>
                <w:rFonts w:asciiTheme="minorBidi" w:hAnsiTheme="minorBidi" w:cstheme="minorBidi"/>
                <w:sz w:val="26"/>
                <w:szCs w:val="26"/>
              </w:rPr>
              <w:t>9.</w:t>
            </w:r>
          </w:p>
        </w:tc>
        <w:tc>
          <w:tcPr>
            <w:tcW w:w="3923" w:type="dxa"/>
          </w:tcPr>
          <w:p w:rsidR="00B07983" w:rsidRPr="0028574E" w:rsidRDefault="00B07983" w:rsidP="00B07983">
            <w:pPr>
              <w:spacing w:after="0" w:line="480" w:lineRule="auto"/>
              <w:jc w:val="both"/>
              <w:rPr>
                <w:rFonts w:asciiTheme="minorBidi" w:hAnsiTheme="minorBidi" w:cstheme="minorBidi"/>
                <w:sz w:val="26"/>
                <w:szCs w:val="26"/>
              </w:rPr>
            </w:pPr>
            <w:r w:rsidRPr="0028574E">
              <w:rPr>
                <w:rFonts w:asciiTheme="minorBidi" w:hAnsiTheme="minorBidi" w:cstheme="minorBidi"/>
                <w:sz w:val="26"/>
                <w:szCs w:val="26"/>
              </w:rPr>
              <w:t xml:space="preserve">As a male teacher, Islamic educations encourage student work hard in order to not fall in examination malpractices. </w:t>
            </w:r>
          </w:p>
        </w:tc>
        <w:tc>
          <w:tcPr>
            <w:tcW w:w="791" w:type="dxa"/>
          </w:tcPr>
          <w:p w:rsidR="00B07983" w:rsidRPr="0028574E" w:rsidRDefault="00B07983" w:rsidP="00B07983">
            <w:pPr>
              <w:spacing w:after="0" w:line="480" w:lineRule="auto"/>
              <w:jc w:val="both"/>
              <w:rPr>
                <w:rFonts w:asciiTheme="minorBidi" w:hAnsiTheme="minorBidi" w:cstheme="minorBidi"/>
                <w:sz w:val="26"/>
                <w:szCs w:val="26"/>
              </w:rPr>
            </w:pPr>
            <w:r w:rsidRPr="0028574E">
              <w:rPr>
                <w:rFonts w:asciiTheme="minorBidi" w:hAnsiTheme="minorBidi" w:cstheme="minorBidi"/>
                <w:sz w:val="26"/>
                <w:szCs w:val="26"/>
              </w:rPr>
              <w:t>35%</w:t>
            </w:r>
          </w:p>
        </w:tc>
        <w:tc>
          <w:tcPr>
            <w:tcW w:w="791" w:type="dxa"/>
          </w:tcPr>
          <w:p w:rsidR="00B07983" w:rsidRPr="0028574E" w:rsidRDefault="00B07983" w:rsidP="00B07983">
            <w:pPr>
              <w:spacing w:after="0" w:line="480" w:lineRule="auto"/>
              <w:jc w:val="both"/>
              <w:rPr>
                <w:rFonts w:asciiTheme="minorBidi" w:hAnsiTheme="minorBidi" w:cstheme="minorBidi"/>
                <w:sz w:val="26"/>
                <w:szCs w:val="26"/>
              </w:rPr>
            </w:pPr>
            <w:r w:rsidRPr="0028574E">
              <w:rPr>
                <w:rFonts w:asciiTheme="minorBidi" w:hAnsiTheme="minorBidi" w:cstheme="minorBidi"/>
                <w:sz w:val="26"/>
                <w:szCs w:val="26"/>
              </w:rPr>
              <w:t>25%</w:t>
            </w:r>
          </w:p>
        </w:tc>
        <w:tc>
          <w:tcPr>
            <w:tcW w:w="791" w:type="dxa"/>
          </w:tcPr>
          <w:p w:rsidR="00B07983" w:rsidRPr="0028574E" w:rsidRDefault="00B07983" w:rsidP="00B07983">
            <w:pPr>
              <w:spacing w:after="0" w:line="480" w:lineRule="auto"/>
              <w:jc w:val="both"/>
              <w:rPr>
                <w:rFonts w:asciiTheme="minorBidi" w:hAnsiTheme="minorBidi" w:cstheme="minorBidi"/>
                <w:sz w:val="26"/>
                <w:szCs w:val="26"/>
              </w:rPr>
            </w:pPr>
            <w:r w:rsidRPr="0028574E">
              <w:rPr>
                <w:rFonts w:asciiTheme="minorBidi" w:hAnsiTheme="minorBidi" w:cstheme="minorBidi"/>
                <w:sz w:val="26"/>
                <w:szCs w:val="26"/>
              </w:rPr>
              <w:t>23%</w:t>
            </w:r>
          </w:p>
        </w:tc>
        <w:tc>
          <w:tcPr>
            <w:tcW w:w="791" w:type="dxa"/>
          </w:tcPr>
          <w:p w:rsidR="00B07983" w:rsidRPr="0028574E" w:rsidRDefault="00B07983" w:rsidP="00B07983">
            <w:pPr>
              <w:spacing w:after="0" w:line="480" w:lineRule="auto"/>
              <w:jc w:val="both"/>
              <w:rPr>
                <w:rFonts w:asciiTheme="minorBidi" w:hAnsiTheme="minorBidi" w:cstheme="minorBidi"/>
                <w:sz w:val="26"/>
                <w:szCs w:val="26"/>
              </w:rPr>
            </w:pPr>
            <w:r w:rsidRPr="0028574E">
              <w:rPr>
                <w:rFonts w:asciiTheme="minorBidi" w:hAnsiTheme="minorBidi" w:cstheme="minorBidi"/>
                <w:sz w:val="26"/>
                <w:szCs w:val="26"/>
              </w:rPr>
              <w:t>17%</w:t>
            </w:r>
          </w:p>
        </w:tc>
        <w:tc>
          <w:tcPr>
            <w:tcW w:w="1211" w:type="dxa"/>
          </w:tcPr>
          <w:p w:rsidR="00B07983" w:rsidRPr="0028574E" w:rsidRDefault="00B07983" w:rsidP="00B07983">
            <w:pPr>
              <w:spacing w:after="0" w:line="480" w:lineRule="auto"/>
              <w:jc w:val="both"/>
              <w:rPr>
                <w:rFonts w:asciiTheme="minorBidi" w:hAnsiTheme="minorBidi" w:cstheme="minorBidi"/>
                <w:sz w:val="26"/>
                <w:szCs w:val="26"/>
              </w:rPr>
            </w:pPr>
            <w:r w:rsidRPr="0028574E">
              <w:rPr>
                <w:rFonts w:asciiTheme="minorBidi" w:hAnsiTheme="minorBidi" w:cstheme="minorBidi"/>
                <w:sz w:val="26"/>
                <w:szCs w:val="26"/>
              </w:rPr>
              <w:t>100%</w:t>
            </w:r>
          </w:p>
        </w:tc>
      </w:tr>
      <w:tr w:rsidR="00B07983" w:rsidRPr="0028574E" w:rsidTr="0016298F">
        <w:tc>
          <w:tcPr>
            <w:tcW w:w="900" w:type="dxa"/>
          </w:tcPr>
          <w:p w:rsidR="00B07983" w:rsidRPr="0028574E" w:rsidRDefault="00B07983" w:rsidP="00B07983">
            <w:pPr>
              <w:spacing w:after="0" w:line="480" w:lineRule="auto"/>
              <w:jc w:val="both"/>
              <w:rPr>
                <w:rFonts w:asciiTheme="minorBidi" w:hAnsiTheme="minorBidi" w:cstheme="minorBidi"/>
                <w:sz w:val="26"/>
                <w:szCs w:val="26"/>
              </w:rPr>
            </w:pPr>
            <w:r w:rsidRPr="0028574E">
              <w:rPr>
                <w:rFonts w:asciiTheme="minorBidi" w:hAnsiTheme="minorBidi" w:cstheme="minorBidi"/>
                <w:sz w:val="26"/>
                <w:szCs w:val="26"/>
              </w:rPr>
              <w:t>10.</w:t>
            </w:r>
          </w:p>
        </w:tc>
        <w:tc>
          <w:tcPr>
            <w:tcW w:w="3923" w:type="dxa"/>
          </w:tcPr>
          <w:p w:rsidR="00B07983" w:rsidRPr="0028574E" w:rsidRDefault="00B07983" w:rsidP="00B07983">
            <w:pPr>
              <w:spacing w:after="0" w:line="480" w:lineRule="auto"/>
              <w:jc w:val="both"/>
              <w:rPr>
                <w:rFonts w:asciiTheme="minorBidi" w:hAnsiTheme="minorBidi" w:cstheme="minorBidi"/>
                <w:sz w:val="26"/>
                <w:szCs w:val="26"/>
              </w:rPr>
            </w:pPr>
            <w:r w:rsidRPr="0028574E">
              <w:rPr>
                <w:rFonts w:asciiTheme="minorBidi" w:hAnsiTheme="minorBidi" w:cstheme="minorBidi"/>
                <w:sz w:val="26"/>
                <w:szCs w:val="26"/>
              </w:rPr>
              <w:t>As a male teacher, Islamic studies discourage students from using text message through cell phone in the examination hall.</w:t>
            </w:r>
          </w:p>
        </w:tc>
        <w:tc>
          <w:tcPr>
            <w:tcW w:w="791" w:type="dxa"/>
          </w:tcPr>
          <w:p w:rsidR="00B07983" w:rsidRPr="0028574E" w:rsidRDefault="00B07983" w:rsidP="00B07983">
            <w:pPr>
              <w:spacing w:after="0" w:line="480" w:lineRule="auto"/>
              <w:jc w:val="both"/>
              <w:rPr>
                <w:rFonts w:asciiTheme="minorBidi" w:hAnsiTheme="minorBidi" w:cstheme="minorBidi"/>
                <w:sz w:val="26"/>
                <w:szCs w:val="26"/>
              </w:rPr>
            </w:pPr>
            <w:r w:rsidRPr="0028574E">
              <w:rPr>
                <w:rFonts w:asciiTheme="minorBidi" w:hAnsiTheme="minorBidi" w:cstheme="minorBidi"/>
                <w:sz w:val="26"/>
                <w:szCs w:val="26"/>
              </w:rPr>
              <w:t>28%</w:t>
            </w:r>
          </w:p>
        </w:tc>
        <w:tc>
          <w:tcPr>
            <w:tcW w:w="791" w:type="dxa"/>
          </w:tcPr>
          <w:p w:rsidR="00B07983" w:rsidRPr="0028574E" w:rsidRDefault="00B07983" w:rsidP="00B07983">
            <w:pPr>
              <w:spacing w:after="0" w:line="480" w:lineRule="auto"/>
              <w:jc w:val="both"/>
              <w:rPr>
                <w:rFonts w:asciiTheme="minorBidi" w:hAnsiTheme="minorBidi" w:cstheme="minorBidi"/>
                <w:sz w:val="26"/>
                <w:szCs w:val="26"/>
              </w:rPr>
            </w:pPr>
            <w:r w:rsidRPr="0028574E">
              <w:rPr>
                <w:rFonts w:asciiTheme="minorBidi" w:hAnsiTheme="minorBidi" w:cstheme="minorBidi"/>
                <w:sz w:val="26"/>
                <w:szCs w:val="26"/>
              </w:rPr>
              <w:t>32%</w:t>
            </w:r>
          </w:p>
        </w:tc>
        <w:tc>
          <w:tcPr>
            <w:tcW w:w="791" w:type="dxa"/>
          </w:tcPr>
          <w:p w:rsidR="00B07983" w:rsidRPr="0028574E" w:rsidRDefault="00B07983" w:rsidP="00B07983">
            <w:pPr>
              <w:spacing w:after="0" w:line="480" w:lineRule="auto"/>
              <w:jc w:val="both"/>
              <w:rPr>
                <w:rFonts w:asciiTheme="minorBidi" w:hAnsiTheme="minorBidi" w:cstheme="minorBidi"/>
                <w:sz w:val="26"/>
                <w:szCs w:val="26"/>
              </w:rPr>
            </w:pPr>
            <w:r w:rsidRPr="0028574E">
              <w:rPr>
                <w:rFonts w:asciiTheme="minorBidi" w:hAnsiTheme="minorBidi" w:cstheme="minorBidi"/>
                <w:sz w:val="26"/>
                <w:szCs w:val="26"/>
              </w:rPr>
              <w:t>15%</w:t>
            </w:r>
          </w:p>
        </w:tc>
        <w:tc>
          <w:tcPr>
            <w:tcW w:w="791" w:type="dxa"/>
          </w:tcPr>
          <w:p w:rsidR="00B07983" w:rsidRPr="0028574E" w:rsidRDefault="00B07983" w:rsidP="00B07983">
            <w:pPr>
              <w:spacing w:after="0" w:line="480" w:lineRule="auto"/>
              <w:jc w:val="both"/>
              <w:rPr>
                <w:rFonts w:asciiTheme="minorBidi" w:hAnsiTheme="minorBidi" w:cstheme="minorBidi"/>
                <w:sz w:val="26"/>
                <w:szCs w:val="26"/>
              </w:rPr>
            </w:pPr>
            <w:r w:rsidRPr="0028574E">
              <w:rPr>
                <w:rFonts w:asciiTheme="minorBidi" w:hAnsiTheme="minorBidi" w:cstheme="minorBidi"/>
                <w:sz w:val="26"/>
                <w:szCs w:val="26"/>
              </w:rPr>
              <w:t>25%</w:t>
            </w:r>
          </w:p>
        </w:tc>
        <w:tc>
          <w:tcPr>
            <w:tcW w:w="1211" w:type="dxa"/>
          </w:tcPr>
          <w:p w:rsidR="00B07983" w:rsidRPr="0028574E" w:rsidRDefault="00B07983" w:rsidP="00B07983">
            <w:pPr>
              <w:spacing w:after="0" w:line="480" w:lineRule="auto"/>
              <w:jc w:val="both"/>
              <w:rPr>
                <w:rFonts w:asciiTheme="minorBidi" w:hAnsiTheme="minorBidi" w:cstheme="minorBidi"/>
                <w:sz w:val="26"/>
                <w:szCs w:val="26"/>
              </w:rPr>
            </w:pPr>
            <w:r w:rsidRPr="0028574E">
              <w:rPr>
                <w:rFonts w:asciiTheme="minorBidi" w:hAnsiTheme="minorBidi" w:cstheme="minorBidi"/>
                <w:sz w:val="26"/>
                <w:szCs w:val="26"/>
              </w:rPr>
              <w:t>100%</w:t>
            </w:r>
          </w:p>
        </w:tc>
      </w:tr>
      <w:tr w:rsidR="00B07983" w:rsidRPr="0028574E" w:rsidTr="0016298F">
        <w:tc>
          <w:tcPr>
            <w:tcW w:w="900" w:type="dxa"/>
          </w:tcPr>
          <w:p w:rsidR="00B07983" w:rsidRPr="0028574E" w:rsidRDefault="00B07983" w:rsidP="00B07983">
            <w:pPr>
              <w:spacing w:after="0" w:line="480" w:lineRule="auto"/>
              <w:jc w:val="both"/>
              <w:rPr>
                <w:rFonts w:asciiTheme="minorBidi" w:hAnsiTheme="minorBidi" w:cstheme="minorBidi"/>
                <w:sz w:val="26"/>
                <w:szCs w:val="26"/>
              </w:rPr>
            </w:pPr>
            <w:r w:rsidRPr="0028574E">
              <w:rPr>
                <w:rFonts w:asciiTheme="minorBidi" w:hAnsiTheme="minorBidi" w:cstheme="minorBidi"/>
                <w:sz w:val="26"/>
                <w:szCs w:val="26"/>
              </w:rPr>
              <w:t>11.</w:t>
            </w:r>
          </w:p>
        </w:tc>
        <w:tc>
          <w:tcPr>
            <w:tcW w:w="3923" w:type="dxa"/>
          </w:tcPr>
          <w:p w:rsidR="00B07983" w:rsidRPr="0028574E" w:rsidRDefault="00B07983" w:rsidP="00B07983">
            <w:pPr>
              <w:spacing w:after="0" w:line="480" w:lineRule="auto"/>
              <w:jc w:val="both"/>
              <w:rPr>
                <w:rFonts w:asciiTheme="minorBidi" w:hAnsiTheme="minorBidi" w:cstheme="minorBidi"/>
                <w:sz w:val="26"/>
                <w:szCs w:val="26"/>
              </w:rPr>
            </w:pPr>
            <w:r w:rsidRPr="0028574E">
              <w:rPr>
                <w:rFonts w:asciiTheme="minorBidi" w:hAnsiTheme="minorBidi" w:cstheme="minorBidi"/>
                <w:sz w:val="26"/>
                <w:szCs w:val="26"/>
              </w:rPr>
              <w:t>As a female teacher Islamic education has the potentials to curb students writing answers on the surface of their laptop skirt wear especially female during examination.</w:t>
            </w:r>
          </w:p>
        </w:tc>
        <w:tc>
          <w:tcPr>
            <w:tcW w:w="791" w:type="dxa"/>
          </w:tcPr>
          <w:p w:rsidR="00B07983" w:rsidRPr="0028574E" w:rsidRDefault="00B07983" w:rsidP="00B07983">
            <w:pPr>
              <w:spacing w:after="0" w:line="480" w:lineRule="auto"/>
              <w:jc w:val="both"/>
              <w:rPr>
                <w:rFonts w:asciiTheme="minorBidi" w:hAnsiTheme="minorBidi" w:cstheme="minorBidi"/>
                <w:sz w:val="26"/>
                <w:szCs w:val="26"/>
              </w:rPr>
            </w:pPr>
            <w:r w:rsidRPr="0028574E">
              <w:rPr>
                <w:rFonts w:asciiTheme="minorBidi" w:hAnsiTheme="minorBidi" w:cstheme="minorBidi"/>
                <w:sz w:val="26"/>
                <w:szCs w:val="26"/>
              </w:rPr>
              <w:t>43%</w:t>
            </w:r>
          </w:p>
        </w:tc>
        <w:tc>
          <w:tcPr>
            <w:tcW w:w="791" w:type="dxa"/>
          </w:tcPr>
          <w:p w:rsidR="00B07983" w:rsidRPr="0028574E" w:rsidRDefault="00B07983" w:rsidP="00B07983">
            <w:pPr>
              <w:spacing w:after="0" w:line="480" w:lineRule="auto"/>
              <w:jc w:val="both"/>
              <w:rPr>
                <w:rFonts w:asciiTheme="minorBidi" w:hAnsiTheme="minorBidi" w:cstheme="minorBidi"/>
                <w:sz w:val="26"/>
                <w:szCs w:val="26"/>
              </w:rPr>
            </w:pPr>
            <w:r w:rsidRPr="0028574E">
              <w:rPr>
                <w:rFonts w:asciiTheme="minorBidi" w:hAnsiTheme="minorBidi" w:cstheme="minorBidi"/>
                <w:sz w:val="26"/>
                <w:szCs w:val="26"/>
              </w:rPr>
              <w:t>27%</w:t>
            </w:r>
          </w:p>
        </w:tc>
        <w:tc>
          <w:tcPr>
            <w:tcW w:w="791" w:type="dxa"/>
          </w:tcPr>
          <w:p w:rsidR="00B07983" w:rsidRPr="0028574E" w:rsidRDefault="00B07983" w:rsidP="00B07983">
            <w:pPr>
              <w:spacing w:after="0" w:line="480" w:lineRule="auto"/>
              <w:jc w:val="both"/>
              <w:rPr>
                <w:rFonts w:asciiTheme="minorBidi" w:hAnsiTheme="minorBidi" w:cstheme="minorBidi"/>
                <w:sz w:val="26"/>
                <w:szCs w:val="26"/>
              </w:rPr>
            </w:pPr>
            <w:r w:rsidRPr="0028574E">
              <w:rPr>
                <w:rFonts w:asciiTheme="minorBidi" w:hAnsiTheme="minorBidi" w:cstheme="minorBidi"/>
                <w:sz w:val="26"/>
                <w:szCs w:val="26"/>
              </w:rPr>
              <w:t>18%</w:t>
            </w:r>
          </w:p>
        </w:tc>
        <w:tc>
          <w:tcPr>
            <w:tcW w:w="791" w:type="dxa"/>
          </w:tcPr>
          <w:p w:rsidR="00B07983" w:rsidRPr="0028574E" w:rsidRDefault="00B07983" w:rsidP="00B07983">
            <w:pPr>
              <w:spacing w:after="0" w:line="480" w:lineRule="auto"/>
              <w:jc w:val="both"/>
              <w:rPr>
                <w:rFonts w:asciiTheme="minorBidi" w:hAnsiTheme="minorBidi" w:cstheme="minorBidi"/>
                <w:sz w:val="26"/>
                <w:szCs w:val="26"/>
              </w:rPr>
            </w:pPr>
            <w:r w:rsidRPr="0028574E">
              <w:rPr>
                <w:rFonts w:asciiTheme="minorBidi" w:hAnsiTheme="minorBidi" w:cstheme="minorBidi"/>
                <w:sz w:val="26"/>
                <w:szCs w:val="26"/>
              </w:rPr>
              <w:t>12%</w:t>
            </w:r>
          </w:p>
        </w:tc>
        <w:tc>
          <w:tcPr>
            <w:tcW w:w="1211" w:type="dxa"/>
          </w:tcPr>
          <w:p w:rsidR="00B07983" w:rsidRPr="0028574E" w:rsidRDefault="00B07983" w:rsidP="00B07983">
            <w:pPr>
              <w:spacing w:after="0" w:line="480" w:lineRule="auto"/>
              <w:jc w:val="both"/>
              <w:rPr>
                <w:rFonts w:asciiTheme="minorBidi" w:hAnsiTheme="minorBidi" w:cstheme="minorBidi"/>
                <w:sz w:val="26"/>
                <w:szCs w:val="26"/>
              </w:rPr>
            </w:pPr>
            <w:r w:rsidRPr="0028574E">
              <w:rPr>
                <w:rFonts w:asciiTheme="minorBidi" w:hAnsiTheme="minorBidi" w:cstheme="minorBidi"/>
                <w:sz w:val="26"/>
                <w:szCs w:val="26"/>
              </w:rPr>
              <w:t>100%</w:t>
            </w:r>
          </w:p>
        </w:tc>
      </w:tr>
      <w:tr w:rsidR="00B07983" w:rsidRPr="0028574E" w:rsidTr="0016298F">
        <w:tc>
          <w:tcPr>
            <w:tcW w:w="900" w:type="dxa"/>
          </w:tcPr>
          <w:p w:rsidR="00B07983" w:rsidRPr="0028574E" w:rsidRDefault="00B07983" w:rsidP="00B07983">
            <w:pPr>
              <w:spacing w:after="0" w:line="480" w:lineRule="auto"/>
              <w:jc w:val="both"/>
              <w:rPr>
                <w:rFonts w:asciiTheme="minorBidi" w:hAnsiTheme="minorBidi" w:cstheme="minorBidi"/>
                <w:sz w:val="26"/>
                <w:szCs w:val="26"/>
              </w:rPr>
            </w:pPr>
            <w:r w:rsidRPr="0028574E">
              <w:rPr>
                <w:rFonts w:asciiTheme="minorBidi" w:hAnsiTheme="minorBidi" w:cstheme="minorBidi"/>
                <w:sz w:val="26"/>
                <w:szCs w:val="26"/>
              </w:rPr>
              <w:t>12.</w:t>
            </w:r>
          </w:p>
        </w:tc>
        <w:tc>
          <w:tcPr>
            <w:tcW w:w="3923" w:type="dxa"/>
            <w:tcBorders>
              <w:bottom w:val="single" w:sz="4" w:space="0" w:color="auto"/>
            </w:tcBorders>
          </w:tcPr>
          <w:p w:rsidR="00B07983" w:rsidRPr="0028574E" w:rsidRDefault="00B07983" w:rsidP="00B07983">
            <w:pPr>
              <w:spacing w:after="0" w:line="480" w:lineRule="auto"/>
              <w:jc w:val="both"/>
              <w:rPr>
                <w:rFonts w:asciiTheme="minorBidi" w:hAnsiTheme="minorBidi" w:cstheme="minorBidi"/>
                <w:sz w:val="26"/>
                <w:szCs w:val="26"/>
              </w:rPr>
            </w:pPr>
            <w:r w:rsidRPr="0028574E">
              <w:rPr>
                <w:rFonts w:asciiTheme="minorBidi" w:hAnsiTheme="minorBidi" w:cstheme="minorBidi"/>
                <w:sz w:val="26"/>
                <w:szCs w:val="26"/>
              </w:rPr>
              <w:t xml:space="preserve">As a female teacher the concepts of dishonesty, cheating, stealing and </w:t>
            </w:r>
            <w:r w:rsidRPr="0028574E">
              <w:rPr>
                <w:rFonts w:asciiTheme="minorBidi" w:hAnsiTheme="minorBidi" w:cstheme="minorBidi"/>
                <w:sz w:val="26"/>
                <w:szCs w:val="26"/>
              </w:rPr>
              <w:lastRenderedPageBreak/>
              <w:t>found in Islamic studies can curb examination malpractices.</w:t>
            </w:r>
          </w:p>
        </w:tc>
        <w:tc>
          <w:tcPr>
            <w:tcW w:w="791" w:type="dxa"/>
          </w:tcPr>
          <w:p w:rsidR="00B07983" w:rsidRPr="0028574E" w:rsidRDefault="00B07983" w:rsidP="00B07983">
            <w:pPr>
              <w:spacing w:after="0" w:line="480" w:lineRule="auto"/>
              <w:jc w:val="both"/>
              <w:rPr>
                <w:rFonts w:asciiTheme="minorBidi" w:hAnsiTheme="minorBidi" w:cstheme="minorBidi"/>
                <w:sz w:val="26"/>
                <w:szCs w:val="26"/>
              </w:rPr>
            </w:pPr>
            <w:r w:rsidRPr="0028574E">
              <w:rPr>
                <w:rFonts w:asciiTheme="minorBidi" w:hAnsiTheme="minorBidi" w:cstheme="minorBidi"/>
                <w:sz w:val="26"/>
                <w:szCs w:val="26"/>
              </w:rPr>
              <w:lastRenderedPageBreak/>
              <w:t>40%</w:t>
            </w:r>
          </w:p>
        </w:tc>
        <w:tc>
          <w:tcPr>
            <w:tcW w:w="791" w:type="dxa"/>
          </w:tcPr>
          <w:p w:rsidR="00B07983" w:rsidRPr="0028574E" w:rsidRDefault="00B07983" w:rsidP="00B07983">
            <w:pPr>
              <w:spacing w:after="0" w:line="480" w:lineRule="auto"/>
              <w:jc w:val="both"/>
              <w:rPr>
                <w:rFonts w:asciiTheme="minorBidi" w:hAnsiTheme="minorBidi" w:cstheme="minorBidi"/>
                <w:sz w:val="26"/>
                <w:szCs w:val="26"/>
              </w:rPr>
            </w:pPr>
            <w:r w:rsidRPr="0028574E">
              <w:rPr>
                <w:rFonts w:asciiTheme="minorBidi" w:hAnsiTheme="minorBidi" w:cstheme="minorBidi"/>
                <w:sz w:val="26"/>
                <w:szCs w:val="26"/>
              </w:rPr>
              <w:t>30%</w:t>
            </w:r>
          </w:p>
        </w:tc>
        <w:tc>
          <w:tcPr>
            <w:tcW w:w="791" w:type="dxa"/>
          </w:tcPr>
          <w:p w:rsidR="00B07983" w:rsidRPr="0028574E" w:rsidRDefault="00B07983" w:rsidP="00B07983">
            <w:pPr>
              <w:spacing w:after="0" w:line="480" w:lineRule="auto"/>
              <w:jc w:val="both"/>
              <w:rPr>
                <w:rFonts w:asciiTheme="minorBidi" w:hAnsiTheme="minorBidi" w:cstheme="minorBidi"/>
                <w:sz w:val="26"/>
                <w:szCs w:val="26"/>
              </w:rPr>
            </w:pPr>
            <w:r w:rsidRPr="0028574E">
              <w:rPr>
                <w:rFonts w:asciiTheme="minorBidi" w:hAnsiTheme="minorBidi" w:cstheme="minorBidi"/>
                <w:sz w:val="26"/>
                <w:szCs w:val="26"/>
              </w:rPr>
              <w:t>10%</w:t>
            </w:r>
          </w:p>
        </w:tc>
        <w:tc>
          <w:tcPr>
            <w:tcW w:w="791" w:type="dxa"/>
          </w:tcPr>
          <w:p w:rsidR="00B07983" w:rsidRPr="0028574E" w:rsidRDefault="00B07983" w:rsidP="00B07983">
            <w:pPr>
              <w:spacing w:after="0" w:line="480" w:lineRule="auto"/>
              <w:jc w:val="both"/>
              <w:rPr>
                <w:rFonts w:asciiTheme="minorBidi" w:hAnsiTheme="minorBidi" w:cstheme="minorBidi"/>
                <w:sz w:val="26"/>
                <w:szCs w:val="26"/>
              </w:rPr>
            </w:pPr>
            <w:r w:rsidRPr="0028574E">
              <w:rPr>
                <w:rFonts w:asciiTheme="minorBidi" w:hAnsiTheme="minorBidi" w:cstheme="minorBidi"/>
                <w:sz w:val="26"/>
                <w:szCs w:val="26"/>
              </w:rPr>
              <w:t>20%</w:t>
            </w:r>
          </w:p>
        </w:tc>
        <w:tc>
          <w:tcPr>
            <w:tcW w:w="1211" w:type="dxa"/>
          </w:tcPr>
          <w:p w:rsidR="00B07983" w:rsidRPr="0028574E" w:rsidRDefault="00B07983" w:rsidP="00B07983">
            <w:pPr>
              <w:spacing w:after="0" w:line="480" w:lineRule="auto"/>
              <w:jc w:val="both"/>
              <w:rPr>
                <w:rFonts w:asciiTheme="minorBidi" w:hAnsiTheme="minorBidi" w:cstheme="minorBidi"/>
                <w:sz w:val="26"/>
                <w:szCs w:val="26"/>
              </w:rPr>
            </w:pPr>
            <w:r w:rsidRPr="0028574E">
              <w:rPr>
                <w:rFonts w:asciiTheme="minorBidi" w:hAnsiTheme="minorBidi" w:cstheme="minorBidi"/>
                <w:sz w:val="26"/>
                <w:szCs w:val="26"/>
              </w:rPr>
              <w:t>100%</w:t>
            </w:r>
          </w:p>
        </w:tc>
      </w:tr>
    </w:tbl>
    <w:p w:rsidR="00B07983" w:rsidRPr="0028574E" w:rsidRDefault="001C1F67" w:rsidP="00B07983">
      <w:pPr>
        <w:spacing w:line="480" w:lineRule="auto"/>
        <w:jc w:val="both"/>
        <w:rPr>
          <w:rFonts w:asciiTheme="minorBidi" w:hAnsiTheme="minorBidi" w:cstheme="minorBidi"/>
          <w:sz w:val="26"/>
          <w:szCs w:val="26"/>
        </w:rPr>
      </w:pPr>
      <w:r>
        <w:rPr>
          <w:rFonts w:asciiTheme="minorBidi" w:hAnsiTheme="minorBidi" w:cstheme="minorBidi"/>
          <w:sz w:val="26"/>
          <w:szCs w:val="26"/>
        </w:rPr>
        <w:lastRenderedPageBreak/>
        <w:t>Source Research Survey, 2024</w:t>
      </w:r>
    </w:p>
    <w:p w:rsidR="00B07983" w:rsidRPr="00077505" w:rsidRDefault="00B07983" w:rsidP="00B07983">
      <w:pPr>
        <w:spacing w:line="480" w:lineRule="auto"/>
        <w:ind w:firstLine="720"/>
        <w:jc w:val="both"/>
        <w:rPr>
          <w:rFonts w:asciiTheme="minorBidi" w:hAnsiTheme="minorBidi" w:cstheme="minorBidi"/>
          <w:sz w:val="28"/>
          <w:szCs w:val="28"/>
        </w:rPr>
      </w:pPr>
      <w:r w:rsidRPr="00077505">
        <w:rPr>
          <w:rFonts w:asciiTheme="minorBidi" w:hAnsiTheme="minorBidi" w:cstheme="minorBidi"/>
          <w:sz w:val="28"/>
          <w:szCs w:val="28"/>
        </w:rPr>
        <w:t>Table 4: shows the perception of male and female teachers on roles of Islamic studies in curbing examination malpractices among secondary school students in Ilorin West Local Government.</w:t>
      </w:r>
    </w:p>
    <w:p w:rsidR="00B07983" w:rsidRPr="00077505" w:rsidRDefault="00B07983" w:rsidP="00B07983">
      <w:pPr>
        <w:spacing w:line="480" w:lineRule="auto"/>
        <w:ind w:firstLine="720"/>
        <w:jc w:val="both"/>
        <w:rPr>
          <w:rFonts w:asciiTheme="minorBidi" w:hAnsiTheme="minorBidi" w:cstheme="minorBidi"/>
          <w:sz w:val="28"/>
          <w:szCs w:val="28"/>
        </w:rPr>
      </w:pPr>
      <w:r w:rsidRPr="00077505">
        <w:rPr>
          <w:rFonts w:asciiTheme="minorBidi" w:hAnsiTheme="minorBidi" w:cstheme="minorBidi"/>
          <w:sz w:val="28"/>
          <w:szCs w:val="28"/>
        </w:rPr>
        <w:t>Since male teachers have the respondents of 60% that agree to the statement while 40% disagree the statement in respect with items 9and 10, then female teachers have the respondents of 70% that agree the statement while 30% disagree in respect with items 11 and 12 respectively.</w:t>
      </w:r>
    </w:p>
    <w:p w:rsidR="00B07983" w:rsidRPr="00077505" w:rsidRDefault="00B07983" w:rsidP="00B07983">
      <w:pPr>
        <w:spacing w:line="480" w:lineRule="auto"/>
        <w:ind w:firstLine="720"/>
        <w:jc w:val="both"/>
        <w:rPr>
          <w:rFonts w:asciiTheme="minorBidi" w:hAnsiTheme="minorBidi" w:cstheme="minorBidi"/>
          <w:sz w:val="28"/>
          <w:szCs w:val="28"/>
        </w:rPr>
      </w:pPr>
      <w:r w:rsidRPr="00077505">
        <w:rPr>
          <w:rFonts w:asciiTheme="minorBidi" w:hAnsiTheme="minorBidi" w:cstheme="minorBidi"/>
          <w:sz w:val="28"/>
          <w:szCs w:val="28"/>
        </w:rPr>
        <w:t xml:space="preserve">Therefore percentage of female teacher (70%) is greater </w:t>
      </w:r>
      <w:proofErr w:type="spellStart"/>
      <w:r w:rsidRPr="00077505">
        <w:rPr>
          <w:rFonts w:asciiTheme="minorBidi" w:hAnsiTheme="minorBidi" w:cstheme="minorBidi"/>
          <w:sz w:val="28"/>
          <w:szCs w:val="28"/>
        </w:rPr>
        <w:t>then</w:t>
      </w:r>
      <w:proofErr w:type="spellEnd"/>
      <w:r w:rsidRPr="00077505">
        <w:rPr>
          <w:rFonts w:asciiTheme="minorBidi" w:hAnsiTheme="minorBidi" w:cstheme="minorBidi"/>
          <w:sz w:val="28"/>
          <w:szCs w:val="28"/>
        </w:rPr>
        <w:t xml:space="preserve"> male teachers (60%) these means female teachers perceived that Islamic education can curb examination malpractices among secondary students.</w:t>
      </w:r>
    </w:p>
    <w:p w:rsidR="00B07983" w:rsidRPr="00077505" w:rsidRDefault="00B07983" w:rsidP="00B07983">
      <w:pPr>
        <w:spacing w:line="480" w:lineRule="auto"/>
        <w:jc w:val="both"/>
        <w:rPr>
          <w:rFonts w:asciiTheme="minorBidi" w:hAnsiTheme="minorBidi" w:cstheme="minorBidi"/>
          <w:b/>
          <w:bCs/>
          <w:sz w:val="28"/>
          <w:szCs w:val="28"/>
        </w:rPr>
      </w:pPr>
      <w:r w:rsidRPr="00077505">
        <w:rPr>
          <w:rFonts w:asciiTheme="minorBidi" w:hAnsiTheme="minorBidi" w:cstheme="minorBidi"/>
          <w:b/>
          <w:bCs/>
          <w:sz w:val="28"/>
          <w:szCs w:val="28"/>
        </w:rPr>
        <w:t>Discussion</w:t>
      </w:r>
    </w:p>
    <w:p w:rsidR="00B07983" w:rsidRPr="00077505" w:rsidRDefault="00B07983" w:rsidP="00B07983">
      <w:pPr>
        <w:spacing w:line="480" w:lineRule="auto"/>
        <w:ind w:firstLine="720"/>
        <w:jc w:val="both"/>
        <w:rPr>
          <w:rFonts w:asciiTheme="minorBidi" w:hAnsiTheme="minorBidi" w:cstheme="minorBidi"/>
          <w:sz w:val="28"/>
          <w:szCs w:val="28"/>
        </w:rPr>
      </w:pPr>
      <w:r w:rsidRPr="00077505">
        <w:rPr>
          <w:rFonts w:asciiTheme="minorBidi" w:hAnsiTheme="minorBidi" w:cstheme="minorBidi"/>
          <w:sz w:val="28"/>
          <w:szCs w:val="28"/>
        </w:rPr>
        <w:t xml:space="preserve">The first finding this study revealed that there was a significant difference in the perception of Islamic studies teacher and their teacher on roles of Islamic </w:t>
      </w:r>
      <w:r w:rsidRPr="00077505">
        <w:rPr>
          <w:rFonts w:asciiTheme="minorBidi" w:hAnsiTheme="minorBidi" w:cstheme="minorBidi"/>
          <w:sz w:val="28"/>
          <w:szCs w:val="28"/>
        </w:rPr>
        <w:lastRenderedPageBreak/>
        <w:t>studies in curbing examination malpractices among secondary school student, it is obvious that Islamic studies teachers perceived that Islamic education can curb examination malpractices among secondary school students.</w:t>
      </w:r>
    </w:p>
    <w:p w:rsidR="00B07983" w:rsidRPr="00077505" w:rsidRDefault="00B07983" w:rsidP="00B07983">
      <w:pPr>
        <w:spacing w:line="480" w:lineRule="auto"/>
        <w:ind w:firstLine="720"/>
        <w:jc w:val="both"/>
        <w:rPr>
          <w:rFonts w:asciiTheme="minorBidi" w:hAnsiTheme="minorBidi" w:cstheme="minorBidi"/>
          <w:sz w:val="28"/>
          <w:szCs w:val="28"/>
        </w:rPr>
      </w:pPr>
      <w:r w:rsidRPr="00077505">
        <w:rPr>
          <w:rFonts w:asciiTheme="minorBidi" w:hAnsiTheme="minorBidi" w:cstheme="minorBidi"/>
          <w:sz w:val="28"/>
          <w:szCs w:val="28"/>
        </w:rPr>
        <w:t xml:space="preserve">The finding of this study is in agreement with the work of </w:t>
      </w:r>
      <w:proofErr w:type="spellStart"/>
      <w:r w:rsidRPr="00077505">
        <w:rPr>
          <w:rFonts w:asciiTheme="minorBidi" w:hAnsiTheme="minorBidi" w:cstheme="minorBidi"/>
          <w:sz w:val="28"/>
          <w:szCs w:val="28"/>
        </w:rPr>
        <w:t>Idowu</w:t>
      </w:r>
      <w:proofErr w:type="spellEnd"/>
      <w:r w:rsidRPr="00077505">
        <w:rPr>
          <w:rFonts w:asciiTheme="minorBidi" w:hAnsiTheme="minorBidi" w:cstheme="minorBidi"/>
          <w:sz w:val="28"/>
          <w:szCs w:val="28"/>
        </w:rPr>
        <w:t xml:space="preserve"> (1992) Key (1990) and </w:t>
      </w:r>
      <w:proofErr w:type="spellStart"/>
      <w:r w:rsidRPr="00077505">
        <w:rPr>
          <w:rFonts w:asciiTheme="minorBidi" w:hAnsiTheme="minorBidi" w:cstheme="minorBidi"/>
          <w:sz w:val="28"/>
          <w:szCs w:val="28"/>
        </w:rPr>
        <w:t>Nwosu</w:t>
      </w:r>
      <w:proofErr w:type="spellEnd"/>
      <w:r w:rsidRPr="00077505">
        <w:rPr>
          <w:rFonts w:asciiTheme="minorBidi" w:hAnsiTheme="minorBidi" w:cstheme="minorBidi"/>
          <w:sz w:val="28"/>
          <w:szCs w:val="28"/>
        </w:rPr>
        <w:t xml:space="preserve"> (1985) when they posited that religions education mode and moral life of people both young and old. It is strongly behaved that if the moral life of the people most especially students are made the problem of examination malpractices will be reduced drastically if not eradication completely.</w:t>
      </w:r>
    </w:p>
    <w:p w:rsidR="00B07983" w:rsidRPr="00077505" w:rsidRDefault="00B07983" w:rsidP="00B07983">
      <w:pPr>
        <w:spacing w:line="480" w:lineRule="auto"/>
        <w:ind w:firstLine="720"/>
        <w:jc w:val="both"/>
        <w:rPr>
          <w:rFonts w:asciiTheme="minorBidi" w:hAnsiTheme="minorBidi" w:cstheme="minorBidi"/>
          <w:sz w:val="28"/>
          <w:szCs w:val="28"/>
        </w:rPr>
      </w:pPr>
      <w:r w:rsidRPr="00077505">
        <w:rPr>
          <w:rFonts w:asciiTheme="minorBidi" w:hAnsiTheme="minorBidi" w:cstheme="minorBidi"/>
          <w:sz w:val="28"/>
          <w:szCs w:val="28"/>
        </w:rPr>
        <w:t xml:space="preserve">In a similar view, </w:t>
      </w:r>
      <w:proofErr w:type="spellStart"/>
      <w:r w:rsidRPr="00077505">
        <w:rPr>
          <w:rFonts w:asciiTheme="minorBidi" w:hAnsiTheme="minorBidi" w:cstheme="minorBidi"/>
          <w:sz w:val="28"/>
          <w:szCs w:val="28"/>
        </w:rPr>
        <w:t>Ajidagba</w:t>
      </w:r>
      <w:proofErr w:type="spellEnd"/>
      <w:r w:rsidRPr="00077505">
        <w:rPr>
          <w:rFonts w:asciiTheme="minorBidi" w:hAnsiTheme="minorBidi" w:cstheme="minorBidi"/>
          <w:sz w:val="28"/>
          <w:szCs w:val="28"/>
        </w:rPr>
        <w:t xml:space="preserve"> 2002 asserted that the rational for the inclusion of religious subject in the curriculum can be best appropriate within the general policy statement on the Nigeria educational system and the virtue it seeks to inculcate in the learner. It is the teaching of religious subject is given top priority in the secondary </w:t>
      </w:r>
      <w:proofErr w:type="gramStart"/>
      <w:r w:rsidRPr="00077505">
        <w:rPr>
          <w:rFonts w:asciiTheme="minorBidi" w:hAnsiTheme="minorBidi" w:cstheme="minorBidi"/>
          <w:sz w:val="28"/>
          <w:szCs w:val="28"/>
        </w:rPr>
        <w:t>schools,</w:t>
      </w:r>
      <w:proofErr w:type="gramEnd"/>
      <w:r w:rsidRPr="00077505">
        <w:rPr>
          <w:rFonts w:asciiTheme="minorBidi" w:hAnsiTheme="minorBidi" w:cstheme="minorBidi"/>
          <w:sz w:val="28"/>
          <w:szCs w:val="28"/>
        </w:rPr>
        <w:t xml:space="preserve"> the problems of examination malpractices will be eradicated.</w:t>
      </w:r>
    </w:p>
    <w:p w:rsidR="00B07983" w:rsidRPr="00077505" w:rsidRDefault="00B07983" w:rsidP="00B07983">
      <w:pPr>
        <w:spacing w:line="480" w:lineRule="auto"/>
        <w:ind w:firstLine="720"/>
        <w:jc w:val="both"/>
        <w:rPr>
          <w:rFonts w:asciiTheme="minorBidi" w:hAnsiTheme="minorBidi" w:cstheme="minorBidi"/>
          <w:sz w:val="28"/>
          <w:szCs w:val="28"/>
        </w:rPr>
      </w:pPr>
      <w:proofErr w:type="spellStart"/>
      <w:r w:rsidRPr="00077505">
        <w:rPr>
          <w:rFonts w:asciiTheme="minorBidi" w:hAnsiTheme="minorBidi" w:cstheme="minorBidi"/>
          <w:sz w:val="28"/>
          <w:szCs w:val="28"/>
        </w:rPr>
        <w:lastRenderedPageBreak/>
        <w:t>Chata</w:t>
      </w:r>
      <w:proofErr w:type="spellEnd"/>
      <w:r w:rsidRPr="00077505">
        <w:rPr>
          <w:rFonts w:asciiTheme="minorBidi" w:hAnsiTheme="minorBidi" w:cstheme="minorBidi"/>
          <w:sz w:val="28"/>
          <w:szCs w:val="28"/>
        </w:rPr>
        <w:t xml:space="preserve"> (1995) posted that regardless of subject taught at schools of teachers as well paid, facilities and equipment are well provided the problems of examination malpractices will be eradicated in the educational system.</w:t>
      </w:r>
    </w:p>
    <w:p w:rsidR="00B07983" w:rsidRPr="00077505" w:rsidRDefault="00B07983" w:rsidP="00B07983">
      <w:pPr>
        <w:spacing w:line="480" w:lineRule="auto"/>
        <w:ind w:firstLine="720"/>
        <w:jc w:val="both"/>
        <w:rPr>
          <w:rFonts w:asciiTheme="minorBidi" w:hAnsiTheme="minorBidi" w:cstheme="minorBidi"/>
          <w:sz w:val="28"/>
          <w:szCs w:val="28"/>
        </w:rPr>
      </w:pPr>
      <w:r w:rsidRPr="00077505">
        <w:rPr>
          <w:rFonts w:asciiTheme="minorBidi" w:hAnsiTheme="minorBidi" w:cstheme="minorBidi"/>
          <w:sz w:val="28"/>
          <w:szCs w:val="28"/>
        </w:rPr>
        <w:t xml:space="preserve">Also, this finding supported with </w:t>
      </w:r>
      <w:proofErr w:type="spellStart"/>
      <w:r w:rsidRPr="00077505">
        <w:rPr>
          <w:rFonts w:asciiTheme="minorBidi" w:hAnsiTheme="minorBidi" w:cstheme="minorBidi"/>
          <w:sz w:val="28"/>
          <w:szCs w:val="28"/>
        </w:rPr>
        <w:t>Quranic</w:t>
      </w:r>
      <w:proofErr w:type="spellEnd"/>
      <w:r w:rsidRPr="00077505">
        <w:rPr>
          <w:rFonts w:asciiTheme="minorBidi" w:hAnsiTheme="minorBidi" w:cstheme="minorBidi"/>
          <w:sz w:val="28"/>
          <w:szCs w:val="28"/>
        </w:rPr>
        <w:t xml:space="preserve"> quotation which condemned examination malpractices as an act of dishonesty respectively. </w:t>
      </w:r>
      <w:proofErr w:type="spellStart"/>
      <w:r w:rsidRPr="00077505">
        <w:rPr>
          <w:rFonts w:asciiTheme="minorBidi" w:hAnsiTheme="minorBidi" w:cstheme="minorBidi"/>
          <w:sz w:val="28"/>
          <w:szCs w:val="28"/>
        </w:rPr>
        <w:t>Surat</w:t>
      </w:r>
      <w:r w:rsidR="00505329">
        <w:rPr>
          <w:rFonts w:asciiTheme="minorBidi" w:hAnsiTheme="minorBidi" w:cstheme="minorBidi"/>
          <w:sz w:val="28"/>
          <w:szCs w:val="28"/>
        </w:rPr>
        <w:t>ul</w:t>
      </w:r>
      <w:proofErr w:type="spellEnd"/>
      <w:r w:rsidRPr="00077505">
        <w:rPr>
          <w:rFonts w:asciiTheme="minorBidi" w:hAnsiTheme="minorBidi" w:cstheme="minorBidi"/>
          <w:sz w:val="28"/>
          <w:szCs w:val="28"/>
        </w:rPr>
        <w:t xml:space="preserve"> </w:t>
      </w:r>
      <w:proofErr w:type="spellStart"/>
      <w:r w:rsidRPr="00077505">
        <w:rPr>
          <w:rFonts w:asciiTheme="minorBidi" w:hAnsiTheme="minorBidi" w:cstheme="minorBidi"/>
          <w:sz w:val="28"/>
          <w:szCs w:val="28"/>
        </w:rPr>
        <w:t>Baqorah</w:t>
      </w:r>
      <w:proofErr w:type="spellEnd"/>
      <w:r w:rsidRPr="00077505">
        <w:rPr>
          <w:rFonts w:asciiTheme="minorBidi" w:hAnsiTheme="minorBidi" w:cstheme="minorBidi"/>
          <w:sz w:val="28"/>
          <w:szCs w:val="28"/>
        </w:rPr>
        <w:t xml:space="preserve"> Q2:9 say “they think they cheat or deceived Allah and those who believe but they only cheat or deceived themselves but they do not realized it.</w:t>
      </w:r>
    </w:p>
    <w:p w:rsidR="00B07983" w:rsidRPr="00077505" w:rsidRDefault="00B07983" w:rsidP="00B07983">
      <w:pPr>
        <w:spacing w:line="480" w:lineRule="auto"/>
        <w:jc w:val="both"/>
        <w:rPr>
          <w:rFonts w:asciiTheme="minorBidi" w:hAnsiTheme="minorBidi" w:cstheme="minorBidi"/>
          <w:sz w:val="28"/>
          <w:szCs w:val="28"/>
        </w:rPr>
      </w:pPr>
    </w:p>
    <w:p w:rsidR="00B07983" w:rsidRPr="00077505" w:rsidRDefault="00B07983" w:rsidP="00B07983">
      <w:pPr>
        <w:spacing w:line="480" w:lineRule="auto"/>
        <w:jc w:val="both"/>
        <w:rPr>
          <w:rFonts w:asciiTheme="minorBidi" w:hAnsiTheme="minorBidi" w:cstheme="minorBidi"/>
          <w:sz w:val="28"/>
          <w:szCs w:val="28"/>
        </w:rPr>
      </w:pPr>
    </w:p>
    <w:p w:rsidR="00505329" w:rsidRDefault="00505329" w:rsidP="00B07983">
      <w:pPr>
        <w:spacing w:line="480" w:lineRule="auto"/>
        <w:jc w:val="center"/>
        <w:rPr>
          <w:rFonts w:asciiTheme="minorBidi" w:hAnsiTheme="minorBidi" w:cstheme="minorBidi"/>
          <w:b/>
          <w:bCs/>
          <w:sz w:val="28"/>
          <w:szCs w:val="28"/>
        </w:rPr>
      </w:pPr>
    </w:p>
    <w:p w:rsidR="00CF4666" w:rsidRDefault="00CF4666" w:rsidP="00B07983">
      <w:pPr>
        <w:spacing w:line="480" w:lineRule="auto"/>
        <w:jc w:val="center"/>
        <w:rPr>
          <w:rFonts w:asciiTheme="minorBidi" w:hAnsiTheme="minorBidi" w:cstheme="minorBidi"/>
          <w:b/>
          <w:bCs/>
          <w:sz w:val="28"/>
          <w:szCs w:val="28"/>
        </w:rPr>
      </w:pPr>
    </w:p>
    <w:p w:rsidR="00CF4666" w:rsidRDefault="00CF4666" w:rsidP="00B07983">
      <w:pPr>
        <w:spacing w:line="480" w:lineRule="auto"/>
        <w:jc w:val="center"/>
        <w:rPr>
          <w:rFonts w:asciiTheme="minorBidi" w:hAnsiTheme="minorBidi" w:cstheme="minorBidi"/>
          <w:b/>
          <w:bCs/>
          <w:sz w:val="28"/>
          <w:szCs w:val="28"/>
        </w:rPr>
      </w:pPr>
    </w:p>
    <w:p w:rsidR="00134A5F" w:rsidRDefault="00134A5F" w:rsidP="00B07983">
      <w:pPr>
        <w:spacing w:line="480" w:lineRule="auto"/>
        <w:jc w:val="center"/>
        <w:rPr>
          <w:rFonts w:asciiTheme="minorBidi" w:hAnsiTheme="minorBidi" w:cstheme="minorBidi"/>
          <w:b/>
          <w:bCs/>
          <w:sz w:val="28"/>
          <w:szCs w:val="28"/>
        </w:rPr>
      </w:pPr>
    </w:p>
    <w:p w:rsidR="00134A5F" w:rsidRDefault="00134A5F" w:rsidP="00B07983">
      <w:pPr>
        <w:spacing w:line="480" w:lineRule="auto"/>
        <w:jc w:val="center"/>
        <w:rPr>
          <w:rFonts w:asciiTheme="minorBidi" w:hAnsiTheme="minorBidi" w:cstheme="minorBidi"/>
          <w:b/>
          <w:bCs/>
          <w:sz w:val="28"/>
          <w:szCs w:val="28"/>
        </w:rPr>
      </w:pPr>
    </w:p>
    <w:p w:rsidR="00134A5F" w:rsidRDefault="00134A5F" w:rsidP="00B07983">
      <w:pPr>
        <w:spacing w:line="480" w:lineRule="auto"/>
        <w:jc w:val="center"/>
        <w:rPr>
          <w:rFonts w:asciiTheme="minorBidi" w:hAnsiTheme="minorBidi" w:cstheme="minorBidi"/>
          <w:b/>
          <w:bCs/>
          <w:sz w:val="28"/>
          <w:szCs w:val="28"/>
        </w:rPr>
      </w:pPr>
    </w:p>
    <w:p w:rsidR="00B07983" w:rsidRPr="00077505" w:rsidRDefault="00B07983" w:rsidP="00B07983">
      <w:pPr>
        <w:spacing w:line="480" w:lineRule="auto"/>
        <w:jc w:val="center"/>
        <w:rPr>
          <w:rFonts w:asciiTheme="minorBidi" w:hAnsiTheme="minorBidi" w:cstheme="minorBidi"/>
          <w:b/>
          <w:bCs/>
          <w:sz w:val="28"/>
          <w:szCs w:val="28"/>
        </w:rPr>
      </w:pPr>
      <w:r w:rsidRPr="00077505">
        <w:rPr>
          <w:rFonts w:asciiTheme="minorBidi" w:hAnsiTheme="minorBidi" w:cstheme="minorBidi"/>
          <w:b/>
          <w:bCs/>
          <w:sz w:val="28"/>
          <w:szCs w:val="28"/>
        </w:rPr>
        <w:lastRenderedPageBreak/>
        <w:t>CHAPTER FIVE</w:t>
      </w:r>
    </w:p>
    <w:p w:rsidR="00B07983" w:rsidRPr="00077505" w:rsidRDefault="00B07983" w:rsidP="00B07983">
      <w:pPr>
        <w:spacing w:line="480" w:lineRule="auto"/>
        <w:jc w:val="center"/>
        <w:rPr>
          <w:rFonts w:asciiTheme="minorBidi" w:hAnsiTheme="minorBidi" w:cstheme="minorBidi"/>
          <w:b/>
          <w:bCs/>
          <w:sz w:val="28"/>
          <w:szCs w:val="28"/>
        </w:rPr>
      </w:pPr>
      <w:r w:rsidRPr="00077505">
        <w:rPr>
          <w:rFonts w:asciiTheme="minorBidi" w:hAnsiTheme="minorBidi" w:cstheme="minorBidi"/>
          <w:b/>
          <w:bCs/>
          <w:sz w:val="28"/>
          <w:szCs w:val="28"/>
        </w:rPr>
        <w:t>SUMMARY, CONCLUSION AND RECOMMENDATIONS</w:t>
      </w:r>
    </w:p>
    <w:p w:rsidR="00B07983" w:rsidRPr="00077505" w:rsidRDefault="00B07983" w:rsidP="00B07983">
      <w:pPr>
        <w:spacing w:line="480" w:lineRule="auto"/>
        <w:ind w:firstLine="720"/>
        <w:jc w:val="both"/>
        <w:rPr>
          <w:rFonts w:asciiTheme="minorBidi" w:hAnsiTheme="minorBidi" w:cstheme="minorBidi"/>
          <w:sz w:val="28"/>
          <w:szCs w:val="28"/>
        </w:rPr>
      </w:pPr>
      <w:r w:rsidRPr="00077505">
        <w:rPr>
          <w:rFonts w:asciiTheme="minorBidi" w:hAnsiTheme="minorBidi" w:cstheme="minorBidi"/>
          <w:sz w:val="28"/>
          <w:szCs w:val="28"/>
        </w:rPr>
        <w:t>This chapter discussed the results that are presented in the research. Conclusions are drawn based on the findings of this study, recommendations and suggestions are articulated to encourage further studies.</w:t>
      </w:r>
    </w:p>
    <w:p w:rsidR="00B07983" w:rsidRPr="00077505" w:rsidRDefault="00B07983" w:rsidP="00B07983">
      <w:pPr>
        <w:spacing w:line="480" w:lineRule="auto"/>
        <w:jc w:val="both"/>
        <w:rPr>
          <w:rFonts w:asciiTheme="minorBidi" w:hAnsiTheme="minorBidi" w:cstheme="minorBidi"/>
          <w:b/>
          <w:bCs/>
          <w:sz w:val="28"/>
          <w:szCs w:val="28"/>
        </w:rPr>
      </w:pPr>
      <w:r w:rsidRPr="00077505">
        <w:rPr>
          <w:rFonts w:asciiTheme="minorBidi" w:hAnsiTheme="minorBidi" w:cstheme="minorBidi"/>
          <w:b/>
          <w:bCs/>
          <w:sz w:val="28"/>
          <w:szCs w:val="28"/>
        </w:rPr>
        <w:t>Summary</w:t>
      </w:r>
    </w:p>
    <w:p w:rsidR="00B07983" w:rsidRPr="00077505" w:rsidRDefault="00B07983" w:rsidP="00AC17B5">
      <w:pPr>
        <w:spacing w:line="480" w:lineRule="auto"/>
        <w:ind w:firstLine="720"/>
        <w:jc w:val="both"/>
        <w:rPr>
          <w:rFonts w:asciiTheme="minorBidi" w:hAnsiTheme="minorBidi" w:cstheme="minorBidi"/>
          <w:sz w:val="28"/>
          <w:szCs w:val="28"/>
        </w:rPr>
      </w:pPr>
      <w:r w:rsidRPr="00077505">
        <w:rPr>
          <w:rFonts w:asciiTheme="minorBidi" w:hAnsiTheme="minorBidi" w:cstheme="minorBidi"/>
          <w:sz w:val="28"/>
          <w:szCs w:val="28"/>
        </w:rPr>
        <w:t>The study examined the roles of Islamic in curbing examination malpractices among secondary school students in Ilorin West Local Government</w:t>
      </w:r>
      <w:r w:rsidR="00AC17B5">
        <w:rPr>
          <w:rFonts w:asciiTheme="minorBidi" w:hAnsiTheme="minorBidi" w:cstheme="minorBidi"/>
          <w:sz w:val="28"/>
          <w:szCs w:val="28"/>
        </w:rPr>
        <w:t>.</w:t>
      </w:r>
      <w:r w:rsidRPr="00077505">
        <w:rPr>
          <w:rFonts w:asciiTheme="minorBidi" w:hAnsiTheme="minorBidi" w:cstheme="minorBidi"/>
          <w:sz w:val="28"/>
          <w:szCs w:val="28"/>
        </w:rPr>
        <w:t xml:space="preserve"> One hundred respondents participated on the study by responding to Questionnaire designed by the researcher and approved by the supervisor, three research questions were proposed for the study by use of percentage.</w:t>
      </w:r>
    </w:p>
    <w:p w:rsidR="00B07983" w:rsidRPr="00077505" w:rsidRDefault="00B07983" w:rsidP="00B07983">
      <w:pPr>
        <w:spacing w:line="480" w:lineRule="auto"/>
        <w:jc w:val="both"/>
        <w:rPr>
          <w:rFonts w:asciiTheme="minorBidi" w:hAnsiTheme="minorBidi" w:cstheme="minorBidi"/>
          <w:b/>
          <w:bCs/>
          <w:sz w:val="28"/>
          <w:szCs w:val="28"/>
        </w:rPr>
      </w:pPr>
      <w:r w:rsidRPr="00077505">
        <w:rPr>
          <w:rFonts w:asciiTheme="minorBidi" w:hAnsiTheme="minorBidi" w:cstheme="minorBidi"/>
          <w:b/>
          <w:bCs/>
          <w:sz w:val="28"/>
          <w:szCs w:val="28"/>
        </w:rPr>
        <w:t>The results of finding are as follows:</w:t>
      </w:r>
    </w:p>
    <w:p w:rsidR="00B07983" w:rsidRPr="00077505" w:rsidRDefault="00B07983" w:rsidP="00B07983">
      <w:pPr>
        <w:pStyle w:val="ListParagraph"/>
        <w:numPr>
          <w:ilvl w:val="0"/>
          <w:numId w:val="3"/>
        </w:numPr>
        <w:spacing w:line="480" w:lineRule="auto"/>
        <w:jc w:val="both"/>
        <w:rPr>
          <w:rFonts w:asciiTheme="minorBidi" w:hAnsiTheme="minorBidi" w:cstheme="minorBidi"/>
          <w:b/>
          <w:bCs/>
          <w:sz w:val="28"/>
          <w:szCs w:val="28"/>
        </w:rPr>
      </w:pPr>
      <w:r w:rsidRPr="00077505">
        <w:rPr>
          <w:rFonts w:asciiTheme="minorBidi" w:hAnsiTheme="minorBidi" w:cstheme="minorBidi"/>
          <w:sz w:val="28"/>
          <w:szCs w:val="28"/>
        </w:rPr>
        <w:t>The general perception of teachers on roles of Islamic studies in curbing examination malpractices among secondary school students is positive.</w:t>
      </w:r>
    </w:p>
    <w:p w:rsidR="00B07983" w:rsidRPr="00077505" w:rsidRDefault="00B07983" w:rsidP="00B07983">
      <w:pPr>
        <w:pStyle w:val="ListParagraph"/>
        <w:numPr>
          <w:ilvl w:val="0"/>
          <w:numId w:val="3"/>
        </w:numPr>
        <w:spacing w:line="480" w:lineRule="auto"/>
        <w:jc w:val="both"/>
        <w:rPr>
          <w:rFonts w:asciiTheme="minorBidi" w:hAnsiTheme="minorBidi" w:cstheme="minorBidi"/>
          <w:b/>
          <w:bCs/>
          <w:sz w:val="28"/>
          <w:szCs w:val="28"/>
        </w:rPr>
      </w:pPr>
      <w:r w:rsidRPr="00077505">
        <w:rPr>
          <w:rFonts w:asciiTheme="minorBidi" w:hAnsiTheme="minorBidi" w:cstheme="minorBidi"/>
          <w:sz w:val="28"/>
          <w:szCs w:val="28"/>
        </w:rPr>
        <w:lastRenderedPageBreak/>
        <w:t>There is a significance difference between the perception of Islamic studies teachers and other teachers on roles of Islamic studies in curbing examination malpractices among secondary school students.</w:t>
      </w:r>
    </w:p>
    <w:p w:rsidR="00B07983" w:rsidRPr="00077505" w:rsidRDefault="00B07983" w:rsidP="00B07983">
      <w:pPr>
        <w:pStyle w:val="ListParagraph"/>
        <w:numPr>
          <w:ilvl w:val="0"/>
          <w:numId w:val="3"/>
        </w:numPr>
        <w:spacing w:line="480" w:lineRule="auto"/>
        <w:jc w:val="both"/>
        <w:rPr>
          <w:rFonts w:asciiTheme="minorBidi" w:hAnsiTheme="minorBidi" w:cstheme="minorBidi"/>
          <w:b/>
          <w:bCs/>
          <w:sz w:val="28"/>
          <w:szCs w:val="28"/>
        </w:rPr>
      </w:pPr>
      <w:r w:rsidRPr="00077505">
        <w:rPr>
          <w:rFonts w:asciiTheme="minorBidi" w:hAnsiTheme="minorBidi" w:cstheme="minorBidi"/>
          <w:sz w:val="28"/>
          <w:szCs w:val="28"/>
        </w:rPr>
        <w:t>There is a significant difference between the perception of male and female teachers on roles of Islamic studies in curbing examination malpractices among secondary school students.</w:t>
      </w:r>
    </w:p>
    <w:p w:rsidR="00B07983" w:rsidRPr="00077505" w:rsidRDefault="00B07983" w:rsidP="00B07983">
      <w:pPr>
        <w:spacing w:line="480" w:lineRule="auto"/>
        <w:jc w:val="both"/>
        <w:rPr>
          <w:rFonts w:asciiTheme="minorBidi" w:hAnsiTheme="minorBidi" w:cstheme="minorBidi"/>
          <w:b/>
          <w:bCs/>
          <w:sz w:val="28"/>
          <w:szCs w:val="28"/>
        </w:rPr>
      </w:pPr>
      <w:r w:rsidRPr="00077505">
        <w:rPr>
          <w:rFonts w:asciiTheme="minorBidi" w:hAnsiTheme="minorBidi" w:cstheme="minorBidi"/>
          <w:b/>
          <w:bCs/>
          <w:sz w:val="28"/>
          <w:szCs w:val="28"/>
        </w:rPr>
        <w:t>Conclusion</w:t>
      </w:r>
    </w:p>
    <w:p w:rsidR="00B07983" w:rsidRPr="00077505" w:rsidRDefault="00B07983" w:rsidP="00B07983">
      <w:pPr>
        <w:spacing w:line="480" w:lineRule="auto"/>
        <w:ind w:firstLine="720"/>
        <w:jc w:val="both"/>
        <w:rPr>
          <w:rFonts w:asciiTheme="minorBidi" w:hAnsiTheme="minorBidi" w:cstheme="minorBidi"/>
          <w:sz w:val="28"/>
          <w:szCs w:val="28"/>
        </w:rPr>
      </w:pPr>
      <w:r w:rsidRPr="00077505">
        <w:rPr>
          <w:rFonts w:asciiTheme="minorBidi" w:hAnsiTheme="minorBidi" w:cstheme="minorBidi"/>
          <w:sz w:val="28"/>
          <w:szCs w:val="28"/>
        </w:rPr>
        <w:t xml:space="preserve">In Nigeria, examination malpractices have become very serious </w:t>
      </w:r>
      <w:proofErr w:type="gramStart"/>
      <w:r w:rsidR="00A67973">
        <w:rPr>
          <w:rFonts w:asciiTheme="minorBidi" w:hAnsiTheme="minorBidi" w:cstheme="minorBidi"/>
          <w:sz w:val="28"/>
          <w:szCs w:val="28"/>
        </w:rPr>
        <w:t xml:space="preserve">issue </w:t>
      </w:r>
      <w:r w:rsidRPr="00077505">
        <w:rPr>
          <w:rFonts w:asciiTheme="minorBidi" w:hAnsiTheme="minorBidi" w:cstheme="minorBidi"/>
          <w:sz w:val="28"/>
          <w:szCs w:val="28"/>
        </w:rPr>
        <w:t>that have</w:t>
      </w:r>
      <w:proofErr w:type="gramEnd"/>
      <w:r w:rsidRPr="00077505">
        <w:rPr>
          <w:rFonts w:asciiTheme="minorBidi" w:hAnsiTheme="minorBidi" w:cstheme="minorBidi"/>
          <w:sz w:val="28"/>
          <w:szCs w:val="28"/>
        </w:rPr>
        <w:t xml:space="preserve"> given an unfair advantage to some group of students. Research findings have shown increasing incidents of examination malpractices by students, which conflict with the core purpose of education. This study examined the roles of Islamic studies in curbing examination malpractices among secondary school students in Ilorin West Local Government</w:t>
      </w:r>
      <w:r w:rsidR="00A67973">
        <w:rPr>
          <w:rFonts w:asciiTheme="minorBidi" w:hAnsiTheme="minorBidi" w:cstheme="minorBidi"/>
          <w:sz w:val="28"/>
          <w:szCs w:val="28"/>
        </w:rPr>
        <w:t>.</w:t>
      </w:r>
      <w:r w:rsidRPr="00077505">
        <w:rPr>
          <w:rFonts w:asciiTheme="minorBidi" w:hAnsiTheme="minorBidi" w:cstheme="minorBidi"/>
          <w:sz w:val="28"/>
          <w:szCs w:val="28"/>
        </w:rPr>
        <w:t xml:space="preserve"> </w:t>
      </w:r>
    </w:p>
    <w:p w:rsidR="00B07983" w:rsidRPr="00077505" w:rsidRDefault="00B07983" w:rsidP="00B07983">
      <w:pPr>
        <w:spacing w:line="480" w:lineRule="auto"/>
        <w:ind w:firstLine="720"/>
        <w:jc w:val="both"/>
        <w:rPr>
          <w:rFonts w:asciiTheme="minorBidi" w:hAnsiTheme="minorBidi" w:cstheme="minorBidi"/>
          <w:sz w:val="28"/>
          <w:szCs w:val="28"/>
        </w:rPr>
      </w:pPr>
      <w:r w:rsidRPr="00077505">
        <w:rPr>
          <w:rFonts w:asciiTheme="minorBidi" w:hAnsiTheme="minorBidi" w:cstheme="minorBidi"/>
          <w:sz w:val="28"/>
          <w:szCs w:val="28"/>
        </w:rPr>
        <w:t>The following precise conclusion can however be reached based on the percentage backed findings of the study.</w:t>
      </w:r>
    </w:p>
    <w:p w:rsidR="00B07983" w:rsidRPr="00077505" w:rsidRDefault="00B07983" w:rsidP="00B07983">
      <w:pPr>
        <w:pStyle w:val="ListParagraph"/>
        <w:numPr>
          <w:ilvl w:val="0"/>
          <w:numId w:val="4"/>
        </w:numPr>
        <w:spacing w:line="480" w:lineRule="auto"/>
        <w:jc w:val="both"/>
        <w:rPr>
          <w:rFonts w:asciiTheme="minorBidi" w:hAnsiTheme="minorBidi" w:cstheme="minorBidi"/>
          <w:sz w:val="28"/>
          <w:szCs w:val="28"/>
        </w:rPr>
      </w:pPr>
      <w:r w:rsidRPr="00077505">
        <w:rPr>
          <w:rFonts w:asciiTheme="minorBidi" w:hAnsiTheme="minorBidi" w:cstheme="minorBidi"/>
          <w:sz w:val="28"/>
          <w:szCs w:val="28"/>
        </w:rPr>
        <w:lastRenderedPageBreak/>
        <w:t>Islamic studies teache</w:t>
      </w:r>
      <w:r w:rsidR="00A67973">
        <w:rPr>
          <w:rFonts w:asciiTheme="minorBidi" w:hAnsiTheme="minorBidi" w:cstheme="minorBidi"/>
          <w:sz w:val="28"/>
          <w:szCs w:val="28"/>
        </w:rPr>
        <w:t>r agreed that Islamic education</w:t>
      </w:r>
      <w:r w:rsidRPr="00077505">
        <w:rPr>
          <w:rFonts w:asciiTheme="minorBidi" w:hAnsiTheme="minorBidi" w:cstheme="minorBidi"/>
          <w:sz w:val="28"/>
          <w:szCs w:val="28"/>
        </w:rPr>
        <w:t xml:space="preserve"> can curb examination malpractices.</w:t>
      </w:r>
    </w:p>
    <w:p w:rsidR="00B07983" w:rsidRPr="00077505" w:rsidRDefault="00B07983" w:rsidP="00B07983">
      <w:pPr>
        <w:pStyle w:val="ListParagraph"/>
        <w:numPr>
          <w:ilvl w:val="0"/>
          <w:numId w:val="4"/>
        </w:numPr>
        <w:spacing w:line="480" w:lineRule="auto"/>
        <w:jc w:val="both"/>
        <w:rPr>
          <w:rFonts w:asciiTheme="minorBidi" w:hAnsiTheme="minorBidi" w:cstheme="minorBidi"/>
          <w:sz w:val="28"/>
          <w:szCs w:val="28"/>
        </w:rPr>
      </w:pPr>
      <w:r w:rsidRPr="00077505">
        <w:rPr>
          <w:rFonts w:asciiTheme="minorBidi" w:hAnsiTheme="minorBidi" w:cstheme="minorBidi"/>
          <w:sz w:val="28"/>
          <w:szCs w:val="28"/>
        </w:rPr>
        <w:t>Female teachers believed that Islamic education has the potentials to curb examination malpractices among secondary school students.</w:t>
      </w:r>
    </w:p>
    <w:p w:rsidR="00B07983" w:rsidRPr="00077505" w:rsidRDefault="00B07983" w:rsidP="00B07983">
      <w:pPr>
        <w:spacing w:line="480" w:lineRule="auto"/>
        <w:jc w:val="both"/>
        <w:rPr>
          <w:rFonts w:asciiTheme="minorBidi" w:hAnsiTheme="minorBidi" w:cstheme="minorBidi"/>
          <w:b/>
          <w:bCs/>
          <w:sz w:val="28"/>
          <w:szCs w:val="28"/>
        </w:rPr>
      </w:pPr>
      <w:r w:rsidRPr="00077505">
        <w:rPr>
          <w:rFonts w:asciiTheme="minorBidi" w:hAnsiTheme="minorBidi" w:cstheme="minorBidi"/>
          <w:b/>
          <w:bCs/>
          <w:sz w:val="28"/>
          <w:szCs w:val="28"/>
        </w:rPr>
        <w:t>Implication of the study</w:t>
      </w:r>
    </w:p>
    <w:p w:rsidR="00B07983" w:rsidRDefault="00B07983" w:rsidP="00B07983">
      <w:pPr>
        <w:spacing w:line="480" w:lineRule="auto"/>
        <w:ind w:firstLine="720"/>
        <w:jc w:val="both"/>
        <w:rPr>
          <w:rFonts w:asciiTheme="minorBidi" w:hAnsiTheme="minorBidi" w:cstheme="minorBidi"/>
          <w:sz w:val="28"/>
          <w:szCs w:val="28"/>
        </w:rPr>
      </w:pPr>
      <w:r w:rsidRPr="00077505">
        <w:rPr>
          <w:rFonts w:asciiTheme="minorBidi" w:hAnsiTheme="minorBidi" w:cstheme="minorBidi"/>
          <w:sz w:val="28"/>
          <w:szCs w:val="28"/>
        </w:rPr>
        <w:t>This research work revealed some factors that cause examination malpractices among secondary school students. It was indicated that perception of Islamic studies teachers and other teacher on roles of Islamic education in curbing examination malpractices among secondary school students was positively affirmed that morals, ethic, teaching and fear of Allah as comprised in the glorious Qur’an and Prophetic tradition are able and capable of curbing corruption to the lowest level if not completely eradicated.</w:t>
      </w:r>
    </w:p>
    <w:p w:rsidR="00B07983" w:rsidRPr="00077505" w:rsidRDefault="00B07983" w:rsidP="00B07983">
      <w:pPr>
        <w:spacing w:line="480" w:lineRule="auto"/>
        <w:jc w:val="both"/>
        <w:rPr>
          <w:rFonts w:asciiTheme="minorBidi" w:hAnsiTheme="minorBidi" w:cstheme="minorBidi"/>
          <w:b/>
          <w:bCs/>
          <w:sz w:val="28"/>
          <w:szCs w:val="28"/>
        </w:rPr>
      </w:pPr>
      <w:r w:rsidRPr="00077505">
        <w:rPr>
          <w:rFonts w:asciiTheme="minorBidi" w:hAnsiTheme="minorBidi" w:cstheme="minorBidi"/>
          <w:b/>
          <w:bCs/>
          <w:sz w:val="28"/>
          <w:szCs w:val="28"/>
        </w:rPr>
        <w:t>Recommendations</w:t>
      </w:r>
    </w:p>
    <w:p w:rsidR="00B07983" w:rsidRPr="00077505" w:rsidRDefault="00B07983" w:rsidP="00B07983">
      <w:pPr>
        <w:spacing w:line="480" w:lineRule="auto"/>
        <w:ind w:firstLine="720"/>
        <w:jc w:val="both"/>
        <w:rPr>
          <w:rFonts w:asciiTheme="minorBidi" w:hAnsiTheme="minorBidi" w:cstheme="minorBidi"/>
          <w:sz w:val="28"/>
          <w:szCs w:val="28"/>
        </w:rPr>
      </w:pPr>
      <w:r w:rsidRPr="00077505">
        <w:rPr>
          <w:rFonts w:asciiTheme="minorBidi" w:hAnsiTheme="minorBidi" w:cstheme="minorBidi"/>
          <w:sz w:val="28"/>
          <w:szCs w:val="28"/>
        </w:rPr>
        <w:t xml:space="preserve">In view of the findings of this study, the crucial role that Islamic education plays in the society is now apparent. It is no longer news that both the government and examination bodies have been looking for ways of putting an </w:t>
      </w:r>
      <w:r w:rsidRPr="00077505">
        <w:rPr>
          <w:rFonts w:asciiTheme="minorBidi" w:hAnsiTheme="minorBidi" w:cstheme="minorBidi"/>
          <w:sz w:val="28"/>
          <w:szCs w:val="28"/>
        </w:rPr>
        <w:lastRenderedPageBreak/>
        <w:t>end to examination malpractices. Since the findings of this study have revealed the importance of Islamic education, the following recommendations are suggested.</w:t>
      </w:r>
    </w:p>
    <w:p w:rsidR="00B07983" w:rsidRPr="00077505" w:rsidRDefault="00B07983" w:rsidP="00B07983">
      <w:pPr>
        <w:pStyle w:val="ListParagraph"/>
        <w:numPr>
          <w:ilvl w:val="0"/>
          <w:numId w:val="5"/>
        </w:numPr>
        <w:spacing w:line="480" w:lineRule="auto"/>
        <w:jc w:val="both"/>
        <w:rPr>
          <w:rFonts w:asciiTheme="minorBidi" w:hAnsiTheme="minorBidi" w:cstheme="minorBidi"/>
          <w:sz w:val="28"/>
          <w:szCs w:val="28"/>
        </w:rPr>
      </w:pPr>
      <w:r w:rsidRPr="00077505">
        <w:rPr>
          <w:rFonts w:asciiTheme="minorBidi" w:hAnsiTheme="minorBidi" w:cstheme="minorBidi"/>
          <w:sz w:val="28"/>
          <w:szCs w:val="28"/>
        </w:rPr>
        <w:t>Government at all level should intensity efforts to employ qualified Islamic teachers at various level of education and trained up religious teachers that are objectivistic that can handle the subject intelligently</w:t>
      </w:r>
      <w:r w:rsidR="00E45305">
        <w:rPr>
          <w:rFonts w:asciiTheme="minorBidi" w:hAnsiTheme="minorBidi" w:cstheme="minorBidi"/>
          <w:sz w:val="28"/>
          <w:szCs w:val="28"/>
        </w:rPr>
        <w:t>.</w:t>
      </w:r>
    </w:p>
    <w:p w:rsidR="00B07983" w:rsidRPr="00077505" w:rsidRDefault="00B07983" w:rsidP="00B07983">
      <w:pPr>
        <w:pStyle w:val="ListParagraph"/>
        <w:numPr>
          <w:ilvl w:val="0"/>
          <w:numId w:val="5"/>
        </w:numPr>
        <w:spacing w:line="480" w:lineRule="auto"/>
        <w:jc w:val="both"/>
        <w:rPr>
          <w:rFonts w:asciiTheme="minorBidi" w:hAnsiTheme="minorBidi" w:cstheme="minorBidi"/>
          <w:sz w:val="28"/>
          <w:szCs w:val="28"/>
        </w:rPr>
      </w:pPr>
      <w:r w:rsidRPr="00077505">
        <w:rPr>
          <w:rFonts w:asciiTheme="minorBidi" w:hAnsiTheme="minorBidi" w:cstheme="minorBidi"/>
          <w:sz w:val="28"/>
          <w:szCs w:val="28"/>
        </w:rPr>
        <w:t>Government should recognize and give special incentive like their counterparts in the sciences because of the direct moral linkage and high expectation from them.</w:t>
      </w:r>
    </w:p>
    <w:p w:rsidR="00B07983" w:rsidRPr="00077505" w:rsidRDefault="00B07983" w:rsidP="00B07983">
      <w:pPr>
        <w:pStyle w:val="ListParagraph"/>
        <w:numPr>
          <w:ilvl w:val="0"/>
          <w:numId w:val="5"/>
        </w:numPr>
        <w:spacing w:line="480" w:lineRule="auto"/>
        <w:jc w:val="both"/>
        <w:rPr>
          <w:rFonts w:asciiTheme="minorBidi" w:hAnsiTheme="minorBidi" w:cstheme="minorBidi"/>
          <w:sz w:val="28"/>
          <w:szCs w:val="28"/>
        </w:rPr>
      </w:pPr>
      <w:r w:rsidRPr="00077505">
        <w:rPr>
          <w:rFonts w:asciiTheme="minorBidi" w:hAnsiTheme="minorBidi" w:cstheme="minorBidi"/>
          <w:sz w:val="28"/>
          <w:szCs w:val="28"/>
        </w:rPr>
        <w:t>Government should organize seminar for the religious teachers on how to inculcate moral and religion education that will make the students show the habits that can jeopardize their future ambition, most especially examination malpractices.</w:t>
      </w:r>
    </w:p>
    <w:p w:rsidR="00B07983" w:rsidRPr="00077505" w:rsidRDefault="00B07983" w:rsidP="00B07983">
      <w:pPr>
        <w:pStyle w:val="ListParagraph"/>
        <w:numPr>
          <w:ilvl w:val="0"/>
          <w:numId w:val="5"/>
        </w:numPr>
        <w:spacing w:line="480" w:lineRule="auto"/>
        <w:jc w:val="both"/>
        <w:rPr>
          <w:rFonts w:asciiTheme="minorBidi" w:hAnsiTheme="minorBidi" w:cstheme="minorBidi"/>
          <w:sz w:val="28"/>
          <w:szCs w:val="28"/>
        </w:rPr>
      </w:pPr>
      <w:r w:rsidRPr="00077505">
        <w:rPr>
          <w:rFonts w:asciiTheme="minorBidi" w:hAnsiTheme="minorBidi" w:cstheme="minorBidi"/>
          <w:sz w:val="28"/>
          <w:szCs w:val="28"/>
        </w:rPr>
        <w:t>Also Federal Government should encourage moral and religious in education whole-hearted along with in moral laxities in some quarters.</w:t>
      </w:r>
    </w:p>
    <w:p w:rsidR="00B07983" w:rsidRPr="00077505" w:rsidRDefault="001C1F67" w:rsidP="00B07983">
      <w:pPr>
        <w:pStyle w:val="ListParagraph"/>
        <w:numPr>
          <w:ilvl w:val="0"/>
          <w:numId w:val="5"/>
        </w:numPr>
        <w:spacing w:line="480" w:lineRule="auto"/>
        <w:jc w:val="both"/>
        <w:rPr>
          <w:rFonts w:asciiTheme="minorBidi" w:hAnsiTheme="minorBidi" w:cstheme="minorBidi"/>
          <w:sz w:val="28"/>
          <w:szCs w:val="28"/>
        </w:rPr>
      </w:pPr>
      <w:r w:rsidRPr="00077505">
        <w:rPr>
          <w:rFonts w:asciiTheme="minorBidi" w:hAnsiTheme="minorBidi" w:cstheme="minorBidi"/>
          <w:sz w:val="28"/>
          <w:szCs w:val="28"/>
        </w:rPr>
        <w:lastRenderedPageBreak/>
        <w:t>Furthermore</w:t>
      </w:r>
      <w:r w:rsidR="00B07983" w:rsidRPr="00077505">
        <w:rPr>
          <w:rFonts w:asciiTheme="minorBidi" w:hAnsiTheme="minorBidi" w:cstheme="minorBidi"/>
          <w:sz w:val="28"/>
          <w:szCs w:val="28"/>
        </w:rPr>
        <w:t>, Government should provide religious textbooks and available Holy book in quantity for the student.</w:t>
      </w:r>
    </w:p>
    <w:p w:rsidR="00B07983" w:rsidRPr="00077505" w:rsidRDefault="00B07983" w:rsidP="00B07983">
      <w:pPr>
        <w:pStyle w:val="ListParagraph"/>
        <w:numPr>
          <w:ilvl w:val="0"/>
          <w:numId w:val="5"/>
        </w:numPr>
        <w:spacing w:line="480" w:lineRule="auto"/>
        <w:jc w:val="both"/>
        <w:rPr>
          <w:rFonts w:asciiTheme="minorBidi" w:hAnsiTheme="minorBidi" w:cstheme="minorBidi"/>
          <w:sz w:val="28"/>
          <w:szCs w:val="28"/>
        </w:rPr>
      </w:pPr>
      <w:r w:rsidRPr="00077505">
        <w:rPr>
          <w:rFonts w:asciiTheme="minorBidi" w:hAnsiTheme="minorBidi" w:cstheme="minorBidi"/>
          <w:sz w:val="28"/>
          <w:szCs w:val="28"/>
        </w:rPr>
        <w:t>Finally, Federal Government should ear-mark certain amount of money in annual budge to the teaching of religious education in school like the treatment accorded to the sciences.</w:t>
      </w:r>
    </w:p>
    <w:p w:rsidR="00B07983" w:rsidRPr="00077505" w:rsidRDefault="00B07983" w:rsidP="00B07983">
      <w:pPr>
        <w:spacing w:line="480" w:lineRule="auto"/>
        <w:jc w:val="both"/>
        <w:rPr>
          <w:rFonts w:asciiTheme="minorBidi" w:hAnsiTheme="minorBidi" w:cstheme="minorBidi"/>
          <w:b/>
          <w:bCs/>
          <w:sz w:val="28"/>
          <w:szCs w:val="28"/>
        </w:rPr>
      </w:pPr>
      <w:r w:rsidRPr="00077505">
        <w:rPr>
          <w:rFonts w:asciiTheme="minorBidi" w:hAnsiTheme="minorBidi" w:cstheme="minorBidi"/>
          <w:b/>
          <w:bCs/>
          <w:sz w:val="28"/>
          <w:szCs w:val="28"/>
        </w:rPr>
        <w:t>Limitations of the Study</w:t>
      </w:r>
    </w:p>
    <w:p w:rsidR="00B07983" w:rsidRPr="00077505" w:rsidRDefault="00B07983" w:rsidP="00B07983">
      <w:pPr>
        <w:spacing w:line="480" w:lineRule="auto"/>
        <w:ind w:firstLine="720"/>
        <w:jc w:val="both"/>
        <w:rPr>
          <w:rFonts w:asciiTheme="minorBidi" w:hAnsiTheme="minorBidi" w:cstheme="minorBidi"/>
          <w:sz w:val="28"/>
          <w:szCs w:val="28"/>
        </w:rPr>
      </w:pPr>
      <w:r w:rsidRPr="00077505">
        <w:rPr>
          <w:rFonts w:asciiTheme="minorBidi" w:hAnsiTheme="minorBidi" w:cstheme="minorBidi"/>
          <w:sz w:val="28"/>
          <w:szCs w:val="28"/>
        </w:rPr>
        <w:t>There are constraints encountered in the study due to paucity availability of existence relevant literatures and time factors on the study in Ilorin West Local Government.</w:t>
      </w:r>
    </w:p>
    <w:p w:rsidR="00B07983" w:rsidRPr="00077505" w:rsidRDefault="00B07983" w:rsidP="00B07983">
      <w:pPr>
        <w:spacing w:line="480" w:lineRule="auto"/>
        <w:ind w:firstLine="720"/>
        <w:jc w:val="both"/>
        <w:rPr>
          <w:rFonts w:asciiTheme="minorBidi" w:hAnsiTheme="minorBidi" w:cstheme="minorBidi"/>
          <w:sz w:val="28"/>
          <w:szCs w:val="28"/>
        </w:rPr>
      </w:pPr>
      <w:r w:rsidRPr="00077505">
        <w:rPr>
          <w:rFonts w:asciiTheme="minorBidi" w:hAnsiTheme="minorBidi" w:cstheme="minorBidi"/>
          <w:sz w:val="28"/>
          <w:szCs w:val="28"/>
        </w:rPr>
        <w:t xml:space="preserve">Therefore the geographical area of this study is tampered and restricted </w:t>
      </w:r>
      <w:proofErr w:type="gramStart"/>
      <w:r w:rsidRPr="00077505">
        <w:rPr>
          <w:rFonts w:asciiTheme="minorBidi" w:hAnsiTheme="minorBidi" w:cstheme="minorBidi"/>
          <w:sz w:val="28"/>
          <w:szCs w:val="28"/>
        </w:rPr>
        <w:t xml:space="preserve">to 10 secondary school in Ilorin West Local </w:t>
      </w:r>
      <w:r w:rsidR="001E0B0E" w:rsidRPr="00077505">
        <w:rPr>
          <w:rFonts w:asciiTheme="minorBidi" w:hAnsiTheme="minorBidi" w:cstheme="minorBidi"/>
          <w:sz w:val="28"/>
          <w:szCs w:val="28"/>
        </w:rPr>
        <w:t>Government</w:t>
      </w:r>
      <w:proofErr w:type="gramEnd"/>
      <w:r w:rsidR="001E0B0E">
        <w:rPr>
          <w:rFonts w:asciiTheme="minorBidi" w:hAnsiTheme="minorBidi" w:cstheme="minorBidi"/>
          <w:sz w:val="28"/>
          <w:szCs w:val="28"/>
        </w:rPr>
        <w:t>.</w:t>
      </w:r>
      <w:r w:rsidRPr="00077505">
        <w:rPr>
          <w:rFonts w:asciiTheme="minorBidi" w:hAnsiTheme="minorBidi" w:cstheme="minorBidi"/>
          <w:sz w:val="28"/>
          <w:szCs w:val="28"/>
        </w:rPr>
        <w:t xml:space="preserve"> </w:t>
      </w:r>
    </w:p>
    <w:p w:rsidR="00B07983" w:rsidRPr="00077505" w:rsidRDefault="00B07983" w:rsidP="00B07983">
      <w:pPr>
        <w:spacing w:line="480" w:lineRule="auto"/>
        <w:jc w:val="both"/>
        <w:rPr>
          <w:rFonts w:asciiTheme="minorBidi" w:hAnsiTheme="minorBidi" w:cstheme="minorBidi"/>
          <w:b/>
          <w:bCs/>
          <w:sz w:val="28"/>
          <w:szCs w:val="28"/>
        </w:rPr>
      </w:pPr>
      <w:r w:rsidRPr="00077505">
        <w:rPr>
          <w:rFonts w:asciiTheme="minorBidi" w:hAnsiTheme="minorBidi" w:cstheme="minorBidi"/>
          <w:b/>
          <w:bCs/>
          <w:sz w:val="28"/>
          <w:szCs w:val="28"/>
        </w:rPr>
        <w:t>Suggestion for Further Studies</w:t>
      </w:r>
    </w:p>
    <w:p w:rsidR="00B07983" w:rsidRPr="00077505" w:rsidRDefault="00B07983" w:rsidP="00B07983">
      <w:pPr>
        <w:spacing w:line="480" w:lineRule="auto"/>
        <w:ind w:firstLine="720"/>
        <w:jc w:val="both"/>
        <w:rPr>
          <w:rFonts w:asciiTheme="minorBidi" w:hAnsiTheme="minorBidi" w:cstheme="minorBidi"/>
          <w:sz w:val="28"/>
          <w:szCs w:val="28"/>
        </w:rPr>
      </w:pPr>
      <w:r w:rsidRPr="00077505">
        <w:rPr>
          <w:rFonts w:asciiTheme="minorBidi" w:hAnsiTheme="minorBidi" w:cstheme="minorBidi"/>
          <w:sz w:val="28"/>
          <w:szCs w:val="28"/>
        </w:rPr>
        <w:t>Having suggested and recommended ways and means of curbing examination malpractices among secondary school students, the research made these suggestions for further researches.</w:t>
      </w:r>
    </w:p>
    <w:p w:rsidR="00B07983" w:rsidRPr="00077505" w:rsidRDefault="00B07983" w:rsidP="00B07983">
      <w:pPr>
        <w:spacing w:line="480" w:lineRule="auto"/>
        <w:ind w:firstLine="720"/>
        <w:jc w:val="both"/>
        <w:rPr>
          <w:rFonts w:asciiTheme="minorBidi" w:hAnsiTheme="minorBidi" w:cstheme="minorBidi"/>
          <w:sz w:val="28"/>
          <w:szCs w:val="28"/>
        </w:rPr>
      </w:pPr>
      <w:r w:rsidRPr="00077505">
        <w:rPr>
          <w:rFonts w:asciiTheme="minorBidi" w:hAnsiTheme="minorBidi" w:cstheme="minorBidi"/>
          <w:sz w:val="28"/>
          <w:szCs w:val="28"/>
        </w:rPr>
        <w:lastRenderedPageBreak/>
        <w:t>In view of the fact that research work focused only on secondary school teachers in</w:t>
      </w:r>
      <w:r w:rsidR="001E0B0E">
        <w:rPr>
          <w:rFonts w:asciiTheme="minorBidi" w:hAnsiTheme="minorBidi" w:cstheme="minorBidi"/>
          <w:sz w:val="28"/>
          <w:szCs w:val="28"/>
        </w:rPr>
        <w:t xml:space="preserve"> Ilorin West Local Government, </w:t>
      </w:r>
      <w:r w:rsidRPr="00077505">
        <w:rPr>
          <w:rFonts w:asciiTheme="minorBidi" w:hAnsiTheme="minorBidi" w:cstheme="minorBidi"/>
          <w:sz w:val="28"/>
          <w:szCs w:val="28"/>
        </w:rPr>
        <w:t>other research of this nature may considered on a very wide scope, large population and used of robust statistical techniques. For instance, Kwara State as one of the six geopolitical zone or tertiary institution could be used.</w:t>
      </w:r>
    </w:p>
    <w:p w:rsidR="00B07983" w:rsidRPr="00077505" w:rsidRDefault="00B07983" w:rsidP="00B07983">
      <w:pPr>
        <w:spacing w:line="480" w:lineRule="auto"/>
        <w:ind w:firstLine="720"/>
        <w:jc w:val="both"/>
        <w:rPr>
          <w:rFonts w:asciiTheme="minorBidi" w:hAnsiTheme="minorBidi" w:cstheme="minorBidi"/>
          <w:sz w:val="28"/>
          <w:szCs w:val="28"/>
        </w:rPr>
      </w:pPr>
      <w:r w:rsidRPr="00077505">
        <w:rPr>
          <w:rFonts w:asciiTheme="minorBidi" w:hAnsiTheme="minorBidi" w:cstheme="minorBidi"/>
          <w:sz w:val="28"/>
          <w:szCs w:val="28"/>
        </w:rPr>
        <w:t>Again further studies may involve the religious in general or two religions differently that is, to compare and contrast their degree of commitment in curbing examination malpractices.</w:t>
      </w:r>
    </w:p>
    <w:p w:rsidR="00B07983" w:rsidRDefault="00B07983" w:rsidP="00B07983">
      <w:pPr>
        <w:spacing w:line="480" w:lineRule="auto"/>
        <w:jc w:val="both"/>
        <w:rPr>
          <w:rFonts w:asciiTheme="minorBidi" w:hAnsiTheme="minorBidi" w:cstheme="minorBidi"/>
          <w:sz w:val="28"/>
          <w:szCs w:val="28"/>
        </w:rPr>
      </w:pPr>
    </w:p>
    <w:p w:rsidR="001C1F67" w:rsidRDefault="001C1F67" w:rsidP="00B07983">
      <w:pPr>
        <w:spacing w:line="480" w:lineRule="auto"/>
        <w:jc w:val="both"/>
        <w:rPr>
          <w:rFonts w:asciiTheme="minorBidi" w:hAnsiTheme="minorBidi" w:cstheme="minorBidi"/>
          <w:sz w:val="28"/>
          <w:szCs w:val="28"/>
        </w:rPr>
      </w:pPr>
    </w:p>
    <w:p w:rsidR="001C1F67" w:rsidRDefault="001C1F67" w:rsidP="00B07983">
      <w:pPr>
        <w:spacing w:line="480" w:lineRule="auto"/>
        <w:jc w:val="both"/>
        <w:rPr>
          <w:rFonts w:asciiTheme="minorBidi" w:hAnsiTheme="minorBidi" w:cstheme="minorBidi"/>
          <w:sz w:val="28"/>
          <w:szCs w:val="28"/>
        </w:rPr>
      </w:pPr>
    </w:p>
    <w:p w:rsidR="001C1F67" w:rsidRDefault="001C1F67" w:rsidP="00B07983">
      <w:pPr>
        <w:spacing w:line="480" w:lineRule="auto"/>
        <w:jc w:val="both"/>
        <w:rPr>
          <w:rFonts w:asciiTheme="minorBidi" w:hAnsiTheme="minorBidi" w:cstheme="minorBidi"/>
          <w:sz w:val="28"/>
          <w:szCs w:val="28"/>
        </w:rPr>
      </w:pPr>
    </w:p>
    <w:p w:rsidR="001C1F67" w:rsidRDefault="001C1F67" w:rsidP="00B07983">
      <w:pPr>
        <w:spacing w:line="480" w:lineRule="auto"/>
        <w:jc w:val="both"/>
        <w:rPr>
          <w:rFonts w:asciiTheme="minorBidi" w:hAnsiTheme="minorBidi" w:cstheme="minorBidi"/>
          <w:sz w:val="28"/>
          <w:szCs w:val="28"/>
        </w:rPr>
      </w:pPr>
    </w:p>
    <w:p w:rsidR="001C1F67" w:rsidRDefault="001C1F67" w:rsidP="00B07983">
      <w:pPr>
        <w:spacing w:line="480" w:lineRule="auto"/>
        <w:jc w:val="both"/>
        <w:rPr>
          <w:rFonts w:asciiTheme="minorBidi" w:hAnsiTheme="minorBidi" w:cstheme="minorBidi"/>
          <w:sz w:val="28"/>
          <w:szCs w:val="28"/>
        </w:rPr>
      </w:pPr>
    </w:p>
    <w:p w:rsidR="001C1F67" w:rsidRDefault="001C1F67" w:rsidP="00B07983">
      <w:pPr>
        <w:spacing w:line="480" w:lineRule="auto"/>
        <w:jc w:val="both"/>
        <w:rPr>
          <w:rFonts w:asciiTheme="minorBidi" w:hAnsiTheme="minorBidi" w:cstheme="minorBidi"/>
          <w:sz w:val="28"/>
          <w:szCs w:val="28"/>
        </w:rPr>
      </w:pPr>
    </w:p>
    <w:p w:rsidR="00B07983" w:rsidRPr="00077505" w:rsidRDefault="00B07983" w:rsidP="001E0B0E">
      <w:pPr>
        <w:spacing w:line="480" w:lineRule="auto"/>
        <w:ind w:left="2160" w:firstLine="720"/>
        <w:rPr>
          <w:rFonts w:asciiTheme="minorBidi" w:hAnsiTheme="minorBidi" w:cstheme="minorBidi"/>
          <w:b/>
          <w:bCs/>
          <w:sz w:val="28"/>
          <w:szCs w:val="28"/>
        </w:rPr>
      </w:pPr>
      <w:r w:rsidRPr="00077505">
        <w:rPr>
          <w:rFonts w:asciiTheme="minorBidi" w:hAnsiTheme="minorBidi" w:cstheme="minorBidi"/>
          <w:b/>
          <w:bCs/>
          <w:sz w:val="28"/>
          <w:szCs w:val="28"/>
        </w:rPr>
        <w:lastRenderedPageBreak/>
        <w:t>REFERENCES</w:t>
      </w:r>
    </w:p>
    <w:p w:rsidR="00B07983" w:rsidRPr="00077505" w:rsidRDefault="00B07983" w:rsidP="001C1F67">
      <w:pPr>
        <w:spacing w:line="240" w:lineRule="auto"/>
        <w:ind w:left="360" w:hanging="540"/>
        <w:jc w:val="both"/>
        <w:rPr>
          <w:rFonts w:asciiTheme="minorBidi" w:hAnsiTheme="minorBidi" w:cstheme="minorBidi"/>
          <w:sz w:val="28"/>
          <w:szCs w:val="28"/>
        </w:rPr>
      </w:pPr>
      <w:proofErr w:type="spellStart"/>
      <w:proofErr w:type="gramStart"/>
      <w:r w:rsidRPr="00077505">
        <w:rPr>
          <w:rFonts w:asciiTheme="minorBidi" w:hAnsiTheme="minorBidi" w:cstheme="minorBidi"/>
          <w:sz w:val="28"/>
          <w:szCs w:val="28"/>
        </w:rPr>
        <w:t>Abiri</w:t>
      </w:r>
      <w:proofErr w:type="spellEnd"/>
      <w:r w:rsidRPr="00077505">
        <w:rPr>
          <w:rFonts w:asciiTheme="minorBidi" w:hAnsiTheme="minorBidi" w:cstheme="minorBidi"/>
          <w:sz w:val="28"/>
          <w:szCs w:val="28"/>
        </w:rPr>
        <w:t>, S. (1986) Test and Testing: Unpublished M.Ed. Manuscript, University of Ilorin.</w:t>
      </w:r>
      <w:proofErr w:type="gramEnd"/>
    </w:p>
    <w:p w:rsidR="00B07983" w:rsidRPr="00077505" w:rsidRDefault="00B07983" w:rsidP="001C1F67">
      <w:pPr>
        <w:spacing w:line="240" w:lineRule="auto"/>
        <w:ind w:left="360" w:hanging="540"/>
        <w:jc w:val="both"/>
        <w:rPr>
          <w:rFonts w:asciiTheme="minorBidi" w:hAnsiTheme="minorBidi" w:cstheme="minorBidi"/>
          <w:sz w:val="2"/>
          <w:szCs w:val="2"/>
        </w:rPr>
      </w:pPr>
    </w:p>
    <w:p w:rsidR="00B07983" w:rsidRPr="00077505" w:rsidRDefault="00B07983" w:rsidP="001C1F67">
      <w:pPr>
        <w:spacing w:line="240" w:lineRule="auto"/>
        <w:ind w:left="360" w:hanging="540"/>
        <w:jc w:val="both"/>
        <w:rPr>
          <w:rFonts w:asciiTheme="minorBidi" w:hAnsiTheme="minorBidi" w:cstheme="minorBidi"/>
          <w:sz w:val="28"/>
          <w:szCs w:val="28"/>
        </w:rPr>
      </w:pPr>
      <w:proofErr w:type="spellStart"/>
      <w:proofErr w:type="gramStart"/>
      <w:r w:rsidRPr="00077505">
        <w:rPr>
          <w:rFonts w:asciiTheme="minorBidi" w:hAnsiTheme="minorBidi" w:cstheme="minorBidi"/>
          <w:sz w:val="28"/>
          <w:szCs w:val="28"/>
        </w:rPr>
        <w:t>Ajidagba</w:t>
      </w:r>
      <w:proofErr w:type="spellEnd"/>
      <w:r w:rsidRPr="00077505">
        <w:rPr>
          <w:rFonts w:asciiTheme="minorBidi" w:hAnsiTheme="minorBidi" w:cstheme="minorBidi"/>
          <w:sz w:val="28"/>
          <w:szCs w:val="28"/>
        </w:rPr>
        <w:t xml:space="preserve">, U.A (2002) Aims and Objectives of </w:t>
      </w:r>
      <w:r w:rsidR="001C1F67" w:rsidRPr="00077505">
        <w:rPr>
          <w:rFonts w:asciiTheme="minorBidi" w:hAnsiTheme="minorBidi" w:cstheme="minorBidi"/>
          <w:sz w:val="28"/>
          <w:szCs w:val="28"/>
        </w:rPr>
        <w:t xml:space="preserve">Teaching </w:t>
      </w:r>
      <w:r w:rsidRPr="00077505">
        <w:rPr>
          <w:rFonts w:asciiTheme="minorBidi" w:hAnsiTheme="minorBidi" w:cstheme="minorBidi"/>
          <w:sz w:val="28"/>
          <w:szCs w:val="28"/>
        </w:rPr>
        <w:t>Islamic Studies in Secondary Schools.</w:t>
      </w:r>
      <w:proofErr w:type="gramEnd"/>
      <w:r w:rsidRPr="00077505">
        <w:rPr>
          <w:rFonts w:asciiTheme="minorBidi" w:hAnsiTheme="minorBidi" w:cstheme="minorBidi"/>
          <w:sz w:val="28"/>
          <w:szCs w:val="28"/>
        </w:rPr>
        <w:t xml:space="preserve"> </w:t>
      </w:r>
      <w:proofErr w:type="gramStart"/>
      <w:r w:rsidRPr="00077505">
        <w:rPr>
          <w:rFonts w:asciiTheme="minorBidi" w:hAnsiTheme="minorBidi" w:cstheme="minorBidi"/>
          <w:sz w:val="28"/>
          <w:szCs w:val="28"/>
        </w:rPr>
        <w:t>Unpublished Handbook for Islamic Studies Under-Graduate Students, University of Ilorin.</w:t>
      </w:r>
      <w:proofErr w:type="gramEnd"/>
    </w:p>
    <w:p w:rsidR="00B07983" w:rsidRPr="00077505" w:rsidRDefault="00B07983" w:rsidP="001C1F67">
      <w:pPr>
        <w:spacing w:line="240" w:lineRule="auto"/>
        <w:ind w:left="360" w:hanging="540"/>
        <w:jc w:val="both"/>
        <w:rPr>
          <w:rFonts w:asciiTheme="minorBidi" w:hAnsiTheme="minorBidi" w:cstheme="minorBidi"/>
          <w:sz w:val="2"/>
          <w:szCs w:val="2"/>
        </w:rPr>
      </w:pPr>
    </w:p>
    <w:p w:rsidR="00B07983" w:rsidRPr="00077505" w:rsidRDefault="001E0B0E" w:rsidP="001C1F67">
      <w:pPr>
        <w:spacing w:line="240" w:lineRule="auto"/>
        <w:ind w:left="360" w:hanging="540"/>
        <w:jc w:val="both"/>
        <w:rPr>
          <w:rFonts w:asciiTheme="minorBidi" w:hAnsiTheme="minorBidi" w:cstheme="minorBidi"/>
          <w:sz w:val="28"/>
          <w:szCs w:val="28"/>
        </w:rPr>
      </w:pPr>
      <w:proofErr w:type="spellStart"/>
      <w:r>
        <w:rPr>
          <w:rFonts w:asciiTheme="minorBidi" w:hAnsiTheme="minorBidi" w:cstheme="minorBidi"/>
          <w:sz w:val="28"/>
          <w:szCs w:val="28"/>
        </w:rPr>
        <w:t>Aina</w:t>
      </w:r>
      <w:proofErr w:type="spellEnd"/>
      <w:r>
        <w:rPr>
          <w:rFonts w:asciiTheme="minorBidi" w:hAnsiTheme="minorBidi" w:cstheme="minorBidi"/>
          <w:sz w:val="28"/>
          <w:szCs w:val="28"/>
        </w:rPr>
        <w:t xml:space="preserve">, </w:t>
      </w:r>
      <w:r w:rsidR="00B07983" w:rsidRPr="00077505">
        <w:rPr>
          <w:rFonts w:asciiTheme="minorBidi" w:hAnsiTheme="minorBidi" w:cstheme="minorBidi"/>
          <w:sz w:val="28"/>
          <w:szCs w:val="28"/>
        </w:rPr>
        <w:t>G.E (1996) Appraisal and Problems of Examination Malpractices at the Secondary School level in Nigeria.</w:t>
      </w:r>
    </w:p>
    <w:p w:rsidR="00B07983" w:rsidRPr="00077505" w:rsidRDefault="00B07983" w:rsidP="001C1F67">
      <w:pPr>
        <w:spacing w:line="240" w:lineRule="auto"/>
        <w:ind w:left="360" w:hanging="540"/>
        <w:jc w:val="both"/>
        <w:rPr>
          <w:rFonts w:asciiTheme="minorBidi" w:hAnsiTheme="minorBidi" w:cstheme="minorBidi"/>
          <w:sz w:val="2"/>
          <w:szCs w:val="2"/>
        </w:rPr>
      </w:pPr>
    </w:p>
    <w:p w:rsidR="00B07983" w:rsidRPr="00077505" w:rsidRDefault="00B07983" w:rsidP="001C1F67">
      <w:pPr>
        <w:spacing w:line="240" w:lineRule="auto"/>
        <w:ind w:left="360" w:hanging="540"/>
        <w:jc w:val="both"/>
        <w:rPr>
          <w:rFonts w:asciiTheme="minorBidi" w:hAnsiTheme="minorBidi" w:cstheme="minorBidi"/>
          <w:sz w:val="28"/>
          <w:szCs w:val="28"/>
        </w:rPr>
      </w:pPr>
      <w:proofErr w:type="spellStart"/>
      <w:r w:rsidRPr="00077505">
        <w:rPr>
          <w:rFonts w:asciiTheme="minorBidi" w:hAnsiTheme="minorBidi" w:cstheme="minorBidi"/>
          <w:sz w:val="28"/>
          <w:szCs w:val="28"/>
        </w:rPr>
        <w:t>Aminullahi</w:t>
      </w:r>
      <w:proofErr w:type="spellEnd"/>
      <w:r w:rsidRPr="00077505">
        <w:rPr>
          <w:rFonts w:asciiTheme="minorBidi" w:hAnsiTheme="minorBidi" w:cstheme="minorBidi"/>
          <w:sz w:val="28"/>
          <w:szCs w:val="28"/>
        </w:rPr>
        <w:t xml:space="preserve">, S.A (2006) Cause and Pattern of Examination Malpractices </w:t>
      </w:r>
      <w:proofErr w:type="gramStart"/>
      <w:r w:rsidRPr="00077505">
        <w:rPr>
          <w:rFonts w:asciiTheme="minorBidi" w:hAnsiTheme="minorBidi" w:cstheme="minorBidi"/>
          <w:sz w:val="28"/>
          <w:szCs w:val="28"/>
        </w:rPr>
        <w:t>Among</w:t>
      </w:r>
      <w:proofErr w:type="gramEnd"/>
      <w:r w:rsidRPr="00077505">
        <w:rPr>
          <w:rFonts w:asciiTheme="minorBidi" w:hAnsiTheme="minorBidi" w:cstheme="minorBidi"/>
          <w:sz w:val="28"/>
          <w:szCs w:val="28"/>
        </w:rPr>
        <w:t xml:space="preserve"> Female Secondary Schools in </w:t>
      </w:r>
      <w:proofErr w:type="spellStart"/>
      <w:r w:rsidRPr="00077505">
        <w:rPr>
          <w:rFonts w:asciiTheme="minorBidi" w:hAnsiTheme="minorBidi" w:cstheme="minorBidi"/>
          <w:sz w:val="28"/>
          <w:szCs w:val="28"/>
        </w:rPr>
        <w:t>Asa</w:t>
      </w:r>
      <w:proofErr w:type="spellEnd"/>
      <w:r w:rsidRPr="00077505">
        <w:rPr>
          <w:rFonts w:asciiTheme="minorBidi" w:hAnsiTheme="minorBidi" w:cstheme="minorBidi"/>
          <w:sz w:val="28"/>
          <w:szCs w:val="28"/>
        </w:rPr>
        <w:t xml:space="preserve"> Local Government Area of Kwara State Nigeria. </w:t>
      </w:r>
      <w:proofErr w:type="gramStart"/>
      <w:r w:rsidRPr="00077505">
        <w:rPr>
          <w:rFonts w:asciiTheme="minorBidi" w:hAnsiTheme="minorBidi" w:cstheme="minorBidi"/>
          <w:sz w:val="28"/>
          <w:szCs w:val="28"/>
        </w:rPr>
        <w:t>Unpublished (</w:t>
      </w:r>
      <w:proofErr w:type="spellStart"/>
      <w:r w:rsidRPr="00077505">
        <w:rPr>
          <w:rFonts w:asciiTheme="minorBidi" w:hAnsiTheme="minorBidi" w:cstheme="minorBidi"/>
          <w:sz w:val="28"/>
          <w:szCs w:val="28"/>
        </w:rPr>
        <w:t>M.Ed</w:t>
      </w:r>
      <w:proofErr w:type="spellEnd"/>
      <w:r w:rsidRPr="00077505">
        <w:rPr>
          <w:rFonts w:asciiTheme="minorBidi" w:hAnsiTheme="minorBidi" w:cstheme="minorBidi"/>
          <w:sz w:val="28"/>
          <w:szCs w:val="28"/>
        </w:rPr>
        <w:t>) Project Department of Guidance and Counseling.</w:t>
      </w:r>
      <w:proofErr w:type="gramEnd"/>
      <w:r w:rsidRPr="00077505">
        <w:rPr>
          <w:rFonts w:asciiTheme="minorBidi" w:hAnsiTheme="minorBidi" w:cstheme="minorBidi"/>
          <w:sz w:val="28"/>
          <w:szCs w:val="28"/>
        </w:rPr>
        <w:t xml:space="preserve"> </w:t>
      </w:r>
      <w:proofErr w:type="gramStart"/>
      <w:r w:rsidRPr="00077505">
        <w:rPr>
          <w:rFonts w:asciiTheme="minorBidi" w:hAnsiTheme="minorBidi" w:cstheme="minorBidi"/>
          <w:sz w:val="28"/>
          <w:szCs w:val="28"/>
        </w:rPr>
        <w:t>University of Ilorin.</w:t>
      </w:r>
      <w:proofErr w:type="gramEnd"/>
    </w:p>
    <w:p w:rsidR="00B07983" w:rsidRPr="00077505" w:rsidRDefault="00B07983" w:rsidP="001C1F67">
      <w:pPr>
        <w:spacing w:line="240" w:lineRule="auto"/>
        <w:ind w:left="360" w:hanging="540"/>
        <w:jc w:val="both"/>
        <w:rPr>
          <w:rFonts w:asciiTheme="minorBidi" w:hAnsiTheme="minorBidi" w:cstheme="minorBidi"/>
          <w:sz w:val="2"/>
          <w:szCs w:val="2"/>
        </w:rPr>
      </w:pPr>
    </w:p>
    <w:p w:rsidR="00B07983" w:rsidRPr="00077505" w:rsidRDefault="00B07983" w:rsidP="001C1F67">
      <w:pPr>
        <w:spacing w:line="240" w:lineRule="auto"/>
        <w:ind w:left="360" w:hanging="540"/>
        <w:jc w:val="both"/>
        <w:rPr>
          <w:rFonts w:asciiTheme="minorBidi" w:hAnsiTheme="minorBidi" w:cstheme="minorBidi"/>
          <w:sz w:val="28"/>
          <w:szCs w:val="28"/>
        </w:rPr>
      </w:pPr>
      <w:proofErr w:type="spellStart"/>
      <w:r w:rsidRPr="00077505">
        <w:rPr>
          <w:rFonts w:asciiTheme="minorBidi" w:hAnsiTheme="minorBidi" w:cstheme="minorBidi"/>
          <w:sz w:val="28"/>
          <w:szCs w:val="28"/>
        </w:rPr>
        <w:t>Badmus</w:t>
      </w:r>
      <w:proofErr w:type="spellEnd"/>
      <w:r w:rsidRPr="00077505">
        <w:rPr>
          <w:rFonts w:asciiTheme="minorBidi" w:hAnsiTheme="minorBidi" w:cstheme="minorBidi"/>
          <w:sz w:val="28"/>
          <w:szCs w:val="28"/>
        </w:rPr>
        <w:t>, G.A (2006), Accountability in Teaching/Learning Environment and Examination Malpractices. A paper Presented on Examination Malpractices in Abuja, Nigeria.</w:t>
      </w:r>
    </w:p>
    <w:p w:rsidR="00B07983" w:rsidRPr="00077505" w:rsidRDefault="00B07983" w:rsidP="001C1F67">
      <w:pPr>
        <w:spacing w:line="240" w:lineRule="auto"/>
        <w:ind w:left="360" w:hanging="540"/>
        <w:jc w:val="both"/>
        <w:rPr>
          <w:rFonts w:asciiTheme="minorBidi" w:hAnsiTheme="minorBidi" w:cstheme="minorBidi"/>
          <w:sz w:val="2"/>
          <w:szCs w:val="2"/>
        </w:rPr>
      </w:pPr>
    </w:p>
    <w:p w:rsidR="00B07983" w:rsidRPr="00077505" w:rsidRDefault="00B07983" w:rsidP="001C1F67">
      <w:pPr>
        <w:spacing w:line="240" w:lineRule="auto"/>
        <w:ind w:left="360" w:hanging="540"/>
        <w:jc w:val="both"/>
        <w:rPr>
          <w:rFonts w:asciiTheme="minorBidi" w:hAnsiTheme="minorBidi" w:cstheme="minorBidi"/>
          <w:sz w:val="28"/>
          <w:szCs w:val="28"/>
        </w:rPr>
      </w:pPr>
      <w:proofErr w:type="spellStart"/>
      <w:r w:rsidRPr="00077505">
        <w:rPr>
          <w:rFonts w:asciiTheme="minorBidi" w:hAnsiTheme="minorBidi" w:cstheme="minorBidi"/>
          <w:sz w:val="28"/>
          <w:szCs w:val="28"/>
        </w:rPr>
        <w:t>Bunza</w:t>
      </w:r>
      <w:proofErr w:type="spellEnd"/>
      <w:r w:rsidRPr="00077505">
        <w:rPr>
          <w:rFonts w:asciiTheme="minorBidi" w:hAnsiTheme="minorBidi" w:cstheme="minorBidi"/>
          <w:sz w:val="28"/>
          <w:szCs w:val="28"/>
        </w:rPr>
        <w:t xml:space="preserve">, MM (1994) Quality Education. </w:t>
      </w:r>
      <w:proofErr w:type="gramStart"/>
      <w:r w:rsidRPr="00077505">
        <w:rPr>
          <w:rFonts w:asciiTheme="minorBidi" w:hAnsiTheme="minorBidi" w:cstheme="minorBidi"/>
          <w:sz w:val="28"/>
          <w:szCs w:val="28"/>
        </w:rPr>
        <w:t>The Role of the Inspector in Reducing Examination Malpractices.</w:t>
      </w:r>
      <w:proofErr w:type="gramEnd"/>
    </w:p>
    <w:p w:rsidR="00B07983" w:rsidRPr="00077505" w:rsidRDefault="00B07983" w:rsidP="001C1F67">
      <w:pPr>
        <w:spacing w:line="240" w:lineRule="auto"/>
        <w:ind w:left="360" w:hanging="540"/>
        <w:jc w:val="both"/>
        <w:rPr>
          <w:rFonts w:asciiTheme="minorBidi" w:hAnsiTheme="minorBidi" w:cstheme="minorBidi"/>
          <w:sz w:val="2"/>
          <w:szCs w:val="2"/>
        </w:rPr>
      </w:pPr>
    </w:p>
    <w:p w:rsidR="00B07983" w:rsidRPr="00077505" w:rsidRDefault="00B07983" w:rsidP="001C1F67">
      <w:pPr>
        <w:spacing w:line="240" w:lineRule="auto"/>
        <w:ind w:left="360" w:hanging="540"/>
        <w:jc w:val="both"/>
        <w:rPr>
          <w:rFonts w:asciiTheme="minorBidi" w:hAnsiTheme="minorBidi" w:cstheme="minorBidi"/>
          <w:sz w:val="28"/>
          <w:szCs w:val="28"/>
        </w:rPr>
      </w:pPr>
      <w:r w:rsidRPr="00077505">
        <w:rPr>
          <w:rFonts w:asciiTheme="minorBidi" w:hAnsiTheme="minorBidi" w:cstheme="minorBidi"/>
          <w:sz w:val="28"/>
          <w:szCs w:val="28"/>
        </w:rPr>
        <w:t>Clifford O. (1993) Examination Malpractices, Issues and Dimension, Journal of Curriculum Studies.</w:t>
      </w:r>
    </w:p>
    <w:p w:rsidR="00B07983" w:rsidRPr="00077505" w:rsidRDefault="00B07983" w:rsidP="001C1F67">
      <w:pPr>
        <w:spacing w:line="240" w:lineRule="auto"/>
        <w:ind w:left="360" w:hanging="540"/>
        <w:jc w:val="both"/>
        <w:rPr>
          <w:rFonts w:asciiTheme="minorBidi" w:hAnsiTheme="minorBidi" w:cstheme="minorBidi"/>
          <w:sz w:val="2"/>
          <w:szCs w:val="2"/>
        </w:rPr>
      </w:pPr>
    </w:p>
    <w:p w:rsidR="00B07983" w:rsidRPr="00077505" w:rsidRDefault="00B07983" w:rsidP="001C1F67">
      <w:pPr>
        <w:spacing w:line="240" w:lineRule="auto"/>
        <w:ind w:left="360" w:hanging="540"/>
        <w:jc w:val="both"/>
        <w:rPr>
          <w:rFonts w:asciiTheme="minorBidi" w:hAnsiTheme="minorBidi" w:cstheme="minorBidi"/>
          <w:sz w:val="28"/>
          <w:szCs w:val="28"/>
        </w:rPr>
      </w:pPr>
      <w:proofErr w:type="spellStart"/>
      <w:proofErr w:type="gramStart"/>
      <w:r w:rsidRPr="00077505">
        <w:rPr>
          <w:rFonts w:asciiTheme="minorBidi" w:hAnsiTheme="minorBidi" w:cstheme="minorBidi"/>
          <w:sz w:val="28"/>
          <w:szCs w:val="28"/>
        </w:rPr>
        <w:t>Danaga</w:t>
      </w:r>
      <w:proofErr w:type="spellEnd"/>
      <w:r w:rsidRPr="00077505">
        <w:rPr>
          <w:rFonts w:asciiTheme="minorBidi" w:hAnsiTheme="minorBidi" w:cstheme="minorBidi"/>
          <w:sz w:val="28"/>
          <w:szCs w:val="28"/>
        </w:rPr>
        <w:t xml:space="preserve">, I.D &amp; </w:t>
      </w:r>
      <w:proofErr w:type="spellStart"/>
      <w:r w:rsidRPr="00077505">
        <w:rPr>
          <w:rFonts w:asciiTheme="minorBidi" w:hAnsiTheme="minorBidi" w:cstheme="minorBidi"/>
          <w:sz w:val="28"/>
          <w:szCs w:val="28"/>
        </w:rPr>
        <w:t>Danga</w:t>
      </w:r>
      <w:proofErr w:type="spellEnd"/>
      <w:r w:rsidRPr="00077505">
        <w:rPr>
          <w:rFonts w:asciiTheme="minorBidi" w:hAnsiTheme="minorBidi" w:cstheme="minorBidi"/>
          <w:sz w:val="28"/>
          <w:szCs w:val="28"/>
        </w:rPr>
        <w:t>, H.M (1993) Examination Malpractices and Cultism in Nigeria.</w:t>
      </w:r>
      <w:proofErr w:type="gramEnd"/>
      <w:r w:rsidRPr="00077505">
        <w:rPr>
          <w:rFonts w:asciiTheme="minorBidi" w:hAnsiTheme="minorBidi" w:cstheme="minorBidi"/>
          <w:sz w:val="28"/>
          <w:szCs w:val="28"/>
        </w:rPr>
        <w:t xml:space="preserve"> </w:t>
      </w:r>
      <w:proofErr w:type="gramStart"/>
      <w:r w:rsidRPr="00077505">
        <w:rPr>
          <w:rFonts w:asciiTheme="minorBidi" w:hAnsiTheme="minorBidi" w:cstheme="minorBidi"/>
          <w:sz w:val="28"/>
          <w:szCs w:val="28"/>
        </w:rPr>
        <w:t>Analysis and Confronting Techniques.</w:t>
      </w:r>
      <w:proofErr w:type="gramEnd"/>
      <w:r w:rsidRPr="00077505">
        <w:rPr>
          <w:rFonts w:asciiTheme="minorBidi" w:hAnsiTheme="minorBidi" w:cstheme="minorBidi"/>
          <w:sz w:val="28"/>
          <w:szCs w:val="28"/>
        </w:rPr>
        <w:t xml:space="preserve"> </w:t>
      </w:r>
      <w:proofErr w:type="spellStart"/>
      <w:proofErr w:type="gramStart"/>
      <w:r w:rsidRPr="00077505">
        <w:rPr>
          <w:rFonts w:asciiTheme="minorBidi" w:hAnsiTheme="minorBidi" w:cstheme="minorBidi"/>
          <w:sz w:val="28"/>
          <w:szCs w:val="28"/>
        </w:rPr>
        <w:t>Calabar</w:t>
      </w:r>
      <w:proofErr w:type="spellEnd"/>
      <w:r w:rsidRPr="00077505">
        <w:rPr>
          <w:rFonts w:asciiTheme="minorBidi" w:hAnsiTheme="minorBidi" w:cstheme="minorBidi"/>
          <w:sz w:val="28"/>
          <w:szCs w:val="28"/>
        </w:rPr>
        <w:t xml:space="preserve"> Rapid Educational Publishers Limited.</w:t>
      </w:r>
      <w:proofErr w:type="gramEnd"/>
    </w:p>
    <w:p w:rsidR="00B07983" w:rsidRPr="00077505" w:rsidRDefault="00B07983" w:rsidP="001C1F67">
      <w:pPr>
        <w:spacing w:line="240" w:lineRule="auto"/>
        <w:ind w:left="360" w:hanging="540"/>
        <w:jc w:val="both"/>
        <w:rPr>
          <w:rFonts w:asciiTheme="minorBidi" w:hAnsiTheme="minorBidi" w:cstheme="minorBidi"/>
          <w:sz w:val="28"/>
          <w:szCs w:val="28"/>
        </w:rPr>
      </w:pPr>
      <w:proofErr w:type="spellStart"/>
      <w:r w:rsidRPr="00077505">
        <w:rPr>
          <w:rFonts w:asciiTheme="minorBidi" w:hAnsiTheme="minorBidi" w:cstheme="minorBidi"/>
          <w:sz w:val="28"/>
          <w:szCs w:val="28"/>
        </w:rPr>
        <w:t>Fafuwa</w:t>
      </w:r>
      <w:proofErr w:type="spellEnd"/>
      <w:r w:rsidRPr="00077505">
        <w:rPr>
          <w:rFonts w:asciiTheme="minorBidi" w:hAnsiTheme="minorBidi" w:cstheme="minorBidi"/>
          <w:sz w:val="28"/>
          <w:szCs w:val="28"/>
        </w:rPr>
        <w:t xml:space="preserve"> A.B (1974). </w:t>
      </w:r>
      <w:proofErr w:type="gramStart"/>
      <w:r w:rsidRPr="00077505">
        <w:rPr>
          <w:rFonts w:asciiTheme="minorBidi" w:hAnsiTheme="minorBidi" w:cstheme="minorBidi"/>
          <w:sz w:val="28"/>
          <w:szCs w:val="28"/>
        </w:rPr>
        <w:t>History of Education in Nigeria.</w:t>
      </w:r>
      <w:proofErr w:type="gramEnd"/>
      <w:r w:rsidRPr="00077505">
        <w:rPr>
          <w:rFonts w:asciiTheme="minorBidi" w:hAnsiTheme="minorBidi" w:cstheme="minorBidi"/>
          <w:sz w:val="28"/>
          <w:szCs w:val="28"/>
        </w:rPr>
        <w:t xml:space="preserve"> London: George, Allen and </w:t>
      </w:r>
      <w:proofErr w:type="spellStart"/>
      <w:r w:rsidRPr="00077505">
        <w:rPr>
          <w:rFonts w:asciiTheme="minorBidi" w:hAnsiTheme="minorBidi" w:cstheme="minorBidi"/>
          <w:sz w:val="28"/>
          <w:szCs w:val="28"/>
        </w:rPr>
        <w:t>Unwin</w:t>
      </w:r>
      <w:proofErr w:type="spellEnd"/>
      <w:r w:rsidRPr="00077505">
        <w:rPr>
          <w:rFonts w:asciiTheme="minorBidi" w:hAnsiTheme="minorBidi" w:cstheme="minorBidi"/>
          <w:sz w:val="28"/>
          <w:szCs w:val="28"/>
        </w:rPr>
        <w:t>.</w:t>
      </w:r>
    </w:p>
    <w:p w:rsidR="00B07983" w:rsidRPr="00077505" w:rsidRDefault="00B07983" w:rsidP="001C1F67">
      <w:pPr>
        <w:spacing w:line="240" w:lineRule="auto"/>
        <w:ind w:left="360" w:hanging="540"/>
        <w:jc w:val="both"/>
        <w:rPr>
          <w:rFonts w:asciiTheme="minorBidi" w:hAnsiTheme="minorBidi" w:cstheme="minorBidi"/>
          <w:sz w:val="2"/>
          <w:szCs w:val="2"/>
        </w:rPr>
      </w:pPr>
    </w:p>
    <w:p w:rsidR="00B07983" w:rsidRPr="00077505" w:rsidRDefault="00B07983" w:rsidP="001C1F67">
      <w:pPr>
        <w:spacing w:line="240" w:lineRule="auto"/>
        <w:ind w:left="360" w:hanging="540"/>
        <w:jc w:val="both"/>
        <w:rPr>
          <w:rFonts w:asciiTheme="minorBidi" w:hAnsiTheme="minorBidi" w:cstheme="minorBidi"/>
          <w:sz w:val="28"/>
          <w:szCs w:val="28"/>
        </w:rPr>
      </w:pPr>
      <w:proofErr w:type="spellStart"/>
      <w:r w:rsidRPr="00077505">
        <w:rPr>
          <w:rFonts w:asciiTheme="minorBidi" w:hAnsiTheme="minorBidi" w:cstheme="minorBidi"/>
          <w:sz w:val="28"/>
          <w:szCs w:val="28"/>
        </w:rPr>
        <w:t>Ivowi</w:t>
      </w:r>
      <w:proofErr w:type="spellEnd"/>
      <w:r w:rsidRPr="00077505">
        <w:rPr>
          <w:rFonts w:asciiTheme="minorBidi" w:hAnsiTheme="minorBidi" w:cstheme="minorBidi"/>
          <w:sz w:val="28"/>
          <w:szCs w:val="28"/>
        </w:rPr>
        <w:t xml:space="preserve"> U.M.O (1997) Examination Malpractices: Profile Courses, Warning signs, Preventions and Detection Strategies. </w:t>
      </w:r>
      <w:proofErr w:type="gramStart"/>
      <w:r w:rsidRPr="00077505">
        <w:rPr>
          <w:rFonts w:asciiTheme="minorBidi" w:hAnsiTheme="minorBidi" w:cstheme="minorBidi"/>
          <w:sz w:val="28"/>
          <w:szCs w:val="28"/>
        </w:rPr>
        <w:t>Lagos Potomac Book.</w:t>
      </w:r>
      <w:proofErr w:type="gramEnd"/>
    </w:p>
    <w:p w:rsidR="00B07983" w:rsidRPr="00077505" w:rsidRDefault="00B07983" w:rsidP="001C1F67">
      <w:pPr>
        <w:spacing w:line="240" w:lineRule="auto"/>
        <w:ind w:left="360" w:hanging="540"/>
        <w:jc w:val="both"/>
        <w:rPr>
          <w:rFonts w:asciiTheme="minorBidi" w:hAnsiTheme="minorBidi" w:cstheme="minorBidi"/>
          <w:sz w:val="2"/>
          <w:szCs w:val="2"/>
        </w:rPr>
      </w:pPr>
    </w:p>
    <w:p w:rsidR="00B07983" w:rsidRPr="00077505" w:rsidRDefault="00B07983" w:rsidP="001C1F67">
      <w:pPr>
        <w:spacing w:line="240" w:lineRule="auto"/>
        <w:ind w:left="360" w:hanging="540"/>
        <w:jc w:val="both"/>
        <w:rPr>
          <w:rFonts w:asciiTheme="minorBidi" w:hAnsiTheme="minorBidi" w:cstheme="minorBidi"/>
          <w:sz w:val="28"/>
          <w:szCs w:val="28"/>
        </w:rPr>
      </w:pPr>
      <w:proofErr w:type="spellStart"/>
      <w:r w:rsidRPr="00077505">
        <w:rPr>
          <w:rFonts w:asciiTheme="minorBidi" w:hAnsiTheme="minorBidi" w:cstheme="minorBidi"/>
          <w:sz w:val="28"/>
          <w:szCs w:val="28"/>
        </w:rPr>
        <w:t>Saratu</w:t>
      </w:r>
      <w:proofErr w:type="spellEnd"/>
      <w:r w:rsidRPr="00077505">
        <w:rPr>
          <w:rFonts w:asciiTheme="minorBidi" w:hAnsiTheme="minorBidi" w:cstheme="minorBidi"/>
          <w:sz w:val="28"/>
          <w:szCs w:val="28"/>
        </w:rPr>
        <w:t xml:space="preserve">, O.A (2001) Mass Failure and Examination Malpractices: Challenges to Counselors. </w:t>
      </w:r>
      <w:proofErr w:type="gramStart"/>
      <w:r w:rsidRPr="00077505">
        <w:rPr>
          <w:rFonts w:asciiTheme="minorBidi" w:hAnsiTheme="minorBidi" w:cstheme="minorBidi"/>
          <w:sz w:val="28"/>
          <w:szCs w:val="28"/>
        </w:rPr>
        <w:t>A Journal of Counseling Human Development.</w:t>
      </w:r>
      <w:proofErr w:type="gramEnd"/>
    </w:p>
    <w:p w:rsidR="00B07983" w:rsidRPr="00077505" w:rsidRDefault="00B07983" w:rsidP="001C1F67">
      <w:pPr>
        <w:spacing w:line="240" w:lineRule="auto"/>
        <w:ind w:left="360" w:hanging="540"/>
        <w:jc w:val="both"/>
        <w:rPr>
          <w:rFonts w:asciiTheme="minorBidi" w:hAnsiTheme="minorBidi" w:cstheme="minorBidi"/>
          <w:sz w:val="2"/>
          <w:szCs w:val="2"/>
        </w:rPr>
      </w:pPr>
    </w:p>
    <w:p w:rsidR="00B07983" w:rsidRPr="00077505" w:rsidRDefault="00B07983" w:rsidP="001C1F67">
      <w:pPr>
        <w:spacing w:line="240" w:lineRule="auto"/>
        <w:ind w:left="360" w:hanging="540"/>
        <w:jc w:val="both"/>
        <w:rPr>
          <w:rFonts w:asciiTheme="minorBidi" w:hAnsiTheme="minorBidi" w:cstheme="minorBidi"/>
          <w:sz w:val="28"/>
          <w:szCs w:val="28"/>
        </w:rPr>
      </w:pPr>
      <w:proofErr w:type="spellStart"/>
      <w:proofErr w:type="gramStart"/>
      <w:r w:rsidRPr="00077505">
        <w:rPr>
          <w:rFonts w:asciiTheme="minorBidi" w:hAnsiTheme="minorBidi" w:cstheme="minorBidi"/>
          <w:sz w:val="28"/>
          <w:szCs w:val="28"/>
        </w:rPr>
        <w:t>Taiwo</w:t>
      </w:r>
      <w:proofErr w:type="spellEnd"/>
      <w:r w:rsidRPr="00077505">
        <w:rPr>
          <w:rFonts w:asciiTheme="minorBidi" w:hAnsiTheme="minorBidi" w:cstheme="minorBidi"/>
          <w:sz w:val="28"/>
          <w:szCs w:val="28"/>
        </w:rPr>
        <w:t>, B.M (2006) Students Perception on Causes and effort of Examination Malpractices in Kwara State College of Education Institute Journal of Students in Education (2) 3.</w:t>
      </w:r>
      <w:proofErr w:type="gramEnd"/>
    </w:p>
    <w:p w:rsidR="00B07983" w:rsidRPr="00077505" w:rsidRDefault="00B07983" w:rsidP="001C1F67">
      <w:pPr>
        <w:spacing w:line="240" w:lineRule="auto"/>
        <w:ind w:left="360" w:hanging="540"/>
        <w:jc w:val="both"/>
        <w:rPr>
          <w:rFonts w:asciiTheme="minorBidi" w:hAnsiTheme="minorBidi" w:cstheme="minorBidi"/>
          <w:sz w:val="2"/>
          <w:szCs w:val="2"/>
        </w:rPr>
      </w:pPr>
    </w:p>
    <w:p w:rsidR="00B07983" w:rsidRPr="00077505" w:rsidRDefault="00B07983" w:rsidP="001C1F67">
      <w:pPr>
        <w:spacing w:line="240" w:lineRule="auto"/>
        <w:ind w:left="360" w:hanging="540"/>
        <w:jc w:val="both"/>
        <w:rPr>
          <w:rFonts w:asciiTheme="minorBidi" w:hAnsiTheme="minorBidi" w:cstheme="minorBidi"/>
          <w:sz w:val="28"/>
          <w:szCs w:val="28"/>
        </w:rPr>
      </w:pPr>
      <w:proofErr w:type="spellStart"/>
      <w:proofErr w:type="gramStart"/>
      <w:r w:rsidRPr="00077505">
        <w:rPr>
          <w:rFonts w:asciiTheme="minorBidi" w:hAnsiTheme="minorBidi" w:cstheme="minorBidi"/>
          <w:sz w:val="28"/>
          <w:szCs w:val="28"/>
        </w:rPr>
        <w:t>Udogie</w:t>
      </w:r>
      <w:proofErr w:type="spellEnd"/>
      <w:r w:rsidRPr="00077505">
        <w:rPr>
          <w:rFonts w:asciiTheme="minorBidi" w:hAnsiTheme="minorBidi" w:cstheme="minorBidi"/>
          <w:sz w:val="28"/>
          <w:szCs w:val="28"/>
        </w:rPr>
        <w:t xml:space="preserve">, S &amp; </w:t>
      </w:r>
      <w:proofErr w:type="spellStart"/>
      <w:r w:rsidRPr="00077505">
        <w:rPr>
          <w:rFonts w:asciiTheme="minorBidi" w:hAnsiTheme="minorBidi" w:cstheme="minorBidi"/>
          <w:sz w:val="28"/>
          <w:szCs w:val="28"/>
        </w:rPr>
        <w:t>Ivowi</w:t>
      </w:r>
      <w:proofErr w:type="spellEnd"/>
      <w:r w:rsidRPr="00077505">
        <w:rPr>
          <w:rFonts w:asciiTheme="minorBidi" w:hAnsiTheme="minorBidi" w:cstheme="minorBidi"/>
          <w:sz w:val="28"/>
          <w:szCs w:val="28"/>
        </w:rPr>
        <w:t>, U.M.O (1996).</w:t>
      </w:r>
      <w:proofErr w:type="gramEnd"/>
      <w:r w:rsidRPr="00077505">
        <w:rPr>
          <w:rFonts w:asciiTheme="minorBidi" w:hAnsiTheme="minorBidi" w:cstheme="minorBidi"/>
          <w:sz w:val="28"/>
          <w:szCs w:val="28"/>
        </w:rPr>
        <w:t xml:space="preserve"> </w:t>
      </w:r>
      <w:proofErr w:type="gramStart"/>
      <w:r w:rsidRPr="00077505">
        <w:rPr>
          <w:rFonts w:asciiTheme="minorBidi" w:hAnsiTheme="minorBidi" w:cstheme="minorBidi"/>
          <w:sz w:val="28"/>
          <w:szCs w:val="28"/>
        </w:rPr>
        <w:t>In Promoting Examination Ethics (1997).</w:t>
      </w:r>
      <w:proofErr w:type="gramEnd"/>
      <w:r w:rsidRPr="00077505">
        <w:rPr>
          <w:rFonts w:asciiTheme="minorBidi" w:hAnsiTheme="minorBidi" w:cstheme="minorBidi"/>
          <w:sz w:val="28"/>
          <w:szCs w:val="28"/>
        </w:rPr>
        <w:t xml:space="preserve"> Nigeria: An Examination Ethics Publication. 4</w:t>
      </w:r>
      <w:proofErr w:type="gramStart"/>
      <w:r w:rsidRPr="00077505">
        <w:rPr>
          <w:rFonts w:asciiTheme="minorBidi" w:hAnsiTheme="minorBidi" w:cstheme="minorBidi"/>
          <w:sz w:val="28"/>
          <w:szCs w:val="28"/>
        </w:rPr>
        <w:t>,47</w:t>
      </w:r>
      <w:proofErr w:type="gramEnd"/>
      <w:r w:rsidRPr="00077505">
        <w:rPr>
          <w:rFonts w:asciiTheme="minorBidi" w:hAnsiTheme="minorBidi" w:cstheme="minorBidi"/>
          <w:sz w:val="28"/>
          <w:szCs w:val="28"/>
        </w:rPr>
        <w:t xml:space="preserve"> -57.</w:t>
      </w:r>
    </w:p>
    <w:p w:rsidR="00B07983" w:rsidRPr="00077505" w:rsidRDefault="00B07983" w:rsidP="001C1F67">
      <w:pPr>
        <w:spacing w:line="480" w:lineRule="auto"/>
        <w:ind w:left="360"/>
        <w:jc w:val="both"/>
        <w:rPr>
          <w:rFonts w:asciiTheme="minorBidi" w:hAnsiTheme="minorBidi" w:cstheme="minorBidi"/>
          <w:sz w:val="28"/>
          <w:szCs w:val="28"/>
        </w:rPr>
      </w:pPr>
    </w:p>
    <w:p w:rsidR="00B07983" w:rsidRPr="00077505" w:rsidRDefault="00B07983" w:rsidP="00B07983">
      <w:pPr>
        <w:spacing w:line="480" w:lineRule="auto"/>
        <w:jc w:val="both"/>
        <w:rPr>
          <w:rFonts w:asciiTheme="minorBidi" w:hAnsiTheme="minorBidi" w:cstheme="minorBidi"/>
          <w:sz w:val="28"/>
          <w:szCs w:val="28"/>
        </w:rPr>
      </w:pPr>
    </w:p>
    <w:p w:rsidR="00B07983" w:rsidRPr="00077505" w:rsidRDefault="00B07983" w:rsidP="00B07983">
      <w:pPr>
        <w:spacing w:line="480" w:lineRule="auto"/>
        <w:jc w:val="both"/>
        <w:rPr>
          <w:rFonts w:asciiTheme="minorBidi" w:hAnsiTheme="minorBidi" w:cstheme="minorBidi"/>
          <w:sz w:val="28"/>
          <w:szCs w:val="28"/>
        </w:rPr>
      </w:pPr>
    </w:p>
    <w:p w:rsidR="00B07983" w:rsidRPr="00077505" w:rsidRDefault="00B07983" w:rsidP="00B07983">
      <w:pPr>
        <w:spacing w:line="480" w:lineRule="auto"/>
        <w:jc w:val="both"/>
        <w:rPr>
          <w:rFonts w:asciiTheme="minorBidi" w:hAnsiTheme="minorBidi" w:cstheme="minorBidi"/>
          <w:sz w:val="28"/>
          <w:szCs w:val="28"/>
        </w:rPr>
      </w:pPr>
    </w:p>
    <w:p w:rsidR="00B07983" w:rsidRPr="00077505" w:rsidRDefault="00252675" w:rsidP="00B07983">
      <w:pPr>
        <w:spacing w:line="480" w:lineRule="auto"/>
        <w:jc w:val="both"/>
        <w:rPr>
          <w:rFonts w:asciiTheme="minorBidi" w:hAnsiTheme="minorBidi" w:cstheme="minorBidi"/>
          <w:sz w:val="28"/>
          <w:szCs w:val="28"/>
        </w:rPr>
      </w:pPr>
      <w:r>
        <w:rPr>
          <w:rFonts w:asciiTheme="minorBidi" w:hAnsiTheme="minorBidi" w:cstheme="minorBidi"/>
          <w:sz w:val="28"/>
          <w:szCs w:val="28"/>
        </w:rPr>
        <w:t xml:space="preserve">  </w:t>
      </w:r>
    </w:p>
    <w:p w:rsidR="00B07983" w:rsidRDefault="00B07983" w:rsidP="00B07983">
      <w:pPr>
        <w:spacing w:line="480" w:lineRule="auto"/>
        <w:jc w:val="both"/>
        <w:rPr>
          <w:rFonts w:asciiTheme="minorBidi" w:hAnsiTheme="minorBidi" w:cstheme="minorBidi"/>
          <w:sz w:val="28"/>
          <w:szCs w:val="28"/>
        </w:rPr>
      </w:pPr>
    </w:p>
    <w:p w:rsidR="001C1F67" w:rsidRDefault="001C1F67" w:rsidP="00B07983">
      <w:pPr>
        <w:spacing w:line="480" w:lineRule="auto"/>
        <w:jc w:val="both"/>
        <w:rPr>
          <w:rFonts w:asciiTheme="minorBidi" w:hAnsiTheme="minorBidi" w:cstheme="minorBidi"/>
          <w:sz w:val="28"/>
          <w:szCs w:val="28"/>
        </w:rPr>
      </w:pPr>
    </w:p>
    <w:p w:rsidR="001C1F67" w:rsidRDefault="001C1F67" w:rsidP="00B07983">
      <w:pPr>
        <w:spacing w:line="480" w:lineRule="auto"/>
        <w:jc w:val="both"/>
        <w:rPr>
          <w:rFonts w:asciiTheme="minorBidi" w:hAnsiTheme="minorBidi" w:cstheme="minorBidi"/>
          <w:sz w:val="28"/>
          <w:szCs w:val="28"/>
        </w:rPr>
      </w:pPr>
    </w:p>
    <w:p w:rsidR="00B07983" w:rsidRPr="00077505" w:rsidRDefault="00B07983" w:rsidP="00B07983">
      <w:pPr>
        <w:spacing w:after="0" w:line="480" w:lineRule="auto"/>
        <w:jc w:val="center"/>
        <w:rPr>
          <w:rFonts w:asciiTheme="minorBidi" w:hAnsiTheme="minorBidi" w:cstheme="minorBidi"/>
          <w:b/>
          <w:bCs/>
          <w:sz w:val="28"/>
          <w:szCs w:val="28"/>
        </w:rPr>
      </w:pPr>
      <w:r w:rsidRPr="00077505">
        <w:rPr>
          <w:rFonts w:asciiTheme="minorBidi" w:hAnsiTheme="minorBidi" w:cstheme="minorBidi"/>
          <w:b/>
          <w:bCs/>
          <w:sz w:val="28"/>
          <w:szCs w:val="28"/>
        </w:rPr>
        <w:lastRenderedPageBreak/>
        <w:t>QUESTIONNAIRE</w:t>
      </w:r>
    </w:p>
    <w:p w:rsidR="00B07983" w:rsidRPr="00077505" w:rsidRDefault="00B07983" w:rsidP="0028574E">
      <w:pPr>
        <w:spacing w:after="0" w:line="240" w:lineRule="auto"/>
        <w:jc w:val="center"/>
        <w:rPr>
          <w:rFonts w:asciiTheme="minorBidi" w:hAnsiTheme="minorBidi" w:cstheme="minorBidi"/>
          <w:b/>
          <w:bCs/>
          <w:sz w:val="28"/>
          <w:szCs w:val="28"/>
        </w:rPr>
      </w:pPr>
      <w:r w:rsidRPr="00077505">
        <w:rPr>
          <w:rFonts w:asciiTheme="minorBidi" w:hAnsiTheme="minorBidi" w:cstheme="minorBidi"/>
          <w:b/>
          <w:bCs/>
          <w:sz w:val="28"/>
          <w:szCs w:val="28"/>
        </w:rPr>
        <w:t>TOPIC: ROLE OF ISLAMIC STUDIES IN CURBING</w:t>
      </w:r>
    </w:p>
    <w:p w:rsidR="00B07983" w:rsidRPr="00077505" w:rsidRDefault="00B07983" w:rsidP="0028574E">
      <w:pPr>
        <w:spacing w:after="0" w:line="240" w:lineRule="auto"/>
        <w:jc w:val="center"/>
        <w:rPr>
          <w:rFonts w:asciiTheme="minorBidi" w:hAnsiTheme="minorBidi" w:cstheme="minorBidi"/>
          <w:b/>
          <w:bCs/>
          <w:sz w:val="28"/>
          <w:szCs w:val="28"/>
        </w:rPr>
      </w:pPr>
      <w:r w:rsidRPr="00077505">
        <w:rPr>
          <w:rFonts w:asciiTheme="minorBidi" w:hAnsiTheme="minorBidi" w:cstheme="minorBidi"/>
          <w:b/>
          <w:bCs/>
          <w:sz w:val="28"/>
          <w:szCs w:val="28"/>
        </w:rPr>
        <w:t>EXAMINATION MALPRACTICES AMONG SECONDARY</w:t>
      </w:r>
    </w:p>
    <w:p w:rsidR="00B07983" w:rsidRPr="00077505" w:rsidRDefault="00B07983" w:rsidP="0028574E">
      <w:pPr>
        <w:spacing w:after="0" w:line="240" w:lineRule="auto"/>
        <w:jc w:val="center"/>
        <w:rPr>
          <w:rFonts w:asciiTheme="minorBidi" w:hAnsiTheme="minorBidi" w:cstheme="minorBidi"/>
          <w:b/>
          <w:bCs/>
          <w:sz w:val="28"/>
          <w:szCs w:val="28"/>
        </w:rPr>
      </w:pPr>
      <w:r w:rsidRPr="00077505">
        <w:rPr>
          <w:rFonts w:asciiTheme="minorBidi" w:hAnsiTheme="minorBidi" w:cstheme="minorBidi"/>
          <w:b/>
          <w:bCs/>
          <w:sz w:val="28"/>
          <w:szCs w:val="28"/>
        </w:rPr>
        <w:t xml:space="preserve">SCHOOL STUDENTS IN ILORIN WEST LOCAL GOVERNMENT </w:t>
      </w:r>
    </w:p>
    <w:p w:rsidR="00B07983" w:rsidRPr="00077505" w:rsidRDefault="00B07983" w:rsidP="0028574E">
      <w:pPr>
        <w:spacing w:after="0" w:line="240" w:lineRule="auto"/>
        <w:jc w:val="center"/>
        <w:rPr>
          <w:rFonts w:asciiTheme="minorBidi" w:hAnsiTheme="minorBidi" w:cstheme="minorBidi"/>
          <w:b/>
          <w:bCs/>
          <w:sz w:val="28"/>
          <w:szCs w:val="28"/>
        </w:rPr>
      </w:pPr>
      <w:r w:rsidRPr="00077505">
        <w:rPr>
          <w:rFonts w:asciiTheme="minorBidi" w:hAnsiTheme="minorBidi" w:cstheme="minorBidi"/>
          <w:b/>
          <w:bCs/>
          <w:sz w:val="28"/>
          <w:szCs w:val="28"/>
        </w:rPr>
        <w:t>QUESTIONNAIRE FOR TEACHERS</w:t>
      </w:r>
    </w:p>
    <w:p w:rsidR="00B07983" w:rsidRPr="00077505" w:rsidRDefault="00B07983" w:rsidP="0028574E">
      <w:pPr>
        <w:spacing w:after="0" w:line="240" w:lineRule="auto"/>
        <w:jc w:val="center"/>
        <w:rPr>
          <w:rFonts w:asciiTheme="minorBidi" w:hAnsiTheme="minorBidi" w:cstheme="minorBidi"/>
          <w:b/>
          <w:bCs/>
          <w:sz w:val="28"/>
          <w:szCs w:val="28"/>
        </w:rPr>
      </w:pPr>
    </w:p>
    <w:p w:rsidR="00B07983" w:rsidRPr="00077505" w:rsidRDefault="00B07983" w:rsidP="00B07983">
      <w:pPr>
        <w:spacing w:after="0" w:line="480" w:lineRule="auto"/>
        <w:ind w:firstLine="720"/>
        <w:jc w:val="both"/>
        <w:rPr>
          <w:rFonts w:asciiTheme="minorBidi" w:hAnsiTheme="minorBidi" w:cstheme="minorBidi"/>
          <w:sz w:val="28"/>
          <w:szCs w:val="28"/>
        </w:rPr>
      </w:pPr>
      <w:r w:rsidRPr="00077505">
        <w:rPr>
          <w:rFonts w:asciiTheme="minorBidi" w:hAnsiTheme="minorBidi" w:cstheme="minorBidi"/>
          <w:sz w:val="28"/>
          <w:szCs w:val="28"/>
        </w:rPr>
        <w:t xml:space="preserve">The aim of this is to investigate the roles of Islamic Studies in Curbing Examination Malpractices among secondary school Students in Ilorin West Local </w:t>
      </w:r>
      <w:r w:rsidR="00D654F1" w:rsidRPr="00077505">
        <w:rPr>
          <w:rFonts w:asciiTheme="minorBidi" w:hAnsiTheme="minorBidi" w:cstheme="minorBidi"/>
          <w:sz w:val="28"/>
          <w:szCs w:val="28"/>
        </w:rPr>
        <w:t>Government.</w:t>
      </w:r>
      <w:r w:rsidRPr="00077505">
        <w:rPr>
          <w:rFonts w:asciiTheme="minorBidi" w:hAnsiTheme="minorBidi" w:cstheme="minorBidi"/>
          <w:sz w:val="28"/>
          <w:szCs w:val="28"/>
        </w:rPr>
        <w:t xml:space="preserve">  The research is purely educational.</w:t>
      </w:r>
    </w:p>
    <w:p w:rsidR="00B07983" w:rsidRPr="00077505" w:rsidRDefault="00B07983" w:rsidP="00B07983">
      <w:pPr>
        <w:spacing w:line="480" w:lineRule="auto"/>
        <w:ind w:firstLine="720"/>
        <w:jc w:val="both"/>
        <w:rPr>
          <w:rFonts w:asciiTheme="minorBidi" w:hAnsiTheme="minorBidi" w:cstheme="minorBidi"/>
          <w:sz w:val="28"/>
          <w:szCs w:val="28"/>
        </w:rPr>
      </w:pPr>
      <w:r w:rsidRPr="00077505">
        <w:rPr>
          <w:rFonts w:asciiTheme="minorBidi" w:hAnsiTheme="minorBidi" w:cstheme="minorBidi"/>
          <w:sz w:val="28"/>
          <w:szCs w:val="28"/>
        </w:rPr>
        <w:t>The questionnaire being administrated is a requirement in partial fulfillment of NCE programme. Therefore I seek your co-operation in responding to the question items with all sincerity and objectively. Answer supplied will be treated with confidentially and only for research and purpose.</w:t>
      </w:r>
    </w:p>
    <w:p w:rsidR="00B07983" w:rsidRPr="00077505" w:rsidRDefault="00B07983" w:rsidP="00B07983">
      <w:pPr>
        <w:spacing w:line="480" w:lineRule="auto"/>
        <w:ind w:firstLine="720"/>
        <w:jc w:val="both"/>
        <w:rPr>
          <w:rFonts w:asciiTheme="minorBidi" w:hAnsiTheme="minorBidi" w:cstheme="minorBidi"/>
          <w:sz w:val="28"/>
          <w:szCs w:val="28"/>
        </w:rPr>
      </w:pPr>
      <w:r w:rsidRPr="00077505">
        <w:rPr>
          <w:rFonts w:asciiTheme="minorBidi" w:hAnsiTheme="minorBidi" w:cstheme="minorBidi"/>
          <w:sz w:val="28"/>
          <w:szCs w:val="28"/>
        </w:rPr>
        <w:t>Thanks for your expected co-operation.</w:t>
      </w:r>
    </w:p>
    <w:p w:rsidR="00B07983" w:rsidRPr="00077505" w:rsidRDefault="00B07983" w:rsidP="00B07983">
      <w:pPr>
        <w:spacing w:line="480" w:lineRule="auto"/>
        <w:jc w:val="both"/>
        <w:rPr>
          <w:rFonts w:asciiTheme="minorBidi" w:hAnsiTheme="minorBidi" w:cstheme="minorBidi"/>
          <w:b/>
          <w:bCs/>
          <w:sz w:val="28"/>
          <w:szCs w:val="28"/>
        </w:rPr>
      </w:pPr>
      <w:r w:rsidRPr="00077505">
        <w:rPr>
          <w:rFonts w:asciiTheme="minorBidi" w:hAnsiTheme="minorBidi" w:cstheme="minorBidi"/>
          <w:b/>
          <w:bCs/>
          <w:sz w:val="28"/>
          <w:szCs w:val="28"/>
        </w:rPr>
        <w:t>SECTION A</w:t>
      </w:r>
    </w:p>
    <w:p w:rsidR="00B07983" w:rsidRPr="00077505" w:rsidRDefault="00B07983" w:rsidP="00B07983">
      <w:pPr>
        <w:spacing w:line="480" w:lineRule="auto"/>
        <w:jc w:val="both"/>
        <w:rPr>
          <w:rFonts w:asciiTheme="minorBidi" w:hAnsiTheme="minorBidi" w:cstheme="minorBidi"/>
          <w:sz w:val="28"/>
          <w:szCs w:val="28"/>
        </w:rPr>
      </w:pPr>
      <w:r w:rsidRPr="00077505">
        <w:rPr>
          <w:rFonts w:asciiTheme="minorBidi" w:hAnsiTheme="minorBidi" w:cstheme="minorBidi"/>
          <w:sz w:val="28"/>
          <w:szCs w:val="28"/>
        </w:rPr>
        <w:t>Personal Information</w:t>
      </w:r>
    </w:p>
    <w:p w:rsidR="00B07983" w:rsidRPr="00077505" w:rsidRDefault="00B07983" w:rsidP="00B07983">
      <w:pPr>
        <w:spacing w:line="480" w:lineRule="auto"/>
        <w:jc w:val="both"/>
        <w:rPr>
          <w:rFonts w:asciiTheme="minorBidi" w:hAnsiTheme="minorBidi" w:cstheme="minorBidi"/>
          <w:sz w:val="28"/>
          <w:szCs w:val="28"/>
        </w:rPr>
      </w:pPr>
      <w:r w:rsidRPr="00077505">
        <w:rPr>
          <w:rFonts w:asciiTheme="minorBidi" w:hAnsiTheme="minorBidi" w:cstheme="minorBidi"/>
          <w:sz w:val="28"/>
          <w:szCs w:val="28"/>
        </w:rPr>
        <w:t>Instruction: please tick (√) or write as appropriate</w:t>
      </w:r>
    </w:p>
    <w:p w:rsidR="00B07983" w:rsidRPr="00077505" w:rsidRDefault="00B07983" w:rsidP="00B07983">
      <w:pPr>
        <w:spacing w:line="480" w:lineRule="auto"/>
        <w:jc w:val="both"/>
        <w:rPr>
          <w:rFonts w:asciiTheme="minorBidi" w:hAnsiTheme="minorBidi" w:cstheme="minorBidi"/>
          <w:sz w:val="28"/>
          <w:szCs w:val="28"/>
        </w:rPr>
      </w:pPr>
      <w:r w:rsidRPr="00077505">
        <w:rPr>
          <w:rFonts w:asciiTheme="minorBidi" w:hAnsiTheme="minorBidi" w:cstheme="minorBidi"/>
          <w:sz w:val="28"/>
          <w:szCs w:val="28"/>
        </w:rPr>
        <w:t>Name of School………………………………………………</w:t>
      </w:r>
    </w:p>
    <w:p w:rsidR="00B07983" w:rsidRPr="00077505" w:rsidRDefault="00B07983" w:rsidP="00B07983">
      <w:pPr>
        <w:spacing w:line="480" w:lineRule="auto"/>
        <w:jc w:val="both"/>
        <w:rPr>
          <w:rFonts w:asciiTheme="minorBidi" w:hAnsiTheme="minorBidi" w:cstheme="minorBidi"/>
          <w:sz w:val="28"/>
          <w:szCs w:val="28"/>
        </w:rPr>
      </w:pPr>
      <w:r w:rsidRPr="00077505">
        <w:rPr>
          <w:rFonts w:asciiTheme="minorBidi" w:hAnsiTheme="minorBidi" w:cstheme="minorBidi"/>
          <w:sz w:val="28"/>
          <w:szCs w:val="28"/>
        </w:rPr>
        <w:lastRenderedPageBreak/>
        <w:t>Sex: Male (   )</w:t>
      </w:r>
      <w:r w:rsidRPr="00077505">
        <w:rPr>
          <w:rFonts w:asciiTheme="minorBidi" w:hAnsiTheme="minorBidi" w:cstheme="minorBidi"/>
          <w:sz w:val="28"/>
          <w:szCs w:val="28"/>
        </w:rPr>
        <w:tab/>
        <w:t>Female (    )</w:t>
      </w:r>
    </w:p>
    <w:p w:rsidR="00B07983" w:rsidRPr="00077505" w:rsidRDefault="00B07983" w:rsidP="00B07983">
      <w:pPr>
        <w:spacing w:line="480" w:lineRule="auto"/>
        <w:jc w:val="both"/>
        <w:rPr>
          <w:rFonts w:asciiTheme="minorBidi" w:hAnsiTheme="minorBidi" w:cstheme="minorBidi"/>
          <w:sz w:val="28"/>
          <w:szCs w:val="28"/>
        </w:rPr>
      </w:pPr>
      <w:r w:rsidRPr="00077505">
        <w:rPr>
          <w:rFonts w:asciiTheme="minorBidi" w:hAnsiTheme="minorBidi" w:cstheme="minorBidi"/>
          <w:sz w:val="28"/>
          <w:szCs w:val="28"/>
        </w:rPr>
        <w:t>Subject Taught</w:t>
      </w:r>
      <w:proofErr w:type="gramStart"/>
      <w:r w:rsidRPr="00077505">
        <w:rPr>
          <w:rFonts w:asciiTheme="minorBidi" w:hAnsiTheme="minorBidi" w:cstheme="minorBidi"/>
          <w:sz w:val="28"/>
          <w:szCs w:val="28"/>
        </w:rPr>
        <w:t>:……………………………………………………</w:t>
      </w:r>
      <w:proofErr w:type="gramEnd"/>
    </w:p>
    <w:p w:rsidR="00B07983" w:rsidRPr="00077505" w:rsidRDefault="00B07983" w:rsidP="00B07983">
      <w:pPr>
        <w:spacing w:line="480" w:lineRule="auto"/>
        <w:jc w:val="both"/>
        <w:rPr>
          <w:rFonts w:asciiTheme="minorBidi" w:hAnsiTheme="minorBidi" w:cstheme="minorBidi"/>
          <w:sz w:val="28"/>
          <w:szCs w:val="28"/>
        </w:rPr>
      </w:pPr>
      <w:r w:rsidRPr="00077505">
        <w:rPr>
          <w:rFonts w:asciiTheme="minorBidi" w:hAnsiTheme="minorBidi" w:cstheme="minorBidi"/>
          <w:sz w:val="28"/>
          <w:szCs w:val="28"/>
        </w:rPr>
        <w:t>Teaching Experience</w:t>
      </w:r>
      <w:proofErr w:type="gramStart"/>
      <w:r w:rsidRPr="00077505">
        <w:rPr>
          <w:rFonts w:asciiTheme="minorBidi" w:hAnsiTheme="minorBidi" w:cstheme="minorBidi"/>
          <w:sz w:val="28"/>
          <w:szCs w:val="28"/>
        </w:rPr>
        <w:t>:………………………………………………..</w:t>
      </w:r>
      <w:proofErr w:type="gramEnd"/>
    </w:p>
    <w:p w:rsidR="00B07983" w:rsidRPr="00077505" w:rsidRDefault="00B07983" w:rsidP="00B07983">
      <w:pPr>
        <w:spacing w:line="480" w:lineRule="auto"/>
        <w:jc w:val="both"/>
        <w:rPr>
          <w:rFonts w:asciiTheme="minorBidi" w:hAnsiTheme="minorBidi" w:cstheme="minorBidi"/>
          <w:sz w:val="26"/>
          <w:szCs w:val="26"/>
        </w:rPr>
      </w:pPr>
      <w:r w:rsidRPr="00077505">
        <w:rPr>
          <w:rFonts w:asciiTheme="minorBidi" w:hAnsiTheme="minorBidi" w:cstheme="minorBidi"/>
          <w:sz w:val="26"/>
          <w:szCs w:val="26"/>
        </w:rPr>
        <w:t xml:space="preserve">Qualification: NCE ( ) B.A ( ) BSC ( ) B.ED ( </w:t>
      </w:r>
      <w:r w:rsidR="0028574E">
        <w:rPr>
          <w:rFonts w:asciiTheme="minorBidi" w:hAnsiTheme="minorBidi" w:cstheme="minorBidi"/>
          <w:sz w:val="26"/>
          <w:szCs w:val="26"/>
        </w:rPr>
        <w:t xml:space="preserve"> </w:t>
      </w:r>
      <w:r w:rsidRPr="00077505">
        <w:rPr>
          <w:rFonts w:asciiTheme="minorBidi" w:hAnsiTheme="minorBidi" w:cstheme="minorBidi"/>
          <w:sz w:val="26"/>
          <w:szCs w:val="26"/>
        </w:rPr>
        <w:t xml:space="preserve">) M.A ( </w:t>
      </w:r>
      <w:r w:rsidR="0028574E">
        <w:rPr>
          <w:rFonts w:asciiTheme="minorBidi" w:hAnsiTheme="minorBidi" w:cstheme="minorBidi"/>
          <w:sz w:val="26"/>
          <w:szCs w:val="26"/>
        </w:rPr>
        <w:t xml:space="preserve">  </w:t>
      </w:r>
      <w:r w:rsidRPr="00077505">
        <w:rPr>
          <w:rFonts w:asciiTheme="minorBidi" w:hAnsiTheme="minorBidi" w:cstheme="minorBidi"/>
          <w:sz w:val="26"/>
          <w:szCs w:val="26"/>
        </w:rPr>
        <w:t xml:space="preserve">) M.SC ( </w:t>
      </w:r>
      <w:r w:rsidR="0028574E">
        <w:rPr>
          <w:rFonts w:asciiTheme="minorBidi" w:hAnsiTheme="minorBidi" w:cstheme="minorBidi"/>
          <w:sz w:val="26"/>
          <w:szCs w:val="26"/>
        </w:rPr>
        <w:t xml:space="preserve">  </w:t>
      </w:r>
      <w:r w:rsidRPr="00077505">
        <w:rPr>
          <w:rFonts w:asciiTheme="minorBidi" w:hAnsiTheme="minorBidi" w:cstheme="minorBidi"/>
          <w:sz w:val="26"/>
          <w:szCs w:val="26"/>
        </w:rPr>
        <w:t xml:space="preserve">) M.ED ( </w:t>
      </w:r>
      <w:r w:rsidR="0028574E">
        <w:rPr>
          <w:rFonts w:asciiTheme="minorBidi" w:hAnsiTheme="minorBidi" w:cstheme="minorBidi"/>
          <w:sz w:val="26"/>
          <w:szCs w:val="26"/>
        </w:rPr>
        <w:t xml:space="preserve">  </w:t>
      </w:r>
      <w:r w:rsidRPr="00077505">
        <w:rPr>
          <w:rFonts w:asciiTheme="minorBidi" w:hAnsiTheme="minorBidi" w:cstheme="minorBidi"/>
          <w:sz w:val="26"/>
          <w:szCs w:val="26"/>
        </w:rPr>
        <w:t>)</w:t>
      </w:r>
    </w:p>
    <w:p w:rsidR="00B07983" w:rsidRPr="00077505" w:rsidRDefault="00B07983" w:rsidP="0098013A">
      <w:pPr>
        <w:spacing w:line="240" w:lineRule="auto"/>
        <w:jc w:val="both"/>
        <w:rPr>
          <w:rFonts w:asciiTheme="minorBidi" w:hAnsiTheme="minorBidi" w:cstheme="minorBidi"/>
          <w:b/>
          <w:bCs/>
          <w:sz w:val="28"/>
          <w:szCs w:val="28"/>
        </w:rPr>
      </w:pPr>
      <w:r w:rsidRPr="00077505">
        <w:rPr>
          <w:rFonts w:asciiTheme="minorBidi" w:hAnsiTheme="minorBidi" w:cstheme="minorBidi"/>
          <w:b/>
          <w:bCs/>
          <w:sz w:val="28"/>
          <w:szCs w:val="28"/>
        </w:rPr>
        <w:t>SECTION B</w:t>
      </w:r>
    </w:p>
    <w:p w:rsidR="00B07983" w:rsidRPr="00077505" w:rsidRDefault="00B07983" w:rsidP="00B07983">
      <w:pPr>
        <w:spacing w:line="480" w:lineRule="auto"/>
        <w:ind w:firstLine="720"/>
        <w:jc w:val="both"/>
        <w:rPr>
          <w:rFonts w:asciiTheme="minorBidi" w:hAnsiTheme="minorBidi" w:cstheme="minorBidi"/>
          <w:sz w:val="28"/>
          <w:szCs w:val="28"/>
        </w:rPr>
      </w:pPr>
      <w:r w:rsidRPr="00077505">
        <w:rPr>
          <w:rFonts w:asciiTheme="minorBidi" w:hAnsiTheme="minorBidi" w:cstheme="minorBidi"/>
          <w:sz w:val="28"/>
          <w:szCs w:val="28"/>
        </w:rPr>
        <w:t>Instruction: Please read the following statement and tick (√) your choice in the alternative given</w:t>
      </w:r>
    </w:p>
    <w:p w:rsidR="00B07983" w:rsidRPr="00077505" w:rsidRDefault="00B07983" w:rsidP="001C1F67">
      <w:pPr>
        <w:spacing w:line="240" w:lineRule="auto"/>
        <w:jc w:val="both"/>
        <w:rPr>
          <w:rFonts w:asciiTheme="minorBidi" w:hAnsiTheme="minorBidi" w:cstheme="minorBidi"/>
          <w:sz w:val="28"/>
          <w:szCs w:val="28"/>
        </w:rPr>
      </w:pPr>
      <w:r w:rsidRPr="00077505">
        <w:rPr>
          <w:rFonts w:asciiTheme="minorBidi" w:hAnsiTheme="minorBidi" w:cstheme="minorBidi"/>
          <w:sz w:val="28"/>
          <w:szCs w:val="28"/>
        </w:rPr>
        <w:t>Note the following Interpretation</w:t>
      </w:r>
    </w:p>
    <w:p w:rsidR="00B07983" w:rsidRPr="00077505" w:rsidRDefault="00B07983" w:rsidP="0098013A">
      <w:pPr>
        <w:spacing w:after="0" w:line="240" w:lineRule="auto"/>
        <w:jc w:val="both"/>
        <w:rPr>
          <w:rFonts w:asciiTheme="minorBidi" w:hAnsiTheme="minorBidi" w:cstheme="minorBidi"/>
          <w:sz w:val="28"/>
          <w:szCs w:val="28"/>
        </w:rPr>
      </w:pPr>
      <w:r w:rsidRPr="00077505">
        <w:rPr>
          <w:rFonts w:asciiTheme="minorBidi" w:hAnsiTheme="minorBidi" w:cstheme="minorBidi"/>
          <w:sz w:val="28"/>
          <w:szCs w:val="28"/>
        </w:rPr>
        <w:t>SA = Strongly Agreed</w:t>
      </w:r>
    </w:p>
    <w:p w:rsidR="00B07983" w:rsidRPr="00077505" w:rsidRDefault="00B07983" w:rsidP="0098013A">
      <w:pPr>
        <w:spacing w:after="0" w:line="240" w:lineRule="auto"/>
        <w:jc w:val="both"/>
        <w:rPr>
          <w:rFonts w:asciiTheme="minorBidi" w:hAnsiTheme="minorBidi" w:cstheme="minorBidi"/>
          <w:sz w:val="28"/>
          <w:szCs w:val="28"/>
        </w:rPr>
      </w:pPr>
      <w:r w:rsidRPr="00077505">
        <w:rPr>
          <w:rFonts w:asciiTheme="minorBidi" w:hAnsiTheme="minorBidi" w:cstheme="minorBidi"/>
          <w:sz w:val="28"/>
          <w:szCs w:val="28"/>
        </w:rPr>
        <w:t>A = Agreed</w:t>
      </w:r>
    </w:p>
    <w:p w:rsidR="00B07983" w:rsidRPr="00077505" w:rsidRDefault="00B07983" w:rsidP="0098013A">
      <w:pPr>
        <w:spacing w:after="0" w:line="240" w:lineRule="auto"/>
        <w:jc w:val="both"/>
        <w:rPr>
          <w:rFonts w:asciiTheme="minorBidi" w:hAnsiTheme="minorBidi" w:cstheme="minorBidi"/>
          <w:sz w:val="28"/>
          <w:szCs w:val="28"/>
        </w:rPr>
      </w:pPr>
      <w:r w:rsidRPr="00077505">
        <w:rPr>
          <w:rFonts w:asciiTheme="minorBidi" w:hAnsiTheme="minorBidi" w:cstheme="minorBidi"/>
          <w:sz w:val="28"/>
          <w:szCs w:val="28"/>
        </w:rPr>
        <w:t>SD = Strongly Disagreed</w:t>
      </w:r>
    </w:p>
    <w:p w:rsidR="00B07983" w:rsidRDefault="00B07983" w:rsidP="0098013A">
      <w:pPr>
        <w:spacing w:after="0" w:line="240" w:lineRule="auto"/>
        <w:jc w:val="both"/>
        <w:rPr>
          <w:rFonts w:asciiTheme="minorBidi" w:hAnsiTheme="minorBidi" w:cstheme="minorBidi"/>
          <w:sz w:val="28"/>
          <w:szCs w:val="28"/>
        </w:rPr>
      </w:pPr>
      <w:r w:rsidRPr="00077505">
        <w:rPr>
          <w:rFonts w:asciiTheme="minorBidi" w:hAnsiTheme="minorBidi" w:cstheme="minorBidi"/>
          <w:sz w:val="28"/>
          <w:szCs w:val="28"/>
        </w:rPr>
        <w:t>D = Disagreed</w:t>
      </w:r>
    </w:p>
    <w:p w:rsidR="0098013A" w:rsidRPr="00077505" w:rsidRDefault="0098013A" w:rsidP="0098013A">
      <w:pPr>
        <w:spacing w:after="0" w:line="240" w:lineRule="auto"/>
        <w:jc w:val="both"/>
        <w:rPr>
          <w:rFonts w:asciiTheme="minorBidi" w:hAnsiTheme="minorBidi" w:cstheme="minorBidi"/>
          <w:sz w:val="28"/>
          <w:szCs w:val="28"/>
        </w:rPr>
      </w:pPr>
    </w:p>
    <w:tbl>
      <w:tblPr>
        <w:tblW w:w="8926"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68"/>
        <w:gridCol w:w="5258"/>
        <w:gridCol w:w="540"/>
        <w:gridCol w:w="810"/>
        <w:gridCol w:w="630"/>
        <w:gridCol w:w="720"/>
      </w:tblGrid>
      <w:tr w:rsidR="00B07983" w:rsidRPr="001C1F67" w:rsidTr="0016298F">
        <w:tc>
          <w:tcPr>
            <w:tcW w:w="968" w:type="dxa"/>
          </w:tcPr>
          <w:p w:rsidR="00B07983" w:rsidRPr="001C1F67" w:rsidRDefault="00B07983" w:rsidP="0098013A">
            <w:pPr>
              <w:spacing w:after="0" w:line="240" w:lineRule="auto"/>
              <w:jc w:val="both"/>
              <w:rPr>
                <w:rFonts w:asciiTheme="minorBidi" w:hAnsiTheme="minorBidi" w:cstheme="minorBidi"/>
                <w:b/>
                <w:bCs/>
                <w:sz w:val="28"/>
                <w:szCs w:val="28"/>
              </w:rPr>
            </w:pPr>
            <w:r w:rsidRPr="001C1F67">
              <w:rPr>
                <w:rFonts w:asciiTheme="minorBidi" w:hAnsiTheme="minorBidi" w:cstheme="minorBidi"/>
                <w:b/>
                <w:bCs/>
                <w:sz w:val="28"/>
                <w:szCs w:val="28"/>
              </w:rPr>
              <w:t>S/NO</w:t>
            </w:r>
          </w:p>
        </w:tc>
        <w:tc>
          <w:tcPr>
            <w:tcW w:w="5258" w:type="dxa"/>
          </w:tcPr>
          <w:p w:rsidR="00B07983" w:rsidRPr="001C1F67" w:rsidRDefault="00B07983" w:rsidP="0098013A">
            <w:pPr>
              <w:spacing w:after="0" w:line="240" w:lineRule="auto"/>
              <w:jc w:val="both"/>
              <w:rPr>
                <w:rFonts w:asciiTheme="minorBidi" w:hAnsiTheme="minorBidi" w:cstheme="minorBidi"/>
                <w:b/>
                <w:bCs/>
                <w:sz w:val="28"/>
                <w:szCs w:val="28"/>
              </w:rPr>
            </w:pPr>
            <w:r w:rsidRPr="001C1F67">
              <w:rPr>
                <w:rFonts w:asciiTheme="minorBidi" w:hAnsiTheme="minorBidi" w:cstheme="minorBidi"/>
                <w:b/>
                <w:bCs/>
                <w:sz w:val="28"/>
                <w:szCs w:val="28"/>
              </w:rPr>
              <w:t>ITEM</w:t>
            </w:r>
          </w:p>
        </w:tc>
        <w:tc>
          <w:tcPr>
            <w:tcW w:w="540" w:type="dxa"/>
          </w:tcPr>
          <w:p w:rsidR="00B07983" w:rsidRPr="001C1F67" w:rsidRDefault="00B07983" w:rsidP="0098013A">
            <w:pPr>
              <w:spacing w:after="0" w:line="240" w:lineRule="auto"/>
              <w:jc w:val="both"/>
              <w:rPr>
                <w:rFonts w:asciiTheme="minorBidi" w:hAnsiTheme="minorBidi" w:cstheme="minorBidi"/>
                <w:b/>
                <w:bCs/>
                <w:sz w:val="28"/>
                <w:szCs w:val="28"/>
              </w:rPr>
            </w:pPr>
            <w:r w:rsidRPr="001C1F67">
              <w:rPr>
                <w:rFonts w:asciiTheme="minorBidi" w:hAnsiTheme="minorBidi" w:cstheme="minorBidi"/>
                <w:b/>
                <w:bCs/>
                <w:sz w:val="28"/>
                <w:szCs w:val="28"/>
              </w:rPr>
              <w:t>A</w:t>
            </w:r>
          </w:p>
        </w:tc>
        <w:tc>
          <w:tcPr>
            <w:tcW w:w="810" w:type="dxa"/>
          </w:tcPr>
          <w:p w:rsidR="00B07983" w:rsidRPr="001C1F67" w:rsidRDefault="00B07983" w:rsidP="0098013A">
            <w:pPr>
              <w:spacing w:after="0" w:line="240" w:lineRule="auto"/>
              <w:jc w:val="both"/>
              <w:rPr>
                <w:rFonts w:asciiTheme="minorBidi" w:hAnsiTheme="minorBidi" w:cstheme="minorBidi"/>
                <w:b/>
                <w:bCs/>
                <w:sz w:val="28"/>
                <w:szCs w:val="28"/>
              </w:rPr>
            </w:pPr>
            <w:r w:rsidRPr="001C1F67">
              <w:rPr>
                <w:rFonts w:asciiTheme="minorBidi" w:hAnsiTheme="minorBidi" w:cstheme="minorBidi"/>
                <w:b/>
                <w:bCs/>
                <w:sz w:val="28"/>
                <w:szCs w:val="28"/>
              </w:rPr>
              <w:t>SA</w:t>
            </w:r>
          </w:p>
        </w:tc>
        <w:tc>
          <w:tcPr>
            <w:tcW w:w="630" w:type="dxa"/>
          </w:tcPr>
          <w:p w:rsidR="00B07983" w:rsidRPr="001C1F67" w:rsidRDefault="00B07983" w:rsidP="0098013A">
            <w:pPr>
              <w:spacing w:after="0" w:line="240" w:lineRule="auto"/>
              <w:jc w:val="both"/>
              <w:rPr>
                <w:rFonts w:asciiTheme="minorBidi" w:hAnsiTheme="minorBidi" w:cstheme="minorBidi"/>
                <w:b/>
                <w:bCs/>
                <w:sz w:val="28"/>
                <w:szCs w:val="28"/>
              </w:rPr>
            </w:pPr>
            <w:r w:rsidRPr="001C1F67">
              <w:rPr>
                <w:rFonts w:asciiTheme="minorBidi" w:hAnsiTheme="minorBidi" w:cstheme="minorBidi"/>
                <w:b/>
                <w:bCs/>
                <w:sz w:val="28"/>
                <w:szCs w:val="28"/>
              </w:rPr>
              <w:t>D</w:t>
            </w:r>
          </w:p>
        </w:tc>
        <w:tc>
          <w:tcPr>
            <w:tcW w:w="720" w:type="dxa"/>
          </w:tcPr>
          <w:p w:rsidR="00B07983" w:rsidRPr="001C1F67" w:rsidRDefault="00B07983" w:rsidP="0098013A">
            <w:pPr>
              <w:spacing w:after="0" w:line="240" w:lineRule="auto"/>
              <w:jc w:val="both"/>
              <w:rPr>
                <w:rFonts w:asciiTheme="minorBidi" w:hAnsiTheme="minorBidi" w:cstheme="minorBidi"/>
                <w:b/>
                <w:bCs/>
                <w:sz w:val="28"/>
                <w:szCs w:val="28"/>
              </w:rPr>
            </w:pPr>
            <w:r w:rsidRPr="001C1F67">
              <w:rPr>
                <w:rFonts w:asciiTheme="minorBidi" w:hAnsiTheme="minorBidi" w:cstheme="minorBidi"/>
                <w:b/>
                <w:bCs/>
                <w:sz w:val="28"/>
                <w:szCs w:val="28"/>
              </w:rPr>
              <w:t>SD</w:t>
            </w:r>
          </w:p>
        </w:tc>
      </w:tr>
      <w:tr w:rsidR="00B07983" w:rsidRPr="00077505" w:rsidTr="0016298F">
        <w:tc>
          <w:tcPr>
            <w:tcW w:w="968" w:type="dxa"/>
          </w:tcPr>
          <w:p w:rsidR="00B07983" w:rsidRPr="00077505" w:rsidRDefault="00B07983" w:rsidP="0028574E">
            <w:pPr>
              <w:spacing w:after="0" w:line="360" w:lineRule="auto"/>
              <w:jc w:val="both"/>
              <w:rPr>
                <w:rFonts w:asciiTheme="minorBidi" w:hAnsiTheme="minorBidi" w:cstheme="minorBidi"/>
                <w:sz w:val="28"/>
                <w:szCs w:val="28"/>
              </w:rPr>
            </w:pPr>
            <w:r w:rsidRPr="00077505">
              <w:rPr>
                <w:rFonts w:asciiTheme="minorBidi" w:hAnsiTheme="minorBidi" w:cstheme="minorBidi"/>
                <w:sz w:val="28"/>
                <w:szCs w:val="28"/>
              </w:rPr>
              <w:t>1.</w:t>
            </w:r>
          </w:p>
        </w:tc>
        <w:tc>
          <w:tcPr>
            <w:tcW w:w="5258" w:type="dxa"/>
          </w:tcPr>
          <w:p w:rsidR="00B07983" w:rsidRPr="00077505" w:rsidRDefault="00B07983" w:rsidP="0028574E">
            <w:pPr>
              <w:spacing w:after="0" w:line="360" w:lineRule="auto"/>
              <w:jc w:val="both"/>
              <w:rPr>
                <w:rFonts w:asciiTheme="minorBidi" w:hAnsiTheme="minorBidi" w:cstheme="minorBidi"/>
                <w:sz w:val="28"/>
                <w:szCs w:val="28"/>
              </w:rPr>
            </w:pPr>
            <w:r w:rsidRPr="00077505">
              <w:rPr>
                <w:rFonts w:asciiTheme="minorBidi" w:hAnsiTheme="minorBidi" w:cstheme="minorBidi"/>
                <w:sz w:val="28"/>
                <w:szCs w:val="28"/>
              </w:rPr>
              <w:t>Islamic Studies have the potentials to curb examination malpractices among secondary school students.</w:t>
            </w:r>
          </w:p>
        </w:tc>
        <w:tc>
          <w:tcPr>
            <w:tcW w:w="540" w:type="dxa"/>
          </w:tcPr>
          <w:p w:rsidR="00B07983" w:rsidRPr="00077505" w:rsidRDefault="00B07983" w:rsidP="0028574E">
            <w:pPr>
              <w:spacing w:after="0" w:line="360" w:lineRule="auto"/>
              <w:jc w:val="both"/>
              <w:rPr>
                <w:rFonts w:asciiTheme="minorBidi" w:hAnsiTheme="minorBidi" w:cstheme="minorBidi"/>
                <w:sz w:val="28"/>
                <w:szCs w:val="28"/>
              </w:rPr>
            </w:pPr>
          </w:p>
        </w:tc>
        <w:tc>
          <w:tcPr>
            <w:tcW w:w="810" w:type="dxa"/>
          </w:tcPr>
          <w:p w:rsidR="00B07983" w:rsidRPr="00077505" w:rsidRDefault="00B07983" w:rsidP="0028574E">
            <w:pPr>
              <w:spacing w:after="0" w:line="360" w:lineRule="auto"/>
              <w:jc w:val="both"/>
              <w:rPr>
                <w:rFonts w:asciiTheme="minorBidi" w:hAnsiTheme="minorBidi" w:cstheme="minorBidi"/>
                <w:sz w:val="28"/>
                <w:szCs w:val="28"/>
              </w:rPr>
            </w:pPr>
          </w:p>
        </w:tc>
        <w:tc>
          <w:tcPr>
            <w:tcW w:w="630" w:type="dxa"/>
          </w:tcPr>
          <w:p w:rsidR="00B07983" w:rsidRPr="00077505" w:rsidRDefault="00B07983" w:rsidP="0028574E">
            <w:pPr>
              <w:spacing w:after="0" w:line="360" w:lineRule="auto"/>
              <w:jc w:val="both"/>
              <w:rPr>
                <w:rFonts w:asciiTheme="minorBidi" w:hAnsiTheme="minorBidi" w:cstheme="minorBidi"/>
                <w:sz w:val="28"/>
                <w:szCs w:val="28"/>
              </w:rPr>
            </w:pPr>
          </w:p>
        </w:tc>
        <w:tc>
          <w:tcPr>
            <w:tcW w:w="720" w:type="dxa"/>
          </w:tcPr>
          <w:p w:rsidR="00B07983" w:rsidRPr="00077505" w:rsidRDefault="00B07983" w:rsidP="0028574E">
            <w:pPr>
              <w:spacing w:after="0" w:line="360" w:lineRule="auto"/>
              <w:jc w:val="both"/>
              <w:rPr>
                <w:rFonts w:asciiTheme="minorBidi" w:hAnsiTheme="minorBidi" w:cstheme="minorBidi"/>
                <w:sz w:val="28"/>
                <w:szCs w:val="28"/>
              </w:rPr>
            </w:pPr>
          </w:p>
        </w:tc>
      </w:tr>
      <w:tr w:rsidR="00B07983" w:rsidRPr="00077505" w:rsidTr="0016298F">
        <w:tc>
          <w:tcPr>
            <w:tcW w:w="968" w:type="dxa"/>
          </w:tcPr>
          <w:p w:rsidR="00B07983" w:rsidRPr="00077505" w:rsidRDefault="00B07983" w:rsidP="00B07983">
            <w:pPr>
              <w:spacing w:after="0" w:line="480" w:lineRule="auto"/>
              <w:jc w:val="both"/>
              <w:rPr>
                <w:rFonts w:asciiTheme="minorBidi" w:hAnsiTheme="minorBidi" w:cstheme="minorBidi"/>
                <w:sz w:val="28"/>
                <w:szCs w:val="28"/>
              </w:rPr>
            </w:pPr>
            <w:r w:rsidRPr="00077505">
              <w:rPr>
                <w:rFonts w:asciiTheme="minorBidi" w:hAnsiTheme="minorBidi" w:cstheme="minorBidi"/>
                <w:sz w:val="28"/>
                <w:szCs w:val="28"/>
              </w:rPr>
              <w:t>2.</w:t>
            </w:r>
          </w:p>
        </w:tc>
        <w:tc>
          <w:tcPr>
            <w:tcW w:w="5258" w:type="dxa"/>
          </w:tcPr>
          <w:p w:rsidR="00B07983" w:rsidRPr="00077505" w:rsidRDefault="00B07983" w:rsidP="00B07983">
            <w:pPr>
              <w:spacing w:after="0" w:line="480" w:lineRule="auto"/>
              <w:jc w:val="both"/>
              <w:rPr>
                <w:rFonts w:asciiTheme="minorBidi" w:hAnsiTheme="minorBidi" w:cstheme="minorBidi"/>
                <w:sz w:val="28"/>
                <w:szCs w:val="28"/>
              </w:rPr>
            </w:pPr>
            <w:r w:rsidRPr="00077505">
              <w:rPr>
                <w:rFonts w:asciiTheme="minorBidi" w:hAnsiTheme="minorBidi" w:cstheme="minorBidi"/>
                <w:sz w:val="28"/>
                <w:szCs w:val="28"/>
              </w:rPr>
              <w:t>Islamic education can be used as a medium through which machinery can be voluntary deserted by students without any coercion.</w:t>
            </w:r>
          </w:p>
        </w:tc>
        <w:tc>
          <w:tcPr>
            <w:tcW w:w="540" w:type="dxa"/>
          </w:tcPr>
          <w:p w:rsidR="00B07983" w:rsidRPr="00077505" w:rsidRDefault="00B07983" w:rsidP="00B07983">
            <w:pPr>
              <w:spacing w:after="0" w:line="480" w:lineRule="auto"/>
              <w:jc w:val="both"/>
              <w:rPr>
                <w:rFonts w:asciiTheme="minorBidi" w:hAnsiTheme="minorBidi" w:cstheme="minorBidi"/>
                <w:sz w:val="28"/>
                <w:szCs w:val="28"/>
              </w:rPr>
            </w:pPr>
          </w:p>
        </w:tc>
        <w:tc>
          <w:tcPr>
            <w:tcW w:w="810" w:type="dxa"/>
          </w:tcPr>
          <w:p w:rsidR="00B07983" w:rsidRPr="00077505" w:rsidRDefault="00B07983" w:rsidP="00B07983">
            <w:pPr>
              <w:spacing w:after="0" w:line="480" w:lineRule="auto"/>
              <w:jc w:val="both"/>
              <w:rPr>
                <w:rFonts w:asciiTheme="minorBidi" w:hAnsiTheme="minorBidi" w:cstheme="minorBidi"/>
                <w:sz w:val="28"/>
                <w:szCs w:val="28"/>
              </w:rPr>
            </w:pPr>
          </w:p>
        </w:tc>
        <w:tc>
          <w:tcPr>
            <w:tcW w:w="630" w:type="dxa"/>
          </w:tcPr>
          <w:p w:rsidR="00B07983" w:rsidRPr="00077505" w:rsidRDefault="00B07983" w:rsidP="00B07983">
            <w:pPr>
              <w:spacing w:after="0" w:line="480" w:lineRule="auto"/>
              <w:jc w:val="both"/>
              <w:rPr>
                <w:rFonts w:asciiTheme="minorBidi" w:hAnsiTheme="minorBidi" w:cstheme="minorBidi"/>
                <w:sz w:val="28"/>
                <w:szCs w:val="28"/>
              </w:rPr>
            </w:pPr>
          </w:p>
        </w:tc>
        <w:tc>
          <w:tcPr>
            <w:tcW w:w="720" w:type="dxa"/>
          </w:tcPr>
          <w:p w:rsidR="00B07983" w:rsidRPr="00077505" w:rsidRDefault="00B07983" w:rsidP="00B07983">
            <w:pPr>
              <w:spacing w:after="0" w:line="480" w:lineRule="auto"/>
              <w:jc w:val="both"/>
              <w:rPr>
                <w:rFonts w:asciiTheme="minorBidi" w:hAnsiTheme="minorBidi" w:cstheme="minorBidi"/>
                <w:sz w:val="28"/>
                <w:szCs w:val="28"/>
              </w:rPr>
            </w:pPr>
          </w:p>
        </w:tc>
      </w:tr>
      <w:tr w:rsidR="00B07983" w:rsidRPr="00077505" w:rsidTr="0016298F">
        <w:tc>
          <w:tcPr>
            <w:tcW w:w="968" w:type="dxa"/>
          </w:tcPr>
          <w:p w:rsidR="00B07983" w:rsidRPr="00077505" w:rsidRDefault="00B07983" w:rsidP="00B07983">
            <w:pPr>
              <w:spacing w:after="0" w:line="480" w:lineRule="auto"/>
              <w:jc w:val="both"/>
              <w:rPr>
                <w:rFonts w:asciiTheme="minorBidi" w:hAnsiTheme="minorBidi" w:cstheme="minorBidi"/>
                <w:sz w:val="28"/>
                <w:szCs w:val="28"/>
              </w:rPr>
            </w:pPr>
            <w:r w:rsidRPr="00077505">
              <w:rPr>
                <w:rFonts w:asciiTheme="minorBidi" w:hAnsiTheme="minorBidi" w:cstheme="minorBidi"/>
                <w:sz w:val="28"/>
                <w:szCs w:val="28"/>
              </w:rPr>
              <w:lastRenderedPageBreak/>
              <w:t>3.</w:t>
            </w:r>
          </w:p>
        </w:tc>
        <w:tc>
          <w:tcPr>
            <w:tcW w:w="5258" w:type="dxa"/>
          </w:tcPr>
          <w:p w:rsidR="00B07983" w:rsidRPr="00077505" w:rsidRDefault="00B07983" w:rsidP="00B07983">
            <w:pPr>
              <w:spacing w:after="0" w:line="480" w:lineRule="auto"/>
              <w:jc w:val="both"/>
              <w:rPr>
                <w:rFonts w:asciiTheme="minorBidi" w:hAnsiTheme="minorBidi" w:cstheme="minorBidi"/>
                <w:sz w:val="28"/>
                <w:szCs w:val="28"/>
              </w:rPr>
            </w:pPr>
            <w:r w:rsidRPr="00077505">
              <w:rPr>
                <w:rFonts w:asciiTheme="minorBidi" w:hAnsiTheme="minorBidi" w:cstheme="minorBidi"/>
                <w:sz w:val="28"/>
                <w:szCs w:val="28"/>
              </w:rPr>
              <w:t>Islamic studies support adequate supervision and monitoring of students before and during examination.</w:t>
            </w:r>
          </w:p>
        </w:tc>
        <w:tc>
          <w:tcPr>
            <w:tcW w:w="540" w:type="dxa"/>
          </w:tcPr>
          <w:p w:rsidR="00B07983" w:rsidRPr="00077505" w:rsidRDefault="00B07983" w:rsidP="00B07983">
            <w:pPr>
              <w:spacing w:after="0" w:line="480" w:lineRule="auto"/>
              <w:jc w:val="both"/>
              <w:rPr>
                <w:rFonts w:asciiTheme="minorBidi" w:hAnsiTheme="minorBidi" w:cstheme="minorBidi"/>
                <w:sz w:val="28"/>
                <w:szCs w:val="28"/>
              </w:rPr>
            </w:pPr>
          </w:p>
        </w:tc>
        <w:tc>
          <w:tcPr>
            <w:tcW w:w="810" w:type="dxa"/>
          </w:tcPr>
          <w:p w:rsidR="00B07983" w:rsidRPr="00077505" w:rsidRDefault="00B07983" w:rsidP="00B07983">
            <w:pPr>
              <w:spacing w:after="0" w:line="480" w:lineRule="auto"/>
              <w:jc w:val="both"/>
              <w:rPr>
                <w:rFonts w:asciiTheme="minorBidi" w:hAnsiTheme="minorBidi" w:cstheme="minorBidi"/>
                <w:sz w:val="28"/>
                <w:szCs w:val="28"/>
              </w:rPr>
            </w:pPr>
          </w:p>
        </w:tc>
        <w:tc>
          <w:tcPr>
            <w:tcW w:w="630" w:type="dxa"/>
          </w:tcPr>
          <w:p w:rsidR="00B07983" w:rsidRPr="00077505" w:rsidRDefault="00B07983" w:rsidP="00B07983">
            <w:pPr>
              <w:spacing w:after="0" w:line="480" w:lineRule="auto"/>
              <w:jc w:val="both"/>
              <w:rPr>
                <w:rFonts w:asciiTheme="minorBidi" w:hAnsiTheme="minorBidi" w:cstheme="minorBidi"/>
                <w:sz w:val="28"/>
                <w:szCs w:val="28"/>
              </w:rPr>
            </w:pPr>
          </w:p>
        </w:tc>
        <w:tc>
          <w:tcPr>
            <w:tcW w:w="720" w:type="dxa"/>
          </w:tcPr>
          <w:p w:rsidR="00B07983" w:rsidRPr="00077505" w:rsidRDefault="00B07983" w:rsidP="00B07983">
            <w:pPr>
              <w:spacing w:after="0" w:line="480" w:lineRule="auto"/>
              <w:jc w:val="both"/>
              <w:rPr>
                <w:rFonts w:asciiTheme="minorBidi" w:hAnsiTheme="minorBidi" w:cstheme="minorBidi"/>
                <w:sz w:val="28"/>
                <w:szCs w:val="28"/>
              </w:rPr>
            </w:pPr>
          </w:p>
        </w:tc>
      </w:tr>
      <w:tr w:rsidR="00B07983" w:rsidRPr="00077505" w:rsidTr="0016298F">
        <w:tc>
          <w:tcPr>
            <w:tcW w:w="968" w:type="dxa"/>
          </w:tcPr>
          <w:p w:rsidR="00B07983" w:rsidRPr="00077505" w:rsidRDefault="00B07983" w:rsidP="00B07983">
            <w:pPr>
              <w:spacing w:after="0" w:line="480" w:lineRule="auto"/>
              <w:jc w:val="both"/>
              <w:rPr>
                <w:rFonts w:asciiTheme="minorBidi" w:hAnsiTheme="minorBidi" w:cstheme="minorBidi"/>
                <w:sz w:val="28"/>
                <w:szCs w:val="28"/>
              </w:rPr>
            </w:pPr>
            <w:r w:rsidRPr="00077505">
              <w:rPr>
                <w:rFonts w:asciiTheme="minorBidi" w:hAnsiTheme="minorBidi" w:cstheme="minorBidi"/>
                <w:sz w:val="28"/>
                <w:szCs w:val="28"/>
              </w:rPr>
              <w:t>4.</w:t>
            </w:r>
          </w:p>
        </w:tc>
        <w:tc>
          <w:tcPr>
            <w:tcW w:w="5258" w:type="dxa"/>
          </w:tcPr>
          <w:p w:rsidR="00B07983" w:rsidRPr="00077505" w:rsidRDefault="00B07983" w:rsidP="00B07983">
            <w:pPr>
              <w:spacing w:after="0" w:line="480" w:lineRule="auto"/>
              <w:jc w:val="both"/>
              <w:rPr>
                <w:rFonts w:asciiTheme="minorBidi" w:hAnsiTheme="minorBidi" w:cstheme="minorBidi"/>
                <w:sz w:val="28"/>
                <w:szCs w:val="28"/>
              </w:rPr>
            </w:pPr>
            <w:r w:rsidRPr="00077505">
              <w:rPr>
                <w:rFonts w:asciiTheme="minorBidi" w:hAnsiTheme="minorBidi" w:cstheme="minorBidi"/>
                <w:sz w:val="28"/>
                <w:szCs w:val="28"/>
              </w:rPr>
              <w:t>Islamic studies can handily restrict students to the norms and ethics of examination.</w:t>
            </w:r>
          </w:p>
        </w:tc>
        <w:tc>
          <w:tcPr>
            <w:tcW w:w="540" w:type="dxa"/>
          </w:tcPr>
          <w:p w:rsidR="00B07983" w:rsidRPr="00077505" w:rsidRDefault="00B07983" w:rsidP="00B07983">
            <w:pPr>
              <w:spacing w:after="0" w:line="480" w:lineRule="auto"/>
              <w:jc w:val="both"/>
              <w:rPr>
                <w:rFonts w:asciiTheme="minorBidi" w:hAnsiTheme="minorBidi" w:cstheme="minorBidi"/>
                <w:sz w:val="28"/>
                <w:szCs w:val="28"/>
              </w:rPr>
            </w:pPr>
          </w:p>
        </w:tc>
        <w:tc>
          <w:tcPr>
            <w:tcW w:w="810" w:type="dxa"/>
          </w:tcPr>
          <w:p w:rsidR="00B07983" w:rsidRPr="00077505" w:rsidRDefault="00B07983" w:rsidP="00B07983">
            <w:pPr>
              <w:spacing w:after="0" w:line="480" w:lineRule="auto"/>
              <w:jc w:val="both"/>
              <w:rPr>
                <w:rFonts w:asciiTheme="minorBidi" w:hAnsiTheme="minorBidi" w:cstheme="minorBidi"/>
                <w:sz w:val="28"/>
                <w:szCs w:val="28"/>
              </w:rPr>
            </w:pPr>
          </w:p>
        </w:tc>
        <w:tc>
          <w:tcPr>
            <w:tcW w:w="630" w:type="dxa"/>
          </w:tcPr>
          <w:p w:rsidR="00B07983" w:rsidRPr="00077505" w:rsidRDefault="00B07983" w:rsidP="00B07983">
            <w:pPr>
              <w:spacing w:after="0" w:line="480" w:lineRule="auto"/>
              <w:jc w:val="both"/>
              <w:rPr>
                <w:rFonts w:asciiTheme="minorBidi" w:hAnsiTheme="minorBidi" w:cstheme="minorBidi"/>
                <w:sz w:val="28"/>
                <w:szCs w:val="28"/>
              </w:rPr>
            </w:pPr>
          </w:p>
        </w:tc>
        <w:tc>
          <w:tcPr>
            <w:tcW w:w="720" w:type="dxa"/>
          </w:tcPr>
          <w:p w:rsidR="00B07983" w:rsidRPr="00077505" w:rsidRDefault="00B07983" w:rsidP="00B07983">
            <w:pPr>
              <w:spacing w:after="0" w:line="480" w:lineRule="auto"/>
              <w:jc w:val="both"/>
              <w:rPr>
                <w:rFonts w:asciiTheme="minorBidi" w:hAnsiTheme="minorBidi" w:cstheme="minorBidi"/>
                <w:sz w:val="28"/>
                <w:szCs w:val="28"/>
              </w:rPr>
            </w:pPr>
          </w:p>
        </w:tc>
      </w:tr>
      <w:tr w:rsidR="00B07983" w:rsidRPr="00077505" w:rsidTr="0016298F">
        <w:tc>
          <w:tcPr>
            <w:tcW w:w="968" w:type="dxa"/>
          </w:tcPr>
          <w:p w:rsidR="00B07983" w:rsidRPr="00077505" w:rsidRDefault="00B07983" w:rsidP="00B07983">
            <w:pPr>
              <w:spacing w:after="0" w:line="480" w:lineRule="auto"/>
              <w:jc w:val="both"/>
              <w:rPr>
                <w:rFonts w:asciiTheme="minorBidi" w:hAnsiTheme="minorBidi" w:cstheme="minorBidi"/>
                <w:sz w:val="28"/>
                <w:szCs w:val="28"/>
              </w:rPr>
            </w:pPr>
            <w:r w:rsidRPr="00077505">
              <w:rPr>
                <w:rFonts w:asciiTheme="minorBidi" w:hAnsiTheme="minorBidi" w:cstheme="minorBidi"/>
                <w:sz w:val="28"/>
                <w:szCs w:val="28"/>
              </w:rPr>
              <w:t>5.</w:t>
            </w:r>
          </w:p>
        </w:tc>
        <w:tc>
          <w:tcPr>
            <w:tcW w:w="5258" w:type="dxa"/>
          </w:tcPr>
          <w:p w:rsidR="00B07983" w:rsidRPr="00077505" w:rsidRDefault="00B07983" w:rsidP="00B07983">
            <w:pPr>
              <w:spacing w:after="0" w:line="480" w:lineRule="auto"/>
              <w:jc w:val="both"/>
              <w:rPr>
                <w:rFonts w:asciiTheme="minorBidi" w:hAnsiTheme="minorBidi" w:cstheme="minorBidi"/>
                <w:sz w:val="28"/>
                <w:szCs w:val="28"/>
              </w:rPr>
            </w:pPr>
            <w:r w:rsidRPr="00077505">
              <w:rPr>
                <w:rFonts w:asciiTheme="minorBidi" w:hAnsiTheme="minorBidi" w:cstheme="minorBidi"/>
                <w:sz w:val="28"/>
                <w:szCs w:val="28"/>
              </w:rPr>
              <w:t>Based on your experience as Islamic teacher, the contents of Islamic education curriculum are adequate to curb examination malpractices.</w:t>
            </w:r>
          </w:p>
        </w:tc>
        <w:tc>
          <w:tcPr>
            <w:tcW w:w="540" w:type="dxa"/>
          </w:tcPr>
          <w:p w:rsidR="00B07983" w:rsidRPr="00077505" w:rsidRDefault="00B07983" w:rsidP="00B07983">
            <w:pPr>
              <w:spacing w:after="0" w:line="480" w:lineRule="auto"/>
              <w:jc w:val="both"/>
              <w:rPr>
                <w:rFonts w:asciiTheme="minorBidi" w:hAnsiTheme="minorBidi" w:cstheme="minorBidi"/>
                <w:sz w:val="28"/>
                <w:szCs w:val="28"/>
              </w:rPr>
            </w:pPr>
          </w:p>
        </w:tc>
        <w:tc>
          <w:tcPr>
            <w:tcW w:w="810" w:type="dxa"/>
          </w:tcPr>
          <w:p w:rsidR="00B07983" w:rsidRPr="00077505" w:rsidRDefault="00B07983" w:rsidP="00B07983">
            <w:pPr>
              <w:spacing w:after="0" w:line="480" w:lineRule="auto"/>
              <w:jc w:val="both"/>
              <w:rPr>
                <w:rFonts w:asciiTheme="minorBidi" w:hAnsiTheme="minorBidi" w:cstheme="minorBidi"/>
                <w:sz w:val="28"/>
                <w:szCs w:val="28"/>
              </w:rPr>
            </w:pPr>
          </w:p>
        </w:tc>
        <w:tc>
          <w:tcPr>
            <w:tcW w:w="630" w:type="dxa"/>
          </w:tcPr>
          <w:p w:rsidR="00B07983" w:rsidRPr="00077505" w:rsidRDefault="00B07983" w:rsidP="00B07983">
            <w:pPr>
              <w:spacing w:after="0" w:line="480" w:lineRule="auto"/>
              <w:jc w:val="both"/>
              <w:rPr>
                <w:rFonts w:asciiTheme="minorBidi" w:hAnsiTheme="minorBidi" w:cstheme="minorBidi"/>
                <w:sz w:val="28"/>
                <w:szCs w:val="28"/>
              </w:rPr>
            </w:pPr>
          </w:p>
        </w:tc>
        <w:tc>
          <w:tcPr>
            <w:tcW w:w="720" w:type="dxa"/>
          </w:tcPr>
          <w:p w:rsidR="00B07983" w:rsidRPr="00077505" w:rsidRDefault="00B07983" w:rsidP="00B07983">
            <w:pPr>
              <w:spacing w:after="0" w:line="480" w:lineRule="auto"/>
              <w:jc w:val="both"/>
              <w:rPr>
                <w:rFonts w:asciiTheme="minorBidi" w:hAnsiTheme="minorBidi" w:cstheme="minorBidi"/>
                <w:sz w:val="28"/>
                <w:szCs w:val="28"/>
              </w:rPr>
            </w:pPr>
          </w:p>
        </w:tc>
      </w:tr>
      <w:tr w:rsidR="00B07983" w:rsidRPr="00077505" w:rsidTr="0016298F">
        <w:tc>
          <w:tcPr>
            <w:tcW w:w="968" w:type="dxa"/>
          </w:tcPr>
          <w:p w:rsidR="00B07983" w:rsidRPr="00077505" w:rsidRDefault="00B07983" w:rsidP="00B07983">
            <w:pPr>
              <w:spacing w:after="0" w:line="480" w:lineRule="auto"/>
              <w:jc w:val="both"/>
              <w:rPr>
                <w:rFonts w:asciiTheme="minorBidi" w:hAnsiTheme="minorBidi" w:cstheme="minorBidi"/>
                <w:sz w:val="28"/>
                <w:szCs w:val="28"/>
              </w:rPr>
            </w:pPr>
            <w:r w:rsidRPr="00077505">
              <w:rPr>
                <w:rFonts w:asciiTheme="minorBidi" w:hAnsiTheme="minorBidi" w:cstheme="minorBidi"/>
                <w:sz w:val="28"/>
                <w:szCs w:val="28"/>
              </w:rPr>
              <w:t>6.</w:t>
            </w:r>
          </w:p>
        </w:tc>
        <w:tc>
          <w:tcPr>
            <w:tcW w:w="5258" w:type="dxa"/>
          </w:tcPr>
          <w:p w:rsidR="00B07983" w:rsidRPr="00077505" w:rsidRDefault="00B07983" w:rsidP="00B07983">
            <w:pPr>
              <w:spacing w:after="0" w:line="480" w:lineRule="auto"/>
              <w:jc w:val="both"/>
              <w:rPr>
                <w:rFonts w:asciiTheme="minorBidi" w:hAnsiTheme="minorBidi" w:cstheme="minorBidi"/>
                <w:sz w:val="28"/>
                <w:szCs w:val="28"/>
              </w:rPr>
            </w:pPr>
            <w:r w:rsidRPr="00077505">
              <w:rPr>
                <w:rFonts w:asciiTheme="minorBidi" w:hAnsiTheme="minorBidi" w:cstheme="minorBidi"/>
                <w:sz w:val="28"/>
                <w:szCs w:val="28"/>
              </w:rPr>
              <w:t>Based on your experience as Islamic education as potentials to make students do way with examination malpractices through its spiritual teaching.</w:t>
            </w:r>
          </w:p>
        </w:tc>
        <w:tc>
          <w:tcPr>
            <w:tcW w:w="540" w:type="dxa"/>
          </w:tcPr>
          <w:p w:rsidR="00B07983" w:rsidRPr="00077505" w:rsidRDefault="00B07983" w:rsidP="00B07983">
            <w:pPr>
              <w:spacing w:after="0" w:line="480" w:lineRule="auto"/>
              <w:jc w:val="both"/>
              <w:rPr>
                <w:rFonts w:asciiTheme="minorBidi" w:hAnsiTheme="minorBidi" w:cstheme="minorBidi"/>
                <w:sz w:val="28"/>
                <w:szCs w:val="28"/>
              </w:rPr>
            </w:pPr>
          </w:p>
        </w:tc>
        <w:tc>
          <w:tcPr>
            <w:tcW w:w="810" w:type="dxa"/>
          </w:tcPr>
          <w:p w:rsidR="00B07983" w:rsidRPr="00077505" w:rsidRDefault="00B07983" w:rsidP="00B07983">
            <w:pPr>
              <w:spacing w:after="0" w:line="480" w:lineRule="auto"/>
              <w:jc w:val="both"/>
              <w:rPr>
                <w:rFonts w:asciiTheme="minorBidi" w:hAnsiTheme="minorBidi" w:cstheme="minorBidi"/>
                <w:sz w:val="28"/>
                <w:szCs w:val="28"/>
              </w:rPr>
            </w:pPr>
          </w:p>
        </w:tc>
        <w:tc>
          <w:tcPr>
            <w:tcW w:w="630" w:type="dxa"/>
          </w:tcPr>
          <w:p w:rsidR="00B07983" w:rsidRPr="00077505" w:rsidRDefault="00B07983" w:rsidP="00B07983">
            <w:pPr>
              <w:spacing w:after="0" w:line="480" w:lineRule="auto"/>
              <w:jc w:val="both"/>
              <w:rPr>
                <w:rFonts w:asciiTheme="minorBidi" w:hAnsiTheme="minorBidi" w:cstheme="minorBidi"/>
                <w:sz w:val="28"/>
                <w:szCs w:val="28"/>
              </w:rPr>
            </w:pPr>
          </w:p>
        </w:tc>
        <w:tc>
          <w:tcPr>
            <w:tcW w:w="720" w:type="dxa"/>
          </w:tcPr>
          <w:p w:rsidR="00B07983" w:rsidRPr="00077505" w:rsidRDefault="00B07983" w:rsidP="00B07983">
            <w:pPr>
              <w:spacing w:after="0" w:line="480" w:lineRule="auto"/>
              <w:jc w:val="both"/>
              <w:rPr>
                <w:rFonts w:asciiTheme="minorBidi" w:hAnsiTheme="minorBidi" w:cstheme="minorBidi"/>
                <w:sz w:val="28"/>
                <w:szCs w:val="28"/>
              </w:rPr>
            </w:pPr>
          </w:p>
        </w:tc>
      </w:tr>
      <w:tr w:rsidR="00B07983" w:rsidRPr="00077505" w:rsidTr="0016298F">
        <w:tc>
          <w:tcPr>
            <w:tcW w:w="968" w:type="dxa"/>
          </w:tcPr>
          <w:p w:rsidR="00B07983" w:rsidRPr="00077505" w:rsidRDefault="00B07983" w:rsidP="00B07983">
            <w:pPr>
              <w:spacing w:after="0" w:line="480" w:lineRule="auto"/>
              <w:jc w:val="both"/>
              <w:rPr>
                <w:rFonts w:asciiTheme="minorBidi" w:hAnsiTheme="minorBidi" w:cstheme="minorBidi"/>
                <w:sz w:val="28"/>
                <w:szCs w:val="28"/>
              </w:rPr>
            </w:pPr>
            <w:r w:rsidRPr="00077505">
              <w:rPr>
                <w:rFonts w:asciiTheme="minorBidi" w:hAnsiTheme="minorBidi" w:cstheme="minorBidi"/>
                <w:sz w:val="28"/>
                <w:szCs w:val="28"/>
              </w:rPr>
              <w:t>7.</w:t>
            </w:r>
          </w:p>
        </w:tc>
        <w:tc>
          <w:tcPr>
            <w:tcW w:w="5258" w:type="dxa"/>
          </w:tcPr>
          <w:p w:rsidR="00B07983" w:rsidRPr="00077505" w:rsidRDefault="00B07983" w:rsidP="00B07983">
            <w:pPr>
              <w:spacing w:after="0" w:line="480" w:lineRule="auto"/>
              <w:jc w:val="both"/>
              <w:rPr>
                <w:rFonts w:asciiTheme="minorBidi" w:hAnsiTheme="minorBidi" w:cstheme="minorBidi"/>
                <w:sz w:val="28"/>
                <w:szCs w:val="28"/>
              </w:rPr>
            </w:pPr>
            <w:r w:rsidRPr="00077505">
              <w:rPr>
                <w:rFonts w:asciiTheme="minorBidi" w:hAnsiTheme="minorBidi" w:cstheme="minorBidi"/>
                <w:sz w:val="28"/>
                <w:szCs w:val="28"/>
              </w:rPr>
              <w:t xml:space="preserve">Given your experience as Islamic teacher, Islamic </w:t>
            </w:r>
            <w:proofErr w:type="gramStart"/>
            <w:r w:rsidRPr="00077505">
              <w:rPr>
                <w:rFonts w:asciiTheme="minorBidi" w:hAnsiTheme="minorBidi" w:cstheme="minorBidi"/>
                <w:sz w:val="28"/>
                <w:szCs w:val="28"/>
              </w:rPr>
              <w:t>education discourage</w:t>
            </w:r>
            <w:proofErr w:type="gramEnd"/>
            <w:r w:rsidRPr="00077505">
              <w:rPr>
                <w:rFonts w:asciiTheme="minorBidi" w:hAnsiTheme="minorBidi" w:cstheme="minorBidi"/>
                <w:sz w:val="28"/>
                <w:szCs w:val="28"/>
              </w:rPr>
              <w:t xml:space="preserve"> students from bringing in foreign material and copying one another in the examination hall.</w:t>
            </w:r>
          </w:p>
        </w:tc>
        <w:tc>
          <w:tcPr>
            <w:tcW w:w="540" w:type="dxa"/>
          </w:tcPr>
          <w:p w:rsidR="00B07983" w:rsidRPr="00077505" w:rsidRDefault="00B07983" w:rsidP="00B07983">
            <w:pPr>
              <w:spacing w:after="0" w:line="480" w:lineRule="auto"/>
              <w:jc w:val="both"/>
              <w:rPr>
                <w:rFonts w:asciiTheme="minorBidi" w:hAnsiTheme="minorBidi" w:cstheme="minorBidi"/>
                <w:sz w:val="28"/>
                <w:szCs w:val="28"/>
              </w:rPr>
            </w:pPr>
          </w:p>
        </w:tc>
        <w:tc>
          <w:tcPr>
            <w:tcW w:w="810" w:type="dxa"/>
          </w:tcPr>
          <w:p w:rsidR="00B07983" w:rsidRPr="00077505" w:rsidRDefault="00B07983" w:rsidP="00B07983">
            <w:pPr>
              <w:spacing w:after="0" w:line="480" w:lineRule="auto"/>
              <w:jc w:val="both"/>
              <w:rPr>
                <w:rFonts w:asciiTheme="minorBidi" w:hAnsiTheme="minorBidi" w:cstheme="minorBidi"/>
                <w:sz w:val="28"/>
                <w:szCs w:val="28"/>
              </w:rPr>
            </w:pPr>
          </w:p>
        </w:tc>
        <w:tc>
          <w:tcPr>
            <w:tcW w:w="630" w:type="dxa"/>
          </w:tcPr>
          <w:p w:rsidR="00B07983" w:rsidRPr="00077505" w:rsidRDefault="00B07983" w:rsidP="00B07983">
            <w:pPr>
              <w:spacing w:after="0" w:line="480" w:lineRule="auto"/>
              <w:jc w:val="both"/>
              <w:rPr>
                <w:rFonts w:asciiTheme="minorBidi" w:hAnsiTheme="minorBidi" w:cstheme="minorBidi"/>
                <w:sz w:val="28"/>
                <w:szCs w:val="28"/>
              </w:rPr>
            </w:pPr>
          </w:p>
        </w:tc>
        <w:tc>
          <w:tcPr>
            <w:tcW w:w="720" w:type="dxa"/>
          </w:tcPr>
          <w:p w:rsidR="00B07983" w:rsidRPr="00077505" w:rsidRDefault="00B07983" w:rsidP="00B07983">
            <w:pPr>
              <w:spacing w:after="0" w:line="480" w:lineRule="auto"/>
              <w:jc w:val="both"/>
              <w:rPr>
                <w:rFonts w:asciiTheme="minorBidi" w:hAnsiTheme="minorBidi" w:cstheme="minorBidi"/>
                <w:sz w:val="28"/>
                <w:szCs w:val="28"/>
              </w:rPr>
            </w:pPr>
          </w:p>
        </w:tc>
      </w:tr>
      <w:tr w:rsidR="00B07983" w:rsidRPr="00077505" w:rsidTr="0016298F">
        <w:tc>
          <w:tcPr>
            <w:tcW w:w="968" w:type="dxa"/>
          </w:tcPr>
          <w:p w:rsidR="00B07983" w:rsidRPr="00077505" w:rsidRDefault="00B07983" w:rsidP="00B07983">
            <w:pPr>
              <w:spacing w:after="0" w:line="480" w:lineRule="auto"/>
              <w:jc w:val="both"/>
              <w:rPr>
                <w:rFonts w:asciiTheme="minorBidi" w:hAnsiTheme="minorBidi" w:cstheme="minorBidi"/>
                <w:sz w:val="28"/>
                <w:szCs w:val="28"/>
              </w:rPr>
            </w:pPr>
            <w:r w:rsidRPr="00077505">
              <w:rPr>
                <w:rFonts w:asciiTheme="minorBidi" w:hAnsiTheme="minorBidi" w:cstheme="minorBidi"/>
                <w:sz w:val="28"/>
                <w:szCs w:val="28"/>
              </w:rPr>
              <w:lastRenderedPageBreak/>
              <w:t>8.</w:t>
            </w:r>
          </w:p>
        </w:tc>
        <w:tc>
          <w:tcPr>
            <w:tcW w:w="5258" w:type="dxa"/>
          </w:tcPr>
          <w:p w:rsidR="00B07983" w:rsidRPr="00077505" w:rsidRDefault="00B07983" w:rsidP="00B07983">
            <w:pPr>
              <w:spacing w:after="0" w:line="480" w:lineRule="auto"/>
              <w:jc w:val="both"/>
              <w:rPr>
                <w:rFonts w:asciiTheme="minorBidi" w:hAnsiTheme="minorBidi" w:cstheme="minorBidi"/>
                <w:sz w:val="28"/>
                <w:szCs w:val="28"/>
              </w:rPr>
            </w:pPr>
            <w:r w:rsidRPr="00077505">
              <w:rPr>
                <w:rFonts w:asciiTheme="minorBidi" w:hAnsiTheme="minorBidi" w:cstheme="minorBidi"/>
                <w:sz w:val="28"/>
                <w:szCs w:val="28"/>
              </w:rPr>
              <w:t>Given your experience to other teachers there are moral aspects of Islamic studies that prohibited examination malpractices.</w:t>
            </w:r>
          </w:p>
        </w:tc>
        <w:tc>
          <w:tcPr>
            <w:tcW w:w="540" w:type="dxa"/>
          </w:tcPr>
          <w:p w:rsidR="00B07983" w:rsidRPr="00077505" w:rsidRDefault="00B07983" w:rsidP="00B07983">
            <w:pPr>
              <w:spacing w:after="0" w:line="480" w:lineRule="auto"/>
              <w:jc w:val="both"/>
              <w:rPr>
                <w:rFonts w:asciiTheme="minorBidi" w:hAnsiTheme="minorBidi" w:cstheme="minorBidi"/>
                <w:sz w:val="28"/>
                <w:szCs w:val="28"/>
              </w:rPr>
            </w:pPr>
          </w:p>
        </w:tc>
        <w:tc>
          <w:tcPr>
            <w:tcW w:w="810" w:type="dxa"/>
          </w:tcPr>
          <w:p w:rsidR="00B07983" w:rsidRPr="00077505" w:rsidRDefault="00B07983" w:rsidP="00B07983">
            <w:pPr>
              <w:spacing w:after="0" w:line="480" w:lineRule="auto"/>
              <w:jc w:val="both"/>
              <w:rPr>
                <w:rFonts w:asciiTheme="minorBidi" w:hAnsiTheme="minorBidi" w:cstheme="minorBidi"/>
                <w:sz w:val="28"/>
                <w:szCs w:val="28"/>
              </w:rPr>
            </w:pPr>
          </w:p>
        </w:tc>
        <w:tc>
          <w:tcPr>
            <w:tcW w:w="630" w:type="dxa"/>
          </w:tcPr>
          <w:p w:rsidR="00B07983" w:rsidRPr="00077505" w:rsidRDefault="00B07983" w:rsidP="00B07983">
            <w:pPr>
              <w:spacing w:after="0" w:line="480" w:lineRule="auto"/>
              <w:jc w:val="both"/>
              <w:rPr>
                <w:rFonts w:asciiTheme="minorBidi" w:hAnsiTheme="minorBidi" w:cstheme="minorBidi"/>
                <w:sz w:val="28"/>
                <w:szCs w:val="28"/>
              </w:rPr>
            </w:pPr>
          </w:p>
        </w:tc>
        <w:tc>
          <w:tcPr>
            <w:tcW w:w="720" w:type="dxa"/>
          </w:tcPr>
          <w:p w:rsidR="00B07983" w:rsidRPr="00077505" w:rsidRDefault="00B07983" w:rsidP="00B07983">
            <w:pPr>
              <w:spacing w:after="0" w:line="480" w:lineRule="auto"/>
              <w:jc w:val="both"/>
              <w:rPr>
                <w:rFonts w:asciiTheme="minorBidi" w:hAnsiTheme="minorBidi" w:cstheme="minorBidi"/>
                <w:sz w:val="28"/>
                <w:szCs w:val="28"/>
              </w:rPr>
            </w:pPr>
          </w:p>
        </w:tc>
      </w:tr>
      <w:tr w:rsidR="00B07983" w:rsidRPr="00077505" w:rsidTr="0016298F">
        <w:tc>
          <w:tcPr>
            <w:tcW w:w="968" w:type="dxa"/>
          </w:tcPr>
          <w:p w:rsidR="00B07983" w:rsidRPr="00077505" w:rsidRDefault="00B07983" w:rsidP="00B07983">
            <w:pPr>
              <w:spacing w:after="0" w:line="480" w:lineRule="auto"/>
              <w:jc w:val="both"/>
              <w:rPr>
                <w:rFonts w:asciiTheme="minorBidi" w:hAnsiTheme="minorBidi" w:cstheme="minorBidi"/>
                <w:sz w:val="28"/>
                <w:szCs w:val="28"/>
              </w:rPr>
            </w:pPr>
            <w:r w:rsidRPr="00077505">
              <w:rPr>
                <w:rFonts w:asciiTheme="minorBidi" w:hAnsiTheme="minorBidi" w:cstheme="minorBidi"/>
                <w:sz w:val="28"/>
                <w:szCs w:val="28"/>
              </w:rPr>
              <w:t>9.</w:t>
            </w:r>
          </w:p>
        </w:tc>
        <w:tc>
          <w:tcPr>
            <w:tcW w:w="5258" w:type="dxa"/>
          </w:tcPr>
          <w:p w:rsidR="00B07983" w:rsidRPr="00077505" w:rsidRDefault="00B07983" w:rsidP="00B07983">
            <w:pPr>
              <w:spacing w:after="0" w:line="480" w:lineRule="auto"/>
              <w:jc w:val="both"/>
              <w:rPr>
                <w:rFonts w:asciiTheme="minorBidi" w:hAnsiTheme="minorBidi" w:cstheme="minorBidi"/>
                <w:sz w:val="28"/>
                <w:szCs w:val="28"/>
              </w:rPr>
            </w:pPr>
            <w:r w:rsidRPr="00077505">
              <w:rPr>
                <w:rFonts w:asciiTheme="minorBidi" w:hAnsiTheme="minorBidi" w:cstheme="minorBidi"/>
                <w:sz w:val="28"/>
                <w:szCs w:val="28"/>
              </w:rPr>
              <w:t>As a male teacher Islamic education encourage students to work hard in order not fall into examination malpractices.</w:t>
            </w:r>
          </w:p>
        </w:tc>
        <w:tc>
          <w:tcPr>
            <w:tcW w:w="540" w:type="dxa"/>
          </w:tcPr>
          <w:p w:rsidR="00B07983" w:rsidRPr="00077505" w:rsidRDefault="00B07983" w:rsidP="00B07983">
            <w:pPr>
              <w:spacing w:after="0" w:line="480" w:lineRule="auto"/>
              <w:jc w:val="both"/>
              <w:rPr>
                <w:rFonts w:asciiTheme="minorBidi" w:hAnsiTheme="minorBidi" w:cstheme="minorBidi"/>
                <w:sz w:val="28"/>
                <w:szCs w:val="28"/>
              </w:rPr>
            </w:pPr>
          </w:p>
        </w:tc>
        <w:tc>
          <w:tcPr>
            <w:tcW w:w="810" w:type="dxa"/>
          </w:tcPr>
          <w:p w:rsidR="00B07983" w:rsidRPr="00077505" w:rsidRDefault="00B07983" w:rsidP="00B07983">
            <w:pPr>
              <w:spacing w:after="0" w:line="480" w:lineRule="auto"/>
              <w:jc w:val="both"/>
              <w:rPr>
                <w:rFonts w:asciiTheme="minorBidi" w:hAnsiTheme="minorBidi" w:cstheme="minorBidi"/>
                <w:sz w:val="28"/>
                <w:szCs w:val="28"/>
              </w:rPr>
            </w:pPr>
          </w:p>
        </w:tc>
        <w:tc>
          <w:tcPr>
            <w:tcW w:w="630" w:type="dxa"/>
          </w:tcPr>
          <w:p w:rsidR="00B07983" w:rsidRPr="00077505" w:rsidRDefault="00B07983" w:rsidP="00B07983">
            <w:pPr>
              <w:spacing w:after="0" w:line="480" w:lineRule="auto"/>
              <w:jc w:val="both"/>
              <w:rPr>
                <w:rFonts w:asciiTheme="minorBidi" w:hAnsiTheme="minorBidi" w:cstheme="minorBidi"/>
                <w:sz w:val="28"/>
                <w:szCs w:val="28"/>
              </w:rPr>
            </w:pPr>
          </w:p>
        </w:tc>
        <w:tc>
          <w:tcPr>
            <w:tcW w:w="720" w:type="dxa"/>
          </w:tcPr>
          <w:p w:rsidR="00B07983" w:rsidRPr="00077505" w:rsidRDefault="00B07983" w:rsidP="00B07983">
            <w:pPr>
              <w:spacing w:after="0" w:line="480" w:lineRule="auto"/>
              <w:jc w:val="both"/>
              <w:rPr>
                <w:rFonts w:asciiTheme="minorBidi" w:hAnsiTheme="minorBidi" w:cstheme="minorBidi"/>
                <w:sz w:val="28"/>
                <w:szCs w:val="28"/>
              </w:rPr>
            </w:pPr>
          </w:p>
        </w:tc>
      </w:tr>
      <w:tr w:rsidR="00B07983" w:rsidRPr="00077505" w:rsidTr="0016298F">
        <w:tc>
          <w:tcPr>
            <w:tcW w:w="968" w:type="dxa"/>
          </w:tcPr>
          <w:p w:rsidR="00B07983" w:rsidRPr="00077505" w:rsidRDefault="00B07983" w:rsidP="00B07983">
            <w:pPr>
              <w:spacing w:after="0" w:line="480" w:lineRule="auto"/>
              <w:jc w:val="both"/>
              <w:rPr>
                <w:rFonts w:asciiTheme="minorBidi" w:hAnsiTheme="minorBidi" w:cstheme="minorBidi"/>
                <w:sz w:val="28"/>
                <w:szCs w:val="28"/>
              </w:rPr>
            </w:pPr>
            <w:r w:rsidRPr="00077505">
              <w:rPr>
                <w:rFonts w:asciiTheme="minorBidi" w:hAnsiTheme="minorBidi" w:cstheme="minorBidi"/>
                <w:sz w:val="28"/>
                <w:szCs w:val="28"/>
              </w:rPr>
              <w:t>10.</w:t>
            </w:r>
          </w:p>
        </w:tc>
        <w:tc>
          <w:tcPr>
            <w:tcW w:w="5258" w:type="dxa"/>
          </w:tcPr>
          <w:p w:rsidR="00B07983" w:rsidRPr="00077505" w:rsidRDefault="00B07983" w:rsidP="00B07983">
            <w:pPr>
              <w:spacing w:after="0" w:line="480" w:lineRule="auto"/>
              <w:jc w:val="both"/>
              <w:rPr>
                <w:rFonts w:asciiTheme="minorBidi" w:hAnsiTheme="minorBidi" w:cstheme="minorBidi"/>
                <w:sz w:val="28"/>
                <w:szCs w:val="28"/>
              </w:rPr>
            </w:pPr>
            <w:r w:rsidRPr="00077505">
              <w:rPr>
                <w:rFonts w:asciiTheme="minorBidi" w:hAnsiTheme="minorBidi" w:cstheme="minorBidi"/>
                <w:sz w:val="28"/>
                <w:szCs w:val="28"/>
              </w:rPr>
              <w:t>As a female, Islamic education has the potential to curb students writing answers on the surface of their laps, under skirt wears especially female during examination.</w:t>
            </w:r>
          </w:p>
        </w:tc>
        <w:tc>
          <w:tcPr>
            <w:tcW w:w="540" w:type="dxa"/>
          </w:tcPr>
          <w:p w:rsidR="00B07983" w:rsidRPr="00077505" w:rsidRDefault="00B07983" w:rsidP="00B07983">
            <w:pPr>
              <w:spacing w:after="0" w:line="480" w:lineRule="auto"/>
              <w:jc w:val="both"/>
              <w:rPr>
                <w:rFonts w:asciiTheme="minorBidi" w:hAnsiTheme="minorBidi" w:cstheme="minorBidi"/>
                <w:sz w:val="28"/>
                <w:szCs w:val="28"/>
              </w:rPr>
            </w:pPr>
          </w:p>
        </w:tc>
        <w:tc>
          <w:tcPr>
            <w:tcW w:w="810" w:type="dxa"/>
          </w:tcPr>
          <w:p w:rsidR="00B07983" w:rsidRPr="00077505" w:rsidRDefault="00B07983" w:rsidP="00B07983">
            <w:pPr>
              <w:spacing w:after="0" w:line="480" w:lineRule="auto"/>
              <w:jc w:val="both"/>
              <w:rPr>
                <w:rFonts w:asciiTheme="minorBidi" w:hAnsiTheme="minorBidi" w:cstheme="minorBidi"/>
                <w:sz w:val="28"/>
                <w:szCs w:val="28"/>
              </w:rPr>
            </w:pPr>
          </w:p>
        </w:tc>
        <w:tc>
          <w:tcPr>
            <w:tcW w:w="630" w:type="dxa"/>
          </w:tcPr>
          <w:p w:rsidR="00B07983" w:rsidRPr="00077505" w:rsidRDefault="00B07983" w:rsidP="00B07983">
            <w:pPr>
              <w:spacing w:after="0" w:line="480" w:lineRule="auto"/>
              <w:jc w:val="both"/>
              <w:rPr>
                <w:rFonts w:asciiTheme="minorBidi" w:hAnsiTheme="minorBidi" w:cstheme="minorBidi"/>
                <w:sz w:val="28"/>
                <w:szCs w:val="28"/>
              </w:rPr>
            </w:pPr>
          </w:p>
        </w:tc>
        <w:tc>
          <w:tcPr>
            <w:tcW w:w="720" w:type="dxa"/>
          </w:tcPr>
          <w:p w:rsidR="00B07983" w:rsidRPr="00077505" w:rsidRDefault="00B07983" w:rsidP="00B07983">
            <w:pPr>
              <w:spacing w:after="0" w:line="480" w:lineRule="auto"/>
              <w:jc w:val="both"/>
              <w:rPr>
                <w:rFonts w:asciiTheme="minorBidi" w:hAnsiTheme="minorBidi" w:cstheme="minorBidi"/>
                <w:sz w:val="28"/>
                <w:szCs w:val="28"/>
              </w:rPr>
            </w:pPr>
          </w:p>
        </w:tc>
      </w:tr>
      <w:tr w:rsidR="00B07983" w:rsidRPr="00077505" w:rsidTr="0016298F">
        <w:tc>
          <w:tcPr>
            <w:tcW w:w="968" w:type="dxa"/>
          </w:tcPr>
          <w:p w:rsidR="00B07983" w:rsidRPr="00077505" w:rsidRDefault="00B07983" w:rsidP="00B07983">
            <w:pPr>
              <w:spacing w:after="0" w:line="480" w:lineRule="auto"/>
              <w:jc w:val="both"/>
              <w:rPr>
                <w:rFonts w:asciiTheme="minorBidi" w:hAnsiTheme="minorBidi" w:cstheme="minorBidi"/>
                <w:sz w:val="28"/>
                <w:szCs w:val="28"/>
              </w:rPr>
            </w:pPr>
            <w:r w:rsidRPr="00077505">
              <w:rPr>
                <w:rFonts w:asciiTheme="minorBidi" w:hAnsiTheme="minorBidi" w:cstheme="minorBidi"/>
                <w:sz w:val="28"/>
                <w:szCs w:val="28"/>
              </w:rPr>
              <w:t>11.</w:t>
            </w:r>
          </w:p>
        </w:tc>
        <w:tc>
          <w:tcPr>
            <w:tcW w:w="5258" w:type="dxa"/>
          </w:tcPr>
          <w:p w:rsidR="00B07983" w:rsidRPr="00077505" w:rsidRDefault="00B07983" w:rsidP="00B07983">
            <w:pPr>
              <w:spacing w:after="0" w:line="480" w:lineRule="auto"/>
              <w:jc w:val="both"/>
              <w:rPr>
                <w:rFonts w:asciiTheme="minorBidi" w:hAnsiTheme="minorBidi" w:cstheme="minorBidi"/>
                <w:sz w:val="28"/>
                <w:szCs w:val="28"/>
              </w:rPr>
            </w:pPr>
            <w:r w:rsidRPr="00077505">
              <w:rPr>
                <w:rFonts w:asciiTheme="minorBidi" w:hAnsiTheme="minorBidi" w:cstheme="minorBidi"/>
                <w:sz w:val="28"/>
                <w:szCs w:val="28"/>
              </w:rPr>
              <w:t>As a male teacher the concepts of dishonesty, cheating, stealing and fraud in Islamic studies can curb examination malpractices</w:t>
            </w:r>
          </w:p>
        </w:tc>
        <w:tc>
          <w:tcPr>
            <w:tcW w:w="540" w:type="dxa"/>
          </w:tcPr>
          <w:p w:rsidR="00B07983" w:rsidRPr="00077505" w:rsidRDefault="00B07983" w:rsidP="00B07983">
            <w:pPr>
              <w:spacing w:after="0" w:line="480" w:lineRule="auto"/>
              <w:jc w:val="both"/>
              <w:rPr>
                <w:rFonts w:asciiTheme="minorBidi" w:hAnsiTheme="minorBidi" w:cstheme="minorBidi"/>
                <w:sz w:val="28"/>
                <w:szCs w:val="28"/>
              </w:rPr>
            </w:pPr>
          </w:p>
        </w:tc>
        <w:tc>
          <w:tcPr>
            <w:tcW w:w="810" w:type="dxa"/>
          </w:tcPr>
          <w:p w:rsidR="00B07983" w:rsidRPr="00077505" w:rsidRDefault="00B07983" w:rsidP="00B07983">
            <w:pPr>
              <w:spacing w:after="0" w:line="480" w:lineRule="auto"/>
              <w:jc w:val="both"/>
              <w:rPr>
                <w:rFonts w:asciiTheme="minorBidi" w:hAnsiTheme="minorBidi" w:cstheme="minorBidi"/>
                <w:sz w:val="28"/>
                <w:szCs w:val="28"/>
              </w:rPr>
            </w:pPr>
          </w:p>
        </w:tc>
        <w:tc>
          <w:tcPr>
            <w:tcW w:w="630" w:type="dxa"/>
          </w:tcPr>
          <w:p w:rsidR="00B07983" w:rsidRPr="00077505" w:rsidRDefault="00B07983" w:rsidP="00B07983">
            <w:pPr>
              <w:spacing w:after="0" w:line="480" w:lineRule="auto"/>
              <w:jc w:val="both"/>
              <w:rPr>
                <w:rFonts w:asciiTheme="minorBidi" w:hAnsiTheme="minorBidi" w:cstheme="minorBidi"/>
                <w:sz w:val="28"/>
                <w:szCs w:val="28"/>
              </w:rPr>
            </w:pPr>
          </w:p>
        </w:tc>
        <w:tc>
          <w:tcPr>
            <w:tcW w:w="720" w:type="dxa"/>
          </w:tcPr>
          <w:p w:rsidR="00B07983" w:rsidRPr="00077505" w:rsidRDefault="00B07983" w:rsidP="00B07983">
            <w:pPr>
              <w:spacing w:after="0" w:line="480" w:lineRule="auto"/>
              <w:jc w:val="both"/>
              <w:rPr>
                <w:rFonts w:asciiTheme="minorBidi" w:hAnsiTheme="minorBidi" w:cstheme="minorBidi"/>
                <w:sz w:val="28"/>
                <w:szCs w:val="28"/>
              </w:rPr>
            </w:pPr>
          </w:p>
        </w:tc>
      </w:tr>
      <w:tr w:rsidR="00B07983" w:rsidRPr="00077505" w:rsidTr="0016298F">
        <w:tc>
          <w:tcPr>
            <w:tcW w:w="968" w:type="dxa"/>
          </w:tcPr>
          <w:p w:rsidR="00B07983" w:rsidRPr="00077505" w:rsidRDefault="00B07983" w:rsidP="00B07983">
            <w:pPr>
              <w:spacing w:after="0" w:line="480" w:lineRule="auto"/>
              <w:jc w:val="both"/>
              <w:rPr>
                <w:rFonts w:asciiTheme="minorBidi" w:hAnsiTheme="minorBidi" w:cstheme="minorBidi"/>
                <w:sz w:val="28"/>
                <w:szCs w:val="28"/>
              </w:rPr>
            </w:pPr>
            <w:r w:rsidRPr="00077505">
              <w:rPr>
                <w:rFonts w:asciiTheme="minorBidi" w:hAnsiTheme="minorBidi" w:cstheme="minorBidi"/>
                <w:sz w:val="28"/>
                <w:szCs w:val="28"/>
              </w:rPr>
              <w:t>12.</w:t>
            </w:r>
          </w:p>
        </w:tc>
        <w:tc>
          <w:tcPr>
            <w:tcW w:w="5258" w:type="dxa"/>
            <w:tcBorders>
              <w:bottom w:val="single" w:sz="4" w:space="0" w:color="auto"/>
            </w:tcBorders>
          </w:tcPr>
          <w:p w:rsidR="00B07983" w:rsidRPr="00077505" w:rsidRDefault="00B07983" w:rsidP="00B07983">
            <w:pPr>
              <w:spacing w:after="0" w:line="480" w:lineRule="auto"/>
              <w:jc w:val="both"/>
              <w:rPr>
                <w:rFonts w:asciiTheme="minorBidi" w:hAnsiTheme="minorBidi" w:cstheme="minorBidi"/>
                <w:sz w:val="28"/>
                <w:szCs w:val="28"/>
              </w:rPr>
            </w:pPr>
            <w:r w:rsidRPr="00077505">
              <w:rPr>
                <w:rFonts w:asciiTheme="minorBidi" w:hAnsiTheme="minorBidi" w:cstheme="minorBidi"/>
                <w:sz w:val="28"/>
                <w:szCs w:val="28"/>
              </w:rPr>
              <w:t>As a female teacher education discourage students from using text message through cell phone into examination hall</w:t>
            </w:r>
          </w:p>
        </w:tc>
        <w:tc>
          <w:tcPr>
            <w:tcW w:w="540" w:type="dxa"/>
          </w:tcPr>
          <w:p w:rsidR="00B07983" w:rsidRPr="00077505" w:rsidRDefault="00B07983" w:rsidP="00B07983">
            <w:pPr>
              <w:spacing w:after="0" w:line="480" w:lineRule="auto"/>
              <w:jc w:val="both"/>
              <w:rPr>
                <w:rFonts w:asciiTheme="minorBidi" w:hAnsiTheme="minorBidi" w:cstheme="minorBidi"/>
                <w:sz w:val="28"/>
                <w:szCs w:val="28"/>
              </w:rPr>
            </w:pPr>
          </w:p>
        </w:tc>
        <w:tc>
          <w:tcPr>
            <w:tcW w:w="810" w:type="dxa"/>
          </w:tcPr>
          <w:p w:rsidR="00B07983" w:rsidRPr="00077505" w:rsidRDefault="00B07983" w:rsidP="00B07983">
            <w:pPr>
              <w:spacing w:after="0" w:line="480" w:lineRule="auto"/>
              <w:jc w:val="both"/>
              <w:rPr>
                <w:rFonts w:asciiTheme="minorBidi" w:hAnsiTheme="minorBidi" w:cstheme="minorBidi"/>
                <w:sz w:val="28"/>
                <w:szCs w:val="28"/>
              </w:rPr>
            </w:pPr>
          </w:p>
        </w:tc>
        <w:tc>
          <w:tcPr>
            <w:tcW w:w="630" w:type="dxa"/>
          </w:tcPr>
          <w:p w:rsidR="00B07983" w:rsidRPr="00077505" w:rsidRDefault="00B07983" w:rsidP="00B07983">
            <w:pPr>
              <w:spacing w:after="0" w:line="480" w:lineRule="auto"/>
              <w:jc w:val="both"/>
              <w:rPr>
                <w:rFonts w:asciiTheme="minorBidi" w:hAnsiTheme="minorBidi" w:cstheme="minorBidi"/>
                <w:sz w:val="28"/>
                <w:szCs w:val="28"/>
              </w:rPr>
            </w:pPr>
          </w:p>
        </w:tc>
        <w:tc>
          <w:tcPr>
            <w:tcW w:w="720" w:type="dxa"/>
          </w:tcPr>
          <w:p w:rsidR="00B07983" w:rsidRPr="00077505" w:rsidRDefault="00B07983" w:rsidP="00B07983">
            <w:pPr>
              <w:spacing w:after="0" w:line="480" w:lineRule="auto"/>
              <w:jc w:val="both"/>
              <w:rPr>
                <w:rFonts w:asciiTheme="minorBidi" w:hAnsiTheme="minorBidi" w:cstheme="minorBidi"/>
                <w:sz w:val="28"/>
                <w:szCs w:val="28"/>
              </w:rPr>
            </w:pPr>
          </w:p>
        </w:tc>
      </w:tr>
    </w:tbl>
    <w:p w:rsidR="00B07983" w:rsidRPr="00077505" w:rsidRDefault="00B07983" w:rsidP="0028574E">
      <w:pPr>
        <w:spacing w:line="480" w:lineRule="auto"/>
        <w:rPr>
          <w:rFonts w:asciiTheme="minorBidi" w:hAnsiTheme="minorBidi" w:cstheme="minorBidi"/>
          <w:sz w:val="28"/>
          <w:szCs w:val="28"/>
          <w:vertAlign w:val="superscript"/>
        </w:rPr>
      </w:pPr>
    </w:p>
    <w:sectPr w:rsidR="00B07983" w:rsidRPr="00077505" w:rsidSect="00243AF1">
      <w:pgSz w:w="12240" w:h="14400" w:code="1"/>
      <w:pgMar w:top="1584" w:right="1350" w:bottom="1354" w:left="180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39F2" w:rsidRDefault="00B939F2" w:rsidP="00411EF2">
      <w:pPr>
        <w:spacing w:after="0" w:line="240" w:lineRule="auto"/>
      </w:pPr>
      <w:r>
        <w:separator/>
      </w:r>
    </w:p>
  </w:endnote>
  <w:endnote w:type="continuationSeparator" w:id="1">
    <w:p w:rsidR="00B939F2" w:rsidRDefault="00B939F2" w:rsidP="00411EF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ckwell">
    <w:panose1 w:val="02060603020205020403"/>
    <w:charset w:val="00"/>
    <w:family w:val="roman"/>
    <w:pitch w:val="variable"/>
    <w:sig w:usb0="00000007" w:usb1="00000000" w:usb2="00000000" w:usb3="00000000" w:csb0="00000003"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Franklin Gothic Heavy">
    <w:panose1 w:val="020B0903020102020204"/>
    <w:charset w:val="00"/>
    <w:family w:val="swiss"/>
    <w:pitch w:val="variable"/>
    <w:sig w:usb0="00000287" w:usb1="00000000" w:usb2="00000000" w:usb3="00000000" w:csb0="0000009F" w:csb1="00000000"/>
  </w:font>
  <w:font w:name="Eras Bold ITC">
    <w:panose1 w:val="020B0907030504020204"/>
    <w:charset w:val="00"/>
    <w:family w:val="swiss"/>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093972"/>
      <w:docPartObj>
        <w:docPartGallery w:val="Page Numbers (Bottom of Page)"/>
        <w:docPartUnique/>
      </w:docPartObj>
    </w:sdtPr>
    <w:sdtContent>
      <w:p w:rsidR="00CE0D4A" w:rsidRDefault="00DC61A4">
        <w:pPr>
          <w:pStyle w:val="Footer"/>
          <w:jc w:val="center"/>
        </w:pPr>
        <w:fldSimple w:instr=" PAGE   \* MERGEFORMAT ">
          <w:r w:rsidR="00CE2F1E">
            <w:rPr>
              <w:noProof/>
            </w:rPr>
            <w:t>56</w:t>
          </w:r>
        </w:fldSimple>
      </w:p>
    </w:sdtContent>
  </w:sdt>
  <w:p w:rsidR="00CE0D4A" w:rsidRDefault="00CE0D4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39F2" w:rsidRDefault="00B939F2" w:rsidP="00411EF2">
      <w:pPr>
        <w:spacing w:after="0" w:line="240" w:lineRule="auto"/>
      </w:pPr>
      <w:r>
        <w:separator/>
      </w:r>
    </w:p>
  </w:footnote>
  <w:footnote w:type="continuationSeparator" w:id="1">
    <w:p w:rsidR="00B939F2" w:rsidRDefault="00B939F2" w:rsidP="00411EF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202D1"/>
    <w:multiLevelType w:val="hybridMultilevel"/>
    <w:tmpl w:val="2AC88D2E"/>
    <w:lvl w:ilvl="0" w:tplc="254ACD4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5997B96"/>
    <w:multiLevelType w:val="hybridMultilevel"/>
    <w:tmpl w:val="F4ECAD80"/>
    <w:lvl w:ilvl="0" w:tplc="9F68D7EE">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40FE0131"/>
    <w:multiLevelType w:val="hybridMultilevel"/>
    <w:tmpl w:val="D216211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
    <w:nsid w:val="43FE2B0E"/>
    <w:multiLevelType w:val="hybridMultilevel"/>
    <w:tmpl w:val="C0E48892"/>
    <w:lvl w:ilvl="0" w:tplc="F64C58F2">
      <w:start w:val="10"/>
      <w:numFmt w:val="bullet"/>
      <w:lvlText w:val="•"/>
      <w:lvlJc w:val="left"/>
      <w:pPr>
        <w:ind w:left="720" w:hanging="360"/>
      </w:pPr>
      <w:rPr>
        <w:rFonts w:ascii="Rockwell" w:eastAsia="Calibri" w:hAnsi="Rockwell" w:cs="Rockwel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CDE7E7D"/>
    <w:multiLevelType w:val="hybridMultilevel"/>
    <w:tmpl w:val="F364036E"/>
    <w:lvl w:ilvl="0" w:tplc="9F68D7EE">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5DDD4279"/>
    <w:multiLevelType w:val="hybridMultilevel"/>
    <w:tmpl w:val="696A7148"/>
    <w:lvl w:ilvl="0" w:tplc="35F698DA">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7C650BA9"/>
    <w:multiLevelType w:val="hybridMultilevel"/>
    <w:tmpl w:val="170C8666"/>
    <w:lvl w:ilvl="0" w:tplc="9F68D7EE">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5"/>
  </w:num>
  <w:num w:numId="2">
    <w:abstractNumId w:val="2"/>
  </w:num>
  <w:num w:numId="3">
    <w:abstractNumId w:val="6"/>
  </w:num>
  <w:num w:numId="4">
    <w:abstractNumId w:val="4"/>
  </w:num>
  <w:num w:numId="5">
    <w:abstractNumId w:val="1"/>
  </w:num>
  <w:num w:numId="6">
    <w:abstractNumId w:val="0"/>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0"/>
    <w:footnote w:id="1"/>
  </w:footnotePr>
  <w:endnotePr>
    <w:endnote w:id="0"/>
    <w:endnote w:id="1"/>
  </w:endnotePr>
  <w:compat/>
  <w:rsids>
    <w:rsidRoot w:val="00A201B9"/>
    <w:rsid w:val="000036FE"/>
    <w:rsid w:val="0000655A"/>
    <w:rsid w:val="00015609"/>
    <w:rsid w:val="00042BCF"/>
    <w:rsid w:val="000530DD"/>
    <w:rsid w:val="00053415"/>
    <w:rsid w:val="0006118F"/>
    <w:rsid w:val="0007690F"/>
    <w:rsid w:val="00077505"/>
    <w:rsid w:val="00081D03"/>
    <w:rsid w:val="000871BB"/>
    <w:rsid w:val="000A093A"/>
    <w:rsid w:val="000A1CAD"/>
    <w:rsid w:val="000D0AB5"/>
    <w:rsid w:val="000D360A"/>
    <w:rsid w:val="000E4219"/>
    <w:rsid w:val="00103EDD"/>
    <w:rsid w:val="00117686"/>
    <w:rsid w:val="00134A5F"/>
    <w:rsid w:val="001452EB"/>
    <w:rsid w:val="001473E0"/>
    <w:rsid w:val="0016298F"/>
    <w:rsid w:val="0016354F"/>
    <w:rsid w:val="001675A9"/>
    <w:rsid w:val="0017738E"/>
    <w:rsid w:val="00180794"/>
    <w:rsid w:val="001919AE"/>
    <w:rsid w:val="00195870"/>
    <w:rsid w:val="001B0888"/>
    <w:rsid w:val="001B16C1"/>
    <w:rsid w:val="001C07D4"/>
    <w:rsid w:val="001C1EC5"/>
    <w:rsid w:val="001C1F67"/>
    <w:rsid w:val="001C3D05"/>
    <w:rsid w:val="001C410C"/>
    <w:rsid w:val="001D0467"/>
    <w:rsid w:val="001E0B0E"/>
    <w:rsid w:val="001F391C"/>
    <w:rsid w:val="00200A93"/>
    <w:rsid w:val="00200E1F"/>
    <w:rsid w:val="00202C62"/>
    <w:rsid w:val="002128B2"/>
    <w:rsid w:val="00224E49"/>
    <w:rsid w:val="002303B7"/>
    <w:rsid w:val="0023619B"/>
    <w:rsid w:val="00243AF1"/>
    <w:rsid w:val="0024784B"/>
    <w:rsid w:val="00252675"/>
    <w:rsid w:val="00254468"/>
    <w:rsid w:val="00264851"/>
    <w:rsid w:val="0028574E"/>
    <w:rsid w:val="002941D5"/>
    <w:rsid w:val="002A2A6D"/>
    <w:rsid w:val="002B2995"/>
    <w:rsid w:val="002B3F5E"/>
    <w:rsid w:val="002D74D5"/>
    <w:rsid w:val="002F7192"/>
    <w:rsid w:val="00303682"/>
    <w:rsid w:val="00306CAC"/>
    <w:rsid w:val="003077C4"/>
    <w:rsid w:val="00317ED1"/>
    <w:rsid w:val="0033434B"/>
    <w:rsid w:val="00346B9F"/>
    <w:rsid w:val="00356166"/>
    <w:rsid w:val="0036148A"/>
    <w:rsid w:val="003B2734"/>
    <w:rsid w:val="003B52BB"/>
    <w:rsid w:val="003B7EDF"/>
    <w:rsid w:val="003C563C"/>
    <w:rsid w:val="003D59A0"/>
    <w:rsid w:val="003F5CD9"/>
    <w:rsid w:val="00404980"/>
    <w:rsid w:val="00411EF2"/>
    <w:rsid w:val="00424BE8"/>
    <w:rsid w:val="004309FD"/>
    <w:rsid w:val="00433592"/>
    <w:rsid w:val="0043474F"/>
    <w:rsid w:val="00453393"/>
    <w:rsid w:val="00455C6B"/>
    <w:rsid w:val="00461CE5"/>
    <w:rsid w:val="00466B4E"/>
    <w:rsid w:val="00476EA8"/>
    <w:rsid w:val="00480261"/>
    <w:rsid w:val="00480478"/>
    <w:rsid w:val="004843C8"/>
    <w:rsid w:val="004A3DF8"/>
    <w:rsid w:val="004A5D2B"/>
    <w:rsid w:val="004B0C65"/>
    <w:rsid w:val="004B3001"/>
    <w:rsid w:val="004C0412"/>
    <w:rsid w:val="004C48D7"/>
    <w:rsid w:val="004D03EF"/>
    <w:rsid w:val="004D26EA"/>
    <w:rsid w:val="004D4ECA"/>
    <w:rsid w:val="004D6653"/>
    <w:rsid w:val="004D6D15"/>
    <w:rsid w:val="004E68DA"/>
    <w:rsid w:val="004F3F7F"/>
    <w:rsid w:val="0050323F"/>
    <w:rsid w:val="00504706"/>
    <w:rsid w:val="00505329"/>
    <w:rsid w:val="00506D6E"/>
    <w:rsid w:val="00520700"/>
    <w:rsid w:val="00523DB2"/>
    <w:rsid w:val="0052434C"/>
    <w:rsid w:val="00524603"/>
    <w:rsid w:val="00527EFF"/>
    <w:rsid w:val="00533BED"/>
    <w:rsid w:val="00534DA7"/>
    <w:rsid w:val="005350DD"/>
    <w:rsid w:val="00535351"/>
    <w:rsid w:val="005402AE"/>
    <w:rsid w:val="0054744B"/>
    <w:rsid w:val="00556085"/>
    <w:rsid w:val="00574D37"/>
    <w:rsid w:val="005915F1"/>
    <w:rsid w:val="005A6F32"/>
    <w:rsid w:val="005C1EA2"/>
    <w:rsid w:val="005C4AD3"/>
    <w:rsid w:val="005C6415"/>
    <w:rsid w:val="005E47AE"/>
    <w:rsid w:val="005E730E"/>
    <w:rsid w:val="005E7A40"/>
    <w:rsid w:val="00603884"/>
    <w:rsid w:val="00604CC0"/>
    <w:rsid w:val="006452B2"/>
    <w:rsid w:val="00653125"/>
    <w:rsid w:val="00673485"/>
    <w:rsid w:val="00692208"/>
    <w:rsid w:val="006A636D"/>
    <w:rsid w:val="006B01FF"/>
    <w:rsid w:val="006C2DD5"/>
    <w:rsid w:val="006D299C"/>
    <w:rsid w:val="00710002"/>
    <w:rsid w:val="0071270E"/>
    <w:rsid w:val="00724B5F"/>
    <w:rsid w:val="00727296"/>
    <w:rsid w:val="007569AB"/>
    <w:rsid w:val="00766493"/>
    <w:rsid w:val="00791FD4"/>
    <w:rsid w:val="0079443A"/>
    <w:rsid w:val="007A407F"/>
    <w:rsid w:val="007A6861"/>
    <w:rsid w:val="007E0ACE"/>
    <w:rsid w:val="007E1B13"/>
    <w:rsid w:val="00806C96"/>
    <w:rsid w:val="00812505"/>
    <w:rsid w:val="0082359F"/>
    <w:rsid w:val="00826C25"/>
    <w:rsid w:val="00827221"/>
    <w:rsid w:val="00846733"/>
    <w:rsid w:val="00874A81"/>
    <w:rsid w:val="0087546F"/>
    <w:rsid w:val="00875C04"/>
    <w:rsid w:val="00876DC9"/>
    <w:rsid w:val="00881068"/>
    <w:rsid w:val="008905CB"/>
    <w:rsid w:val="008D3D0C"/>
    <w:rsid w:val="008D77E7"/>
    <w:rsid w:val="008E1686"/>
    <w:rsid w:val="008F5310"/>
    <w:rsid w:val="009007A7"/>
    <w:rsid w:val="00901D1B"/>
    <w:rsid w:val="00906610"/>
    <w:rsid w:val="00911303"/>
    <w:rsid w:val="00921E18"/>
    <w:rsid w:val="00927DBF"/>
    <w:rsid w:val="00930D0A"/>
    <w:rsid w:val="00931521"/>
    <w:rsid w:val="00953F77"/>
    <w:rsid w:val="009648C0"/>
    <w:rsid w:val="00964C6C"/>
    <w:rsid w:val="00970325"/>
    <w:rsid w:val="0098013A"/>
    <w:rsid w:val="009A17FE"/>
    <w:rsid w:val="009C0040"/>
    <w:rsid w:val="009D773C"/>
    <w:rsid w:val="00A056BD"/>
    <w:rsid w:val="00A11229"/>
    <w:rsid w:val="00A201B9"/>
    <w:rsid w:val="00A22C6D"/>
    <w:rsid w:val="00A6031D"/>
    <w:rsid w:val="00A603C1"/>
    <w:rsid w:val="00A64A9F"/>
    <w:rsid w:val="00A65CCB"/>
    <w:rsid w:val="00A67973"/>
    <w:rsid w:val="00A74097"/>
    <w:rsid w:val="00A81FAF"/>
    <w:rsid w:val="00A82E61"/>
    <w:rsid w:val="00A86B02"/>
    <w:rsid w:val="00AA4C77"/>
    <w:rsid w:val="00AB187B"/>
    <w:rsid w:val="00AC1639"/>
    <w:rsid w:val="00AC17B5"/>
    <w:rsid w:val="00AC2AAB"/>
    <w:rsid w:val="00AD76B4"/>
    <w:rsid w:val="00AE5FF3"/>
    <w:rsid w:val="00B07983"/>
    <w:rsid w:val="00B17678"/>
    <w:rsid w:val="00B41896"/>
    <w:rsid w:val="00B84BAF"/>
    <w:rsid w:val="00B85D9F"/>
    <w:rsid w:val="00B926D2"/>
    <w:rsid w:val="00B92DDC"/>
    <w:rsid w:val="00B939F2"/>
    <w:rsid w:val="00BB69A4"/>
    <w:rsid w:val="00BD42E8"/>
    <w:rsid w:val="00BF110A"/>
    <w:rsid w:val="00BF5677"/>
    <w:rsid w:val="00C05271"/>
    <w:rsid w:val="00C20EE6"/>
    <w:rsid w:val="00C2179A"/>
    <w:rsid w:val="00C2451B"/>
    <w:rsid w:val="00C30136"/>
    <w:rsid w:val="00C33DDB"/>
    <w:rsid w:val="00C34303"/>
    <w:rsid w:val="00C534C7"/>
    <w:rsid w:val="00C62DA3"/>
    <w:rsid w:val="00C736F4"/>
    <w:rsid w:val="00C92815"/>
    <w:rsid w:val="00C94C68"/>
    <w:rsid w:val="00CA4ABC"/>
    <w:rsid w:val="00CB1AFB"/>
    <w:rsid w:val="00CC5428"/>
    <w:rsid w:val="00CE08D4"/>
    <w:rsid w:val="00CE0D4A"/>
    <w:rsid w:val="00CE2F1E"/>
    <w:rsid w:val="00CF4666"/>
    <w:rsid w:val="00D01898"/>
    <w:rsid w:val="00D4556A"/>
    <w:rsid w:val="00D6343D"/>
    <w:rsid w:val="00D654F1"/>
    <w:rsid w:val="00D8363F"/>
    <w:rsid w:val="00D9696C"/>
    <w:rsid w:val="00DA5D9C"/>
    <w:rsid w:val="00DB7A48"/>
    <w:rsid w:val="00DC61A4"/>
    <w:rsid w:val="00DF2066"/>
    <w:rsid w:val="00E1306C"/>
    <w:rsid w:val="00E45305"/>
    <w:rsid w:val="00E5363B"/>
    <w:rsid w:val="00E71DB9"/>
    <w:rsid w:val="00E7431D"/>
    <w:rsid w:val="00E87E93"/>
    <w:rsid w:val="00E925E9"/>
    <w:rsid w:val="00E978A6"/>
    <w:rsid w:val="00EB2AE3"/>
    <w:rsid w:val="00EB3810"/>
    <w:rsid w:val="00EE652A"/>
    <w:rsid w:val="00EF44BD"/>
    <w:rsid w:val="00EF59A2"/>
    <w:rsid w:val="00EF5E68"/>
    <w:rsid w:val="00EF72BA"/>
    <w:rsid w:val="00F00843"/>
    <w:rsid w:val="00F05A39"/>
    <w:rsid w:val="00F2069D"/>
    <w:rsid w:val="00F20FEB"/>
    <w:rsid w:val="00F32B80"/>
    <w:rsid w:val="00F343FE"/>
    <w:rsid w:val="00F36A11"/>
    <w:rsid w:val="00F460BF"/>
    <w:rsid w:val="00F55C47"/>
    <w:rsid w:val="00F813C9"/>
    <w:rsid w:val="00F8404C"/>
    <w:rsid w:val="00FA14FE"/>
    <w:rsid w:val="00FA21BF"/>
    <w:rsid w:val="00FA51E4"/>
    <w:rsid w:val="00FB0111"/>
    <w:rsid w:val="00FD4BCA"/>
    <w:rsid w:val="00FE0DB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3">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773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B07983"/>
    <w:pPr>
      <w:ind w:left="720"/>
    </w:pPr>
    <w:rPr>
      <w:rFonts w:cs="Calibri"/>
    </w:rPr>
  </w:style>
  <w:style w:type="character" w:styleId="PlaceholderText">
    <w:name w:val="Placeholder Text"/>
    <w:basedOn w:val="DefaultParagraphFont"/>
    <w:uiPriority w:val="99"/>
    <w:semiHidden/>
    <w:rsid w:val="001D0467"/>
    <w:rPr>
      <w:color w:val="808080"/>
    </w:rPr>
  </w:style>
  <w:style w:type="paragraph" w:styleId="BalloonText">
    <w:name w:val="Balloon Text"/>
    <w:basedOn w:val="Normal"/>
    <w:link w:val="BalloonTextChar"/>
    <w:uiPriority w:val="99"/>
    <w:semiHidden/>
    <w:unhideWhenUsed/>
    <w:rsid w:val="001D04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0467"/>
    <w:rPr>
      <w:rFonts w:ascii="Tahoma" w:hAnsi="Tahoma" w:cs="Tahoma"/>
      <w:sz w:val="16"/>
      <w:szCs w:val="16"/>
    </w:rPr>
  </w:style>
  <w:style w:type="paragraph" w:styleId="Header">
    <w:name w:val="header"/>
    <w:basedOn w:val="Normal"/>
    <w:link w:val="HeaderChar"/>
    <w:uiPriority w:val="99"/>
    <w:semiHidden/>
    <w:unhideWhenUsed/>
    <w:rsid w:val="00411EF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11EF2"/>
  </w:style>
  <w:style w:type="paragraph" w:styleId="Footer">
    <w:name w:val="footer"/>
    <w:basedOn w:val="Normal"/>
    <w:link w:val="FooterChar"/>
    <w:uiPriority w:val="99"/>
    <w:unhideWhenUsed/>
    <w:rsid w:val="00411E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1EF2"/>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69</Pages>
  <Words>8667</Words>
  <Characters>49403</Characters>
  <Application>Microsoft Office Word</Application>
  <DocSecurity>0</DocSecurity>
  <Lines>411</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Dell</cp:lastModifiedBy>
  <cp:revision>5</cp:revision>
  <cp:lastPrinted>2024-09-03T19:28:00Z</cp:lastPrinted>
  <dcterms:created xsi:type="dcterms:W3CDTF">2024-09-06T01:58:00Z</dcterms:created>
  <dcterms:modified xsi:type="dcterms:W3CDTF">2024-09-09T19:12:00Z</dcterms:modified>
</cp:coreProperties>
</file>