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689" w:rsidRPr="00C06689" w:rsidRDefault="00C06689" w:rsidP="00C06689">
      <w:pPr>
        <w:spacing w:line="480" w:lineRule="auto"/>
        <w:contextualSpacing/>
        <w:jc w:val="center"/>
        <w:rPr>
          <w:rFonts w:ascii="Times New Roman" w:hAnsi="Times New Roman" w:cs="Times New Roman"/>
          <w:b/>
          <w:sz w:val="32"/>
          <w:szCs w:val="24"/>
        </w:rPr>
      </w:pPr>
      <w:r w:rsidRPr="00C06689">
        <w:rPr>
          <w:rFonts w:ascii="Times New Roman" w:hAnsi="Times New Roman" w:cs="Times New Roman"/>
          <w:b/>
          <w:sz w:val="32"/>
          <w:szCs w:val="24"/>
        </w:rPr>
        <w:t>ANALYSIS O</w:t>
      </w:r>
      <w:r w:rsidR="001A51D3">
        <w:rPr>
          <w:rFonts w:ascii="Times New Roman" w:hAnsi="Times New Roman" w:cs="Times New Roman"/>
          <w:b/>
          <w:sz w:val="32"/>
          <w:szCs w:val="24"/>
        </w:rPr>
        <w:t>F ERROR IN SPOKEN ENGLISH OF ENGL</w:t>
      </w:r>
      <w:r w:rsidRPr="00C06689">
        <w:rPr>
          <w:rFonts w:ascii="Times New Roman" w:hAnsi="Times New Roman" w:cs="Times New Roman"/>
          <w:b/>
          <w:sz w:val="32"/>
          <w:szCs w:val="24"/>
        </w:rPr>
        <w:t xml:space="preserve">ISH STUDENTS OF KWARA STATE COLLEGE OF EDUCATION, ILORIN </w:t>
      </w:r>
    </w:p>
    <w:p w:rsidR="00C06689" w:rsidRPr="002C6701" w:rsidRDefault="00C06689" w:rsidP="00C06689">
      <w:pPr>
        <w:spacing w:line="480" w:lineRule="auto"/>
        <w:contextualSpacing/>
        <w:jc w:val="center"/>
        <w:rPr>
          <w:rFonts w:ascii="Times New Roman" w:hAnsi="Times New Roman" w:cs="Times New Roman"/>
          <w:b/>
          <w:sz w:val="24"/>
          <w:szCs w:val="24"/>
        </w:rPr>
      </w:pPr>
    </w:p>
    <w:p w:rsidR="00C06689" w:rsidRPr="002C6701" w:rsidRDefault="00C06689" w:rsidP="00C06689">
      <w:pPr>
        <w:spacing w:line="480" w:lineRule="auto"/>
        <w:contextualSpacing/>
        <w:jc w:val="center"/>
        <w:rPr>
          <w:rFonts w:ascii="Times New Roman" w:hAnsi="Times New Roman" w:cs="Times New Roman"/>
          <w:b/>
          <w:sz w:val="24"/>
          <w:szCs w:val="24"/>
        </w:rPr>
      </w:pPr>
    </w:p>
    <w:p w:rsidR="00C06689" w:rsidRPr="002C6701" w:rsidRDefault="00C06689" w:rsidP="00C06689">
      <w:pPr>
        <w:spacing w:line="480" w:lineRule="auto"/>
        <w:contextualSpacing/>
        <w:jc w:val="center"/>
        <w:rPr>
          <w:rFonts w:ascii="Times New Roman" w:hAnsi="Times New Roman" w:cs="Times New Roman"/>
          <w:b/>
          <w:sz w:val="24"/>
          <w:szCs w:val="24"/>
        </w:rPr>
      </w:pPr>
    </w:p>
    <w:p w:rsidR="00C06689" w:rsidRPr="002C6701" w:rsidRDefault="00C06689" w:rsidP="00C06689">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BY </w:t>
      </w:r>
    </w:p>
    <w:p w:rsidR="00C06689" w:rsidRPr="002C6701" w:rsidRDefault="00C06689" w:rsidP="00C06689">
      <w:pPr>
        <w:spacing w:line="480" w:lineRule="auto"/>
        <w:contextualSpacing/>
        <w:jc w:val="center"/>
        <w:rPr>
          <w:rFonts w:ascii="Times New Roman" w:hAnsi="Times New Roman" w:cs="Times New Roman"/>
          <w:b/>
          <w:sz w:val="24"/>
          <w:szCs w:val="24"/>
        </w:rPr>
      </w:pPr>
    </w:p>
    <w:p w:rsidR="00C06689" w:rsidRPr="002C6701" w:rsidRDefault="00C06689" w:rsidP="00C06689">
      <w:pPr>
        <w:spacing w:line="480" w:lineRule="auto"/>
        <w:contextualSpacing/>
        <w:rPr>
          <w:rFonts w:ascii="Times New Roman" w:hAnsi="Times New Roman" w:cs="Times New Roman"/>
          <w:b/>
          <w:sz w:val="24"/>
          <w:szCs w:val="24"/>
        </w:rPr>
      </w:pPr>
    </w:p>
    <w:p w:rsidR="00C06689" w:rsidRPr="00700BA6" w:rsidRDefault="00700BA6" w:rsidP="00C06689">
      <w:pPr>
        <w:spacing w:line="480" w:lineRule="auto"/>
        <w:contextualSpacing/>
        <w:jc w:val="center"/>
        <w:rPr>
          <w:rFonts w:ascii="Times New Roman" w:hAnsi="Times New Roman" w:cs="Times New Roman"/>
          <w:b/>
          <w:sz w:val="32"/>
          <w:szCs w:val="24"/>
        </w:rPr>
      </w:pPr>
      <w:r w:rsidRPr="00700BA6">
        <w:rPr>
          <w:rFonts w:ascii="Times New Roman" w:hAnsi="Times New Roman" w:cs="Times New Roman"/>
          <w:b/>
          <w:sz w:val="32"/>
          <w:szCs w:val="24"/>
        </w:rPr>
        <w:t xml:space="preserve">ZAKARIYAHU KAMALDEEN </w:t>
      </w:r>
    </w:p>
    <w:p w:rsidR="00C06689" w:rsidRDefault="00C06689" w:rsidP="00C06689">
      <w:pPr>
        <w:tabs>
          <w:tab w:val="left" w:pos="2610"/>
          <w:tab w:val="center" w:pos="4320"/>
        </w:tabs>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KWCOED/IL/21/0353</w:t>
      </w:r>
    </w:p>
    <w:p w:rsidR="00C06689" w:rsidRDefault="00C06689" w:rsidP="00C06689">
      <w:pPr>
        <w:tabs>
          <w:tab w:val="left" w:pos="2610"/>
          <w:tab w:val="center" w:pos="4320"/>
        </w:tabs>
        <w:spacing w:line="480" w:lineRule="auto"/>
        <w:contextualSpacing/>
        <w:jc w:val="center"/>
        <w:rPr>
          <w:rFonts w:ascii="Times New Roman" w:hAnsi="Times New Roman" w:cs="Times New Roman"/>
          <w:b/>
          <w:sz w:val="24"/>
          <w:szCs w:val="24"/>
        </w:rPr>
      </w:pPr>
    </w:p>
    <w:p w:rsidR="00700BA6" w:rsidRDefault="00700BA6" w:rsidP="00C06689">
      <w:pPr>
        <w:tabs>
          <w:tab w:val="left" w:pos="2610"/>
          <w:tab w:val="center" w:pos="4320"/>
        </w:tabs>
        <w:spacing w:line="480" w:lineRule="auto"/>
        <w:contextualSpacing/>
        <w:jc w:val="center"/>
        <w:rPr>
          <w:rFonts w:ascii="Times New Roman" w:hAnsi="Times New Roman" w:cs="Times New Roman"/>
          <w:b/>
          <w:sz w:val="24"/>
          <w:szCs w:val="24"/>
        </w:rPr>
      </w:pPr>
    </w:p>
    <w:p w:rsidR="00C06689" w:rsidRPr="00FD42D4" w:rsidRDefault="00C06689" w:rsidP="00C06689">
      <w:pPr>
        <w:tabs>
          <w:tab w:val="left" w:pos="2610"/>
          <w:tab w:val="center" w:pos="4320"/>
        </w:tabs>
        <w:spacing w:line="480" w:lineRule="auto"/>
        <w:contextualSpacing/>
        <w:jc w:val="center"/>
        <w:rPr>
          <w:rFonts w:ascii="Times New Roman" w:hAnsi="Times New Roman" w:cs="Times New Roman"/>
          <w:b/>
          <w:bCs/>
          <w:sz w:val="24"/>
        </w:rPr>
      </w:pPr>
      <w:r w:rsidRPr="00FD42D4">
        <w:rPr>
          <w:rFonts w:ascii="Times New Roman" w:hAnsi="Times New Roman" w:cs="Times New Roman"/>
          <w:b/>
          <w:bCs/>
          <w:sz w:val="24"/>
        </w:rPr>
        <w:t xml:space="preserve">A RESEARCH PROJECT SUBMITTED TO THE DEPARTMENT OF ENGLISH, KWARA STATE COLLEGE OF EDUCATION. IN PARTIAL FULFILMENT OF THE AWARD OF NIGERIAN CERTIFICATE IN EDUCATION (N.C.E.) </w:t>
      </w:r>
    </w:p>
    <w:p w:rsidR="00C06689" w:rsidRDefault="00C06689" w:rsidP="00C06689">
      <w:pPr>
        <w:jc w:val="center"/>
        <w:rPr>
          <w:rFonts w:ascii="Times New Roman" w:hAnsi="Times New Roman" w:cs="Times New Roman"/>
          <w:b/>
          <w:bCs/>
          <w:sz w:val="32"/>
          <w:szCs w:val="28"/>
        </w:rPr>
      </w:pPr>
    </w:p>
    <w:p w:rsidR="00C06689" w:rsidRDefault="00700BA6" w:rsidP="00700BA6">
      <w:pPr>
        <w:spacing w:after="160" w:line="259" w:lineRule="auto"/>
        <w:jc w:val="center"/>
        <w:rPr>
          <w:rFonts w:ascii="Times New Roman" w:hAnsi="Times New Roman" w:cs="Times New Roman"/>
          <w:b/>
          <w:bCs/>
          <w:sz w:val="24"/>
          <w:szCs w:val="20"/>
        </w:rPr>
      </w:pPr>
      <w:r>
        <w:rPr>
          <w:rFonts w:ascii="Times New Roman" w:hAnsi="Times New Roman" w:cs="Times New Roman"/>
          <w:b/>
          <w:bCs/>
          <w:sz w:val="24"/>
          <w:szCs w:val="20"/>
        </w:rPr>
        <w:t>October</w:t>
      </w:r>
      <w:r w:rsidR="00C06689" w:rsidRPr="00FD42D4">
        <w:rPr>
          <w:rFonts w:ascii="Times New Roman" w:hAnsi="Times New Roman" w:cs="Times New Roman"/>
          <w:b/>
          <w:bCs/>
          <w:sz w:val="24"/>
          <w:szCs w:val="20"/>
        </w:rPr>
        <w:t xml:space="preserve">, 2024 </w:t>
      </w:r>
    </w:p>
    <w:p w:rsidR="00C06689" w:rsidRDefault="00C06689" w:rsidP="00C06689">
      <w:pPr>
        <w:spacing w:after="160" w:line="259" w:lineRule="auto"/>
        <w:rPr>
          <w:rFonts w:ascii="Times New Roman" w:hAnsi="Times New Roman" w:cs="Times New Roman"/>
          <w:b/>
          <w:bCs/>
          <w:sz w:val="24"/>
          <w:szCs w:val="20"/>
        </w:rPr>
      </w:pPr>
      <w:r>
        <w:rPr>
          <w:rFonts w:ascii="Times New Roman" w:hAnsi="Times New Roman" w:cs="Times New Roman"/>
          <w:b/>
          <w:bCs/>
          <w:sz w:val="24"/>
          <w:szCs w:val="20"/>
        </w:rPr>
        <w:br w:type="page"/>
      </w:r>
    </w:p>
    <w:p w:rsidR="00C06689" w:rsidRDefault="00C06689" w:rsidP="00C06689">
      <w:pPr>
        <w:spacing w:after="160" w:line="259" w:lineRule="auto"/>
        <w:jc w:val="center"/>
        <w:rPr>
          <w:rFonts w:ascii="Times New Roman" w:hAnsi="Times New Roman"/>
          <w:b/>
          <w:bCs/>
          <w:sz w:val="28"/>
          <w:szCs w:val="28"/>
        </w:rPr>
      </w:pPr>
      <w:r>
        <w:rPr>
          <w:rFonts w:ascii="Times New Roman" w:hAnsi="Times New Roman"/>
          <w:b/>
          <w:bCs/>
          <w:sz w:val="28"/>
          <w:szCs w:val="28"/>
        </w:rPr>
        <w:lastRenderedPageBreak/>
        <w:t>CERTIFICATION</w:t>
      </w:r>
    </w:p>
    <w:p w:rsidR="00C06689" w:rsidRDefault="00C06689" w:rsidP="00C06689">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w:t>
      </w:r>
      <w:proofErr w:type="spellStart"/>
      <w:r>
        <w:rPr>
          <w:rFonts w:ascii="Times New Roman" w:hAnsi="Times New Roman"/>
          <w:bCs/>
          <w:sz w:val="28"/>
          <w:szCs w:val="28"/>
        </w:rPr>
        <w:t>Kwara</w:t>
      </w:r>
      <w:proofErr w:type="spellEnd"/>
      <w:r>
        <w:rPr>
          <w:rFonts w:ascii="Times New Roman" w:hAnsi="Times New Roman"/>
          <w:bCs/>
          <w:sz w:val="28"/>
          <w:szCs w:val="28"/>
        </w:rPr>
        <w:t xml:space="preserve"> State College of Education, </w:t>
      </w:r>
      <w:proofErr w:type="gramStart"/>
      <w:r>
        <w:rPr>
          <w:rFonts w:ascii="Times New Roman" w:hAnsi="Times New Roman"/>
          <w:bCs/>
          <w:sz w:val="28"/>
          <w:szCs w:val="28"/>
        </w:rPr>
        <w:t>Ilorin</w:t>
      </w:r>
      <w:proofErr w:type="gramEnd"/>
      <w:r>
        <w:rPr>
          <w:rFonts w:ascii="Times New Roman" w:hAnsi="Times New Roman"/>
          <w:bCs/>
          <w:sz w:val="28"/>
          <w:szCs w:val="28"/>
        </w:rPr>
        <w:t xml:space="preserve">. </w:t>
      </w:r>
    </w:p>
    <w:p w:rsidR="00C06689" w:rsidRDefault="00C06689" w:rsidP="00C06689">
      <w:pPr>
        <w:rPr>
          <w:rFonts w:ascii="Times New Roman" w:hAnsi="Times New Roman"/>
          <w:bCs/>
          <w:sz w:val="28"/>
          <w:szCs w:val="28"/>
        </w:rPr>
      </w:pPr>
    </w:p>
    <w:p w:rsidR="00C06689" w:rsidRDefault="00C06689" w:rsidP="00C06689">
      <w:pPr>
        <w:rPr>
          <w:rFonts w:ascii="Times New Roman" w:hAnsi="Times New Roman"/>
          <w:bCs/>
          <w:sz w:val="28"/>
          <w:szCs w:val="28"/>
        </w:rPr>
      </w:pPr>
    </w:p>
    <w:p w:rsidR="00C06689" w:rsidRDefault="00700BA6" w:rsidP="00C06689">
      <w:pPr>
        <w:spacing w:after="0" w:line="240" w:lineRule="auto"/>
        <w:rPr>
          <w:rFonts w:ascii="Times New Roman" w:hAnsi="Times New Roman"/>
          <w:bCs/>
          <w:sz w:val="28"/>
          <w:szCs w:val="28"/>
        </w:rPr>
      </w:pPr>
      <w:r>
        <w:rPr>
          <w:rFonts w:ascii="Times New Roman" w:hAnsi="Times New Roman"/>
          <w:b/>
          <w:bCs/>
          <w:sz w:val="28"/>
          <w:szCs w:val="28"/>
        </w:rPr>
        <w:t>Dr. Mustafa B. A.</w:t>
      </w:r>
      <w:r w:rsidR="00C06689">
        <w:rPr>
          <w:rFonts w:ascii="Times New Roman" w:hAnsi="Times New Roman"/>
          <w:bCs/>
          <w:sz w:val="28"/>
          <w:szCs w:val="28"/>
        </w:rPr>
        <w:t xml:space="preserve"> </w:t>
      </w:r>
      <w:r w:rsidR="00C06689">
        <w:rPr>
          <w:rFonts w:ascii="Times New Roman" w:hAnsi="Times New Roman"/>
          <w:bCs/>
          <w:sz w:val="28"/>
          <w:szCs w:val="28"/>
        </w:rPr>
        <w:tab/>
        <w:t xml:space="preserve">    ________________</w:t>
      </w:r>
      <w:r w:rsidR="00C06689">
        <w:rPr>
          <w:rFonts w:ascii="Times New Roman" w:hAnsi="Times New Roman"/>
          <w:bCs/>
          <w:sz w:val="28"/>
          <w:szCs w:val="28"/>
        </w:rPr>
        <w:tab/>
        <w:t xml:space="preserve">         _______________</w:t>
      </w:r>
    </w:p>
    <w:p w:rsidR="00C06689" w:rsidRDefault="00C06689" w:rsidP="00C06689">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Cs/>
          <w:sz w:val="28"/>
          <w:szCs w:val="28"/>
        </w:rPr>
      </w:pPr>
      <w:r>
        <w:rPr>
          <w:rFonts w:ascii="Times New Roman" w:hAnsi="Times New Roman"/>
          <w:b/>
          <w:bCs/>
          <w:sz w:val="28"/>
          <w:szCs w:val="28"/>
        </w:rPr>
        <w:t xml:space="preserve">MRS. OLUWOLE, </w:t>
      </w:r>
      <w:r w:rsidRPr="006356EC">
        <w:rPr>
          <w:rFonts w:ascii="Times New Roman" w:hAnsi="Times New Roman"/>
          <w:b/>
          <w:bCs/>
          <w:sz w:val="28"/>
          <w:szCs w:val="28"/>
        </w:rPr>
        <w:t>Y</w:t>
      </w:r>
      <w:r>
        <w:rPr>
          <w:rFonts w:ascii="Times New Roman" w:hAnsi="Times New Roman"/>
          <w:b/>
          <w:bCs/>
          <w:sz w:val="28"/>
          <w:szCs w:val="28"/>
        </w:rPr>
        <w:t>.G</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C06689" w:rsidRDefault="00C06689" w:rsidP="00C06689">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C06689" w:rsidRDefault="00C06689" w:rsidP="00C06689">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Default="00C06689" w:rsidP="00C06689">
      <w:pPr>
        <w:spacing w:after="0" w:line="240" w:lineRule="auto"/>
        <w:rPr>
          <w:rFonts w:ascii="Times New Roman" w:hAnsi="Times New Roman"/>
          <w:b/>
          <w:bCs/>
          <w:sz w:val="28"/>
          <w:szCs w:val="28"/>
        </w:rPr>
      </w:pPr>
    </w:p>
    <w:p w:rsidR="00C06689" w:rsidRPr="002C6701" w:rsidRDefault="00C06689" w:rsidP="00C06689">
      <w:pPr>
        <w:spacing w:line="480" w:lineRule="auto"/>
        <w:contextualSpacing/>
        <w:jc w:val="center"/>
        <w:rPr>
          <w:rFonts w:ascii="Times New Roman" w:hAnsi="Times New Roman" w:cs="Times New Roman"/>
          <w:sz w:val="24"/>
          <w:szCs w:val="24"/>
        </w:rPr>
      </w:pPr>
      <w:r>
        <w:rPr>
          <w:rFonts w:ascii="Times New Roman" w:hAnsi="Times New Roman"/>
          <w:b/>
          <w:bCs/>
          <w:sz w:val="28"/>
          <w:szCs w:val="28"/>
        </w:rPr>
        <w:br w:type="page"/>
      </w:r>
    </w:p>
    <w:p w:rsidR="00C06689" w:rsidRPr="0045272E" w:rsidRDefault="00C06689" w:rsidP="00C06689">
      <w:pPr>
        <w:spacing w:after="160" w:line="259" w:lineRule="auto"/>
        <w:jc w:val="center"/>
        <w:rPr>
          <w:rFonts w:ascii="Times New Roman" w:hAnsi="Times New Roman" w:cs="Times New Roman"/>
          <w:b/>
          <w:bCs/>
          <w:color w:val="000000"/>
          <w:sz w:val="24"/>
          <w:szCs w:val="24"/>
        </w:rPr>
      </w:pPr>
      <w:r w:rsidRPr="00924D96">
        <w:rPr>
          <w:rFonts w:asciiTheme="majorBidi" w:hAnsiTheme="majorBidi" w:cstheme="majorBidi"/>
          <w:b/>
          <w:bCs/>
          <w:sz w:val="28"/>
          <w:szCs w:val="28"/>
        </w:rPr>
        <w:lastRenderedPageBreak/>
        <w:t>DEDICATION</w:t>
      </w:r>
    </w:p>
    <w:p w:rsidR="00C06689" w:rsidRPr="00924D96" w:rsidRDefault="00C06689" w:rsidP="00C06689">
      <w:pPr>
        <w:spacing w:line="360" w:lineRule="auto"/>
        <w:ind w:firstLine="720"/>
        <w:jc w:val="both"/>
        <w:rPr>
          <w:rFonts w:asciiTheme="majorBidi" w:hAnsiTheme="majorBidi" w:cstheme="majorBidi"/>
          <w:sz w:val="28"/>
          <w:szCs w:val="28"/>
        </w:rPr>
      </w:pPr>
      <w:r w:rsidRPr="00924D96">
        <w:rPr>
          <w:rFonts w:asciiTheme="majorBidi" w:hAnsiTheme="majorBidi" w:cstheme="majorBidi"/>
          <w:sz w:val="28"/>
          <w:szCs w:val="28"/>
        </w:rPr>
        <w:t>This work is dedicated to Almighty Allah who has seen me through thick and thin in</w:t>
      </w:r>
      <w:r>
        <w:rPr>
          <w:rFonts w:asciiTheme="majorBidi" w:hAnsiTheme="majorBidi" w:cstheme="majorBidi"/>
          <w:sz w:val="28"/>
          <w:szCs w:val="28"/>
        </w:rPr>
        <w:t xml:space="preserve"> the course of my study in the Department of English, </w:t>
      </w:r>
      <w:proofErr w:type="spellStart"/>
      <w:r w:rsidRPr="00924D96">
        <w:rPr>
          <w:rFonts w:asciiTheme="majorBidi" w:hAnsiTheme="majorBidi" w:cstheme="majorBidi"/>
          <w:sz w:val="28"/>
          <w:szCs w:val="28"/>
        </w:rPr>
        <w:t>Kwara</w:t>
      </w:r>
      <w:proofErr w:type="spellEnd"/>
      <w:r w:rsidRPr="00924D96">
        <w:rPr>
          <w:rFonts w:asciiTheme="majorBidi" w:hAnsiTheme="majorBidi" w:cstheme="majorBidi"/>
          <w:sz w:val="28"/>
          <w:szCs w:val="28"/>
        </w:rPr>
        <w:t xml:space="preserve"> state college of education Ilorin. In </w:t>
      </w:r>
      <w:proofErr w:type="spellStart"/>
      <w:r w:rsidRPr="00924D96">
        <w:rPr>
          <w:rFonts w:asciiTheme="majorBidi" w:hAnsiTheme="majorBidi" w:cstheme="majorBidi"/>
          <w:sz w:val="28"/>
          <w:szCs w:val="28"/>
        </w:rPr>
        <w:t>suratul</w:t>
      </w:r>
      <w:proofErr w:type="spellEnd"/>
      <w:r w:rsidRPr="00924D96">
        <w:rPr>
          <w:rFonts w:asciiTheme="majorBidi" w:hAnsiTheme="majorBidi" w:cstheme="majorBidi"/>
          <w:sz w:val="28"/>
          <w:szCs w:val="28"/>
        </w:rPr>
        <w:t xml:space="preserve"> Al-</w:t>
      </w:r>
      <w:proofErr w:type="spellStart"/>
      <w:r w:rsidRPr="00924D96">
        <w:rPr>
          <w:rFonts w:asciiTheme="majorBidi" w:hAnsiTheme="majorBidi" w:cstheme="majorBidi"/>
          <w:sz w:val="28"/>
          <w:szCs w:val="28"/>
        </w:rPr>
        <w:t>Ana'm</w:t>
      </w:r>
      <w:proofErr w:type="spellEnd"/>
      <w:r w:rsidRPr="00924D96">
        <w:rPr>
          <w:rFonts w:asciiTheme="majorBidi" w:hAnsiTheme="majorBidi" w:cstheme="majorBidi"/>
          <w:sz w:val="28"/>
          <w:szCs w:val="28"/>
        </w:rPr>
        <w:t xml:space="preserve"> verse </w:t>
      </w:r>
      <w:proofErr w:type="gramStart"/>
      <w:r w:rsidRPr="00924D96">
        <w:rPr>
          <w:rFonts w:asciiTheme="majorBidi" w:hAnsiTheme="majorBidi" w:cstheme="majorBidi"/>
          <w:sz w:val="28"/>
          <w:szCs w:val="28"/>
        </w:rPr>
        <w:t>162 ,</w:t>
      </w:r>
      <w:proofErr w:type="gramEnd"/>
      <w:r w:rsidRPr="00924D96">
        <w:rPr>
          <w:rFonts w:asciiTheme="majorBidi" w:hAnsiTheme="majorBidi" w:cstheme="majorBidi"/>
          <w:sz w:val="28"/>
          <w:szCs w:val="28"/>
        </w:rPr>
        <w:t xml:space="preserve"> Allah says :</w:t>
      </w:r>
    </w:p>
    <w:p w:rsidR="00C06689" w:rsidRPr="00D27AFD" w:rsidRDefault="00C06689" w:rsidP="00C06689">
      <w:pPr>
        <w:bidi/>
        <w:spacing w:line="360" w:lineRule="auto"/>
        <w:jc w:val="both"/>
        <w:rPr>
          <w:rFonts w:asciiTheme="majorBidi" w:hAnsiTheme="majorBidi" w:cstheme="majorBidi"/>
          <w:sz w:val="36"/>
          <w:szCs w:val="36"/>
        </w:rPr>
      </w:pPr>
      <w:r>
        <w:rPr>
          <w:rFonts w:asciiTheme="majorBidi" w:hAnsiTheme="majorBidi" w:cstheme="majorBidi"/>
          <w:sz w:val="28"/>
          <w:szCs w:val="28"/>
        </w:rPr>
        <w:t xml:space="preserve">  </w:t>
      </w:r>
      <w:r w:rsidRPr="00D27AFD">
        <w:rPr>
          <w:rFonts w:asciiTheme="majorBidi" w:hAnsiTheme="majorBidi" w:cstheme="majorBidi"/>
          <w:sz w:val="36"/>
          <w:szCs w:val="36"/>
          <w:rtl/>
        </w:rPr>
        <w:t>قل</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إن</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صلاتي</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ونسكي</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و</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محياي</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و</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مماتي</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لله</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رب</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العالمين</w:t>
      </w:r>
      <w:r w:rsidRPr="00D27AFD">
        <w:rPr>
          <w:rFonts w:asciiTheme="majorBidi" w:hAnsiTheme="majorBidi" w:cstheme="majorBidi"/>
          <w:sz w:val="36"/>
          <w:szCs w:val="36"/>
        </w:rPr>
        <w:t>"</w:t>
      </w:r>
    </w:p>
    <w:p w:rsidR="00C06689" w:rsidRPr="00924D96" w:rsidRDefault="00C06689" w:rsidP="00C06689">
      <w:pPr>
        <w:spacing w:line="360" w:lineRule="auto"/>
        <w:jc w:val="both"/>
        <w:rPr>
          <w:rFonts w:asciiTheme="majorBidi" w:hAnsiTheme="majorBidi" w:cstheme="majorBidi"/>
          <w:b/>
          <w:bCs/>
          <w:sz w:val="28"/>
          <w:szCs w:val="28"/>
        </w:rPr>
      </w:pPr>
      <w:r w:rsidRPr="00924D96">
        <w:rPr>
          <w:rFonts w:asciiTheme="majorBidi" w:hAnsiTheme="majorBidi" w:cstheme="majorBidi"/>
          <w:b/>
          <w:bCs/>
          <w:sz w:val="28"/>
          <w:szCs w:val="28"/>
        </w:rPr>
        <w:t>Meaning:</w:t>
      </w:r>
    </w:p>
    <w:p w:rsidR="00700BA6" w:rsidRDefault="00C06689" w:rsidP="00C06689">
      <w:pPr>
        <w:spacing w:line="360" w:lineRule="auto"/>
        <w:jc w:val="both"/>
        <w:rPr>
          <w:rFonts w:asciiTheme="majorBidi" w:hAnsiTheme="majorBidi" w:cstheme="majorBidi"/>
          <w:sz w:val="28"/>
          <w:szCs w:val="28"/>
        </w:rPr>
      </w:pPr>
      <w:r w:rsidRPr="00924D96">
        <w:rPr>
          <w:rFonts w:asciiTheme="majorBidi" w:hAnsiTheme="majorBidi" w:cstheme="majorBidi"/>
          <w:sz w:val="28"/>
          <w:szCs w:val="28"/>
        </w:rPr>
        <w:t xml:space="preserve">  </w:t>
      </w:r>
      <w:r w:rsidR="00700BA6">
        <w:rPr>
          <w:rFonts w:asciiTheme="majorBidi" w:hAnsiTheme="majorBidi" w:cstheme="majorBidi"/>
          <w:sz w:val="28"/>
          <w:szCs w:val="28"/>
        </w:rPr>
        <w:t xml:space="preserve">         'Says, surely my </w:t>
      </w:r>
      <w:proofErr w:type="spellStart"/>
      <w:r w:rsidR="00700BA6">
        <w:rPr>
          <w:rFonts w:asciiTheme="majorBidi" w:hAnsiTheme="majorBidi" w:cstheme="majorBidi"/>
          <w:sz w:val="28"/>
          <w:szCs w:val="28"/>
        </w:rPr>
        <w:t>salat</w:t>
      </w:r>
      <w:proofErr w:type="spellEnd"/>
      <w:r w:rsidRPr="00924D96">
        <w:rPr>
          <w:rFonts w:asciiTheme="majorBidi" w:hAnsiTheme="majorBidi" w:cstheme="majorBidi"/>
          <w:sz w:val="28"/>
          <w:szCs w:val="28"/>
        </w:rPr>
        <w:t>,</w:t>
      </w:r>
      <w:r w:rsidR="00700BA6">
        <w:rPr>
          <w:rFonts w:asciiTheme="majorBidi" w:hAnsiTheme="majorBidi" w:cstheme="majorBidi"/>
          <w:sz w:val="28"/>
          <w:szCs w:val="28"/>
        </w:rPr>
        <w:t xml:space="preserve"> my sacrifice and   my </w:t>
      </w:r>
      <w:r w:rsidRPr="00924D96">
        <w:rPr>
          <w:rFonts w:asciiTheme="majorBidi" w:hAnsiTheme="majorBidi" w:cstheme="majorBidi"/>
          <w:sz w:val="28"/>
          <w:szCs w:val="28"/>
        </w:rPr>
        <w:t>existence and my death are for the lord of the worlds'.</w:t>
      </w:r>
    </w:p>
    <w:p w:rsidR="00700BA6" w:rsidRDefault="00700BA6">
      <w:pPr>
        <w:spacing w:after="160" w:line="259" w:lineRule="auto"/>
        <w:rPr>
          <w:rFonts w:asciiTheme="majorBidi" w:hAnsiTheme="majorBidi" w:cstheme="majorBidi"/>
          <w:sz w:val="28"/>
          <w:szCs w:val="28"/>
        </w:rPr>
      </w:pPr>
      <w:r>
        <w:rPr>
          <w:rFonts w:asciiTheme="majorBidi" w:hAnsiTheme="majorBidi" w:cstheme="majorBidi"/>
          <w:sz w:val="28"/>
          <w:szCs w:val="28"/>
        </w:rPr>
        <w:br w:type="page"/>
      </w:r>
    </w:p>
    <w:p w:rsidR="00C06689" w:rsidRPr="00924D96" w:rsidRDefault="00700BA6" w:rsidP="00700BA6">
      <w:pPr>
        <w:spacing w:line="360" w:lineRule="auto"/>
        <w:jc w:val="center"/>
        <w:rPr>
          <w:rFonts w:asciiTheme="majorBidi" w:hAnsiTheme="majorBidi" w:cstheme="majorBidi"/>
          <w:sz w:val="28"/>
          <w:szCs w:val="28"/>
        </w:rPr>
      </w:pPr>
      <w:r w:rsidRPr="00700BA6">
        <w:rPr>
          <w:rFonts w:asciiTheme="majorBidi" w:hAnsiTheme="majorBidi" w:cstheme="majorBidi"/>
          <w:b/>
          <w:sz w:val="28"/>
          <w:szCs w:val="28"/>
        </w:rPr>
        <w:lastRenderedPageBreak/>
        <w:t>ACKNOWLEDGEMENTS</w:t>
      </w:r>
    </w:p>
    <w:p w:rsidR="00700BA6" w:rsidRPr="009A3A9C" w:rsidRDefault="00700BA6" w:rsidP="00700BA6">
      <w:pPr>
        <w:spacing w:after="160" w:line="480" w:lineRule="auto"/>
        <w:jc w:val="both"/>
        <w:rPr>
          <w:rFonts w:ascii="Times New Roman" w:hAnsi="Times New Roman"/>
          <w:color w:val="000000" w:themeColor="text1"/>
          <w:sz w:val="26"/>
          <w:szCs w:val="26"/>
        </w:rPr>
      </w:pPr>
      <w:r w:rsidRPr="009A3A9C">
        <w:rPr>
          <w:rFonts w:ascii="Times New Roman" w:hAnsi="Times New Roman"/>
          <w:color w:val="000000" w:themeColor="text1"/>
          <w:sz w:val="26"/>
          <w:szCs w:val="26"/>
        </w:rPr>
        <w:tab/>
        <w:t xml:space="preserve">I will like to thank Almighty Allah and our beloved Prophet </w:t>
      </w:r>
      <w:proofErr w:type="spellStart"/>
      <w:r w:rsidRPr="009A3A9C">
        <w:rPr>
          <w:rFonts w:ascii="Times New Roman" w:hAnsi="Times New Roman"/>
          <w:color w:val="000000" w:themeColor="text1"/>
          <w:sz w:val="26"/>
          <w:szCs w:val="26"/>
        </w:rPr>
        <w:t>Muhammed</w:t>
      </w:r>
      <w:proofErr w:type="spellEnd"/>
      <w:r w:rsidRPr="009A3A9C">
        <w:rPr>
          <w:rFonts w:ascii="Times New Roman" w:hAnsi="Times New Roman"/>
          <w:color w:val="000000" w:themeColor="text1"/>
          <w:sz w:val="26"/>
          <w:szCs w:val="26"/>
        </w:rPr>
        <w:t xml:space="preserve"> (SAW). </w:t>
      </w:r>
    </w:p>
    <w:p w:rsidR="00700BA6" w:rsidRPr="009A3A9C" w:rsidRDefault="00700BA6" w:rsidP="00700BA6">
      <w:pPr>
        <w:spacing w:line="480" w:lineRule="auto"/>
        <w:jc w:val="both"/>
        <w:rPr>
          <w:rFonts w:ascii="Times New Roman" w:eastAsia="Times New Roman" w:hAnsi="Times New Roman"/>
          <w:sz w:val="26"/>
          <w:szCs w:val="26"/>
        </w:rPr>
      </w:pPr>
      <w:r w:rsidRPr="009A3A9C">
        <w:rPr>
          <w:rFonts w:ascii="Times New Roman" w:hAnsi="Times New Roman"/>
          <w:color w:val="000000" w:themeColor="text1"/>
          <w:sz w:val="26"/>
          <w:szCs w:val="26"/>
        </w:rPr>
        <w:tab/>
      </w:r>
      <w:r w:rsidRPr="009A3A9C">
        <w:rPr>
          <w:sz w:val="26"/>
          <w:szCs w:val="26"/>
        </w:rPr>
        <w:t xml:space="preserve">    </w:t>
      </w:r>
      <w:r w:rsidRPr="009A3A9C">
        <w:rPr>
          <w:rFonts w:ascii="Times New Roman" w:hAnsi="Times New Roman"/>
          <w:sz w:val="26"/>
          <w:szCs w:val="26"/>
        </w:rPr>
        <w:t xml:space="preserve">I sincerely appreciate the effort of my industrious, tolerant and loving supervisor, </w:t>
      </w:r>
      <w:r>
        <w:rPr>
          <w:rFonts w:ascii="Times New Roman" w:hAnsi="Times New Roman"/>
          <w:sz w:val="26"/>
          <w:szCs w:val="26"/>
        </w:rPr>
        <w:t>Dr. Mustafa B. A.</w:t>
      </w:r>
      <w:r w:rsidR="001A51D3">
        <w:rPr>
          <w:rFonts w:ascii="Times New Roman" w:hAnsi="Times New Roman"/>
          <w:sz w:val="26"/>
          <w:szCs w:val="26"/>
        </w:rPr>
        <w:t xml:space="preserve"> for </w:t>
      </w:r>
      <w:r w:rsidR="009D24D6">
        <w:rPr>
          <w:rFonts w:ascii="Times New Roman" w:hAnsi="Times New Roman"/>
          <w:sz w:val="26"/>
          <w:szCs w:val="26"/>
        </w:rPr>
        <w:t>his</w:t>
      </w:r>
      <w:r w:rsidRPr="009A3A9C">
        <w:rPr>
          <w:rFonts w:ascii="Times New Roman" w:hAnsi="Times New Roman"/>
          <w:sz w:val="26"/>
          <w:szCs w:val="26"/>
        </w:rPr>
        <w:t xml:space="preserve"> advice a</w:t>
      </w:r>
      <w:r>
        <w:rPr>
          <w:rFonts w:ascii="Times New Roman" w:hAnsi="Times New Roman"/>
          <w:sz w:val="26"/>
          <w:szCs w:val="26"/>
        </w:rPr>
        <w:t xml:space="preserve">nd knowledge imparted on me. </w:t>
      </w:r>
      <w:proofErr w:type="gramStart"/>
      <w:r>
        <w:rPr>
          <w:rFonts w:ascii="Times New Roman" w:hAnsi="Times New Roman"/>
          <w:sz w:val="26"/>
          <w:szCs w:val="26"/>
        </w:rPr>
        <w:t>He</w:t>
      </w:r>
      <w:proofErr w:type="gramEnd"/>
      <w:r w:rsidRPr="009A3A9C">
        <w:rPr>
          <w:rFonts w:ascii="Times New Roman" w:hAnsi="Times New Roman"/>
          <w:sz w:val="26"/>
          <w:szCs w:val="26"/>
        </w:rPr>
        <w:t xml:space="preserve"> corrections and criticism have contributed immensely towards the successful completion of this research. I thank h</w:t>
      </w:r>
      <w:r w:rsidR="009D24D6">
        <w:rPr>
          <w:rFonts w:ascii="Times New Roman" w:hAnsi="Times New Roman"/>
          <w:sz w:val="26"/>
          <w:szCs w:val="26"/>
        </w:rPr>
        <w:t>im</w:t>
      </w:r>
      <w:r w:rsidRPr="009A3A9C">
        <w:rPr>
          <w:rFonts w:ascii="Times New Roman" w:hAnsi="Times New Roman"/>
          <w:sz w:val="26"/>
          <w:szCs w:val="26"/>
        </w:rPr>
        <w:t xml:space="preserve"> f</w:t>
      </w:r>
      <w:r>
        <w:rPr>
          <w:rFonts w:ascii="Times New Roman" w:hAnsi="Times New Roman"/>
          <w:sz w:val="26"/>
          <w:szCs w:val="26"/>
        </w:rPr>
        <w:t>or the efforts. God Bless you Sir</w:t>
      </w:r>
      <w:r w:rsidRPr="009A3A9C">
        <w:rPr>
          <w:rFonts w:ascii="Times New Roman" w:hAnsi="Times New Roman"/>
          <w:sz w:val="26"/>
          <w:szCs w:val="26"/>
        </w:rPr>
        <w:t xml:space="preserve">. </w:t>
      </w:r>
    </w:p>
    <w:p w:rsidR="00700BA6" w:rsidRPr="009A3A9C" w:rsidRDefault="00700BA6" w:rsidP="00700BA6">
      <w:pPr>
        <w:spacing w:after="160" w:line="480" w:lineRule="auto"/>
        <w:jc w:val="both"/>
        <w:rPr>
          <w:rFonts w:ascii="Times New Roman" w:hAnsi="Times New Roman"/>
          <w:color w:val="000000" w:themeColor="text1"/>
          <w:sz w:val="26"/>
          <w:szCs w:val="26"/>
        </w:rPr>
      </w:pPr>
      <w:r w:rsidRPr="009A3A9C">
        <w:rPr>
          <w:rFonts w:ascii="Times New Roman" w:hAnsi="Times New Roman"/>
          <w:sz w:val="26"/>
          <w:szCs w:val="26"/>
        </w:rPr>
        <w:t xml:space="preserve">         My gratitude to the HOD, Department of English, Mrs. </w:t>
      </w:r>
      <w:proofErr w:type="spellStart"/>
      <w:r w:rsidRPr="009A3A9C">
        <w:rPr>
          <w:rFonts w:ascii="Times New Roman" w:hAnsi="Times New Roman"/>
          <w:sz w:val="26"/>
          <w:szCs w:val="26"/>
        </w:rPr>
        <w:t>Oluwole</w:t>
      </w:r>
      <w:proofErr w:type="spellEnd"/>
      <w:r w:rsidRPr="009A3A9C">
        <w:rPr>
          <w:rFonts w:ascii="Times New Roman" w:hAnsi="Times New Roman"/>
          <w:sz w:val="26"/>
          <w:szCs w:val="26"/>
        </w:rPr>
        <w:t xml:space="preserve"> G. Y. for her motherly role. I acknowledge the efforts of other lecturers in the Department of English, for the knowledge imparted on me. Ma</w:t>
      </w:r>
      <w:r w:rsidR="00DE24B2">
        <w:rPr>
          <w:rFonts w:ascii="Times New Roman" w:hAnsi="Times New Roman"/>
          <w:sz w:val="26"/>
          <w:szCs w:val="26"/>
        </w:rPr>
        <w:t xml:space="preserve">y Almighty God reward them all </w:t>
      </w:r>
      <w:proofErr w:type="gramStart"/>
      <w:r w:rsidRPr="009A3A9C">
        <w:rPr>
          <w:rFonts w:ascii="Times New Roman" w:hAnsi="Times New Roman"/>
          <w:sz w:val="26"/>
          <w:szCs w:val="26"/>
        </w:rPr>
        <w:t>abundantly.</w:t>
      </w:r>
      <w:proofErr w:type="gramEnd"/>
      <w:r w:rsidRPr="009A3A9C">
        <w:rPr>
          <w:rFonts w:ascii="Times New Roman" w:hAnsi="Times New Roman"/>
          <w:color w:val="000000" w:themeColor="text1"/>
          <w:sz w:val="26"/>
          <w:szCs w:val="26"/>
        </w:rPr>
        <w:t xml:space="preserve"> </w:t>
      </w:r>
    </w:p>
    <w:p w:rsidR="00700BA6" w:rsidRPr="009A3A9C" w:rsidRDefault="00700BA6" w:rsidP="00700BA6">
      <w:pPr>
        <w:spacing w:after="160" w:line="480" w:lineRule="auto"/>
        <w:ind w:firstLine="720"/>
        <w:jc w:val="both"/>
        <w:rPr>
          <w:rFonts w:ascii="Times New Roman" w:hAnsi="Times New Roman"/>
          <w:color w:val="000000" w:themeColor="text1"/>
          <w:sz w:val="26"/>
          <w:szCs w:val="26"/>
        </w:rPr>
      </w:pPr>
      <w:r w:rsidRPr="009A3A9C">
        <w:rPr>
          <w:rFonts w:ascii="Times New Roman" w:hAnsi="Times New Roman"/>
          <w:color w:val="000000" w:themeColor="text1"/>
          <w:sz w:val="26"/>
          <w:szCs w:val="26"/>
        </w:rPr>
        <w:t>My sincere appreciation goes to my parents for their support and unconditional love for me, and to financial support, emotional support and motivation in my life and this proje</w:t>
      </w:r>
      <w:bookmarkStart w:id="0" w:name="_GoBack"/>
      <w:bookmarkEnd w:id="0"/>
      <w:r w:rsidRPr="009A3A9C">
        <w:rPr>
          <w:rFonts w:ascii="Times New Roman" w:hAnsi="Times New Roman"/>
          <w:color w:val="000000" w:themeColor="text1"/>
          <w:sz w:val="26"/>
          <w:szCs w:val="26"/>
        </w:rPr>
        <w:t>ct</w:t>
      </w:r>
    </w:p>
    <w:p w:rsidR="00C06689" w:rsidRDefault="00700BA6" w:rsidP="00700BA6">
      <w:pPr>
        <w:spacing w:after="160" w:line="480" w:lineRule="auto"/>
        <w:rPr>
          <w:rFonts w:ascii="Times New Roman" w:hAnsi="Times New Roman" w:cs="Times New Roman"/>
          <w:b/>
          <w:bCs/>
          <w:color w:val="000000"/>
          <w:sz w:val="24"/>
          <w:szCs w:val="24"/>
        </w:rPr>
      </w:pPr>
      <w:r w:rsidRPr="009A3A9C">
        <w:rPr>
          <w:sz w:val="26"/>
          <w:szCs w:val="26"/>
        </w:rPr>
        <w:t xml:space="preserve">     </w:t>
      </w:r>
      <w:r w:rsidRPr="009A3A9C">
        <w:rPr>
          <w:rFonts w:ascii="Times New Roman" w:hAnsi="Times New Roman"/>
          <w:sz w:val="26"/>
          <w:szCs w:val="26"/>
        </w:rPr>
        <w:t xml:space="preserve">    I cannot but thank </w:t>
      </w:r>
      <w:proofErr w:type="spellStart"/>
      <w:r w:rsidR="00DE24B2">
        <w:rPr>
          <w:rFonts w:ascii="Times New Roman" w:hAnsi="Times New Roman"/>
          <w:sz w:val="26"/>
          <w:szCs w:val="26"/>
        </w:rPr>
        <w:t>Ambali</w:t>
      </w:r>
      <w:proofErr w:type="spellEnd"/>
      <w:r w:rsidR="00DE24B2">
        <w:rPr>
          <w:rFonts w:ascii="Times New Roman" w:hAnsi="Times New Roman"/>
          <w:sz w:val="26"/>
          <w:szCs w:val="26"/>
        </w:rPr>
        <w:t xml:space="preserve"> </w:t>
      </w:r>
      <w:proofErr w:type="spellStart"/>
      <w:r w:rsidR="00DE24B2">
        <w:rPr>
          <w:rFonts w:ascii="Times New Roman" w:hAnsi="Times New Roman"/>
          <w:sz w:val="26"/>
          <w:szCs w:val="26"/>
        </w:rPr>
        <w:t>Sulyman</w:t>
      </w:r>
      <w:proofErr w:type="spellEnd"/>
      <w:r w:rsidR="00DE24B2">
        <w:rPr>
          <w:rFonts w:ascii="Times New Roman" w:hAnsi="Times New Roman"/>
          <w:sz w:val="26"/>
          <w:szCs w:val="26"/>
        </w:rPr>
        <w:t xml:space="preserve"> and </w:t>
      </w:r>
      <w:proofErr w:type="spellStart"/>
      <w:r w:rsidR="00DE24B2">
        <w:rPr>
          <w:rFonts w:ascii="Times New Roman" w:hAnsi="Times New Roman"/>
          <w:sz w:val="26"/>
          <w:szCs w:val="26"/>
        </w:rPr>
        <w:t>Idrees</w:t>
      </w:r>
      <w:proofErr w:type="spellEnd"/>
      <w:r w:rsidR="00DE24B2">
        <w:rPr>
          <w:rFonts w:ascii="Times New Roman" w:hAnsi="Times New Roman"/>
          <w:sz w:val="26"/>
          <w:szCs w:val="26"/>
        </w:rPr>
        <w:t xml:space="preserve"> </w:t>
      </w:r>
      <w:proofErr w:type="spellStart"/>
      <w:r w:rsidR="00DE24B2">
        <w:rPr>
          <w:rFonts w:ascii="Times New Roman" w:hAnsi="Times New Roman"/>
          <w:sz w:val="26"/>
          <w:szCs w:val="26"/>
        </w:rPr>
        <w:t>Abdulqudus</w:t>
      </w:r>
      <w:proofErr w:type="spellEnd"/>
      <w:r w:rsidR="00DE24B2">
        <w:rPr>
          <w:rFonts w:ascii="Times New Roman" w:hAnsi="Times New Roman"/>
          <w:sz w:val="26"/>
          <w:szCs w:val="26"/>
        </w:rPr>
        <w:t xml:space="preserve"> </w:t>
      </w:r>
      <w:r w:rsidRPr="009A3A9C">
        <w:rPr>
          <w:rFonts w:ascii="Times New Roman" w:hAnsi="Times New Roman"/>
          <w:sz w:val="26"/>
          <w:szCs w:val="26"/>
        </w:rPr>
        <w:t>also my siblings and friend who contributed towards the completion of this project, you have been wonderful.</w:t>
      </w:r>
      <w:r w:rsidR="00C06689">
        <w:rPr>
          <w:rFonts w:ascii="Times New Roman" w:hAnsi="Times New Roman" w:cs="Times New Roman"/>
          <w:b/>
          <w:bCs/>
          <w:color w:val="000000"/>
          <w:sz w:val="24"/>
          <w:szCs w:val="24"/>
        </w:rPr>
        <w:br w:type="page"/>
      </w:r>
    </w:p>
    <w:p w:rsidR="00C06689" w:rsidRPr="002C6701" w:rsidRDefault="00C06689" w:rsidP="00C06689">
      <w:pPr>
        <w:autoSpaceDE w:val="0"/>
        <w:autoSpaceDN w:val="0"/>
        <w:adjustRightInd w:val="0"/>
        <w:spacing w:line="480" w:lineRule="auto"/>
        <w:jc w:val="center"/>
        <w:rPr>
          <w:rFonts w:ascii="Times New Roman" w:hAnsi="Times New Roman" w:cs="Times New Roman"/>
          <w:color w:val="000000"/>
          <w:sz w:val="24"/>
          <w:szCs w:val="24"/>
        </w:rPr>
      </w:pPr>
      <w:bookmarkStart w:id="1" w:name="_Hlk176390675"/>
      <w:r w:rsidRPr="002C6701">
        <w:rPr>
          <w:rFonts w:ascii="Times New Roman" w:hAnsi="Times New Roman" w:cs="Times New Roman"/>
          <w:b/>
          <w:bCs/>
          <w:color w:val="000000"/>
          <w:sz w:val="24"/>
          <w:szCs w:val="24"/>
        </w:rPr>
        <w:lastRenderedPageBreak/>
        <w:t>TABLE OF CONTENTS</w:t>
      </w:r>
    </w:p>
    <w:p w:rsidR="00C06689" w:rsidRDefault="00C06689"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TITLE PAGE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w:t>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CERTIFICATION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t>I</w:t>
      </w:r>
      <w:r>
        <w:rPr>
          <w:rFonts w:ascii="Times New Roman" w:hAnsi="Times New Roman" w:cs="Times New Roman"/>
          <w:color w:val="000000"/>
          <w:sz w:val="24"/>
          <w:szCs w:val="24"/>
        </w:rPr>
        <w:t>I</w:t>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DEDICATION</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III</w:t>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ACKNOWLEDGMENT</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IV</w:t>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TABLE OF CONTENTS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roofErr w:type="gramStart"/>
      <w:r w:rsidRPr="002C6701">
        <w:rPr>
          <w:rFonts w:ascii="Times New Roman" w:hAnsi="Times New Roman" w:cs="Times New Roman"/>
          <w:color w:val="000000"/>
          <w:sz w:val="24"/>
          <w:szCs w:val="24"/>
        </w:rPr>
        <w:t>V</w:t>
      </w:r>
      <w:r>
        <w:rPr>
          <w:rFonts w:ascii="Times New Roman" w:hAnsi="Times New Roman" w:cs="Times New Roman"/>
          <w:color w:val="000000"/>
          <w:sz w:val="24"/>
          <w:szCs w:val="24"/>
        </w:rPr>
        <w:t>i</w:t>
      </w:r>
      <w:proofErr w:type="gramEnd"/>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b/>
          <w:bCs/>
          <w:color w:val="000000"/>
          <w:sz w:val="24"/>
          <w:szCs w:val="24"/>
        </w:rPr>
        <w:t xml:space="preserve">CHAPTER ONE: INTRODUCTION </w:t>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Background </w:t>
      </w:r>
      <w:r>
        <w:rPr>
          <w:rFonts w:ascii="Times New Roman" w:hAnsi="Times New Roman" w:cs="Times New Roman"/>
          <w:color w:val="000000"/>
          <w:sz w:val="24"/>
          <w:szCs w:val="24"/>
        </w:rPr>
        <w:t>to</w:t>
      </w:r>
      <w:r w:rsidRPr="002C6701">
        <w:rPr>
          <w:rFonts w:ascii="Times New Roman" w:hAnsi="Times New Roman" w:cs="Times New Roman"/>
          <w:color w:val="000000"/>
          <w:sz w:val="24"/>
          <w:szCs w:val="24"/>
        </w:rPr>
        <w:t xml:space="preserve"> the Study</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Statement of the Problem</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rsidR="00403E20"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Purpose of the Study</w:t>
      </w:r>
      <w:r w:rsidR="00403E20" w:rsidRPr="00403E20">
        <w:rPr>
          <w:rFonts w:ascii="Times New Roman" w:hAnsi="Times New Roman" w:cs="Times New Roman"/>
          <w:color w:val="000000"/>
          <w:sz w:val="24"/>
          <w:szCs w:val="24"/>
        </w:rPr>
        <w:t xml:space="preserve"> </w:t>
      </w:r>
    </w:p>
    <w:p w:rsidR="00C06689" w:rsidRPr="002C6701" w:rsidRDefault="00403E20"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Questions</w:t>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p>
    <w:p w:rsidR="00403E20" w:rsidRDefault="00403E20"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Definition of Terms </w:t>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Scope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403E20" w:rsidRDefault="00403E20">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b/>
          <w:bCs/>
          <w:color w:val="000000"/>
          <w:sz w:val="24"/>
          <w:szCs w:val="24"/>
        </w:rPr>
        <w:lastRenderedPageBreak/>
        <w:t xml:space="preserve">CHAPTER TWO: REVIEW OF </w:t>
      </w:r>
      <w:r w:rsidR="003508B9">
        <w:rPr>
          <w:rFonts w:ascii="Times New Roman" w:hAnsi="Times New Roman" w:cs="Times New Roman"/>
          <w:b/>
          <w:bCs/>
          <w:color w:val="000000"/>
          <w:sz w:val="24"/>
          <w:szCs w:val="24"/>
        </w:rPr>
        <w:t xml:space="preserve">RELATED </w:t>
      </w:r>
      <w:r w:rsidRPr="002C6701">
        <w:rPr>
          <w:rFonts w:ascii="Times New Roman" w:hAnsi="Times New Roman" w:cs="Times New Roman"/>
          <w:b/>
          <w:bCs/>
          <w:color w:val="000000"/>
          <w:sz w:val="24"/>
          <w:szCs w:val="24"/>
        </w:rPr>
        <w:t>LITERATURE</w:t>
      </w:r>
    </w:p>
    <w:p w:rsidR="00C06689" w:rsidRPr="00BC4ABD" w:rsidRDefault="00C06689" w:rsidP="00C06689">
      <w:pPr>
        <w:spacing w:line="480" w:lineRule="auto"/>
        <w:jc w:val="both"/>
        <w:rPr>
          <w:rFonts w:ascii="Times New Roman" w:hAnsi="Times New Roman" w:cs="Times New Roman"/>
          <w:bCs/>
          <w:sz w:val="24"/>
          <w:szCs w:val="24"/>
        </w:rPr>
      </w:pPr>
      <w:r w:rsidRPr="00BC4ABD">
        <w:rPr>
          <w:rFonts w:ascii="Times New Roman" w:hAnsi="Times New Roman" w:cs="Times New Roman"/>
          <w:bCs/>
          <w:sz w:val="24"/>
          <w:szCs w:val="24"/>
        </w:rPr>
        <w:t xml:space="preserve">Concept of </w:t>
      </w:r>
      <w:r w:rsidR="00403E20">
        <w:rPr>
          <w:rFonts w:ascii="Times New Roman" w:hAnsi="Times New Roman" w:cs="Times New Roman"/>
          <w:bCs/>
          <w:sz w:val="24"/>
          <w:szCs w:val="24"/>
        </w:rPr>
        <w:t xml:space="preserve">Error Analysis </w:t>
      </w:r>
    </w:p>
    <w:p w:rsidR="00C06689" w:rsidRDefault="00403E20" w:rsidP="00C0668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History and Place of English Language in Nigeria </w:t>
      </w:r>
    </w:p>
    <w:p w:rsidR="00403E20" w:rsidRDefault="00403E20" w:rsidP="00C0668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Interlingua Errors</w:t>
      </w:r>
    </w:p>
    <w:p w:rsidR="00403E20" w:rsidRDefault="00403E20" w:rsidP="00C0668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Interaction as a Key to Improving Students Spoken English </w:t>
      </w:r>
    </w:p>
    <w:p w:rsidR="00403E20" w:rsidRPr="00BC4ABD" w:rsidRDefault="00403E20" w:rsidP="00C0668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Appraisal of Literature Review </w:t>
      </w:r>
    </w:p>
    <w:p w:rsidR="00C06689" w:rsidRPr="002C6701" w:rsidRDefault="003508B9"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CHAPTER THREE:  RESEARCH METHODOLOGY</w:t>
      </w:r>
    </w:p>
    <w:p w:rsidR="00C06689" w:rsidRPr="002C6701" w:rsidRDefault="00403E20"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Introduction </w:t>
      </w:r>
    </w:p>
    <w:p w:rsidR="00C06689" w:rsidRPr="002C6701" w:rsidRDefault="00403E20"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Research Design </w:t>
      </w:r>
      <w:r w:rsidR="00C06689" w:rsidRPr="002C6701">
        <w:rPr>
          <w:rFonts w:ascii="Times New Roman" w:hAnsi="Times New Roman" w:cs="Times New Roman"/>
          <w:color w:val="000000"/>
          <w:sz w:val="24"/>
          <w:szCs w:val="24"/>
        </w:rPr>
        <w:t xml:space="preserve"> </w:t>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r w:rsidR="00C06689" w:rsidRPr="002C6701">
        <w:rPr>
          <w:rFonts w:ascii="Times New Roman" w:hAnsi="Times New Roman" w:cs="Times New Roman"/>
          <w:color w:val="000000"/>
          <w:sz w:val="24"/>
          <w:szCs w:val="24"/>
        </w:rPr>
        <w:tab/>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Population of the Study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Sampl</w:t>
      </w:r>
      <w:r>
        <w:rPr>
          <w:rFonts w:ascii="Times New Roman" w:hAnsi="Times New Roman" w:cs="Times New Roman"/>
          <w:color w:val="000000"/>
          <w:sz w:val="24"/>
          <w:szCs w:val="24"/>
        </w:rPr>
        <w:t>e and Sampling Technique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06689" w:rsidRPr="002C6701" w:rsidRDefault="00C06689" w:rsidP="00C06689">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Instruments for Data Collection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rsidR="00C06689" w:rsidRDefault="003508B9"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Validity of the Instrument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3508B9" w:rsidRPr="002C6701" w:rsidRDefault="003508B9"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Procedure for Data Analysis </w:t>
      </w:r>
    </w:p>
    <w:p w:rsidR="003508B9" w:rsidRDefault="003508B9" w:rsidP="00C06689">
      <w:pPr>
        <w:autoSpaceDE w:val="0"/>
        <w:autoSpaceDN w:val="0"/>
        <w:adjustRightInd w:val="0"/>
        <w:spacing w:line="480" w:lineRule="auto"/>
        <w:rPr>
          <w:rFonts w:ascii="Times New Roman" w:hAnsi="Times New Roman" w:cs="Times New Roman"/>
          <w:b/>
          <w:bCs/>
          <w:color w:val="000000"/>
          <w:sz w:val="24"/>
          <w:szCs w:val="24"/>
        </w:rPr>
      </w:pPr>
    </w:p>
    <w:p w:rsidR="00C06689" w:rsidRPr="002C6701" w:rsidRDefault="003508B9" w:rsidP="00C06689">
      <w:pPr>
        <w:autoSpaceDE w:val="0"/>
        <w:autoSpaceDN w:val="0"/>
        <w:adjustRightInd w:val="0"/>
        <w:spacing w:line="480" w:lineRule="auto"/>
        <w:rPr>
          <w:rFonts w:ascii="Times New Roman" w:hAnsi="Times New Roman" w:cs="Times New Roman"/>
          <w:b/>
          <w:bCs/>
          <w:color w:val="000000"/>
          <w:sz w:val="24"/>
          <w:szCs w:val="24"/>
        </w:rPr>
      </w:pPr>
      <w:r w:rsidRPr="002C6701">
        <w:rPr>
          <w:rFonts w:ascii="Times New Roman" w:hAnsi="Times New Roman" w:cs="Times New Roman"/>
          <w:b/>
          <w:bCs/>
          <w:color w:val="000000"/>
          <w:sz w:val="24"/>
          <w:szCs w:val="24"/>
        </w:rPr>
        <w:lastRenderedPageBreak/>
        <w:t xml:space="preserve">CHAPTER FOUR: </w:t>
      </w:r>
      <w:r>
        <w:rPr>
          <w:rFonts w:ascii="Times New Roman" w:hAnsi="Times New Roman" w:cs="Times New Roman"/>
          <w:b/>
          <w:bCs/>
          <w:color w:val="000000"/>
          <w:sz w:val="24"/>
          <w:szCs w:val="24"/>
        </w:rPr>
        <w:t xml:space="preserve">DATA ANALYSIS AND DISCUSSION </w:t>
      </w:r>
    </w:p>
    <w:p w:rsidR="00C06689" w:rsidRDefault="003508B9"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Introduction </w:t>
      </w:r>
    </w:p>
    <w:p w:rsidR="003508B9" w:rsidRDefault="003508B9"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Research Question One </w:t>
      </w:r>
    </w:p>
    <w:p w:rsidR="003508B9" w:rsidRDefault="003508B9"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Question Two</w:t>
      </w:r>
    </w:p>
    <w:p w:rsidR="003508B9" w:rsidRDefault="003508B9" w:rsidP="00C0668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Question Three</w:t>
      </w:r>
    </w:p>
    <w:p w:rsidR="00C06689" w:rsidRPr="00AD2DCB" w:rsidRDefault="00C06689" w:rsidP="00C06689">
      <w:pPr>
        <w:autoSpaceDE w:val="0"/>
        <w:autoSpaceDN w:val="0"/>
        <w:adjustRightInd w:val="0"/>
        <w:spacing w:line="480" w:lineRule="auto"/>
        <w:rPr>
          <w:rFonts w:ascii="Times New Roman" w:hAnsi="Times New Roman" w:cs="Times New Roman"/>
          <w:b/>
          <w:bCs/>
          <w:color w:val="000000"/>
          <w:sz w:val="24"/>
          <w:szCs w:val="24"/>
        </w:rPr>
      </w:pPr>
      <w:r w:rsidRPr="002C6701">
        <w:rPr>
          <w:rFonts w:ascii="Times New Roman" w:hAnsi="Times New Roman" w:cs="Times New Roman"/>
          <w:b/>
          <w:bCs/>
          <w:color w:val="000000"/>
          <w:sz w:val="24"/>
          <w:szCs w:val="24"/>
        </w:rPr>
        <w:t xml:space="preserve">CHAPTER FIVE: </w:t>
      </w:r>
      <w:r>
        <w:rPr>
          <w:rFonts w:ascii="Times New Roman" w:hAnsi="Times New Roman" w:cs="Times New Roman"/>
          <w:b/>
          <w:bCs/>
          <w:color w:val="000000"/>
          <w:sz w:val="24"/>
          <w:szCs w:val="24"/>
        </w:rPr>
        <w:t>SUMMARY, CONCLUSION</w:t>
      </w:r>
      <w:r w:rsidRPr="002C6701">
        <w:rPr>
          <w:rFonts w:ascii="Times New Roman" w:hAnsi="Times New Roman" w:cs="Times New Roman"/>
          <w:b/>
          <w:bCs/>
          <w:color w:val="000000"/>
          <w:sz w:val="24"/>
          <w:szCs w:val="24"/>
        </w:rPr>
        <w:t>, RECOMMENDATION</w:t>
      </w:r>
      <w:r>
        <w:rPr>
          <w:rFonts w:ascii="Times New Roman" w:hAnsi="Times New Roman" w:cs="Times New Roman"/>
          <w:b/>
          <w:bCs/>
          <w:color w:val="000000"/>
          <w:sz w:val="24"/>
          <w:szCs w:val="24"/>
        </w:rPr>
        <w:t>S</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rsidR="003508B9" w:rsidRDefault="003508B9" w:rsidP="00C06689">
      <w:pPr>
        <w:spacing w:line="480" w:lineRule="auto"/>
        <w:rPr>
          <w:rFonts w:ascii="Times New Roman" w:hAnsi="Times New Roman" w:cs="Times New Roman"/>
          <w:sz w:val="24"/>
          <w:szCs w:val="24"/>
        </w:rPr>
      </w:pPr>
      <w:r>
        <w:rPr>
          <w:rFonts w:ascii="Times New Roman" w:hAnsi="Times New Roman" w:cs="Times New Roman"/>
          <w:sz w:val="24"/>
          <w:szCs w:val="24"/>
        </w:rPr>
        <w:t xml:space="preserve">Introduction </w:t>
      </w:r>
    </w:p>
    <w:p w:rsidR="00C06689" w:rsidRDefault="00C06689" w:rsidP="00C06689">
      <w:pPr>
        <w:spacing w:line="480" w:lineRule="auto"/>
        <w:rPr>
          <w:rFonts w:ascii="Times New Roman" w:hAnsi="Times New Roman" w:cs="Times New Roman"/>
          <w:sz w:val="24"/>
          <w:szCs w:val="24"/>
        </w:rPr>
      </w:pPr>
      <w:r>
        <w:rPr>
          <w:rFonts w:ascii="Times New Roman" w:hAnsi="Times New Roman" w:cs="Times New Roman"/>
          <w:sz w:val="24"/>
          <w:szCs w:val="24"/>
        </w:rPr>
        <w:t>Summary</w:t>
      </w:r>
    </w:p>
    <w:p w:rsidR="00C06689" w:rsidRPr="002C6701" w:rsidRDefault="00C06689" w:rsidP="00C06689">
      <w:pPr>
        <w:spacing w:line="480" w:lineRule="auto"/>
        <w:rPr>
          <w:rFonts w:ascii="Times New Roman" w:hAnsi="Times New Roman" w:cs="Times New Roman"/>
          <w:sz w:val="24"/>
          <w:szCs w:val="24"/>
        </w:rPr>
      </w:pPr>
      <w:r w:rsidRPr="002C6701">
        <w:rPr>
          <w:rFonts w:ascii="Times New Roman" w:hAnsi="Times New Roman" w:cs="Times New Roman"/>
          <w:sz w:val="24"/>
          <w:szCs w:val="24"/>
        </w:rPr>
        <w:t xml:space="preserve">Conclusion </w:t>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p>
    <w:p w:rsidR="00C06689" w:rsidRPr="002C6701" w:rsidRDefault="00C06689" w:rsidP="00C06689">
      <w:pPr>
        <w:spacing w:line="480" w:lineRule="auto"/>
        <w:rPr>
          <w:rFonts w:ascii="Times New Roman" w:hAnsi="Times New Roman" w:cs="Times New Roman"/>
          <w:sz w:val="24"/>
          <w:szCs w:val="24"/>
        </w:rPr>
      </w:pPr>
      <w:r w:rsidRPr="002C6701">
        <w:rPr>
          <w:rFonts w:ascii="Times New Roman" w:hAnsi="Times New Roman" w:cs="Times New Roman"/>
          <w:sz w:val="24"/>
          <w:szCs w:val="24"/>
        </w:rPr>
        <w:t>Recommendation</w:t>
      </w:r>
      <w:r>
        <w:rPr>
          <w:rFonts w:ascii="Times New Roman" w:hAnsi="Times New Roman" w:cs="Times New Roman"/>
          <w:sz w:val="24"/>
          <w:szCs w:val="24"/>
        </w:rPr>
        <w:t>s</w:t>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p>
    <w:p w:rsidR="00C06689" w:rsidRPr="00C06689" w:rsidRDefault="00C06689" w:rsidP="00C06689">
      <w:pPr>
        <w:spacing w:line="480" w:lineRule="auto"/>
        <w:rPr>
          <w:rFonts w:ascii="Times New Roman" w:hAnsi="Times New Roman" w:cs="Times New Roman"/>
          <w:b/>
          <w:sz w:val="24"/>
          <w:szCs w:val="24"/>
        </w:rPr>
      </w:pPr>
      <w:r w:rsidRPr="00C06689">
        <w:rPr>
          <w:rFonts w:ascii="Times New Roman" w:hAnsi="Times New Roman" w:cs="Times New Roman"/>
          <w:b/>
          <w:sz w:val="24"/>
          <w:szCs w:val="24"/>
        </w:rPr>
        <w:t>Reference</w:t>
      </w:r>
      <w:r w:rsidRPr="00C06689">
        <w:rPr>
          <w:rFonts w:ascii="Times New Roman" w:hAnsi="Times New Roman" w:cs="Times New Roman"/>
          <w:b/>
          <w:sz w:val="24"/>
          <w:szCs w:val="24"/>
        </w:rPr>
        <w:tab/>
      </w:r>
    </w:p>
    <w:p w:rsidR="00C06689" w:rsidRPr="002C6701" w:rsidRDefault="00C06689" w:rsidP="00C06689">
      <w:pPr>
        <w:spacing w:line="480" w:lineRule="auto"/>
        <w:rPr>
          <w:rFonts w:ascii="Times New Roman" w:hAnsi="Times New Roman" w:cs="Times New Roman"/>
          <w:b/>
          <w:sz w:val="24"/>
          <w:szCs w:val="24"/>
        </w:rPr>
      </w:pPr>
      <w:r w:rsidRPr="00C06689">
        <w:rPr>
          <w:rFonts w:ascii="Times New Roman" w:hAnsi="Times New Roman" w:cs="Times New Roman"/>
          <w:b/>
          <w:sz w:val="24"/>
          <w:szCs w:val="24"/>
        </w:rPr>
        <w:t>Appendices</w:t>
      </w:r>
      <w:r w:rsidRPr="00C06689">
        <w:rPr>
          <w:rFonts w:ascii="Times New Roman" w:hAnsi="Times New Roman" w:cs="Times New Roman"/>
          <w:b/>
          <w:sz w:val="24"/>
          <w:szCs w:val="24"/>
        </w:rPr>
        <w:tab/>
      </w:r>
      <w:r w:rsidRPr="00C06689">
        <w:rPr>
          <w:rFonts w:ascii="Times New Roman" w:hAnsi="Times New Roman" w:cs="Times New Roman"/>
          <w:b/>
          <w:sz w:val="24"/>
          <w:szCs w:val="24"/>
        </w:rPr>
        <w:tab/>
      </w:r>
      <w:r w:rsidRPr="00C06689">
        <w:rPr>
          <w:rFonts w:ascii="Times New Roman" w:hAnsi="Times New Roman" w:cs="Times New Roman"/>
          <w:b/>
          <w:sz w:val="24"/>
          <w:szCs w:val="24"/>
        </w:rPr>
        <w:tab/>
      </w:r>
      <w:r w:rsidRPr="00C06689">
        <w:rPr>
          <w:rFonts w:ascii="Times New Roman" w:hAnsi="Times New Roman" w:cs="Times New Roman"/>
          <w:b/>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p>
    <w:bookmarkEnd w:id="1"/>
    <w:p w:rsidR="00DE24B2" w:rsidRDefault="00DE24B2" w:rsidP="00E73D70">
      <w:pPr>
        <w:spacing w:after="160" w:line="259"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00E73D70">
        <w:rPr>
          <w:rFonts w:ascii="Times New Roman" w:hAnsi="Times New Roman" w:cs="Times New Roman"/>
          <w:b/>
          <w:sz w:val="28"/>
          <w:szCs w:val="28"/>
        </w:rPr>
        <w:lastRenderedPageBreak/>
        <w:t>ABSTRACT</w:t>
      </w:r>
    </w:p>
    <w:p w:rsidR="006A6555" w:rsidRDefault="00E73D70" w:rsidP="00403E20">
      <w:pPr>
        <w:spacing w:after="160" w:line="259" w:lineRule="auto"/>
        <w:jc w:val="both"/>
        <w:rPr>
          <w:rFonts w:ascii="Times New Roman" w:hAnsi="Times New Roman" w:cs="Times New Roman"/>
          <w:i/>
          <w:sz w:val="28"/>
          <w:szCs w:val="28"/>
        </w:rPr>
        <w:sectPr w:rsidR="006A6555" w:rsidSect="006A6555">
          <w:footerReference w:type="default" r:id="rId7"/>
          <w:pgSz w:w="11520" w:h="14400" w:code="1"/>
          <w:pgMar w:top="1440" w:right="1440" w:bottom="1440" w:left="1440" w:header="720" w:footer="720" w:gutter="0"/>
          <w:pgNumType w:fmt="lowerRoman"/>
          <w:cols w:space="720"/>
          <w:docGrid w:linePitch="360"/>
        </w:sectPr>
      </w:pPr>
      <w:r w:rsidRPr="00403E20">
        <w:rPr>
          <w:rFonts w:ascii="Times New Roman" w:hAnsi="Times New Roman" w:cs="Times New Roman"/>
          <w:i/>
          <w:sz w:val="28"/>
          <w:szCs w:val="28"/>
        </w:rPr>
        <w:t xml:space="preserve">This research was carried out on analysis of error in the spoken English of N.C.E One English students in </w:t>
      </w:r>
      <w:proofErr w:type="spellStart"/>
      <w:r w:rsidRPr="00403E20">
        <w:rPr>
          <w:rFonts w:ascii="Times New Roman" w:hAnsi="Times New Roman" w:cs="Times New Roman"/>
          <w:i/>
          <w:sz w:val="28"/>
          <w:szCs w:val="28"/>
        </w:rPr>
        <w:t>Kwara</w:t>
      </w:r>
      <w:proofErr w:type="spellEnd"/>
      <w:r w:rsidRPr="00403E20">
        <w:rPr>
          <w:rFonts w:ascii="Times New Roman" w:hAnsi="Times New Roman" w:cs="Times New Roman"/>
          <w:i/>
          <w:sz w:val="28"/>
          <w:szCs w:val="28"/>
        </w:rPr>
        <w:t xml:space="preserve"> Sate </w:t>
      </w:r>
      <w:r w:rsidR="00403E20" w:rsidRPr="00403E20">
        <w:rPr>
          <w:rFonts w:ascii="Times New Roman" w:hAnsi="Times New Roman" w:cs="Times New Roman"/>
          <w:i/>
          <w:sz w:val="28"/>
          <w:szCs w:val="28"/>
        </w:rPr>
        <w:t xml:space="preserve">College </w:t>
      </w:r>
      <w:r w:rsidRPr="00403E20">
        <w:rPr>
          <w:rFonts w:ascii="Times New Roman" w:hAnsi="Times New Roman" w:cs="Times New Roman"/>
          <w:i/>
          <w:sz w:val="28"/>
          <w:szCs w:val="28"/>
        </w:rPr>
        <w:t xml:space="preserve">of Education, Ilorin. The researcher has used a structured paragraph and questionnaire. Respondents consisted of thirty – five in number of the N.C.E One English students. The data were </w:t>
      </w:r>
      <w:proofErr w:type="spellStart"/>
      <w:r w:rsidRPr="00403E20">
        <w:rPr>
          <w:rFonts w:ascii="Times New Roman" w:hAnsi="Times New Roman" w:cs="Times New Roman"/>
          <w:i/>
          <w:sz w:val="28"/>
          <w:szCs w:val="28"/>
        </w:rPr>
        <w:t>analysed</w:t>
      </w:r>
      <w:proofErr w:type="spellEnd"/>
      <w:r w:rsidRPr="00403E20">
        <w:rPr>
          <w:rFonts w:ascii="Times New Roman" w:hAnsi="Times New Roman" w:cs="Times New Roman"/>
          <w:i/>
          <w:sz w:val="28"/>
          <w:szCs w:val="28"/>
        </w:rPr>
        <w:t xml:space="preserve"> using simple percentage. The result revealed that the learners’ poor spoken English is as a result of mother tongue interference on the target language and appropriate measure are not taken to get rid of the effect of this mother tongue interference by students. The researcher recommended that the language laboratory should be expanded or an</w:t>
      </w:r>
      <w:r w:rsidR="00403E20" w:rsidRPr="00403E20">
        <w:rPr>
          <w:rFonts w:ascii="Times New Roman" w:hAnsi="Times New Roman" w:cs="Times New Roman"/>
          <w:i/>
          <w:sz w:val="28"/>
          <w:szCs w:val="28"/>
        </w:rPr>
        <w:t>o</w:t>
      </w:r>
      <w:r w:rsidRPr="00403E20">
        <w:rPr>
          <w:rFonts w:ascii="Times New Roman" w:hAnsi="Times New Roman" w:cs="Times New Roman"/>
          <w:i/>
          <w:sz w:val="28"/>
          <w:szCs w:val="28"/>
        </w:rPr>
        <w:t>ther should be built to</w:t>
      </w:r>
      <w:r w:rsidR="00403E20" w:rsidRPr="00403E20">
        <w:rPr>
          <w:rFonts w:ascii="Times New Roman" w:hAnsi="Times New Roman" w:cs="Times New Roman"/>
          <w:i/>
          <w:sz w:val="28"/>
          <w:szCs w:val="28"/>
        </w:rPr>
        <w:t xml:space="preserve"> accommodate all the students for oral English practices. Students should also </w:t>
      </w:r>
      <w:proofErr w:type="spellStart"/>
      <w:r w:rsidR="00403E20" w:rsidRPr="00403E20">
        <w:rPr>
          <w:rFonts w:ascii="Times New Roman" w:hAnsi="Times New Roman" w:cs="Times New Roman"/>
          <w:i/>
          <w:sz w:val="28"/>
          <w:szCs w:val="28"/>
        </w:rPr>
        <w:t>endeavour</w:t>
      </w:r>
      <w:proofErr w:type="spellEnd"/>
      <w:r w:rsidR="00403E20" w:rsidRPr="00403E20">
        <w:rPr>
          <w:rFonts w:ascii="Times New Roman" w:hAnsi="Times New Roman" w:cs="Times New Roman"/>
          <w:i/>
          <w:sz w:val="28"/>
          <w:szCs w:val="28"/>
        </w:rPr>
        <w:t xml:space="preserve"> to</w:t>
      </w:r>
      <w:r w:rsidR="00403E20">
        <w:rPr>
          <w:rFonts w:ascii="Times New Roman" w:hAnsi="Times New Roman" w:cs="Times New Roman"/>
          <w:i/>
          <w:sz w:val="28"/>
          <w:szCs w:val="28"/>
        </w:rPr>
        <w:t xml:space="preserve"> speak in English language to correct their </w:t>
      </w:r>
      <w:proofErr w:type="spellStart"/>
      <w:r w:rsidR="00403E20">
        <w:rPr>
          <w:rFonts w:ascii="Times New Roman" w:hAnsi="Times New Roman" w:cs="Times New Roman"/>
          <w:i/>
          <w:sz w:val="28"/>
          <w:szCs w:val="28"/>
        </w:rPr>
        <w:t>mis</w:t>
      </w:r>
      <w:proofErr w:type="spellEnd"/>
      <w:r w:rsidR="00403E20">
        <w:rPr>
          <w:rFonts w:ascii="Times New Roman" w:hAnsi="Times New Roman" w:cs="Times New Roman"/>
          <w:i/>
          <w:sz w:val="28"/>
          <w:szCs w:val="28"/>
        </w:rPr>
        <w:t>-pronunciation. In</w:t>
      </w:r>
      <w:r w:rsidR="00403E20" w:rsidRPr="00403E20">
        <w:rPr>
          <w:rFonts w:ascii="Times New Roman" w:hAnsi="Times New Roman" w:cs="Times New Roman"/>
          <w:i/>
          <w:sz w:val="28"/>
          <w:szCs w:val="28"/>
        </w:rPr>
        <w:t xml:space="preserve"> addition, it may be necessary for students to be exposed to English directly from the native speakers. Teachers should stimulate students in using the language by designing interactive activities in the </w:t>
      </w:r>
    </w:p>
    <w:p w:rsidR="00E73D70" w:rsidRPr="00403E20" w:rsidRDefault="00403E20" w:rsidP="00403E20">
      <w:pPr>
        <w:spacing w:after="160" w:line="259" w:lineRule="auto"/>
        <w:jc w:val="both"/>
        <w:rPr>
          <w:rFonts w:ascii="Times New Roman" w:hAnsi="Times New Roman" w:cs="Times New Roman"/>
          <w:i/>
          <w:sz w:val="28"/>
          <w:szCs w:val="28"/>
        </w:rPr>
      </w:pPr>
      <w:proofErr w:type="gramStart"/>
      <w:r w:rsidRPr="00403E20">
        <w:rPr>
          <w:rFonts w:ascii="Times New Roman" w:hAnsi="Times New Roman" w:cs="Times New Roman"/>
          <w:i/>
          <w:sz w:val="28"/>
          <w:szCs w:val="28"/>
        </w:rPr>
        <w:lastRenderedPageBreak/>
        <w:t>classrooms</w:t>
      </w:r>
      <w:proofErr w:type="gramEnd"/>
      <w:r w:rsidRPr="00403E20">
        <w:rPr>
          <w:rFonts w:ascii="Times New Roman" w:hAnsi="Times New Roman" w:cs="Times New Roman"/>
          <w:i/>
          <w:sz w:val="28"/>
          <w:szCs w:val="28"/>
        </w:rPr>
        <w:t xml:space="preserve">, where students can be free to express themselves. </w:t>
      </w:r>
      <w:r w:rsidR="00E73D70" w:rsidRPr="00403E20">
        <w:rPr>
          <w:rFonts w:ascii="Times New Roman" w:hAnsi="Times New Roman" w:cs="Times New Roman"/>
          <w:i/>
          <w:sz w:val="28"/>
          <w:szCs w:val="28"/>
        </w:rPr>
        <w:t xml:space="preserve">    </w:t>
      </w:r>
    </w:p>
    <w:p w:rsidR="00403E20" w:rsidRDefault="00403E20">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360AE5" w:rsidRPr="00360AE5" w:rsidRDefault="00360AE5" w:rsidP="0064099F">
      <w:pPr>
        <w:spacing w:after="0" w:line="480" w:lineRule="auto"/>
        <w:jc w:val="center"/>
        <w:rPr>
          <w:rFonts w:ascii="Times New Roman" w:hAnsi="Times New Roman" w:cs="Times New Roman"/>
          <w:b/>
          <w:sz w:val="28"/>
          <w:szCs w:val="28"/>
        </w:rPr>
      </w:pPr>
      <w:r w:rsidRPr="00360AE5">
        <w:rPr>
          <w:rFonts w:ascii="Times New Roman" w:hAnsi="Times New Roman" w:cs="Times New Roman"/>
          <w:b/>
          <w:sz w:val="28"/>
          <w:szCs w:val="28"/>
        </w:rPr>
        <w:lastRenderedPageBreak/>
        <w:t xml:space="preserve">CHAPTER ONE </w:t>
      </w:r>
    </w:p>
    <w:p w:rsidR="00360AE5" w:rsidRPr="00360AE5" w:rsidRDefault="00360AE5" w:rsidP="0064099F">
      <w:pPr>
        <w:spacing w:after="0" w:line="480" w:lineRule="auto"/>
        <w:jc w:val="center"/>
        <w:rPr>
          <w:rFonts w:ascii="Times New Roman" w:hAnsi="Times New Roman" w:cs="Times New Roman"/>
          <w:b/>
          <w:sz w:val="28"/>
          <w:szCs w:val="28"/>
        </w:rPr>
      </w:pPr>
      <w:r w:rsidRPr="00360AE5">
        <w:rPr>
          <w:rFonts w:ascii="Times New Roman" w:hAnsi="Times New Roman" w:cs="Times New Roman"/>
          <w:b/>
          <w:sz w:val="28"/>
          <w:szCs w:val="28"/>
        </w:rPr>
        <w:t xml:space="preserve">INTRODUCTION </w:t>
      </w:r>
    </w:p>
    <w:p w:rsidR="00360AE5" w:rsidRPr="00360AE5" w:rsidRDefault="00360AE5" w:rsidP="0064099F">
      <w:pPr>
        <w:spacing w:after="0" w:line="480" w:lineRule="auto"/>
        <w:rPr>
          <w:rFonts w:ascii="Times New Roman" w:hAnsi="Times New Roman" w:cs="Times New Roman"/>
          <w:b/>
          <w:sz w:val="28"/>
          <w:szCs w:val="28"/>
        </w:rPr>
      </w:pPr>
      <w:r w:rsidRPr="00360AE5">
        <w:rPr>
          <w:rFonts w:ascii="Times New Roman" w:hAnsi="Times New Roman" w:cs="Times New Roman"/>
          <w:b/>
          <w:sz w:val="28"/>
          <w:szCs w:val="28"/>
        </w:rPr>
        <w:t>Background to the Study</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b/>
          <w:sz w:val="28"/>
          <w:szCs w:val="28"/>
        </w:rPr>
        <w:tab/>
      </w:r>
      <w:r w:rsidRPr="00360AE5">
        <w:rPr>
          <w:rFonts w:ascii="Times New Roman" w:hAnsi="Times New Roman" w:cs="Times New Roman"/>
          <w:sz w:val="28"/>
          <w:szCs w:val="28"/>
        </w:rPr>
        <w:t>Speaking like writing is a productive skill of language. It is a phenomenon that distinguishes am from sheer animals. It is only man who is endowed with the faculty of language.</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ab/>
        <w:t>Although, language can be spoken and heard, it is oral language that is man’s basic tool with and becomes a participating member of his community. Human success in a society therefore largely rests on the cultivation of speaking habit.</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Aristotle, a great source rightly defined speech as “act of persuasion” we often speak to force people to accept certain point of view they already have and to convince or confuse them, knowing the importance of speaking, speaking of foreign language in the public especially in form of a native speaker is often anxiety to express himself in the target language. In a situation where the person is unexpectedly called onto address people, he or she speakers feel in himself or herself a kind of uneasiness frustration, discouragement and a general sense of failure creeps into him or her. A person </w:t>
      </w:r>
      <w:r w:rsidRPr="00360AE5">
        <w:rPr>
          <w:rFonts w:ascii="Times New Roman" w:hAnsi="Times New Roman" w:cs="Times New Roman"/>
          <w:sz w:val="28"/>
          <w:szCs w:val="28"/>
        </w:rPr>
        <w:lastRenderedPageBreak/>
        <w:t>spoken English is considered effective when he or she is able to acquaint him or herself with the necessary speaking skill, especially accurate pronunciation of the sounds and the intonation patterns of the target language and contact with native speakers. Learners of English as a foreign language in general are relatively poor in spoken English in aspect of fluency, control of idiomatic expression and understanding of cultural pragmatics. It is clear beyond doubt that most N.C.E one English major students who are going to teach others perform poorly in spoken English. This fact has brought into mind questions such as: why do students perform poorly in spoken English? What are the components underlying speaking effectiveness and how can learners of spoken English especially students in the English department are ineffective in spoken English. This has been an area of concern to this researcher who will actually out some of the factors which are responsible for this.</w:t>
      </w:r>
    </w:p>
    <w:p w:rsidR="00360AE5" w:rsidRPr="00360AE5" w:rsidRDefault="00360AE5"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Statement of the Problem</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b/>
          <w:sz w:val="28"/>
          <w:szCs w:val="28"/>
        </w:rPr>
        <w:tab/>
      </w:r>
      <w:r w:rsidRPr="00360AE5">
        <w:rPr>
          <w:rFonts w:ascii="Times New Roman" w:hAnsi="Times New Roman" w:cs="Times New Roman"/>
          <w:sz w:val="28"/>
          <w:szCs w:val="28"/>
        </w:rPr>
        <w:t>Student</w:t>
      </w:r>
      <w:r>
        <w:rPr>
          <w:rFonts w:ascii="Times New Roman" w:hAnsi="Times New Roman" w:cs="Times New Roman"/>
          <w:sz w:val="28"/>
          <w:szCs w:val="28"/>
        </w:rPr>
        <w:t>’</w:t>
      </w:r>
      <w:r w:rsidRPr="00360AE5">
        <w:rPr>
          <w:rFonts w:ascii="Times New Roman" w:hAnsi="Times New Roman" w:cs="Times New Roman"/>
          <w:sz w:val="28"/>
          <w:szCs w:val="28"/>
        </w:rPr>
        <w:t xml:space="preserve">s inability to communicate effectively has cost unpleasant remarks on the image of English major students in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Ilorin. This is because it is said that student are both teachers of the language who are to facilitate the learning of the language. The English </w:t>
      </w:r>
      <w:r w:rsidRPr="00360AE5">
        <w:rPr>
          <w:rFonts w:ascii="Times New Roman" w:hAnsi="Times New Roman" w:cs="Times New Roman"/>
          <w:sz w:val="28"/>
          <w:szCs w:val="28"/>
        </w:rPr>
        <w:lastRenderedPageBreak/>
        <w:t xml:space="preserve">language being a foreign poses problems to leaners, especially as most of its phonetic features differ from those present in at English by Nigerian speakers is imperative for effective speaking. If learners lack effective use of the language, how can they successfully impact the knowledge of the language to the pupils who are placed under them to be tutored? If this problem is not handled well, teaching profession can lose its goals and </w:t>
      </w:r>
      <w:proofErr w:type="spellStart"/>
      <w:r w:rsidRPr="00360AE5">
        <w:rPr>
          <w:rFonts w:ascii="Times New Roman" w:hAnsi="Times New Roman" w:cs="Times New Roman"/>
          <w:sz w:val="28"/>
          <w:szCs w:val="28"/>
        </w:rPr>
        <w:t>honour</w:t>
      </w:r>
      <w:proofErr w:type="spellEnd"/>
      <w:r w:rsidRPr="00360AE5">
        <w:rPr>
          <w:rFonts w:ascii="Times New Roman" w:hAnsi="Times New Roman" w:cs="Times New Roman"/>
          <w:sz w:val="28"/>
          <w:szCs w:val="28"/>
        </w:rPr>
        <w:t xml:space="preserve"> in the society.</w:t>
      </w:r>
    </w:p>
    <w:p w:rsidR="00360AE5" w:rsidRPr="00360AE5" w:rsidRDefault="00360AE5"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Purpose of the Study</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b/>
          <w:sz w:val="28"/>
          <w:szCs w:val="28"/>
        </w:rPr>
        <w:tab/>
      </w:r>
      <w:r w:rsidRPr="00360AE5">
        <w:rPr>
          <w:rFonts w:ascii="Times New Roman" w:hAnsi="Times New Roman" w:cs="Times New Roman"/>
          <w:sz w:val="28"/>
          <w:szCs w:val="28"/>
        </w:rPr>
        <w:t xml:space="preserve">This research intends to find out causes or things responsible for errors made in the spoken English of N.C.E one. English major students in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Ilorin. It also intend to find ways of which these students can develop their spoken English skill. It also intend to find out the materials that is going to be useful for students. It also intend to get students prepared for any challenges. The specific purpose are as follows.</w:t>
      </w:r>
    </w:p>
    <w:p w:rsidR="00360AE5" w:rsidRPr="00360AE5" w:rsidRDefault="00360AE5" w:rsidP="0064099F">
      <w:pPr>
        <w:pStyle w:val="ListParagraph"/>
        <w:numPr>
          <w:ilvl w:val="0"/>
          <w:numId w:val="2"/>
        </w:numPr>
        <w:tabs>
          <w:tab w:val="left" w:pos="720"/>
        </w:tabs>
        <w:spacing w:after="0" w:line="480" w:lineRule="auto"/>
        <w:ind w:left="720" w:hanging="720"/>
        <w:jc w:val="both"/>
        <w:rPr>
          <w:rFonts w:ascii="Times New Roman" w:hAnsi="Times New Roman" w:cs="Times New Roman"/>
          <w:sz w:val="28"/>
          <w:szCs w:val="28"/>
        </w:rPr>
      </w:pPr>
      <w:r w:rsidRPr="00360AE5">
        <w:rPr>
          <w:rFonts w:ascii="Times New Roman" w:hAnsi="Times New Roman" w:cs="Times New Roman"/>
          <w:sz w:val="28"/>
          <w:szCs w:val="28"/>
        </w:rPr>
        <w:t>Identifying the major errors committed by the students in their written/spoken English.</w:t>
      </w:r>
    </w:p>
    <w:p w:rsidR="00360AE5" w:rsidRPr="00360AE5" w:rsidRDefault="00360AE5" w:rsidP="0064099F">
      <w:pPr>
        <w:pStyle w:val="ListParagraph"/>
        <w:numPr>
          <w:ilvl w:val="0"/>
          <w:numId w:val="2"/>
        </w:numPr>
        <w:tabs>
          <w:tab w:val="left" w:pos="720"/>
        </w:tabs>
        <w:spacing w:after="0" w:line="480" w:lineRule="auto"/>
        <w:ind w:left="720" w:hanging="720"/>
        <w:jc w:val="both"/>
        <w:rPr>
          <w:rFonts w:ascii="Times New Roman" w:hAnsi="Times New Roman" w:cs="Times New Roman"/>
          <w:sz w:val="28"/>
          <w:szCs w:val="28"/>
        </w:rPr>
      </w:pPr>
      <w:r w:rsidRPr="00360AE5">
        <w:rPr>
          <w:rFonts w:ascii="Times New Roman" w:hAnsi="Times New Roman" w:cs="Times New Roman"/>
          <w:sz w:val="28"/>
          <w:szCs w:val="28"/>
        </w:rPr>
        <w:t xml:space="preserve">Examine the factors that could possibly lead to errors in students written English </w:t>
      </w:r>
    </w:p>
    <w:p w:rsidR="00360AE5" w:rsidRPr="00360AE5" w:rsidRDefault="00360AE5" w:rsidP="0064099F">
      <w:pPr>
        <w:pStyle w:val="ListParagraph"/>
        <w:numPr>
          <w:ilvl w:val="0"/>
          <w:numId w:val="2"/>
        </w:numPr>
        <w:tabs>
          <w:tab w:val="left" w:pos="720"/>
        </w:tabs>
        <w:spacing w:after="0" w:line="480" w:lineRule="auto"/>
        <w:ind w:left="720" w:hanging="720"/>
        <w:jc w:val="both"/>
        <w:rPr>
          <w:rFonts w:ascii="Times New Roman" w:hAnsi="Times New Roman" w:cs="Times New Roman"/>
          <w:sz w:val="28"/>
          <w:szCs w:val="28"/>
        </w:rPr>
      </w:pPr>
      <w:r w:rsidRPr="00360AE5">
        <w:rPr>
          <w:rFonts w:ascii="Times New Roman" w:hAnsi="Times New Roman" w:cs="Times New Roman"/>
          <w:sz w:val="28"/>
          <w:szCs w:val="28"/>
        </w:rPr>
        <w:t xml:space="preserve">Suggest improvement approaches to the written/spoken of the students </w:t>
      </w:r>
    </w:p>
    <w:p w:rsidR="00360AE5" w:rsidRPr="00360AE5" w:rsidRDefault="00360AE5" w:rsidP="0064099F">
      <w:pPr>
        <w:pStyle w:val="ListParagraph"/>
        <w:numPr>
          <w:ilvl w:val="0"/>
          <w:numId w:val="2"/>
        </w:numPr>
        <w:tabs>
          <w:tab w:val="left" w:pos="720"/>
        </w:tabs>
        <w:spacing w:after="0" w:line="480" w:lineRule="auto"/>
        <w:ind w:left="720" w:hanging="720"/>
        <w:jc w:val="both"/>
        <w:rPr>
          <w:rFonts w:ascii="Times New Roman" w:hAnsi="Times New Roman" w:cs="Times New Roman"/>
          <w:sz w:val="28"/>
          <w:szCs w:val="28"/>
        </w:rPr>
      </w:pPr>
      <w:r w:rsidRPr="00360AE5">
        <w:rPr>
          <w:rFonts w:ascii="Times New Roman" w:hAnsi="Times New Roman" w:cs="Times New Roman"/>
          <w:sz w:val="28"/>
          <w:szCs w:val="28"/>
        </w:rPr>
        <w:lastRenderedPageBreak/>
        <w:t xml:space="preserve">To investigate the major errors committed by the English major students in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Ilorin.</w:t>
      </w:r>
    </w:p>
    <w:p w:rsidR="00360AE5" w:rsidRPr="00360AE5" w:rsidRDefault="00360AE5" w:rsidP="0064099F">
      <w:pPr>
        <w:pStyle w:val="ListParagraph"/>
        <w:numPr>
          <w:ilvl w:val="0"/>
          <w:numId w:val="2"/>
        </w:numPr>
        <w:tabs>
          <w:tab w:val="left" w:pos="720"/>
        </w:tabs>
        <w:spacing w:after="0" w:line="480" w:lineRule="auto"/>
        <w:ind w:left="720" w:hanging="720"/>
        <w:jc w:val="both"/>
        <w:rPr>
          <w:rFonts w:ascii="Times New Roman" w:hAnsi="Times New Roman" w:cs="Times New Roman"/>
          <w:sz w:val="28"/>
          <w:szCs w:val="28"/>
        </w:rPr>
      </w:pPr>
      <w:r w:rsidRPr="00360AE5">
        <w:rPr>
          <w:rFonts w:ascii="Times New Roman" w:hAnsi="Times New Roman" w:cs="Times New Roman"/>
          <w:sz w:val="28"/>
          <w:szCs w:val="28"/>
        </w:rPr>
        <w:t xml:space="preserve">To find out the factors that could possibly lead to errors in the spoken English of the English major students in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Ilorin.</w:t>
      </w:r>
    </w:p>
    <w:p w:rsidR="00360AE5" w:rsidRPr="00360AE5" w:rsidRDefault="00360AE5" w:rsidP="0064099F">
      <w:pPr>
        <w:pStyle w:val="ListParagraph"/>
        <w:numPr>
          <w:ilvl w:val="0"/>
          <w:numId w:val="2"/>
        </w:numPr>
        <w:tabs>
          <w:tab w:val="left" w:pos="720"/>
        </w:tabs>
        <w:spacing w:after="0" w:line="480" w:lineRule="auto"/>
        <w:ind w:left="720" w:hanging="720"/>
        <w:jc w:val="both"/>
        <w:rPr>
          <w:rFonts w:ascii="Times New Roman" w:hAnsi="Times New Roman" w:cs="Times New Roman"/>
          <w:sz w:val="28"/>
          <w:szCs w:val="28"/>
        </w:rPr>
      </w:pPr>
      <w:r w:rsidRPr="00360AE5">
        <w:rPr>
          <w:rFonts w:ascii="Times New Roman" w:hAnsi="Times New Roman" w:cs="Times New Roman"/>
          <w:sz w:val="28"/>
          <w:szCs w:val="28"/>
        </w:rPr>
        <w:t xml:space="preserve">To also suggest ways by which students can improve on their spoken English. </w:t>
      </w:r>
    </w:p>
    <w:p w:rsidR="00360AE5" w:rsidRPr="00360AE5" w:rsidRDefault="00360AE5"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 xml:space="preserve">Research Questions </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ab/>
        <w:t>The following research questions are raised to guide the study:</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1.</w:t>
      </w:r>
      <w:r w:rsidRPr="00360AE5">
        <w:rPr>
          <w:rFonts w:ascii="Times New Roman" w:hAnsi="Times New Roman" w:cs="Times New Roman"/>
          <w:sz w:val="28"/>
          <w:szCs w:val="28"/>
        </w:rPr>
        <w:tab/>
        <w:t xml:space="preserve">What are the major errors committed by the students in their </w:t>
      </w:r>
      <w:r>
        <w:rPr>
          <w:rFonts w:ascii="Times New Roman" w:hAnsi="Times New Roman" w:cs="Times New Roman"/>
          <w:sz w:val="28"/>
          <w:szCs w:val="28"/>
        </w:rPr>
        <w:tab/>
      </w:r>
      <w:r w:rsidRPr="00360AE5">
        <w:rPr>
          <w:rFonts w:ascii="Times New Roman" w:hAnsi="Times New Roman" w:cs="Times New Roman"/>
          <w:sz w:val="28"/>
          <w:szCs w:val="28"/>
        </w:rPr>
        <w:t xml:space="preserve">written/spoken English? </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2.</w:t>
      </w:r>
      <w:r w:rsidRPr="00360AE5">
        <w:rPr>
          <w:rFonts w:ascii="Times New Roman" w:hAnsi="Times New Roman" w:cs="Times New Roman"/>
          <w:sz w:val="28"/>
          <w:szCs w:val="28"/>
        </w:rPr>
        <w:tab/>
      </w:r>
      <w:proofErr w:type="gramStart"/>
      <w:r w:rsidRPr="00360AE5">
        <w:rPr>
          <w:rFonts w:ascii="Times New Roman" w:hAnsi="Times New Roman" w:cs="Times New Roman"/>
          <w:sz w:val="28"/>
          <w:szCs w:val="28"/>
        </w:rPr>
        <w:t>are</w:t>
      </w:r>
      <w:proofErr w:type="gramEnd"/>
      <w:r w:rsidRPr="00360AE5">
        <w:rPr>
          <w:rFonts w:ascii="Times New Roman" w:hAnsi="Times New Roman" w:cs="Times New Roman"/>
          <w:sz w:val="28"/>
          <w:szCs w:val="28"/>
        </w:rPr>
        <w:t xml:space="preserve"> there factors responsible for the errors committed by students in </w:t>
      </w:r>
      <w:r>
        <w:rPr>
          <w:rFonts w:ascii="Times New Roman" w:hAnsi="Times New Roman" w:cs="Times New Roman"/>
          <w:sz w:val="28"/>
          <w:szCs w:val="28"/>
        </w:rPr>
        <w:tab/>
      </w:r>
      <w:r w:rsidRPr="00360AE5">
        <w:rPr>
          <w:rFonts w:ascii="Times New Roman" w:hAnsi="Times New Roman" w:cs="Times New Roman"/>
          <w:sz w:val="28"/>
          <w:szCs w:val="28"/>
        </w:rPr>
        <w:t>their written/spoken English?</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3.</w:t>
      </w:r>
      <w:r w:rsidRPr="00360AE5">
        <w:rPr>
          <w:rFonts w:ascii="Times New Roman" w:hAnsi="Times New Roman" w:cs="Times New Roman"/>
          <w:sz w:val="28"/>
          <w:szCs w:val="28"/>
        </w:rPr>
        <w:tab/>
        <w:t xml:space="preserve">Are there improvement approaches to the students’ written/spoken </w:t>
      </w:r>
      <w:r>
        <w:rPr>
          <w:rFonts w:ascii="Times New Roman" w:hAnsi="Times New Roman" w:cs="Times New Roman"/>
          <w:sz w:val="28"/>
          <w:szCs w:val="28"/>
        </w:rPr>
        <w:tab/>
      </w:r>
      <w:r w:rsidRPr="00360AE5">
        <w:rPr>
          <w:rFonts w:ascii="Times New Roman" w:hAnsi="Times New Roman" w:cs="Times New Roman"/>
          <w:sz w:val="28"/>
          <w:szCs w:val="28"/>
        </w:rPr>
        <w:t>English?</w:t>
      </w:r>
    </w:p>
    <w:p w:rsidR="00360AE5" w:rsidRPr="00360AE5" w:rsidRDefault="00360AE5"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Scope of the Study</w:t>
      </w:r>
    </w:p>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The research will be limited to the 100 level English major students of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Ilorin. The area of concentration in this </w:t>
      </w:r>
      <w:r w:rsidRPr="00360AE5">
        <w:rPr>
          <w:rFonts w:ascii="Times New Roman" w:hAnsi="Times New Roman" w:cs="Times New Roman"/>
          <w:sz w:val="28"/>
          <w:szCs w:val="28"/>
        </w:rPr>
        <w:lastRenderedPageBreak/>
        <w:t>work is to examine the errors in the spoken English among N.C.E one English major</w:t>
      </w:r>
      <w:r>
        <w:rPr>
          <w:rFonts w:ascii="Times New Roman" w:hAnsi="Times New Roman" w:cs="Times New Roman"/>
          <w:sz w:val="28"/>
          <w:szCs w:val="28"/>
        </w:rPr>
        <w:t xml:space="preserve"> </w:t>
      </w:r>
      <w:r w:rsidRPr="00360AE5">
        <w:rPr>
          <w:rFonts w:ascii="Times New Roman" w:hAnsi="Times New Roman" w:cs="Times New Roman"/>
          <w:sz w:val="28"/>
          <w:szCs w:val="28"/>
        </w:rPr>
        <w:t>students speaking effectiveness shall be considered and recommendations as to how student can improve on their spoken English shall be include.</w:t>
      </w:r>
    </w:p>
    <w:p w:rsidR="00360AE5" w:rsidRPr="00360AE5" w:rsidRDefault="00360AE5"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Significance of the Study</w:t>
      </w:r>
    </w:p>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The study on the analysis of errors in spoken English of English language students at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Ilorin, holds significant importance for several reasons.</w:t>
      </w:r>
    </w:p>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Identification of Common Errors; Understanding the types of errors students frequently make can help educators identify common problem areas in language learning. This knowledge is crucial for developing targeted instructional strategies.</w:t>
      </w:r>
    </w:p>
    <w:p w:rsidR="00360AE5" w:rsidRPr="00360AE5" w:rsidRDefault="00360AE5" w:rsidP="0064099F">
      <w:pPr>
        <w:spacing w:after="0" w:line="480" w:lineRule="auto"/>
        <w:ind w:firstLine="720"/>
        <w:jc w:val="both"/>
        <w:rPr>
          <w:rFonts w:ascii="Times New Roman" w:hAnsi="Times New Roman" w:cs="Times New Roman"/>
          <w:b/>
          <w:sz w:val="28"/>
          <w:szCs w:val="28"/>
        </w:rPr>
      </w:pPr>
      <w:r w:rsidRPr="00360AE5">
        <w:rPr>
          <w:rFonts w:ascii="Times New Roman" w:hAnsi="Times New Roman" w:cs="Times New Roman"/>
          <w:sz w:val="28"/>
          <w:szCs w:val="28"/>
        </w:rPr>
        <w:t xml:space="preserve">Improving Teaching Methods; </w:t>
      </w:r>
      <w:proofErr w:type="gramStart"/>
      <w:r w:rsidRPr="00360AE5">
        <w:rPr>
          <w:rFonts w:ascii="Times New Roman" w:hAnsi="Times New Roman" w:cs="Times New Roman"/>
          <w:sz w:val="28"/>
          <w:szCs w:val="28"/>
        </w:rPr>
        <w:t>By</w:t>
      </w:r>
      <w:proofErr w:type="gramEnd"/>
      <w:r w:rsidRPr="00360AE5">
        <w:rPr>
          <w:rFonts w:ascii="Times New Roman" w:hAnsi="Times New Roman" w:cs="Times New Roman"/>
          <w:sz w:val="28"/>
          <w:szCs w:val="28"/>
        </w:rPr>
        <w:t xml:space="preserve"> analyzing the specific errors, educators can refine their teaching methods to address these issues more effectively. It helps in creating a curriculum that directly tackles the weaknesses in students' spoken English</w:t>
      </w:r>
      <w:r w:rsidRPr="00360AE5">
        <w:rPr>
          <w:rFonts w:ascii="Times New Roman" w:hAnsi="Times New Roman" w:cs="Times New Roman"/>
          <w:b/>
          <w:sz w:val="28"/>
          <w:szCs w:val="28"/>
        </w:rPr>
        <w:t>.</w:t>
      </w:r>
    </w:p>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Enhancing Student Competence; Identifying and addressing errors can lead to significant improvements in students' spoken English proficiency. This </w:t>
      </w:r>
      <w:r w:rsidRPr="00360AE5">
        <w:rPr>
          <w:rFonts w:ascii="Times New Roman" w:hAnsi="Times New Roman" w:cs="Times New Roman"/>
          <w:sz w:val="28"/>
          <w:szCs w:val="28"/>
        </w:rPr>
        <w:lastRenderedPageBreak/>
        <w:t>is particularly important for students training to become teachers, as their language skills will directly impact their future students.</w:t>
      </w:r>
    </w:p>
    <w:p w:rsidR="00360AE5" w:rsidRPr="00360AE5" w:rsidRDefault="00360AE5"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 xml:space="preserve">Operational Definition of Terms </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b/>
          <w:sz w:val="28"/>
          <w:szCs w:val="28"/>
        </w:rPr>
        <w:t>Errors</w:t>
      </w:r>
      <w:r w:rsidRPr="00360AE5">
        <w:rPr>
          <w:rFonts w:ascii="Times New Roman" w:hAnsi="Times New Roman" w:cs="Times New Roman"/>
          <w:sz w:val="28"/>
          <w:szCs w:val="28"/>
        </w:rPr>
        <w:t>: systematic and deviation from the rules guiding grammatical language teaching and learning.</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b/>
          <w:sz w:val="28"/>
          <w:szCs w:val="28"/>
        </w:rPr>
        <w:t>Spoken English:</w:t>
      </w:r>
      <w:r w:rsidRPr="00360AE5">
        <w:rPr>
          <w:rFonts w:ascii="Times New Roman" w:hAnsi="Times New Roman" w:cs="Times New Roman"/>
          <w:sz w:val="28"/>
          <w:szCs w:val="28"/>
        </w:rPr>
        <w:t xml:space="preserve"> refers to the use of the English language in verbal communication. It encompasses the various form</w:t>
      </w:r>
      <w:r>
        <w:rPr>
          <w:rFonts w:ascii="Times New Roman" w:hAnsi="Times New Roman" w:cs="Times New Roman"/>
          <w:sz w:val="28"/>
          <w:szCs w:val="28"/>
        </w:rPr>
        <w:t xml:space="preserve">s and styles of English used in </w:t>
      </w:r>
      <w:r w:rsidRPr="00360AE5">
        <w:rPr>
          <w:rFonts w:ascii="Times New Roman" w:hAnsi="Times New Roman" w:cs="Times New Roman"/>
          <w:sz w:val="28"/>
          <w:szCs w:val="28"/>
        </w:rPr>
        <w:t>everyday conversations, presentations, speeches, interviews, and discussions.</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b/>
          <w:sz w:val="28"/>
          <w:szCs w:val="28"/>
        </w:rPr>
        <w:t>Deviation</w:t>
      </w:r>
      <w:r w:rsidRPr="00360AE5">
        <w:rPr>
          <w:rFonts w:ascii="Times New Roman" w:hAnsi="Times New Roman" w:cs="Times New Roman"/>
          <w:sz w:val="28"/>
          <w:szCs w:val="28"/>
        </w:rPr>
        <w:t>: typically refers to the action of departing or diverging from a standard or expected course.</w:t>
      </w:r>
    </w:p>
    <w:p w:rsidR="00360AE5" w:rsidRDefault="00360AE5" w:rsidP="0064099F">
      <w:pPr>
        <w:spacing w:after="16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360AE5" w:rsidRPr="00360AE5" w:rsidRDefault="00360AE5" w:rsidP="0064099F">
      <w:pPr>
        <w:spacing w:line="480" w:lineRule="auto"/>
        <w:jc w:val="center"/>
        <w:rPr>
          <w:rFonts w:ascii="Times New Roman" w:hAnsi="Times New Roman" w:cs="Times New Roman"/>
          <w:b/>
          <w:sz w:val="28"/>
          <w:szCs w:val="28"/>
        </w:rPr>
      </w:pPr>
      <w:r w:rsidRPr="00360AE5">
        <w:rPr>
          <w:rFonts w:ascii="Times New Roman" w:hAnsi="Times New Roman" w:cs="Times New Roman"/>
          <w:b/>
          <w:sz w:val="28"/>
          <w:szCs w:val="28"/>
        </w:rPr>
        <w:lastRenderedPageBreak/>
        <w:t xml:space="preserve">CHAPTER TWO </w:t>
      </w:r>
    </w:p>
    <w:p w:rsidR="00360AE5" w:rsidRPr="00360AE5" w:rsidRDefault="00360AE5" w:rsidP="0064099F">
      <w:pPr>
        <w:spacing w:line="480" w:lineRule="auto"/>
        <w:jc w:val="center"/>
        <w:rPr>
          <w:rFonts w:ascii="Times New Roman" w:hAnsi="Times New Roman" w:cs="Times New Roman"/>
          <w:b/>
          <w:sz w:val="28"/>
          <w:szCs w:val="28"/>
        </w:rPr>
      </w:pPr>
      <w:r w:rsidRPr="00360AE5">
        <w:rPr>
          <w:rFonts w:ascii="Times New Roman" w:hAnsi="Times New Roman" w:cs="Times New Roman"/>
          <w:b/>
          <w:sz w:val="28"/>
          <w:szCs w:val="28"/>
        </w:rPr>
        <w:t xml:space="preserve">REVIEW OF RELATED LITERATURE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This chapter is concerned with the review of related literatures to the study. This is discussed under the following headings. </w:t>
      </w:r>
    </w:p>
    <w:p w:rsidR="00360AE5" w:rsidRPr="00295F63" w:rsidRDefault="00360AE5" w:rsidP="0064099F">
      <w:pPr>
        <w:pStyle w:val="ListParagraph"/>
        <w:numPr>
          <w:ilvl w:val="0"/>
          <w:numId w:val="3"/>
        </w:numPr>
        <w:spacing w:line="480" w:lineRule="auto"/>
        <w:jc w:val="both"/>
        <w:rPr>
          <w:rFonts w:ascii="Times New Roman" w:hAnsi="Times New Roman" w:cs="Times New Roman"/>
          <w:b/>
          <w:sz w:val="28"/>
          <w:szCs w:val="28"/>
        </w:rPr>
      </w:pPr>
      <w:r w:rsidRPr="00295F63">
        <w:rPr>
          <w:rFonts w:ascii="Times New Roman" w:hAnsi="Times New Roman" w:cs="Times New Roman"/>
          <w:sz w:val="28"/>
          <w:szCs w:val="28"/>
        </w:rPr>
        <w:t xml:space="preserve">The history and place of English in Nigeria </w:t>
      </w:r>
    </w:p>
    <w:p w:rsidR="00360AE5" w:rsidRPr="00295F63" w:rsidRDefault="00360AE5" w:rsidP="0064099F">
      <w:pPr>
        <w:pStyle w:val="ListParagraph"/>
        <w:numPr>
          <w:ilvl w:val="0"/>
          <w:numId w:val="3"/>
        </w:numPr>
        <w:spacing w:line="480" w:lineRule="auto"/>
        <w:jc w:val="both"/>
        <w:rPr>
          <w:rFonts w:ascii="Times New Roman" w:hAnsi="Times New Roman" w:cs="Times New Roman"/>
          <w:b/>
          <w:sz w:val="28"/>
          <w:szCs w:val="28"/>
        </w:rPr>
      </w:pPr>
      <w:r w:rsidRPr="00295F63">
        <w:rPr>
          <w:rFonts w:ascii="Times New Roman" w:hAnsi="Times New Roman" w:cs="Times New Roman"/>
          <w:sz w:val="28"/>
          <w:szCs w:val="28"/>
        </w:rPr>
        <w:t xml:space="preserve">Concept of Error and Error Analysis </w:t>
      </w:r>
    </w:p>
    <w:p w:rsidR="00360AE5" w:rsidRPr="00360AE5" w:rsidRDefault="00360AE5" w:rsidP="0064099F">
      <w:pPr>
        <w:pStyle w:val="ListParagraph"/>
        <w:numPr>
          <w:ilvl w:val="0"/>
          <w:numId w:val="3"/>
        </w:numPr>
        <w:spacing w:line="480" w:lineRule="auto"/>
        <w:jc w:val="both"/>
        <w:rPr>
          <w:rFonts w:ascii="Times New Roman" w:hAnsi="Times New Roman" w:cs="Times New Roman"/>
          <w:b/>
          <w:sz w:val="28"/>
          <w:szCs w:val="28"/>
        </w:rPr>
      </w:pPr>
      <w:r w:rsidRPr="00360AE5">
        <w:rPr>
          <w:rFonts w:ascii="Times New Roman" w:hAnsi="Times New Roman" w:cs="Times New Roman"/>
          <w:sz w:val="28"/>
          <w:szCs w:val="28"/>
        </w:rPr>
        <w:t xml:space="preserve">Factors affecting students spoken English </w:t>
      </w:r>
    </w:p>
    <w:p w:rsidR="00295F63" w:rsidRPr="00295F63" w:rsidRDefault="00360AE5" w:rsidP="0064099F">
      <w:pPr>
        <w:pStyle w:val="ListParagraph"/>
        <w:numPr>
          <w:ilvl w:val="0"/>
          <w:numId w:val="3"/>
        </w:numPr>
        <w:spacing w:line="480" w:lineRule="auto"/>
        <w:jc w:val="both"/>
        <w:rPr>
          <w:rFonts w:ascii="Times New Roman" w:hAnsi="Times New Roman" w:cs="Times New Roman"/>
          <w:b/>
          <w:sz w:val="28"/>
          <w:szCs w:val="28"/>
        </w:rPr>
      </w:pPr>
      <w:r w:rsidRPr="00360AE5">
        <w:rPr>
          <w:rFonts w:ascii="Times New Roman" w:hAnsi="Times New Roman" w:cs="Times New Roman"/>
          <w:sz w:val="28"/>
          <w:szCs w:val="28"/>
        </w:rPr>
        <w:t>Appraisal of literature Reviewed</w:t>
      </w:r>
    </w:p>
    <w:p w:rsidR="00360AE5" w:rsidRPr="00295F63" w:rsidRDefault="00360AE5" w:rsidP="0064099F">
      <w:pPr>
        <w:spacing w:line="480" w:lineRule="auto"/>
        <w:jc w:val="both"/>
        <w:rPr>
          <w:rFonts w:ascii="Times New Roman" w:hAnsi="Times New Roman" w:cs="Times New Roman"/>
          <w:b/>
          <w:sz w:val="28"/>
          <w:szCs w:val="28"/>
        </w:rPr>
      </w:pPr>
      <w:r w:rsidRPr="00295F63">
        <w:rPr>
          <w:rFonts w:ascii="Times New Roman" w:hAnsi="Times New Roman" w:cs="Times New Roman"/>
          <w:b/>
          <w:sz w:val="28"/>
          <w:szCs w:val="28"/>
        </w:rPr>
        <w:t xml:space="preserve">Concept of Error and Error Analysis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b/>
          <w:sz w:val="28"/>
          <w:szCs w:val="28"/>
        </w:rPr>
        <w:tab/>
      </w:r>
      <w:r w:rsidRPr="00360AE5">
        <w:rPr>
          <w:rFonts w:ascii="Times New Roman" w:hAnsi="Times New Roman" w:cs="Times New Roman"/>
          <w:sz w:val="28"/>
          <w:szCs w:val="28"/>
        </w:rPr>
        <w:t>The learning of spoken English by students has been affected because of teacher</w:t>
      </w:r>
      <w:r>
        <w:rPr>
          <w:rFonts w:ascii="Times New Roman" w:hAnsi="Times New Roman" w:cs="Times New Roman"/>
          <w:sz w:val="28"/>
          <w:szCs w:val="28"/>
        </w:rPr>
        <w:t>’</w:t>
      </w:r>
      <w:r w:rsidRPr="00360AE5">
        <w:rPr>
          <w:rFonts w:ascii="Times New Roman" w:hAnsi="Times New Roman" w:cs="Times New Roman"/>
          <w:sz w:val="28"/>
          <w:szCs w:val="28"/>
        </w:rPr>
        <w:t xml:space="preserve">s poor preparation. </w:t>
      </w:r>
      <w:proofErr w:type="spellStart"/>
      <w:r w:rsidRPr="00360AE5">
        <w:rPr>
          <w:rFonts w:ascii="Times New Roman" w:hAnsi="Times New Roman" w:cs="Times New Roman"/>
          <w:sz w:val="28"/>
          <w:szCs w:val="28"/>
        </w:rPr>
        <w:t>Olasehinde</w:t>
      </w:r>
      <w:proofErr w:type="spellEnd"/>
      <w:r w:rsidRPr="00360AE5">
        <w:rPr>
          <w:rFonts w:ascii="Times New Roman" w:hAnsi="Times New Roman" w:cs="Times New Roman"/>
          <w:sz w:val="28"/>
          <w:szCs w:val="28"/>
        </w:rPr>
        <w:t xml:space="preserve">, (2002) while analyzing errors and providing remedial pedagogy </w:t>
      </w:r>
      <w:proofErr w:type="spellStart"/>
      <w:r w:rsidRPr="00360AE5">
        <w:rPr>
          <w:rFonts w:ascii="Times New Roman" w:hAnsi="Times New Roman" w:cs="Times New Roman"/>
          <w:sz w:val="28"/>
          <w:szCs w:val="28"/>
        </w:rPr>
        <w:t>Corder</w:t>
      </w:r>
      <w:proofErr w:type="spellEnd"/>
      <w:r w:rsidRPr="00360AE5">
        <w:rPr>
          <w:rFonts w:ascii="Times New Roman" w:hAnsi="Times New Roman" w:cs="Times New Roman"/>
          <w:sz w:val="28"/>
          <w:szCs w:val="28"/>
        </w:rPr>
        <w:t xml:space="preserve"> (1973) which stated that </w:t>
      </w:r>
      <w:proofErr w:type="gramStart"/>
      <w:r w:rsidRPr="00360AE5">
        <w:rPr>
          <w:rFonts w:ascii="Times New Roman" w:hAnsi="Times New Roman" w:cs="Times New Roman"/>
          <w:sz w:val="28"/>
          <w:szCs w:val="28"/>
        </w:rPr>
        <w:t>students</w:t>
      </w:r>
      <w:proofErr w:type="gramEnd"/>
      <w:r w:rsidRPr="00360AE5">
        <w:rPr>
          <w:rFonts w:ascii="Times New Roman" w:hAnsi="Times New Roman" w:cs="Times New Roman"/>
          <w:sz w:val="28"/>
          <w:szCs w:val="28"/>
        </w:rPr>
        <w:t xml:space="preserve"> errors has immediate practical application for language teachers.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He argued that errors provide feedback, they tell the teacher something about the effectiveness of his teaching material and his techniques.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lastRenderedPageBreak/>
        <w:tab/>
      </w:r>
      <w:proofErr w:type="spellStart"/>
      <w:r w:rsidRPr="00360AE5">
        <w:rPr>
          <w:rFonts w:ascii="Times New Roman" w:hAnsi="Times New Roman" w:cs="Times New Roman"/>
          <w:sz w:val="28"/>
          <w:szCs w:val="28"/>
        </w:rPr>
        <w:t>Olasehinde</w:t>
      </w:r>
      <w:proofErr w:type="spellEnd"/>
      <w:r w:rsidRPr="00360AE5">
        <w:rPr>
          <w:rFonts w:ascii="Times New Roman" w:hAnsi="Times New Roman" w:cs="Times New Roman"/>
          <w:sz w:val="28"/>
          <w:szCs w:val="28"/>
        </w:rPr>
        <w:t xml:space="preserve"> also cited Helen Thomas that “error analyzing can be used to help determine what a learner still need to be taught”. The importance of error analysis has been recognized in second language and foreign language (English Language) learning situation. This is because the learner gradually changes his language performance to bring it more into link with that of that native speaker. If at this stage we examine the learner’s language we will have a peculiar in many aspect of it and having some characteristics of his mother tongue. It is the dialect that </w:t>
      </w:r>
      <w:proofErr w:type="spellStart"/>
      <w:r w:rsidRPr="00360AE5">
        <w:rPr>
          <w:rFonts w:ascii="Times New Roman" w:hAnsi="Times New Roman" w:cs="Times New Roman"/>
          <w:sz w:val="28"/>
          <w:szCs w:val="28"/>
        </w:rPr>
        <w:t>Corder</w:t>
      </w:r>
      <w:proofErr w:type="spellEnd"/>
      <w:r w:rsidRPr="00360AE5">
        <w:rPr>
          <w:rFonts w:ascii="Times New Roman" w:hAnsi="Times New Roman" w:cs="Times New Roman"/>
          <w:sz w:val="28"/>
          <w:szCs w:val="28"/>
        </w:rPr>
        <w:t xml:space="preserve"> (1974) refer to as the learners “Transitional dialect” or Idiolect. Thus the </w:t>
      </w:r>
      <w:proofErr w:type="gramStart"/>
      <w:r w:rsidRPr="00360AE5">
        <w:rPr>
          <w:rFonts w:ascii="Times New Roman" w:hAnsi="Times New Roman" w:cs="Times New Roman"/>
          <w:sz w:val="28"/>
          <w:szCs w:val="28"/>
        </w:rPr>
        <w:t>learners</w:t>
      </w:r>
      <w:proofErr w:type="gramEnd"/>
      <w:r w:rsidRPr="00360AE5">
        <w:rPr>
          <w:rFonts w:ascii="Times New Roman" w:hAnsi="Times New Roman" w:cs="Times New Roman"/>
          <w:sz w:val="28"/>
          <w:szCs w:val="28"/>
        </w:rPr>
        <w:t xml:space="preserve"> sentences may be deviant ill formed incorrect or erroneous in the sense that they are </w:t>
      </w:r>
      <w:proofErr w:type="spellStart"/>
      <w:r w:rsidRPr="00360AE5">
        <w:rPr>
          <w:rFonts w:ascii="Times New Roman" w:hAnsi="Times New Roman" w:cs="Times New Roman"/>
          <w:sz w:val="28"/>
          <w:szCs w:val="28"/>
        </w:rPr>
        <w:t>supertifically</w:t>
      </w:r>
      <w:proofErr w:type="spellEnd"/>
      <w:r w:rsidRPr="00360AE5">
        <w:rPr>
          <w:rFonts w:ascii="Times New Roman" w:hAnsi="Times New Roman" w:cs="Times New Roman"/>
          <w:sz w:val="28"/>
          <w:szCs w:val="28"/>
        </w:rPr>
        <w:t xml:space="preserve"> deviant or in appropriate in terms of the target language grammar.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It is evident that learners make errors regarded as bad (bloom-field). But recently with the development of the mentalist school of which Noam Chomsky was proponent, it has been argued that since errors are unavailable and a necessary part of the learning is taking place. Thus </w:t>
      </w:r>
      <w:proofErr w:type="spellStart"/>
      <w:r w:rsidRPr="00360AE5">
        <w:rPr>
          <w:rFonts w:ascii="Times New Roman" w:hAnsi="Times New Roman" w:cs="Times New Roman"/>
          <w:sz w:val="28"/>
          <w:szCs w:val="28"/>
        </w:rPr>
        <w:t>Corder</w:t>
      </w:r>
      <w:proofErr w:type="spellEnd"/>
      <w:r w:rsidRPr="00360AE5">
        <w:rPr>
          <w:rFonts w:ascii="Times New Roman" w:hAnsi="Times New Roman" w:cs="Times New Roman"/>
          <w:sz w:val="28"/>
          <w:szCs w:val="28"/>
        </w:rPr>
        <w:t xml:space="preserve"> (1967) proposed that errors are a necessary part of learning because they provide insights into how language are learned.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lastRenderedPageBreak/>
        <w:tab/>
        <w:t xml:space="preserve">Error analysis can be classroom induced because it provide avenue for classroom discussion in this providing data for evaluating feedback to the design of the curricular. The study of error analysis the formulation of rules for </w:t>
      </w:r>
      <w:proofErr w:type="gramStart"/>
      <w:r w:rsidRPr="00360AE5">
        <w:rPr>
          <w:rFonts w:ascii="Times New Roman" w:hAnsi="Times New Roman" w:cs="Times New Roman"/>
          <w:sz w:val="28"/>
          <w:szCs w:val="28"/>
        </w:rPr>
        <w:t>learners</w:t>
      </w:r>
      <w:proofErr w:type="gramEnd"/>
      <w:r w:rsidRPr="00360AE5">
        <w:rPr>
          <w:rFonts w:ascii="Times New Roman" w:hAnsi="Times New Roman" w:cs="Times New Roman"/>
          <w:sz w:val="28"/>
          <w:szCs w:val="28"/>
        </w:rPr>
        <w:t xml:space="preserve"> inter-lingual system thus providing confirmation for teachers what still remained to be learned and what has been mastered.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Error when carefully analyzed and studied can lead to learning on the part of the teacher, who makes the error. It follows that in the speaking of language in Nigeria no matter how good the spoken and how effective the learning there is no such thing as perfect learning. This has contributed to the poor state of spoken English in Nigeria. This state of poor handling of spoken English teaching in the school. For the government to avert the negative consequences of this, it is necessary to promote the teaching of oral English in Nigeria school. </w:t>
      </w:r>
    </w:p>
    <w:p w:rsidR="00360AE5" w:rsidRPr="00360AE5" w:rsidRDefault="00360AE5" w:rsidP="0064099F">
      <w:pPr>
        <w:spacing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 xml:space="preserve">The history and place of English language in Nigeria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English comes from a common ancestral language believed to have existed a very long time ago, it has been called </w:t>
      </w:r>
      <w:proofErr w:type="spellStart"/>
      <w:r w:rsidRPr="00360AE5">
        <w:rPr>
          <w:rFonts w:ascii="Times New Roman" w:hAnsi="Times New Roman" w:cs="Times New Roman"/>
          <w:sz w:val="28"/>
          <w:szCs w:val="28"/>
        </w:rPr>
        <w:t>indo-European</w:t>
      </w:r>
      <w:proofErr w:type="spellEnd"/>
      <w:r w:rsidRPr="00360AE5">
        <w:rPr>
          <w:rFonts w:ascii="Times New Roman" w:hAnsi="Times New Roman" w:cs="Times New Roman"/>
          <w:sz w:val="28"/>
          <w:szCs w:val="28"/>
        </w:rPr>
        <w:t xml:space="preserve">. About 4,500 years ago, the people who spoke varying from of this language split into </w:t>
      </w:r>
      <w:r w:rsidRPr="00360AE5">
        <w:rPr>
          <w:rFonts w:ascii="Times New Roman" w:hAnsi="Times New Roman" w:cs="Times New Roman"/>
          <w:sz w:val="28"/>
          <w:szCs w:val="28"/>
        </w:rPr>
        <w:lastRenderedPageBreak/>
        <w:t xml:space="preserve">Europe and parts of Asia. Different speech communities developed within these widespread groups eventually giving rise to several language spoken in Europe today developed. One group of Indo-European language is known as Germanic and this is primarily parent language of English and German.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Warrior adventure who spoke Germanic invaders called Angels Saxon and </w:t>
      </w:r>
      <w:proofErr w:type="spellStart"/>
      <w:r w:rsidRPr="00360AE5">
        <w:rPr>
          <w:rFonts w:ascii="Times New Roman" w:hAnsi="Times New Roman" w:cs="Times New Roman"/>
          <w:sz w:val="28"/>
          <w:szCs w:val="28"/>
        </w:rPr>
        <w:t>jutter</w:t>
      </w:r>
      <w:proofErr w:type="spellEnd"/>
      <w:r w:rsidRPr="00360AE5">
        <w:rPr>
          <w:rFonts w:ascii="Times New Roman" w:hAnsi="Times New Roman" w:cs="Times New Roman"/>
          <w:sz w:val="28"/>
          <w:szCs w:val="28"/>
        </w:rPr>
        <w:t xml:space="preserve"> all spoke similar dialects.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The people they conquered known as Britons, spoke </w:t>
      </w:r>
      <w:proofErr w:type="spellStart"/>
      <w:r w:rsidRPr="00360AE5">
        <w:rPr>
          <w:rFonts w:ascii="Times New Roman" w:hAnsi="Times New Roman" w:cs="Times New Roman"/>
          <w:sz w:val="28"/>
          <w:szCs w:val="28"/>
        </w:rPr>
        <w:t>celtic</w:t>
      </w:r>
      <w:proofErr w:type="spellEnd"/>
      <w:r w:rsidRPr="00360AE5">
        <w:rPr>
          <w:rFonts w:ascii="Times New Roman" w:hAnsi="Times New Roman" w:cs="Times New Roman"/>
          <w:sz w:val="28"/>
          <w:szCs w:val="28"/>
        </w:rPr>
        <w:t xml:space="preserve"> language include Latin words because conquering Roman troops had to return home to defend Rome against invading armies. The Germanic tribes conquered Britain after the Romans left.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As the invading tribes took over and settled in Britain, the </w:t>
      </w:r>
      <w:proofErr w:type="spellStart"/>
      <w:r w:rsidRPr="00360AE5">
        <w:rPr>
          <w:rFonts w:ascii="Times New Roman" w:hAnsi="Times New Roman" w:cs="Times New Roman"/>
          <w:sz w:val="28"/>
          <w:szCs w:val="28"/>
        </w:rPr>
        <w:t>celtic</w:t>
      </w:r>
      <w:proofErr w:type="spellEnd"/>
      <w:r w:rsidRPr="00360AE5">
        <w:rPr>
          <w:rFonts w:ascii="Times New Roman" w:hAnsi="Times New Roman" w:cs="Times New Roman"/>
          <w:sz w:val="28"/>
          <w:szCs w:val="28"/>
        </w:rPr>
        <w:t xml:space="preserve"> language gradually retreated since the </w:t>
      </w:r>
      <w:proofErr w:type="spellStart"/>
      <w:r w:rsidRPr="00360AE5">
        <w:rPr>
          <w:rFonts w:ascii="Times New Roman" w:hAnsi="Times New Roman" w:cs="Times New Roman"/>
          <w:sz w:val="28"/>
          <w:szCs w:val="28"/>
        </w:rPr>
        <w:t>celtic</w:t>
      </w:r>
      <w:proofErr w:type="spellEnd"/>
      <w:r w:rsidRPr="00360AE5">
        <w:rPr>
          <w:rFonts w:ascii="Times New Roman" w:hAnsi="Times New Roman" w:cs="Times New Roman"/>
          <w:sz w:val="28"/>
          <w:szCs w:val="28"/>
        </w:rPr>
        <w:t xml:space="preserve"> people were forced to communicate with their rulers, the history of the English language begins with the take-over of Britain by the Germanic tribes. As a result, </w:t>
      </w:r>
      <w:proofErr w:type="spellStart"/>
      <w:r w:rsidRPr="00360AE5">
        <w:rPr>
          <w:rFonts w:ascii="Times New Roman" w:hAnsi="Times New Roman" w:cs="Times New Roman"/>
          <w:sz w:val="28"/>
          <w:szCs w:val="28"/>
        </w:rPr>
        <w:t>celtic</w:t>
      </w:r>
      <w:proofErr w:type="spellEnd"/>
      <w:r w:rsidRPr="00360AE5">
        <w:rPr>
          <w:rFonts w:ascii="Times New Roman" w:hAnsi="Times New Roman" w:cs="Times New Roman"/>
          <w:sz w:val="28"/>
          <w:szCs w:val="28"/>
        </w:rPr>
        <w:t xml:space="preserve"> made bring words such </w:t>
      </w:r>
      <w:proofErr w:type="spellStart"/>
      <w:proofErr w:type="gramStart"/>
      <w:r w:rsidRPr="00360AE5">
        <w:rPr>
          <w:rFonts w:ascii="Times New Roman" w:hAnsi="Times New Roman" w:cs="Times New Roman"/>
          <w:sz w:val="28"/>
          <w:szCs w:val="28"/>
        </w:rPr>
        <w:t>a</w:t>
      </w:r>
      <w:proofErr w:type="spellEnd"/>
      <w:proofErr w:type="gramEnd"/>
      <w:r w:rsidRPr="00360AE5">
        <w:rPr>
          <w:rFonts w:ascii="Times New Roman" w:hAnsi="Times New Roman" w:cs="Times New Roman"/>
          <w:sz w:val="28"/>
          <w:szCs w:val="28"/>
        </w:rPr>
        <w:t xml:space="preserve"> </w:t>
      </w:r>
      <w:proofErr w:type="spellStart"/>
      <w:r w:rsidRPr="00360AE5">
        <w:rPr>
          <w:rFonts w:ascii="Times New Roman" w:hAnsi="Times New Roman" w:cs="Times New Roman"/>
          <w:sz w:val="28"/>
          <w:szCs w:val="28"/>
        </w:rPr>
        <w:t>eary</w:t>
      </w:r>
      <w:proofErr w:type="spellEnd"/>
      <w:r w:rsidRPr="00360AE5">
        <w:rPr>
          <w:rFonts w:ascii="Times New Roman" w:hAnsi="Times New Roman" w:cs="Times New Roman"/>
          <w:sz w:val="28"/>
          <w:szCs w:val="28"/>
        </w:rPr>
        <w:t xml:space="preserve"> and bin.</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However, vocabulary with words such as </w:t>
      </w:r>
      <w:proofErr w:type="spellStart"/>
      <w:r w:rsidRPr="00360AE5">
        <w:rPr>
          <w:rFonts w:ascii="Times New Roman" w:hAnsi="Times New Roman" w:cs="Times New Roman"/>
          <w:sz w:val="28"/>
          <w:szCs w:val="28"/>
        </w:rPr>
        <w:t>cracy</w:t>
      </w:r>
      <w:proofErr w:type="spellEnd"/>
      <w:r w:rsidRPr="00360AE5">
        <w:rPr>
          <w:rFonts w:ascii="Times New Roman" w:hAnsi="Times New Roman" w:cs="Times New Roman"/>
          <w:sz w:val="28"/>
          <w:szCs w:val="28"/>
        </w:rPr>
        <w:t xml:space="preserve"> and bin. However, many place names were adopted from the </w:t>
      </w:r>
      <w:proofErr w:type="spellStart"/>
      <w:r w:rsidRPr="00360AE5">
        <w:rPr>
          <w:rFonts w:ascii="Times New Roman" w:hAnsi="Times New Roman" w:cs="Times New Roman"/>
          <w:sz w:val="28"/>
          <w:szCs w:val="28"/>
        </w:rPr>
        <w:t>celtic</w:t>
      </w:r>
      <w:proofErr w:type="spellEnd"/>
      <w:r w:rsidRPr="00360AE5">
        <w:rPr>
          <w:rFonts w:ascii="Times New Roman" w:hAnsi="Times New Roman" w:cs="Times New Roman"/>
          <w:sz w:val="28"/>
          <w:szCs w:val="28"/>
        </w:rPr>
        <w:t xml:space="preserve">. Among them are </w:t>
      </w:r>
      <w:proofErr w:type="spellStart"/>
      <w:r w:rsidRPr="00360AE5">
        <w:rPr>
          <w:rFonts w:ascii="Times New Roman" w:hAnsi="Times New Roman" w:cs="Times New Roman"/>
          <w:sz w:val="28"/>
          <w:szCs w:val="28"/>
        </w:rPr>
        <w:t>Awon</w:t>
      </w:r>
      <w:proofErr w:type="spellEnd"/>
      <w:r w:rsidRPr="00360AE5">
        <w:rPr>
          <w:rFonts w:ascii="Times New Roman" w:hAnsi="Times New Roman" w:cs="Times New Roman"/>
          <w:sz w:val="28"/>
          <w:szCs w:val="28"/>
        </w:rPr>
        <w:t xml:space="preserve">, </w:t>
      </w:r>
      <w:proofErr w:type="spellStart"/>
      <w:r w:rsidRPr="00360AE5">
        <w:rPr>
          <w:rFonts w:ascii="Times New Roman" w:hAnsi="Times New Roman" w:cs="Times New Roman"/>
          <w:sz w:val="28"/>
          <w:szCs w:val="28"/>
        </w:rPr>
        <w:t>kent</w:t>
      </w:r>
      <w:proofErr w:type="spellEnd"/>
      <w:r w:rsidRPr="00360AE5">
        <w:rPr>
          <w:rFonts w:ascii="Times New Roman" w:hAnsi="Times New Roman" w:cs="Times New Roman"/>
          <w:sz w:val="28"/>
          <w:szCs w:val="28"/>
        </w:rPr>
        <w:t xml:space="preserve">, </w:t>
      </w:r>
      <w:r w:rsidRPr="00360AE5">
        <w:rPr>
          <w:rFonts w:ascii="Times New Roman" w:hAnsi="Times New Roman" w:cs="Times New Roman"/>
          <w:sz w:val="28"/>
          <w:szCs w:val="28"/>
        </w:rPr>
        <w:lastRenderedPageBreak/>
        <w:t xml:space="preserve">London, </w:t>
      </w:r>
      <w:proofErr w:type="spellStart"/>
      <w:r w:rsidRPr="00360AE5">
        <w:rPr>
          <w:rFonts w:ascii="Times New Roman" w:hAnsi="Times New Roman" w:cs="Times New Roman"/>
          <w:sz w:val="28"/>
          <w:szCs w:val="28"/>
        </w:rPr>
        <w:t>Ousey</w:t>
      </w:r>
      <w:proofErr w:type="spellEnd"/>
      <w:r w:rsidRPr="00360AE5">
        <w:rPr>
          <w:rFonts w:ascii="Times New Roman" w:hAnsi="Times New Roman" w:cs="Times New Roman"/>
          <w:sz w:val="28"/>
          <w:szCs w:val="28"/>
        </w:rPr>
        <w:t xml:space="preserve"> and Thames. Small group of people living in Ireland, wales and the </w:t>
      </w:r>
      <w:proofErr w:type="spellStart"/>
      <w:r w:rsidRPr="00360AE5">
        <w:rPr>
          <w:rFonts w:ascii="Times New Roman" w:hAnsi="Times New Roman" w:cs="Times New Roman"/>
          <w:sz w:val="28"/>
          <w:szCs w:val="28"/>
        </w:rPr>
        <w:t>scotlish</w:t>
      </w:r>
      <w:proofErr w:type="spellEnd"/>
      <w:r w:rsidRPr="00360AE5">
        <w:rPr>
          <w:rFonts w:ascii="Times New Roman" w:hAnsi="Times New Roman" w:cs="Times New Roman"/>
          <w:sz w:val="28"/>
          <w:szCs w:val="28"/>
        </w:rPr>
        <w:t xml:space="preserve"> highlands, still speak varieties of Celtic such as Scottish Gaelic, wildish, Breton, and revived Irish.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The historical profile of the English language process revealed that it went through three developmental stages </w:t>
      </w:r>
      <w:proofErr w:type="spellStart"/>
      <w:r w:rsidRPr="00360AE5">
        <w:rPr>
          <w:rFonts w:ascii="Times New Roman" w:hAnsi="Times New Roman" w:cs="Times New Roman"/>
          <w:sz w:val="28"/>
          <w:szCs w:val="28"/>
        </w:rPr>
        <w:t>viz</w:t>
      </w:r>
      <w:proofErr w:type="spellEnd"/>
      <w:r w:rsidRPr="00360AE5">
        <w:rPr>
          <w:rFonts w:ascii="Times New Roman" w:hAnsi="Times New Roman" w:cs="Times New Roman"/>
          <w:sz w:val="28"/>
          <w:szCs w:val="28"/>
        </w:rPr>
        <w:t xml:space="preserve">-a </w:t>
      </w:r>
      <w:proofErr w:type="spellStart"/>
      <w:r w:rsidRPr="00360AE5">
        <w:rPr>
          <w:rFonts w:ascii="Times New Roman" w:hAnsi="Times New Roman" w:cs="Times New Roman"/>
          <w:sz w:val="28"/>
          <w:szCs w:val="28"/>
        </w:rPr>
        <w:t>viz</w:t>
      </w:r>
      <w:proofErr w:type="spellEnd"/>
      <w:r w:rsidRPr="00360AE5">
        <w:rPr>
          <w:rFonts w:ascii="Times New Roman" w:hAnsi="Times New Roman" w:cs="Times New Roman"/>
          <w:sz w:val="28"/>
          <w:szCs w:val="28"/>
        </w:rPr>
        <w:t xml:space="preserve"> old English </w:t>
      </w:r>
      <w:proofErr w:type="gramStart"/>
      <w:r w:rsidRPr="00360AE5">
        <w:rPr>
          <w:rFonts w:ascii="Times New Roman" w:hAnsi="Times New Roman" w:cs="Times New Roman"/>
          <w:sz w:val="28"/>
          <w:szCs w:val="28"/>
        </w:rPr>
        <w:t>middle</w:t>
      </w:r>
      <w:proofErr w:type="gramEnd"/>
      <w:r w:rsidRPr="00360AE5">
        <w:rPr>
          <w:rFonts w:ascii="Times New Roman" w:hAnsi="Times New Roman" w:cs="Times New Roman"/>
          <w:sz w:val="28"/>
          <w:szCs w:val="28"/>
        </w:rPr>
        <w:t xml:space="preserve"> English and modern English.</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English language could be properly connected to the Angels and </w:t>
      </w:r>
      <w:proofErr w:type="spellStart"/>
      <w:r w:rsidRPr="00360AE5">
        <w:rPr>
          <w:rFonts w:ascii="Times New Roman" w:hAnsi="Times New Roman" w:cs="Times New Roman"/>
          <w:sz w:val="28"/>
          <w:szCs w:val="28"/>
        </w:rPr>
        <w:t>saxens</w:t>
      </w:r>
      <w:proofErr w:type="spellEnd"/>
      <w:r w:rsidRPr="00360AE5">
        <w:rPr>
          <w:rFonts w:ascii="Times New Roman" w:hAnsi="Times New Roman" w:cs="Times New Roman"/>
          <w:sz w:val="28"/>
          <w:szCs w:val="28"/>
        </w:rPr>
        <w:t xml:space="preserve"> who occupied a large part of Britain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The name of the former tribes eventually became the name of the land they usually called old English became firmly established in Britain in the period from the AD 500s ton 1066.</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The first time Nigerians came in contact with English as a language was the period before the </w:t>
      </w:r>
      <w:proofErr w:type="gramStart"/>
      <w:r w:rsidRPr="00360AE5">
        <w:rPr>
          <w:rFonts w:ascii="Times New Roman" w:hAnsi="Times New Roman" w:cs="Times New Roman"/>
          <w:sz w:val="28"/>
          <w:szCs w:val="28"/>
        </w:rPr>
        <w:t>trains</w:t>
      </w:r>
      <w:proofErr w:type="gramEnd"/>
      <w:r w:rsidRPr="00360AE5">
        <w:rPr>
          <w:rFonts w:ascii="Times New Roman" w:hAnsi="Times New Roman" w:cs="Times New Roman"/>
          <w:sz w:val="28"/>
          <w:szCs w:val="28"/>
        </w:rPr>
        <w:t xml:space="preserve"> Atlantic slave trade, when white men paid a visit to the parts of Benin and old </w:t>
      </w:r>
      <w:proofErr w:type="spellStart"/>
      <w:r w:rsidRPr="00360AE5">
        <w:rPr>
          <w:rFonts w:ascii="Times New Roman" w:hAnsi="Times New Roman" w:cs="Times New Roman"/>
          <w:sz w:val="28"/>
          <w:szCs w:val="28"/>
        </w:rPr>
        <w:t>calabar</w:t>
      </w:r>
      <w:proofErr w:type="spellEnd"/>
      <w:r w:rsidRPr="00360AE5">
        <w:rPr>
          <w:rFonts w:ascii="Times New Roman" w:hAnsi="Times New Roman" w:cs="Times New Roman"/>
          <w:sz w:val="28"/>
          <w:szCs w:val="28"/>
        </w:rPr>
        <w:t xml:space="preserve">. This language was then seen as a language that provides white collar job, better welfare and better life. This is why many parents prefer bringing up their children with the use of English </w:t>
      </w:r>
      <w:r w:rsidRPr="00360AE5">
        <w:rPr>
          <w:rFonts w:ascii="Times New Roman" w:hAnsi="Times New Roman" w:cs="Times New Roman"/>
          <w:sz w:val="28"/>
          <w:szCs w:val="28"/>
        </w:rPr>
        <w:lastRenderedPageBreak/>
        <w:t>language. In the educational system a credit in English language is a requirement for admission into higher institution.</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Nigeria is known to be a multi-lingua country and there are about four hundred and forty six language spoken is Nigeria. Cut of used as the lingua franca. Therefore, the only language that can serve as the official language is the legacy left behind by our colonial master that is English language.</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r>
      <w:proofErr w:type="spellStart"/>
      <w:r w:rsidRPr="00360AE5">
        <w:rPr>
          <w:rFonts w:ascii="Times New Roman" w:hAnsi="Times New Roman" w:cs="Times New Roman"/>
          <w:sz w:val="28"/>
          <w:szCs w:val="28"/>
        </w:rPr>
        <w:t>Garuba</w:t>
      </w:r>
      <w:proofErr w:type="spellEnd"/>
      <w:r w:rsidRPr="00360AE5">
        <w:rPr>
          <w:rFonts w:ascii="Times New Roman" w:hAnsi="Times New Roman" w:cs="Times New Roman"/>
          <w:sz w:val="28"/>
          <w:szCs w:val="28"/>
        </w:rPr>
        <w:t xml:space="preserve"> (2004), asserted that English as a language is spoken by millions of people in the five continent today. It performs different kind of another tongue, a second language of science and technology a vehicle of official activities and also a </w:t>
      </w:r>
      <w:proofErr w:type="spellStart"/>
      <w:r w:rsidRPr="00360AE5">
        <w:rPr>
          <w:rFonts w:ascii="Times New Roman" w:hAnsi="Times New Roman" w:cs="Times New Roman"/>
          <w:sz w:val="28"/>
          <w:szCs w:val="28"/>
        </w:rPr>
        <w:t>Ligna</w:t>
      </w:r>
      <w:proofErr w:type="spellEnd"/>
      <w:r w:rsidRPr="00360AE5">
        <w:rPr>
          <w:rFonts w:ascii="Times New Roman" w:hAnsi="Times New Roman" w:cs="Times New Roman"/>
          <w:sz w:val="28"/>
          <w:szCs w:val="28"/>
        </w:rPr>
        <w:t xml:space="preserve"> Franca.</w:t>
      </w:r>
    </w:p>
    <w:p w:rsidR="00360AE5" w:rsidRPr="00360AE5" w:rsidRDefault="00360AE5" w:rsidP="0064099F">
      <w:pPr>
        <w:spacing w:line="480" w:lineRule="auto"/>
        <w:rPr>
          <w:rFonts w:ascii="Times New Roman" w:hAnsi="Times New Roman" w:cs="Times New Roman"/>
          <w:sz w:val="28"/>
          <w:szCs w:val="28"/>
        </w:rPr>
      </w:pPr>
      <w:r w:rsidRPr="00360AE5">
        <w:rPr>
          <w:rFonts w:ascii="Times New Roman" w:hAnsi="Times New Roman" w:cs="Times New Roman"/>
          <w:sz w:val="28"/>
          <w:szCs w:val="28"/>
        </w:rPr>
        <w:tab/>
      </w:r>
      <w:proofErr w:type="spellStart"/>
      <w:r w:rsidRPr="00360AE5">
        <w:rPr>
          <w:rFonts w:ascii="Times New Roman" w:hAnsi="Times New Roman" w:cs="Times New Roman"/>
          <w:sz w:val="28"/>
          <w:szCs w:val="28"/>
        </w:rPr>
        <w:t>Garuba</w:t>
      </w:r>
      <w:proofErr w:type="spellEnd"/>
      <w:r w:rsidRPr="00360AE5">
        <w:rPr>
          <w:rFonts w:ascii="Times New Roman" w:hAnsi="Times New Roman" w:cs="Times New Roman"/>
          <w:sz w:val="28"/>
          <w:szCs w:val="28"/>
        </w:rPr>
        <w:t xml:space="preserve"> further quoted </w:t>
      </w:r>
      <w:proofErr w:type="spellStart"/>
      <w:r w:rsidRPr="00360AE5">
        <w:rPr>
          <w:rFonts w:ascii="Times New Roman" w:hAnsi="Times New Roman" w:cs="Times New Roman"/>
          <w:sz w:val="28"/>
          <w:szCs w:val="28"/>
        </w:rPr>
        <w:t>Jouih</w:t>
      </w:r>
      <w:proofErr w:type="spellEnd"/>
      <w:r w:rsidRPr="00360AE5">
        <w:rPr>
          <w:rFonts w:ascii="Times New Roman" w:hAnsi="Times New Roman" w:cs="Times New Roman"/>
          <w:sz w:val="28"/>
          <w:szCs w:val="28"/>
        </w:rPr>
        <w:t xml:space="preserve"> </w:t>
      </w:r>
      <w:proofErr w:type="gramStart"/>
      <w:r w:rsidRPr="00360AE5">
        <w:rPr>
          <w:rFonts w:ascii="Times New Roman" w:hAnsi="Times New Roman" w:cs="Times New Roman"/>
          <w:sz w:val="28"/>
          <w:szCs w:val="28"/>
        </w:rPr>
        <w:t>( 99</w:t>
      </w:r>
      <w:proofErr w:type="gramEnd"/>
      <w:r w:rsidRPr="00360AE5">
        <w:rPr>
          <w:rFonts w:ascii="Times New Roman" w:hAnsi="Times New Roman" w:cs="Times New Roman"/>
          <w:sz w:val="28"/>
          <w:szCs w:val="28"/>
        </w:rPr>
        <w:t xml:space="preserve"> : 24. 26) who opined that Nigeria English is identifiable and really national. It is the combined of standard from the popular Nigerian does not show imperceptiveness in the area of English learning but rather a sign of actuality.</w:t>
      </w:r>
    </w:p>
    <w:p w:rsidR="00360AE5" w:rsidRDefault="00360AE5" w:rsidP="0064099F">
      <w:pPr>
        <w:spacing w:line="480" w:lineRule="auto"/>
        <w:rPr>
          <w:rFonts w:ascii="Times New Roman" w:hAnsi="Times New Roman" w:cs="Times New Roman"/>
          <w:sz w:val="28"/>
          <w:szCs w:val="28"/>
        </w:rPr>
      </w:pPr>
    </w:p>
    <w:p w:rsidR="00360AE5" w:rsidRDefault="00360AE5" w:rsidP="0064099F">
      <w:pPr>
        <w:spacing w:line="480" w:lineRule="auto"/>
        <w:rPr>
          <w:rFonts w:ascii="Times New Roman" w:hAnsi="Times New Roman" w:cs="Times New Roman"/>
          <w:sz w:val="28"/>
          <w:szCs w:val="28"/>
        </w:rPr>
      </w:pPr>
    </w:p>
    <w:p w:rsidR="00360AE5" w:rsidRPr="00360AE5" w:rsidRDefault="00360AE5" w:rsidP="0064099F">
      <w:pPr>
        <w:spacing w:line="480" w:lineRule="auto"/>
        <w:rPr>
          <w:rFonts w:ascii="Times New Roman" w:hAnsi="Times New Roman" w:cs="Times New Roman"/>
          <w:sz w:val="28"/>
          <w:szCs w:val="28"/>
        </w:rPr>
      </w:pPr>
      <w:r w:rsidRPr="00360AE5">
        <w:rPr>
          <w:rFonts w:ascii="Times New Roman" w:hAnsi="Times New Roman" w:cs="Times New Roman"/>
          <w:sz w:val="28"/>
          <w:szCs w:val="28"/>
        </w:rPr>
        <w:lastRenderedPageBreak/>
        <w:tab/>
        <w:t>English language performs the following functions:</w:t>
      </w:r>
    </w:p>
    <w:p w:rsidR="00360AE5" w:rsidRPr="00360AE5" w:rsidRDefault="00360AE5" w:rsidP="0064099F">
      <w:pPr>
        <w:pStyle w:val="ListParagraph"/>
        <w:numPr>
          <w:ilvl w:val="0"/>
          <w:numId w:val="4"/>
        </w:numPr>
        <w:spacing w:line="480" w:lineRule="auto"/>
        <w:rPr>
          <w:rFonts w:ascii="Times New Roman" w:hAnsi="Times New Roman" w:cs="Times New Roman"/>
          <w:sz w:val="28"/>
          <w:szCs w:val="28"/>
        </w:rPr>
      </w:pPr>
      <w:r w:rsidRPr="00360AE5">
        <w:rPr>
          <w:rFonts w:ascii="Times New Roman" w:hAnsi="Times New Roman" w:cs="Times New Roman"/>
          <w:sz w:val="28"/>
          <w:szCs w:val="28"/>
        </w:rPr>
        <w:t xml:space="preserve">It is the language of TV </w:t>
      </w:r>
      <w:proofErr w:type="spellStart"/>
      <w:r w:rsidRPr="00360AE5">
        <w:rPr>
          <w:rFonts w:ascii="Times New Roman" w:hAnsi="Times New Roman" w:cs="Times New Roman"/>
          <w:sz w:val="28"/>
          <w:szCs w:val="28"/>
        </w:rPr>
        <w:t>programme</w:t>
      </w:r>
      <w:proofErr w:type="spellEnd"/>
      <w:r w:rsidRPr="00360AE5">
        <w:rPr>
          <w:rFonts w:ascii="Times New Roman" w:hAnsi="Times New Roman" w:cs="Times New Roman"/>
          <w:sz w:val="28"/>
          <w:szCs w:val="28"/>
        </w:rPr>
        <w:t xml:space="preserve">, </w:t>
      </w:r>
      <w:proofErr w:type="spellStart"/>
      <w:r w:rsidRPr="00360AE5">
        <w:rPr>
          <w:rFonts w:ascii="Times New Roman" w:hAnsi="Times New Roman" w:cs="Times New Roman"/>
          <w:sz w:val="28"/>
          <w:szCs w:val="28"/>
        </w:rPr>
        <w:t>programmes</w:t>
      </w:r>
      <w:proofErr w:type="spellEnd"/>
      <w:r w:rsidRPr="00360AE5">
        <w:rPr>
          <w:rFonts w:ascii="Times New Roman" w:hAnsi="Times New Roman" w:cs="Times New Roman"/>
          <w:sz w:val="28"/>
          <w:szCs w:val="28"/>
        </w:rPr>
        <w:t xml:space="preserve"> of TV are transacted in English language.</w:t>
      </w:r>
    </w:p>
    <w:p w:rsidR="00360AE5" w:rsidRPr="00360AE5" w:rsidRDefault="00360AE5" w:rsidP="0064099F">
      <w:pPr>
        <w:pStyle w:val="ListParagraph"/>
        <w:numPr>
          <w:ilvl w:val="0"/>
          <w:numId w:val="4"/>
        </w:numPr>
        <w:spacing w:line="480" w:lineRule="auto"/>
        <w:rPr>
          <w:rFonts w:ascii="Times New Roman" w:hAnsi="Times New Roman" w:cs="Times New Roman"/>
          <w:sz w:val="28"/>
          <w:szCs w:val="28"/>
        </w:rPr>
      </w:pPr>
      <w:r w:rsidRPr="00360AE5">
        <w:rPr>
          <w:rFonts w:ascii="Times New Roman" w:hAnsi="Times New Roman" w:cs="Times New Roman"/>
          <w:sz w:val="28"/>
          <w:szCs w:val="28"/>
        </w:rPr>
        <w:t>It is the language of the constitution of the federal republic of Nigeria, all the constitution of Nigeria is written in English.</w:t>
      </w:r>
    </w:p>
    <w:p w:rsidR="00360AE5" w:rsidRPr="00360AE5" w:rsidRDefault="00360AE5" w:rsidP="0064099F">
      <w:pPr>
        <w:pStyle w:val="ListParagraph"/>
        <w:numPr>
          <w:ilvl w:val="0"/>
          <w:numId w:val="4"/>
        </w:numPr>
        <w:spacing w:line="480" w:lineRule="auto"/>
        <w:rPr>
          <w:rFonts w:ascii="Times New Roman" w:hAnsi="Times New Roman" w:cs="Times New Roman"/>
          <w:sz w:val="28"/>
          <w:szCs w:val="28"/>
        </w:rPr>
      </w:pPr>
      <w:r w:rsidRPr="00360AE5">
        <w:rPr>
          <w:rFonts w:ascii="Times New Roman" w:hAnsi="Times New Roman" w:cs="Times New Roman"/>
          <w:sz w:val="28"/>
          <w:szCs w:val="28"/>
        </w:rPr>
        <w:t xml:space="preserve">It is the language of the median </w:t>
      </w:r>
      <w:proofErr w:type="spellStart"/>
      <w:r w:rsidRPr="00360AE5">
        <w:rPr>
          <w:rFonts w:ascii="Times New Roman" w:hAnsi="Times New Roman" w:cs="Times New Roman"/>
          <w:sz w:val="28"/>
          <w:szCs w:val="28"/>
        </w:rPr>
        <w:t>i.e</w:t>
      </w:r>
      <w:proofErr w:type="spellEnd"/>
      <w:r w:rsidRPr="00360AE5">
        <w:rPr>
          <w:rFonts w:ascii="Times New Roman" w:hAnsi="Times New Roman" w:cs="Times New Roman"/>
          <w:sz w:val="28"/>
          <w:szCs w:val="28"/>
        </w:rPr>
        <w:t xml:space="preserve"> print media some of the newspaper are written in English.</w:t>
      </w:r>
    </w:p>
    <w:p w:rsidR="00360AE5" w:rsidRPr="00360AE5" w:rsidRDefault="00360AE5" w:rsidP="0064099F">
      <w:pPr>
        <w:pStyle w:val="ListParagraph"/>
        <w:numPr>
          <w:ilvl w:val="0"/>
          <w:numId w:val="4"/>
        </w:numPr>
        <w:spacing w:line="480" w:lineRule="auto"/>
        <w:rPr>
          <w:rFonts w:ascii="Times New Roman" w:hAnsi="Times New Roman" w:cs="Times New Roman"/>
          <w:sz w:val="28"/>
          <w:szCs w:val="28"/>
        </w:rPr>
      </w:pPr>
      <w:r w:rsidRPr="00360AE5">
        <w:rPr>
          <w:rFonts w:ascii="Times New Roman" w:hAnsi="Times New Roman" w:cs="Times New Roman"/>
          <w:sz w:val="28"/>
          <w:szCs w:val="28"/>
        </w:rPr>
        <w:t>It is the medium of communication in Nigeria schools and other third world countries.</w:t>
      </w:r>
    </w:p>
    <w:p w:rsidR="00360AE5" w:rsidRPr="00360AE5" w:rsidRDefault="00360AE5" w:rsidP="0064099F">
      <w:pPr>
        <w:pStyle w:val="ListParagraph"/>
        <w:numPr>
          <w:ilvl w:val="0"/>
          <w:numId w:val="4"/>
        </w:numPr>
        <w:spacing w:line="480" w:lineRule="auto"/>
        <w:rPr>
          <w:rFonts w:ascii="Times New Roman" w:hAnsi="Times New Roman" w:cs="Times New Roman"/>
          <w:sz w:val="28"/>
          <w:szCs w:val="28"/>
        </w:rPr>
      </w:pPr>
      <w:r w:rsidRPr="00360AE5">
        <w:rPr>
          <w:rFonts w:ascii="Times New Roman" w:hAnsi="Times New Roman" w:cs="Times New Roman"/>
          <w:sz w:val="28"/>
          <w:szCs w:val="28"/>
        </w:rPr>
        <w:t>It is the language of politics.</w:t>
      </w:r>
    </w:p>
    <w:p w:rsidR="00360AE5" w:rsidRPr="00360AE5" w:rsidRDefault="00360AE5" w:rsidP="0064099F">
      <w:pPr>
        <w:pStyle w:val="ListParagraph"/>
        <w:spacing w:line="480" w:lineRule="auto"/>
        <w:ind w:left="0"/>
        <w:rPr>
          <w:rFonts w:ascii="Times New Roman" w:hAnsi="Times New Roman" w:cs="Times New Roman"/>
          <w:sz w:val="28"/>
          <w:szCs w:val="28"/>
        </w:rPr>
      </w:pPr>
      <w:r w:rsidRPr="00360AE5">
        <w:rPr>
          <w:rFonts w:ascii="Times New Roman" w:hAnsi="Times New Roman" w:cs="Times New Roman"/>
          <w:sz w:val="28"/>
          <w:szCs w:val="28"/>
        </w:rPr>
        <w:t>Inter-lingual errors</w:t>
      </w:r>
    </w:p>
    <w:p w:rsidR="00360AE5" w:rsidRPr="00360AE5" w:rsidRDefault="00360AE5" w:rsidP="0064099F">
      <w:pPr>
        <w:pStyle w:val="ListParagraph"/>
        <w:spacing w:line="480" w:lineRule="auto"/>
        <w:ind w:left="0"/>
        <w:jc w:val="both"/>
        <w:rPr>
          <w:rFonts w:ascii="Times New Roman" w:hAnsi="Times New Roman" w:cs="Times New Roman"/>
          <w:sz w:val="28"/>
          <w:szCs w:val="28"/>
        </w:rPr>
      </w:pPr>
      <w:r w:rsidRPr="00360AE5">
        <w:rPr>
          <w:rFonts w:ascii="Times New Roman" w:hAnsi="Times New Roman" w:cs="Times New Roman"/>
          <w:sz w:val="28"/>
          <w:szCs w:val="28"/>
        </w:rPr>
        <w:tab/>
        <w:t xml:space="preserve">Inter-lingual errors are those emanating from the complexity of the comparison of the phonology, syntax, morphology and semantics of two or more language with a bid to bringing out the similarities and difference of the two language with the consequent enhancement or inhibition of the teaching and learning of the second language. </w:t>
      </w:r>
    </w:p>
    <w:p w:rsidR="00360AE5" w:rsidRPr="00360AE5" w:rsidRDefault="00360AE5" w:rsidP="0064099F">
      <w:pPr>
        <w:pStyle w:val="ListParagraph"/>
        <w:spacing w:line="480" w:lineRule="auto"/>
        <w:ind w:left="0"/>
        <w:jc w:val="both"/>
        <w:rPr>
          <w:rFonts w:ascii="Times New Roman" w:hAnsi="Times New Roman" w:cs="Times New Roman"/>
          <w:sz w:val="28"/>
          <w:szCs w:val="28"/>
        </w:rPr>
      </w:pPr>
      <w:r w:rsidRPr="00360AE5">
        <w:rPr>
          <w:rFonts w:ascii="Times New Roman" w:hAnsi="Times New Roman" w:cs="Times New Roman"/>
          <w:sz w:val="28"/>
          <w:szCs w:val="28"/>
        </w:rPr>
        <w:tab/>
        <w:t xml:space="preserve">Learners further internalize the grammar of the language be is learning. It is intended to capture the fact that second language leaning is a creative </w:t>
      </w:r>
      <w:r w:rsidRPr="00360AE5">
        <w:rPr>
          <w:rFonts w:ascii="Times New Roman" w:hAnsi="Times New Roman" w:cs="Times New Roman"/>
          <w:sz w:val="28"/>
          <w:szCs w:val="28"/>
        </w:rPr>
        <w:lastRenderedPageBreak/>
        <w:t>process which the learners continuously and in successive stages construct a system in which he formulate and test hypothesis about the target language, English language, using the data available to him in doing this he constructs what he regard as a legitimate system of language in its own right constructive approach has an important pedagogical influence on the learning of the two language are taken to be simple for him while those that are different are considered difficult. Here we have case of cultural interference as well as other elements of mother tongue interference. Example</w:t>
      </w:r>
    </w:p>
    <w:p w:rsidR="00360AE5" w:rsidRPr="00360AE5" w:rsidRDefault="00360AE5" w:rsidP="0064099F">
      <w:pPr>
        <w:pStyle w:val="ListParagraph"/>
        <w:spacing w:line="480" w:lineRule="auto"/>
        <w:ind w:left="0"/>
        <w:rPr>
          <w:rFonts w:ascii="Times New Roman" w:hAnsi="Times New Roman" w:cs="Times New Roman"/>
          <w:sz w:val="28"/>
          <w:szCs w:val="28"/>
        </w:rPr>
      </w:pPr>
      <w:r w:rsidRPr="00360AE5">
        <w:rPr>
          <w:rFonts w:ascii="Times New Roman" w:hAnsi="Times New Roman" w:cs="Times New Roman"/>
          <w:sz w:val="28"/>
          <w:szCs w:val="28"/>
        </w:rPr>
        <w:t>The uses of honorific pronoun like;</w:t>
      </w:r>
    </w:p>
    <w:p w:rsidR="00360AE5" w:rsidRPr="00360AE5" w:rsidRDefault="00360AE5" w:rsidP="0064099F">
      <w:pPr>
        <w:pStyle w:val="ListParagraph"/>
        <w:spacing w:line="480" w:lineRule="auto"/>
        <w:ind w:left="0"/>
        <w:rPr>
          <w:rFonts w:ascii="Times New Roman" w:hAnsi="Times New Roman" w:cs="Times New Roman"/>
          <w:sz w:val="28"/>
          <w:szCs w:val="28"/>
        </w:rPr>
      </w:pPr>
      <w:r w:rsidRPr="00360AE5">
        <w:rPr>
          <w:rFonts w:ascii="Times New Roman" w:hAnsi="Times New Roman" w:cs="Times New Roman"/>
          <w:sz w:val="28"/>
          <w:szCs w:val="28"/>
        </w:rPr>
        <w:t>A noun ‘’they’’, eying you phial.</w:t>
      </w:r>
    </w:p>
    <w:p w:rsidR="00360AE5" w:rsidRPr="00360AE5" w:rsidRDefault="00360AE5" w:rsidP="0064099F">
      <w:pPr>
        <w:pStyle w:val="ListParagraph"/>
        <w:spacing w:line="480" w:lineRule="auto"/>
        <w:ind w:left="0"/>
        <w:rPr>
          <w:rFonts w:ascii="Times New Roman" w:hAnsi="Times New Roman" w:cs="Times New Roman"/>
          <w:b/>
          <w:sz w:val="28"/>
          <w:szCs w:val="28"/>
        </w:rPr>
      </w:pPr>
      <w:r w:rsidRPr="00360AE5">
        <w:rPr>
          <w:rFonts w:ascii="Times New Roman" w:hAnsi="Times New Roman" w:cs="Times New Roman"/>
          <w:b/>
          <w:sz w:val="28"/>
          <w:szCs w:val="28"/>
        </w:rPr>
        <w:t xml:space="preserve">Interaction as a key to improving student spoken English </w:t>
      </w:r>
    </w:p>
    <w:p w:rsidR="00360AE5" w:rsidRPr="00360AE5" w:rsidRDefault="00360AE5" w:rsidP="0064099F">
      <w:pPr>
        <w:pStyle w:val="ListParagraph"/>
        <w:spacing w:line="480" w:lineRule="auto"/>
        <w:ind w:left="0"/>
        <w:jc w:val="both"/>
        <w:rPr>
          <w:rFonts w:ascii="Times New Roman" w:hAnsi="Times New Roman" w:cs="Times New Roman"/>
          <w:sz w:val="28"/>
          <w:szCs w:val="28"/>
        </w:rPr>
      </w:pPr>
      <w:r w:rsidRPr="00360AE5">
        <w:rPr>
          <w:rFonts w:ascii="Times New Roman" w:hAnsi="Times New Roman" w:cs="Times New Roman"/>
          <w:sz w:val="28"/>
          <w:szCs w:val="28"/>
        </w:rPr>
        <w:tab/>
        <w:t xml:space="preserve">The functions of spoken language and interaction are transactional. The primary interaction of interaction is to maintain social relationship while the primary intention of spoken English is to convey information and ideas. Much of our daily communications remain interaction. Should provide learners with opportunities for meaningful communicative behavior about relevant topic by using learner to learner interacting as the key to </w:t>
      </w:r>
      <w:proofErr w:type="spellStart"/>
      <w:r w:rsidRPr="00360AE5">
        <w:rPr>
          <w:rFonts w:ascii="Times New Roman" w:hAnsi="Times New Roman" w:cs="Times New Roman"/>
          <w:sz w:val="28"/>
          <w:szCs w:val="28"/>
        </w:rPr>
        <w:t>discus</w:t>
      </w:r>
      <w:proofErr w:type="spellEnd"/>
      <w:r w:rsidRPr="00360AE5">
        <w:rPr>
          <w:rFonts w:ascii="Times New Roman" w:hAnsi="Times New Roman" w:cs="Times New Roman"/>
          <w:sz w:val="28"/>
          <w:szCs w:val="28"/>
        </w:rPr>
        <w:t xml:space="preserve"> that conveys their intention in real life communication. As learners get more experienced, they </w:t>
      </w:r>
      <w:r w:rsidRPr="00360AE5">
        <w:rPr>
          <w:rFonts w:ascii="Times New Roman" w:hAnsi="Times New Roman" w:cs="Times New Roman"/>
          <w:sz w:val="28"/>
          <w:szCs w:val="28"/>
        </w:rPr>
        <w:lastRenderedPageBreak/>
        <w:t xml:space="preserve">will able to use some simple discussion to open conversation that will improve their spoken English. 2.6 Appraisal of literature reviewed </w:t>
      </w:r>
    </w:p>
    <w:p w:rsidR="00360AE5" w:rsidRPr="00360AE5" w:rsidRDefault="00360AE5" w:rsidP="0064099F">
      <w:pPr>
        <w:pStyle w:val="ListParagraph"/>
        <w:spacing w:line="480" w:lineRule="auto"/>
        <w:ind w:left="0"/>
        <w:jc w:val="both"/>
        <w:rPr>
          <w:rFonts w:ascii="Times New Roman" w:hAnsi="Times New Roman" w:cs="Times New Roman"/>
          <w:sz w:val="28"/>
          <w:szCs w:val="28"/>
        </w:rPr>
      </w:pPr>
      <w:r w:rsidRPr="00360AE5">
        <w:rPr>
          <w:rFonts w:ascii="Times New Roman" w:hAnsi="Times New Roman" w:cs="Times New Roman"/>
          <w:sz w:val="28"/>
          <w:szCs w:val="28"/>
        </w:rPr>
        <w:tab/>
        <w:t>The related literature of other authors has been received.</w:t>
      </w:r>
    </w:p>
    <w:p w:rsidR="00360AE5" w:rsidRPr="00360AE5" w:rsidRDefault="00360AE5" w:rsidP="0064099F">
      <w:pPr>
        <w:pStyle w:val="ListParagraph"/>
        <w:spacing w:line="480" w:lineRule="auto"/>
        <w:ind w:left="0"/>
        <w:jc w:val="both"/>
        <w:rPr>
          <w:rFonts w:ascii="Times New Roman" w:hAnsi="Times New Roman" w:cs="Times New Roman"/>
          <w:sz w:val="28"/>
          <w:szCs w:val="28"/>
        </w:rPr>
      </w:pPr>
      <w:r w:rsidRPr="00360AE5">
        <w:rPr>
          <w:rFonts w:ascii="Times New Roman" w:hAnsi="Times New Roman" w:cs="Times New Roman"/>
          <w:sz w:val="28"/>
          <w:szCs w:val="28"/>
        </w:rPr>
        <w:t>The reviewed works are on error and error analysis. The history and place of English in Nigeria, factors affecting student effectiveness in spoken English. The reviewed literatures have assisted the researcher in the study, an analysis of error in spoke English of English student.</w:t>
      </w:r>
    </w:p>
    <w:p w:rsidR="00360AE5" w:rsidRPr="00360AE5" w:rsidRDefault="00360AE5" w:rsidP="0064099F">
      <w:pPr>
        <w:pStyle w:val="ListParagraph"/>
        <w:spacing w:line="480" w:lineRule="auto"/>
        <w:ind w:left="0"/>
        <w:jc w:val="both"/>
        <w:rPr>
          <w:rFonts w:ascii="Times New Roman" w:hAnsi="Times New Roman" w:cs="Times New Roman"/>
          <w:sz w:val="28"/>
          <w:szCs w:val="28"/>
        </w:rPr>
      </w:pPr>
      <w:r w:rsidRPr="00360AE5">
        <w:rPr>
          <w:rFonts w:ascii="Times New Roman" w:hAnsi="Times New Roman" w:cs="Times New Roman"/>
          <w:sz w:val="28"/>
          <w:szCs w:val="28"/>
        </w:rPr>
        <w:tab/>
        <w:t xml:space="preserve">Generally these has made the researcher to understand that second language learning to a great extent depends on how much the first language interferes with second language. Language interference in the learning process may be thought, in speaking pronunciation and in the pattern of organization of word is sentence. Normally and usually, variation in learning are due to difference in </w:t>
      </w:r>
      <w:proofErr w:type="gramStart"/>
      <w:r w:rsidRPr="00360AE5">
        <w:rPr>
          <w:rFonts w:ascii="Times New Roman" w:hAnsi="Times New Roman" w:cs="Times New Roman"/>
          <w:sz w:val="28"/>
          <w:szCs w:val="28"/>
        </w:rPr>
        <w:t>learners</w:t>
      </w:r>
      <w:proofErr w:type="gramEnd"/>
      <w:r w:rsidRPr="00360AE5">
        <w:rPr>
          <w:rFonts w:ascii="Times New Roman" w:hAnsi="Times New Roman" w:cs="Times New Roman"/>
          <w:sz w:val="28"/>
          <w:szCs w:val="28"/>
        </w:rPr>
        <w:t xml:space="preserve"> age, motivation intelligence and personality. Others could be auditory memory lapses dissimilarities on intention and readiness to learn creativity and commitment of student to the laid down learning goals.</w:t>
      </w:r>
    </w:p>
    <w:p w:rsidR="00360AE5" w:rsidRPr="00360AE5" w:rsidRDefault="00360AE5" w:rsidP="0064099F">
      <w:pPr>
        <w:pStyle w:val="ListParagraph"/>
        <w:spacing w:line="480" w:lineRule="auto"/>
        <w:ind w:left="0"/>
        <w:jc w:val="both"/>
        <w:rPr>
          <w:rFonts w:ascii="Times New Roman" w:hAnsi="Times New Roman" w:cs="Times New Roman"/>
          <w:sz w:val="28"/>
          <w:szCs w:val="28"/>
        </w:rPr>
      </w:pPr>
      <w:r w:rsidRPr="00360AE5">
        <w:rPr>
          <w:rFonts w:ascii="Times New Roman" w:hAnsi="Times New Roman" w:cs="Times New Roman"/>
          <w:sz w:val="28"/>
          <w:szCs w:val="28"/>
        </w:rPr>
        <w:t xml:space="preserve">    </w:t>
      </w:r>
    </w:p>
    <w:p w:rsidR="00360AE5" w:rsidRPr="00360AE5" w:rsidRDefault="00360AE5" w:rsidP="0064099F">
      <w:pPr>
        <w:pStyle w:val="ListParagraph"/>
        <w:spacing w:line="480" w:lineRule="auto"/>
        <w:ind w:left="0"/>
        <w:rPr>
          <w:rFonts w:ascii="Times New Roman" w:hAnsi="Times New Roman" w:cs="Times New Roman"/>
          <w:sz w:val="28"/>
          <w:szCs w:val="28"/>
        </w:rPr>
      </w:pPr>
      <w:r w:rsidRPr="00360AE5">
        <w:rPr>
          <w:rFonts w:ascii="Times New Roman" w:hAnsi="Times New Roman" w:cs="Times New Roman"/>
          <w:sz w:val="28"/>
          <w:szCs w:val="28"/>
        </w:rPr>
        <w:t xml:space="preserve">   </w:t>
      </w:r>
    </w:p>
    <w:p w:rsidR="00360AE5" w:rsidRPr="00360AE5" w:rsidRDefault="00360AE5" w:rsidP="0064099F">
      <w:pPr>
        <w:spacing w:line="480" w:lineRule="auto"/>
        <w:jc w:val="center"/>
        <w:rPr>
          <w:rFonts w:ascii="Times New Roman" w:hAnsi="Times New Roman" w:cs="Times New Roman"/>
          <w:b/>
          <w:sz w:val="28"/>
          <w:szCs w:val="28"/>
        </w:rPr>
      </w:pPr>
      <w:r w:rsidRPr="00360AE5">
        <w:rPr>
          <w:rFonts w:ascii="Times New Roman" w:hAnsi="Times New Roman" w:cs="Times New Roman"/>
          <w:b/>
          <w:sz w:val="28"/>
          <w:szCs w:val="28"/>
        </w:rPr>
        <w:lastRenderedPageBreak/>
        <w:t xml:space="preserve">CHAPTER THREE </w:t>
      </w:r>
    </w:p>
    <w:p w:rsidR="00360AE5" w:rsidRPr="00360AE5" w:rsidRDefault="00360AE5" w:rsidP="0064099F">
      <w:pPr>
        <w:spacing w:line="480" w:lineRule="auto"/>
        <w:jc w:val="center"/>
        <w:rPr>
          <w:rFonts w:ascii="Times New Roman" w:hAnsi="Times New Roman" w:cs="Times New Roman"/>
          <w:b/>
          <w:sz w:val="28"/>
          <w:szCs w:val="28"/>
        </w:rPr>
      </w:pPr>
      <w:r w:rsidRPr="00360AE5">
        <w:rPr>
          <w:rFonts w:ascii="Times New Roman" w:hAnsi="Times New Roman" w:cs="Times New Roman"/>
          <w:b/>
          <w:sz w:val="28"/>
          <w:szCs w:val="28"/>
        </w:rPr>
        <w:t xml:space="preserve">Research Methodology </w:t>
      </w:r>
    </w:p>
    <w:p w:rsidR="00360AE5" w:rsidRPr="00360AE5" w:rsidRDefault="00360AE5" w:rsidP="0064099F">
      <w:pPr>
        <w:spacing w:line="480" w:lineRule="auto"/>
        <w:rPr>
          <w:rFonts w:ascii="Times New Roman" w:hAnsi="Times New Roman" w:cs="Times New Roman"/>
          <w:b/>
          <w:sz w:val="28"/>
          <w:szCs w:val="28"/>
        </w:rPr>
      </w:pPr>
      <w:r w:rsidRPr="00360AE5">
        <w:rPr>
          <w:rFonts w:ascii="Times New Roman" w:hAnsi="Times New Roman" w:cs="Times New Roman"/>
          <w:b/>
          <w:sz w:val="28"/>
          <w:szCs w:val="28"/>
        </w:rPr>
        <w:t xml:space="preserve">3.0 Introduction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b/>
          <w:sz w:val="28"/>
          <w:szCs w:val="28"/>
        </w:rPr>
        <w:tab/>
      </w:r>
      <w:r w:rsidRPr="00360AE5">
        <w:rPr>
          <w:rFonts w:ascii="Times New Roman" w:hAnsi="Times New Roman" w:cs="Times New Roman"/>
          <w:sz w:val="28"/>
          <w:szCs w:val="28"/>
        </w:rPr>
        <w:t xml:space="preserve">This chapter presents the method and techniques used in carrying out the research. The under the procedure used are discussed under the following headings. </w:t>
      </w:r>
    </w:p>
    <w:p w:rsidR="00360AE5" w:rsidRPr="00360AE5" w:rsidRDefault="00360AE5" w:rsidP="0064099F">
      <w:pPr>
        <w:pStyle w:val="ListParagraph"/>
        <w:numPr>
          <w:ilvl w:val="0"/>
          <w:numId w:val="1"/>
        </w:numPr>
        <w:spacing w:line="480" w:lineRule="auto"/>
        <w:ind w:left="540" w:hanging="540"/>
        <w:jc w:val="both"/>
        <w:rPr>
          <w:rFonts w:ascii="Times New Roman" w:hAnsi="Times New Roman" w:cs="Times New Roman"/>
          <w:sz w:val="28"/>
          <w:szCs w:val="28"/>
        </w:rPr>
      </w:pPr>
      <w:r w:rsidRPr="00360AE5">
        <w:rPr>
          <w:rFonts w:ascii="Times New Roman" w:hAnsi="Times New Roman" w:cs="Times New Roman"/>
          <w:sz w:val="28"/>
          <w:szCs w:val="28"/>
        </w:rPr>
        <w:t xml:space="preserve">Research design </w:t>
      </w:r>
    </w:p>
    <w:p w:rsidR="00360AE5" w:rsidRPr="00360AE5" w:rsidRDefault="00360AE5" w:rsidP="0064099F">
      <w:pPr>
        <w:pStyle w:val="ListParagraph"/>
        <w:numPr>
          <w:ilvl w:val="0"/>
          <w:numId w:val="1"/>
        </w:numPr>
        <w:spacing w:line="480" w:lineRule="auto"/>
        <w:ind w:left="540" w:hanging="540"/>
        <w:jc w:val="both"/>
        <w:rPr>
          <w:rFonts w:ascii="Times New Roman" w:hAnsi="Times New Roman" w:cs="Times New Roman"/>
          <w:sz w:val="28"/>
          <w:szCs w:val="28"/>
        </w:rPr>
      </w:pPr>
      <w:r w:rsidRPr="00360AE5">
        <w:rPr>
          <w:rFonts w:ascii="Times New Roman" w:hAnsi="Times New Roman" w:cs="Times New Roman"/>
          <w:sz w:val="28"/>
          <w:szCs w:val="28"/>
        </w:rPr>
        <w:t xml:space="preserve">Population </w:t>
      </w:r>
    </w:p>
    <w:p w:rsidR="00360AE5" w:rsidRPr="00360AE5" w:rsidRDefault="00360AE5" w:rsidP="0064099F">
      <w:pPr>
        <w:pStyle w:val="ListParagraph"/>
        <w:numPr>
          <w:ilvl w:val="0"/>
          <w:numId w:val="1"/>
        </w:numPr>
        <w:spacing w:line="480" w:lineRule="auto"/>
        <w:ind w:left="540" w:hanging="540"/>
        <w:jc w:val="both"/>
        <w:rPr>
          <w:rFonts w:ascii="Times New Roman" w:hAnsi="Times New Roman" w:cs="Times New Roman"/>
          <w:sz w:val="28"/>
          <w:szCs w:val="28"/>
        </w:rPr>
      </w:pPr>
      <w:r w:rsidRPr="00360AE5">
        <w:rPr>
          <w:rFonts w:ascii="Times New Roman" w:hAnsi="Times New Roman" w:cs="Times New Roman"/>
          <w:sz w:val="28"/>
          <w:szCs w:val="28"/>
        </w:rPr>
        <w:t xml:space="preserve">Sample and sampling </w:t>
      </w:r>
    </w:p>
    <w:p w:rsidR="00360AE5" w:rsidRPr="00360AE5" w:rsidRDefault="00360AE5" w:rsidP="0064099F">
      <w:pPr>
        <w:pStyle w:val="ListParagraph"/>
        <w:numPr>
          <w:ilvl w:val="0"/>
          <w:numId w:val="1"/>
        </w:numPr>
        <w:spacing w:line="480" w:lineRule="auto"/>
        <w:ind w:left="540" w:hanging="540"/>
        <w:jc w:val="both"/>
        <w:rPr>
          <w:rFonts w:ascii="Times New Roman" w:hAnsi="Times New Roman" w:cs="Times New Roman"/>
          <w:sz w:val="28"/>
          <w:szCs w:val="28"/>
        </w:rPr>
      </w:pPr>
      <w:r w:rsidRPr="00360AE5">
        <w:rPr>
          <w:rFonts w:ascii="Times New Roman" w:hAnsi="Times New Roman" w:cs="Times New Roman"/>
          <w:sz w:val="28"/>
          <w:szCs w:val="28"/>
        </w:rPr>
        <w:t xml:space="preserve">Technique </w:t>
      </w:r>
    </w:p>
    <w:p w:rsidR="00360AE5" w:rsidRPr="00360AE5" w:rsidRDefault="00360AE5" w:rsidP="0064099F">
      <w:pPr>
        <w:pStyle w:val="ListParagraph"/>
        <w:numPr>
          <w:ilvl w:val="0"/>
          <w:numId w:val="1"/>
        </w:numPr>
        <w:spacing w:line="480" w:lineRule="auto"/>
        <w:ind w:left="540" w:hanging="540"/>
        <w:jc w:val="both"/>
        <w:rPr>
          <w:rFonts w:ascii="Times New Roman" w:hAnsi="Times New Roman" w:cs="Times New Roman"/>
          <w:sz w:val="28"/>
          <w:szCs w:val="28"/>
        </w:rPr>
      </w:pPr>
      <w:r w:rsidRPr="00360AE5">
        <w:rPr>
          <w:rFonts w:ascii="Times New Roman" w:hAnsi="Times New Roman" w:cs="Times New Roman"/>
          <w:sz w:val="28"/>
          <w:szCs w:val="28"/>
        </w:rPr>
        <w:t xml:space="preserve">Instrumentation </w:t>
      </w:r>
    </w:p>
    <w:p w:rsidR="00360AE5" w:rsidRPr="00360AE5" w:rsidRDefault="00360AE5" w:rsidP="0064099F">
      <w:pPr>
        <w:pStyle w:val="ListParagraph"/>
        <w:numPr>
          <w:ilvl w:val="0"/>
          <w:numId w:val="1"/>
        </w:numPr>
        <w:spacing w:line="480" w:lineRule="auto"/>
        <w:ind w:left="540" w:hanging="540"/>
        <w:jc w:val="both"/>
        <w:rPr>
          <w:rFonts w:ascii="Times New Roman" w:hAnsi="Times New Roman" w:cs="Times New Roman"/>
          <w:sz w:val="28"/>
          <w:szCs w:val="28"/>
        </w:rPr>
      </w:pPr>
      <w:r w:rsidRPr="00360AE5">
        <w:rPr>
          <w:rFonts w:ascii="Times New Roman" w:hAnsi="Times New Roman" w:cs="Times New Roman"/>
          <w:sz w:val="28"/>
          <w:szCs w:val="28"/>
        </w:rPr>
        <w:t xml:space="preserve">Validity </w:t>
      </w:r>
    </w:p>
    <w:p w:rsidR="00360AE5" w:rsidRPr="00360AE5" w:rsidRDefault="00360AE5" w:rsidP="0064099F">
      <w:pPr>
        <w:pStyle w:val="ListParagraph"/>
        <w:numPr>
          <w:ilvl w:val="0"/>
          <w:numId w:val="1"/>
        </w:numPr>
        <w:spacing w:line="480" w:lineRule="auto"/>
        <w:ind w:left="540" w:hanging="540"/>
        <w:jc w:val="both"/>
        <w:rPr>
          <w:rFonts w:ascii="Times New Roman" w:hAnsi="Times New Roman" w:cs="Times New Roman"/>
          <w:sz w:val="28"/>
          <w:szCs w:val="28"/>
        </w:rPr>
      </w:pPr>
      <w:r w:rsidRPr="00360AE5">
        <w:rPr>
          <w:rFonts w:ascii="Times New Roman" w:hAnsi="Times New Roman" w:cs="Times New Roman"/>
          <w:sz w:val="28"/>
          <w:szCs w:val="28"/>
        </w:rPr>
        <w:t xml:space="preserve">Procedure for data collection </w:t>
      </w:r>
    </w:p>
    <w:p w:rsidR="00360AE5" w:rsidRPr="00360AE5" w:rsidRDefault="00360AE5" w:rsidP="0064099F">
      <w:pPr>
        <w:pStyle w:val="ListParagraph"/>
        <w:numPr>
          <w:ilvl w:val="0"/>
          <w:numId w:val="1"/>
        </w:numPr>
        <w:spacing w:line="480" w:lineRule="auto"/>
        <w:ind w:left="540" w:hanging="540"/>
        <w:jc w:val="both"/>
        <w:rPr>
          <w:rFonts w:ascii="Times New Roman" w:hAnsi="Times New Roman" w:cs="Times New Roman"/>
          <w:sz w:val="28"/>
          <w:szCs w:val="28"/>
        </w:rPr>
      </w:pPr>
      <w:r w:rsidRPr="00360AE5">
        <w:rPr>
          <w:rFonts w:ascii="Times New Roman" w:hAnsi="Times New Roman" w:cs="Times New Roman"/>
          <w:sz w:val="28"/>
          <w:szCs w:val="28"/>
        </w:rPr>
        <w:t xml:space="preserve">Procedure </w:t>
      </w:r>
    </w:p>
    <w:p w:rsidR="00360AE5" w:rsidRDefault="00360AE5" w:rsidP="0064099F">
      <w:pPr>
        <w:spacing w:line="480" w:lineRule="auto"/>
        <w:jc w:val="both"/>
        <w:rPr>
          <w:rFonts w:ascii="Times New Roman" w:hAnsi="Times New Roman" w:cs="Times New Roman"/>
          <w:b/>
          <w:sz w:val="28"/>
          <w:szCs w:val="28"/>
        </w:rPr>
      </w:pPr>
    </w:p>
    <w:p w:rsidR="00360AE5" w:rsidRDefault="00360AE5" w:rsidP="0064099F">
      <w:pPr>
        <w:spacing w:line="480" w:lineRule="auto"/>
        <w:jc w:val="both"/>
        <w:rPr>
          <w:rFonts w:ascii="Times New Roman" w:hAnsi="Times New Roman" w:cs="Times New Roman"/>
          <w:b/>
          <w:sz w:val="28"/>
          <w:szCs w:val="28"/>
        </w:rPr>
      </w:pPr>
    </w:p>
    <w:p w:rsidR="00360AE5" w:rsidRPr="00360AE5" w:rsidRDefault="00360AE5" w:rsidP="0064099F">
      <w:pPr>
        <w:spacing w:line="480" w:lineRule="auto"/>
        <w:jc w:val="both"/>
        <w:rPr>
          <w:rFonts w:ascii="Times New Roman" w:hAnsi="Times New Roman" w:cs="Times New Roman"/>
          <w:b/>
          <w:sz w:val="28"/>
          <w:szCs w:val="28"/>
        </w:rPr>
      </w:pPr>
      <w:r w:rsidRPr="00360AE5">
        <w:rPr>
          <w:rFonts w:ascii="Times New Roman" w:hAnsi="Times New Roman" w:cs="Times New Roman"/>
          <w:b/>
          <w:sz w:val="28"/>
          <w:szCs w:val="28"/>
        </w:rPr>
        <w:lastRenderedPageBreak/>
        <w:t xml:space="preserve">3.1 Research project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This study is meant to carry out an error analysis of spoken English of N.C.E one English students of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Ilorin just as it could be strenuous to ask individual students some questions. Therefore, a questionnaire is adopted for a reasonable number of N.C.E One English student in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Ilorin. </w:t>
      </w:r>
    </w:p>
    <w:p w:rsidR="00360AE5" w:rsidRPr="00360AE5" w:rsidRDefault="00360AE5" w:rsidP="0064099F">
      <w:pPr>
        <w:spacing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 xml:space="preserve">3.2 Population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b/>
          <w:sz w:val="28"/>
          <w:szCs w:val="28"/>
        </w:rPr>
        <w:tab/>
      </w:r>
      <w:r w:rsidRPr="00360AE5">
        <w:rPr>
          <w:rFonts w:ascii="Times New Roman" w:hAnsi="Times New Roman" w:cs="Times New Roman"/>
          <w:sz w:val="28"/>
          <w:szCs w:val="28"/>
        </w:rPr>
        <w:t xml:space="preserve">All English students in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form the population for this study. </w:t>
      </w:r>
    </w:p>
    <w:p w:rsidR="00360AE5" w:rsidRPr="00360AE5" w:rsidRDefault="00360AE5" w:rsidP="0064099F">
      <w:pPr>
        <w:spacing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 xml:space="preserve">3.3 Sample and Sampling Techniques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b/>
          <w:sz w:val="28"/>
          <w:szCs w:val="28"/>
        </w:rPr>
        <w:tab/>
      </w:r>
      <w:r w:rsidRPr="00360AE5">
        <w:rPr>
          <w:rFonts w:ascii="Times New Roman" w:hAnsi="Times New Roman" w:cs="Times New Roman"/>
          <w:sz w:val="28"/>
          <w:szCs w:val="28"/>
        </w:rPr>
        <w:t xml:space="preserve">The research will not be able to distribute the questionnaire to all N.C.E One English student as the target population so only a part of them was sampled. The sampling used “w” as stratified random sampling technique. Relevant sub-group a number that is proportionate to relative size of the sub-groups in the population were randomly selected in the work. Samples were picked from various subject combination </w:t>
      </w:r>
      <w:proofErr w:type="spellStart"/>
      <w:r w:rsidRPr="00360AE5">
        <w:rPr>
          <w:rFonts w:ascii="Times New Roman" w:hAnsi="Times New Roman" w:cs="Times New Roman"/>
          <w:sz w:val="28"/>
          <w:szCs w:val="28"/>
        </w:rPr>
        <w:t>Englmus</w:t>
      </w:r>
      <w:proofErr w:type="spellEnd"/>
      <w:r w:rsidRPr="00360AE5">
        <w:rPr>
          <w:rFonts w:ascii="Times New Roman" w:hAnsi="Times New Roman" w:cs="Times New Roman"/>
          <w:sz w:val="28"/>
          <w:szCs w:val="28"/>
        </w:rPr>
        <w:t xml:space="preserve">, </w:t>
      </w:r>
      <w:proofErr w:type="spellStart"/>
      <w:r w:rsidRPr="00360AE5">
        <w:rPr>
          <w:rFonts w:ascii="Times New Roman" w:hAnsi="Times New Roman" w:cs="Times New Roman"/>
          <w:sz w:val="28"/>
          <w:szCs w:val="28"/>
        </w:rPr>
        <w:t>Engliss</w:t>
      </w:r>
      <w:proofErr w:type="spellEnd"/>
      <w:r w:rsidRPr="00360AE5">
        <w:rPr>
          <w:rFonts w:ascii="Times New Roman" w:hAnsi="Times New Roman" w:cs="Times New Roman"/>
          <w:sz w:val="28"/>
          <w:szCs w:val="28"/>
        </w:rPr>
        <w:t xml:space="preserve">, </w:t>
      </w:r>
      <w:proofErr w:type="spellStart"/>
      <w:r w:rsidRPr="00360AE5">
        <w:rPr>
          <w:rFonts w:ascii="Times New Roman" w:hAnsi="Times New Roman" w:cs="Times New Roman"/>
          <w:sz w:val="28"/>
          <w:szCs w:val="28"/>
        </w:rPr>
        <w:t>Englfre</w:t>
      </w:r>
      <w:proofErr w:type="spellEnd"/>
      <w:r w:rsidRPr="00360AE5">
        <w:rPr>
          <w:rFonts w:ascii="Times New Roman" w:hAnsi="Times New Roman" w:cs="Times New Roman"/>
          <w:sz w:val="28"/>
          <w:szCs w:val="28"/>
        </w:rPr>
        <w:t xml:space="preserve"> and a </w:t>
      </w:r>
      <w:r w:rsidRPr="00360AE5">
        <w:rPr>
          <w:rFonts w:ascii="Times New Roman" w:hAnsi="Times New Roman" w:cs="Times New Roman"/>
          <w:sz w:val="28"/>
          <w:szCs w:val="28"/>
        </w:rPr>
        <w:lastRenderedPageBreak/>
        <w:t xml:space="preserve">total of thirty five student constituted the sample of the study, five from each combination. </w:t>
      </w:r>
    </w:p>
    <w:p w:rsidR="00360AE5" w:rsidRPr="00360AE5" w:rsidRDefault="00360AE5" w:rsidP="0064099F">
      <w:pPr>
        <w:spacing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 xml:space="preserve">3.4 Instrumentation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b/>
          <w:sz w:val="28"/>
          <w:szCs w:val="28"/>
        </w:rPr>
        <w:tab/>
      </w:r>
      <w:r w:rsidRPr="00360AE5">
        <w:rPr>
          <w:rFonts w:ascii="Times New Roman" w:hAnsi="Times New Roman" w:cs="Times New Roman"/>
          <w:sz w:val="28"/>
          <w:szCs w:val="28"/>
        </w:rPr>
        <w:t xml:space="preserve">The instrumentation used were short paragraphs and a questionnaire designed for the N.C.E One English students.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The instrument consisted of items </w:t>
      </w:r>
      <w:proofErr w:type="gramStart"/>
      <w:r w:rsidRPr="00360AE5">
        <w:rPr>
          <w:rFonts w:ascii="Times New Roman" w:hAnsi="Times New Roman" w:cs="Times New Roman"/>
          <w:sz w:val="28"/>
          <w:szCs w:val="28"/>
        </w:rPr>
        <w:t>designed  to</w:t>
      </w:r>
      <w:proofErr w:type="gramEnd"/>
      <w:r w:rsidRPr="00360AE5">
        <w:rPr>
          <w:rFonts w:ascii="Times New Roman" w:hAnsi="Times New Roman" w:cs="Times New Roman"/>
          <w:sz w:val="28"/>
          <w:szCs w:val="28"/>
        </w:rPr>
        <w:t xml:space="preserve"> obtain information and to identify the error in spoken English of the student the instrument consists of section A,B, and C, Section “A” seeks to know the error committed by students in the use of grammar. </w:t>
      </w:r>
    </w:p>
    <w:p w:rsidR="00360AE5" w:rsidRPr="00360AE5" w:rsidRDefault="00360AE5" w:rsidP="0064099F">
      <w:pPr>
        <w:spacing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 xml:space="preserve">3.5 Validity of Instrument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sz w:val="28"/>
          <w:szCs w:val="28"/>
        </w:rPr>
        <w:tab/>
        <w:t xml:space="preserve">The drafted instrument will be given to the supervisor who will make necessary corrections before the final copy will be printed out and administered to students. The areas of errors </w:t>
      </w:r>
      <w:proofErr w:type="gramStart"/>
      <w:r w:rsidRPr="00360AE5">
        <w:rPr>
          <w:rFonts w:ascii="Times New Roman" w:hAnsi="Times New Roman" w:cs="Times New Roman"/>
          <w:sz w:val="28"/>
          <w:szCs w:val="28"/>
        </w:rPr>
        <w:t>covered  are</w:t>
      </w:r>
      <w:proofErr w:type="gramEnd"/>
      <w:r w:rsidRPr="00360AE5">
        <w:rPr>
          <w:rFonts w:ascii="Times New Roman" w:hAnsi="Times New Roman" w:cs="Times New Roman"/>
          <w:sz w:val="28"/>
          <w:szCs w:val="28"/>
        </w:rPr>
        <w:t xml:space="preserve"> spelling, grammar and diction </w:t>
      </w:r>
      <w:proofErr w:type="spellStart"/>
      <w:r w:rsidRPr="00360AE5">
        <w:rPr>
          <w:rFonts w:ascii="Times New Roman" w:hAnsi="Times New Roman" w:cs="Times New Roman"/>
          <w:sz w:val="28"/>
          <w:szCs w:val="28"/>
        </w:rPr>
        <w:t>e.t.c</w:t>
      </w:r>
      <w:proofErr w:type="spellEnd"/>
      <w:r w:rsidRPr="00360AE5">
        <w:rPr>
          <w:rFonts w:ascii="Times New Roman" w:hAnsi="Times New Roman" w:cs="Times New Roman"/>
          <w:sz w:val="28"/>
          <w:szCs w:val="28"/>
        </w:rPr>
        <w:t xml:space="preserve">. </w:t>
      </w:r>
    </w:p>
    <w:p w:rsidR="00360AE5" w:rsidRDefault="00360AE5" w:rsidP="0064099F">
      <w:pPr>
        <w:spacing w:line="480" w:lineRule="auto"/>
        <w:jc w:val="both"/>
        <w:rPr>
          <w:rFonts w:ascii="Times New Roman" w:hAnsi="Times New Roman" w:cs="Times New Roman"/>
          <w:b/>
          <w:sz w:val="28"/>
          <w:szCs w:val="28"/>
        </w:rPr>
      </w:pPr>
    </w:p>
    <w:p w:rsidR="00360AE5" w:rsidRDefault="00360AE5" w:rsidP="0064099F">
      <w:pPr>
        <w:spacing w:line="480" w:lineRule="auto"/>
        <w:jc w:val="both"/>
        <w:rPr>
          <w:rFonts w:ascii="Times New Roman" w:hAnsi="Times New Roman" w:cs="Times New Roman"/>
          <w:b/>
          <w:sz w:val="28"/>
          <w:szCs w:val="28"/>
        </w:rPr>
      </w:pPr>
    </w:p>
    <w:p w:rsidR="00360AE5" w:rsidRPr="00360AE5" w:rsidRDefault="00360AE5" w:rsidP="0064099F">
      <w:pPr>
        <w:spacing w:line="480" w:lineRule="auto"/>
        <w:jc w:val="both"/>
        <w:rPr>
          <w:rFonts w:ascii="Times New Roman" w:hAnsi="Times New Roman" w:cs="Times New Roman"/>
          <w:b/>
          <w:sz w:val="28"/>
          <w:szCs w:val="28"/>
        </w:rPr>
      </w:pPr>
      <w:r w:rsidRPr="00360AE5">
        <w:rPr>
          <w:rFonts w:ascii="Times New Roman" w:hAnsi="Times New Roman" w:cs="Times New Roman"/>
          <w:b/>
          <w:sz w:val="28"/>
          <w:szCs w:val="28"/>
        </w:rPr>
        <w:lastRenderedPageBreak/>
        <w:t xml:space="preserve">3.6 Procedure for Data Analysis </w:t>
      </w:r>
    </w:p>
    <w:p w:rsidR="00360AE5" w:rsidRPr="00360AE5" w:rsidRDefault="00360AE5" w:rsidP="0064099F">
      <w:pPr>
        <w:spacing w:line="480" w:lineRule="auto"/>
        <w:jc w:val="both"/>
        <w:rPr>
          <w:rFonts w:ascii="Times New Roman" w:hAnsi="Times New Roman" w:cs="Times New Roman"/>
          <w:sz w:val="28"/>
          <w:szCs w:val="28"/>
        </w:rPr>
      </w:pPr>
      <w:r w:rsidRPr="00360AE5">
        <w:rPr>
          <w:rFonts w:ascii="Times New Roman" w:hAnsi="Times New Roman" w:cs="Times New Roman"/>
          <w:b/>
          <w:sz w:val="28"/>
          <w:szCs w:val="28"/>
        </w:rPr>
        <w:tab/>
      </w:r>
      <w:r w:rsidRPr="00360AE5">
        <w:rPr>
          <w:rFonts w:ascii="Times New Roman" w:hAnsi="Times New Roman" w:cs="Times New Roman"/>
          <w:sz w:val="28"/>
          <w:szCs w:val="28"/>
        </w:rPr>
        <w:t xml:space="preserve">The data collected in this study will be analyzed using frequency counts and simple percentage. The analysis of the result and percentage. The analysis of the result and responses are presented in the next chapter. </w:t>
      </w:r>
    </w:p>
    <w:p w:rsidR="00360AE5" w:rsidRPr="00360AE5" w:rsidRDefault="00360AE5" w:rsidP="0064099F">
      <w:pPr>
        <w:spacing w:line="480" w:lineRule="auto"/>
        <w:rPr>
          <w:rFonts w:ascii="Times New Roman" w:hAnsi="Times New Roman" w:cs="Times New Roman"/>
          <w:sz w:val="28"/>
          <w:szCs w:val="28"/>
        </w:rPr>
      </w:pPr>
      <w:r w:rsidRPr="00360AE5">
        <w:rPr>
          <w:rFonts w:ascii="Times New Roman" w:hAnsi="Times New Roman" w:cs="Times New Roman"/>
          <w:sz w:val="28"/>
          <w:szCs w:val="28"/>
        </w:rPr>
        <w:br w:type="page"/>
      </w:r>
    </w:p>
    <w:p w:rsidR="00360AE5" w:rsidRPr="00360AE5" w:rsidRDefault="00360AE5" w:rsidP="0064099F">
      <w:pPr>
        <w:spacing w:after="0" w:line="480" w:lineRule="auto"/>
        <w:jc w:val="center"/>
        <w:rPr>
          <w:rFonts w:ascii="Times New Roman" w:hAnsi="Times New Roman" w:cs="Times New Roman"/>
          <w:b/>
          <w:sz w:val="28"/>
          <w:szCs w:val="28"/>
        </w:rPr>
      </w:pPr>
      <w:r w:rsidRPr="00360AE5">
        <w:rPr>
          <w:rFonts w:ascii="Times New Roman" w:hAnsi="Times New Roman" w:cs="Times New Roman"/>
          <w:b/>
          <w:sz w:val="28"/>
          <w:szCs w:val="28"/>
        </w:rPr>
        <w:lastRenderedPageBreak/>
        <w:t>CHAPTER FOUR</w:t>
      </w:r>
    </w:p>
    <w:p w:rsidR="00360AE5" w:rsidRPr="00360AE5" w:rsidRDefault="00360AE5" w:rsidP="0064099F">
      <w:pPr>
        <w:spacing w:after="0" w:line="480" w:lineRule="auto"/>
        <w:jc w:val="center"/>
        <w:rPr>
          <w:rFonts w:ascii="Times New Roman" w:hAnsi="Times New Roman" w:cs="Times New Roman"/>
          <w:b/>
          <w:sz w:val="28"/>
          <w:szCs w:val="28"/>
        </w:rPr>
      </w:pPr>
      <w:r w:rsidRPr="00360AE5">
        <w:rPr>
          <w:rFonts w:ascii="Times New Roman" w:hAnsi="Times New Roman" w:cs="Times New Roman"/>
          <w:b/>
          <w:sz w:val="28"/>
          <w:szCs w:val="28"/>
        </w:rPr>
        <w:t>DATA ANALYSIS AND DISCUSSION</w:t>
      </w:r>
    </w:p>
    <w:p w:rsidR="00360AE5" w:rsidRPr="00360AE5" w:rsidRDefault="00360AE5"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 xml:space="preserve">Introduction </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ab/>
        <w:t>In this chapter the relevant data collected in this study is presented the technique of presentation is based on the appropriate instrument to guide the purpose of the study each research question would be presented in this chapter the appropriate data level be provided for answering the question the table of value would be discussion to ascertain the question raised have been provided with answer.</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b/>
          <w:sz w:val="28"/>
          <w:szCs w:val="28"/>
        </w:rPr>
        <w:t xml:space="preserve">Research Question One: </w:t>
      </w:r>
      <w:r w:rsidRPr="00360AE5">
        <w:rPr>
          <w:rFonts w:ascii="Times New Roman" w:hAnsi="Times New Roman" w:cs="Times New Roman"/>
          <w:sz w:val="28"/>
          <w:szCs w:val="28"/>
        </w:rPr>
        <w:t xml:space="preserve">what are the mayor errors committed by the English mayor student in spoken English in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w:t>
      </w:r>
    </w:p>
    <w:p w:rsidR="00360AE5" w:rsidRPr="00360AE5" w:rsidRDefault="00360AE5"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Table 1</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ab/>
        <w:t>This table shows the major errors major errors</w:t>
      </w:r>
    </w:p>
    <w:tbl>
      <w:tblPr>
        <w:tblStyle w:val="TableGrid"/>
        <w:tblW w:w="0" w:type="auto"/>
        <w:tblLook w:val="04A0" w:firstRow="1" w:lastRow="0" w:firstColumn="1" w:lastColumn="0" w:noHBand="0" w:noVBand="1"/>
      </w:tblPr>
      <w:tblGrid>
        <w:gridCol w:w="3542"/>
        <w:gridCol w:w="1202"/>
        <w:gridCol w:w="1634"/>
        <w:gridCol w:w="1191"/>
        <w:gridCol w:w="1061"/>
      </w:tblGrid>
      <w:tr w:rsidR="00360AE5" w:rsidRPr="00360AE5" w:rsidTr="00295F63">
        <w:tc>
          <w:tcPr>
            <w:tcW w:w="424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Major error committed by student </w:t>
            </w:r>
          </w:p>
        </w:tc>
        <w:tc>
          <w:tcPr>
            <w:tcW w:w="126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Correct</w:t>
            </w:r>
          </w:p>
        </w:tc>
        <w:tc>
          <w:tcPr>
            <w:tcW w:w="171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Percentage </w:t>
            </w:r>
          </w:p>
        </w:tc>
        <w:tc>
          <w:tcPr>
            <w:tcW w:w="124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Correct</w:t>
            </w:r>
          </w:p>
        </w:tc>
        <w:tc>
          <w:tcPr>
            <w:tcW w:w="111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Parent </w:t>
            </w:r>
          </w:p>
        </w:tc>
      </w:tr>
      <w:tr w:rsidR="00360AE5" w:rsidRPr="00360AE5" w:rsidTr="00295F63">
        <w:tc>
          <w:tcPr>
            <w:tcW w:w="424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Pronunciation </w:t>
            </w:r>
          </w:p>
        </w:tc>
        <w:tc>
          <w:tcPr>
            <w:tcW w:w="126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15</w:t>
            </w:r>
          </w:p>
        </w:tc>
        <w:tc>
          <w:tcPr>
            <w:tcW w:w="171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42.9</w:t>
            </w:r>
          </w:p>
        </w:tc>
        <w:tc>
          <w:tcPr>
            <w:tcW w:w="124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15</w:t>
            </w:r>
          </w:p>
        </w:tc>
        <w:tc>
          <w:tcPr>
            <w:tcW w:w="111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42.9</w:t>
            </w:r>
          </w:p>
        </w:tc>
      </w:tr>
      <w:tr w:rsidR="00360AE5" w:rsidRPr="00360AE5" w:rsidTr="00295F63">
        <w:tc>
          <w:tcPr>
            <w:tcW w:w="424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lastRenderedPageBreak/>
              <w:t xml:space="preserve">Transfer from MT knowledge </w:t>
            </w:r>
          </w:p>
        </w:tc>
        <w:tc>
          <w:tcPr>
            <w:tcW w:w="126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23</w:t>
            </w:r>
          </w:p>
        </w:tc>
        <w:tc>
          <w:tcPr>
            <w:tcW w:w="171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65.7</w:t>
            </w:r>
          </w:p>
        </w:tc>
        <w:tc>
          <w:tcPr>
            <w:tcW w:w="124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12</w:t>
            </w:r>
          </w:p>
        </w:tc>
        <w:tc>
          <w:tcPr>
            <w:tcW w:w="111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34.3</w:t>
            </w:r>
          </w:p>
        </w:tc>
      </w:tr>
      <w:tr w:rsidR="00360AE5" w:rsidRPr="00360AE5" w:rsidTr="00295F63">
        <w:tc>
          <w:tcPr>
            <w:tcW w:w="424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M.T. Interference </w:t>
            </w:r>
          </w:p>
        </w:tc>
        <w:tc>
          <w:tcPr>
            <w:tcW w:w="126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22</w:t>
            </w:r>
          </w:p>
        </w:tc>
        <w:tc>
          <w:tcPr>
            <w:tcW w:w="171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62.9</w:t>
            </w:r>
          </w:p>
        </w:tc>
        <w:tc>
          <w:tcPr>
            <w:tcW w:w="124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13</w:t>
            </w:r>
          </w:p>
        </w:tc>
        <w:tc>
          <w:tcPr>
            <w:tcW w:w="111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37.2</w:t>
            </w:r>
          </w:p>
        </w:tc>
      </w:tr>
      <w:tr w:rsidR="00360AE5" w:rsidRPr="00360AE5" w:rsidTr="00295F63">
        <w:tc>
          <w:tcPr>
            <w:tcW w:w="424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Interrelation </w:t>
            </w:r>
          </w:p>
        </w:tc>
        <w:tc>
          <w:tcPr>
            <w:tcW w:w="126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18</w:t>
            </w:r>
          </w:p>
        </w:tc>
        <w:tc>
          <w:tcPr>
            <w:tcW w:w="171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51.5</w:t>
            </w:r>
          </w:p>
        </w:tc>
        <w:tc>
          <w:tcPr>
            <w:tcW w:w="124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17</w:t>
            </w:r>
          </w:p>
        </w:tc>
        <w:tc>
          <w:tcPr>
            <w:tcW w:w="111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48.6</w:t>
            </w:r>
          </w:p>
        </w:tc>
      </w:tr>
      <w:tr w:rsidR="00360AE5" w:rsidRPr="00360AE5" w:rsidTr="00295F63">
        <w:tc>
          <w:tcPr>
            <w:tcW w:w="424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Spelling </w:t>
            </w:r>
          </w:p>
        </w:tc>
        <w:tc>
          <w:tcPr>
            <w:tcW w:w="126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23</w:t>
            </w:r>
          </w:p>
        </w:tc>
        <w:tc>
          <w:tcPr>
            <w:tcW w:w="171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65.7</w:t>
            </w:r>
          </w:p>
        </w:tc>
        <w:tc>
          <w:tcPr>
            <w:tcW w:w="124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12</w:t>
            </w:r>
          </w:p>
        </w:tc>
        <w:tc>
          <w:tcPr>
            <w:tcW w:w="111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34.3</w:t>
            </w:r>
          </w:p>
        </w:tc>
      </w:tr>
    </w:tbl>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Response on major error committed by English major student in spoken English.</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 xml:space="preserve">Table 1: pronunciation </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 xml:space="preserve">Right pronunciation </w:t>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t xml:space="preserve">wrong pronunciation </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Doctor/d</w:t>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proofErr w:type="spellStart"/>
      <w:r w:rsidRPr="00360AE5">
        <w:rPr>
          <w:rFonts w:ascii="Times New Roman" w:hAnsi="Times New Roman" w:cs="Times New Roman"/>
          <w:sz w:val="28"/>
          <w:szCs w:val="28"/>
        </w:rPr>
        <w:t>Dokto</w:t>
      </w:r>
      <w:proofErr w:type="spellEnd"/>
      <w:r w:rsidRPr="00360AE5">
        <w:rPr>
          <w:rFonts w:ascii="Times New Roman" w:hAnsi="Times New Roman" w:cs="Times New Roman"/>
          <w:sz w:val="28"/>
          <w:szCs w:val="28"/>
        </w:rPr>
        <w:t xml:space="preserve"> /</w:t>
      </w:r>
      <w:proofErr w:type="spellStart"/>
      <w:r w:rsidRPr="00360AE5">
        <w:rPr>
          <w:rFonts w:ascii="Times New Roman" w:hAnsi="Times New Roman" w:cs="Times New Roman"/>
          <w:sz w:val="28"/>
          <w:szCs w:val="28"/>
        </w:rPr>
        <w:t>d</w:t>
      </w:r>
      <w:proofErr w:type="gramStart"/>
      <w:r w:rsidRPr="00360AE5">
        <w:rPr>
          <w:rFonts w:ascii="Times New Roman" w:hAnsi="Times New Roman" w:cs="Times New Roman"/>
          <w:sz w:val="28"/>
          <w:szCs w:val="28"/>
        </w:rPr>
        <w:t>:kt</w:t>
      </w:r>
      <w:proofErr w:type="spellEnd"/>
      <w:proofErr w:type="gramEnd"/>
      <w:r w:rsidRPr="00360AE5">
        <w:rPr>
          <w:rFonts w:ascii="Times New Roman" w:hAnsi="Times New Roman" w:cs="Times New Roman"/>
          <w:sz w:val="28"/>
          <w:szCs w:val="28"/>
        </w:rPr>
        <w:t>!/</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Man/m</w:t>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t>Man /</w:t>
      </w:r>
      <w:proofErr w:type="spellStart"/>
      <w:r w:rsidRPr="00360AE5">
        <w:rPr>
          <w:rFonts w:ascii="Times New Roman" w:hAnsi="Times New Roman" w:cs="Times New Roman"/>
          <w:sz w:val="28"/>
          <w:szCs w:val="28"/>
        </w:rPr>
        <w:t>mon</w:t>
      </w:r>
      <w:proofErr w:type="spellEnd"/>
      <w:r w:rsidRPr="00360AE5">
        <w:rPr>
          <w:rFonts w:ascii="Times New Roman" w:hAnsi="Times New Roman" w:cs="Times New Roman"/>
          <w:sz w:val="28"/>
          <w:szCs w:val="28"/>
        </w:rPr>
        <w:t>/</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Sit/sit/</w:t>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t>seat /</w:t>
      </w:r>
      <w:proofErr w:type="spellStart"/>
      <w:r w:rsidRPr="00360AE5">
        <w:rPr>
          <w:rFonts w:ascii="Times New Roman" w:hAnsi="Times New Roman" w:cs="Times New Roman"/>
          <w:sz w:val="28"/>
          <w:szCs w:val="28"/>
        </w:rPr>
        <w:t>SI</w:t>
      </w:r>
      <w:proofErr w:type="gramStart"/>
      <w:r w:rsidRPr="00360AE5">
        <w:rPr>
          <w:rFonts w:ascii="Times New Roman" w:hAnsi="Times New Roman" w:cs="Times New Roman"/>
          <w:sz w:val="28"/>
          <w:szCs w:val="28"/>
        </w:rPr>
        <w:t>:t</w:t>
      </w:r>
      <w:proofErr w:type="spellEnd"/>
      <w:proofErr w:type="gramEnd"/>
      <w:r w:rsidRPr="00360AE5">
        <w:rPr>
          <w:rFonts w:ascii="Times New Roman" w:hAnsi="Times New Roman" w:cs="Times New Roman"/>
          <w:sz w:val="28"/>
          <w:szCs w:val="28"/>
        </w:rPr>
        <w:t>/</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Love/l</w:t>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proofErr w:type="spellStart"/>
      <w:r w:rsidRPr="00360AE5">
        <w:rPr>
          <w:rFonts w:ascii="Times New Roman" w:hAnsi="Times New Roman" w:cs="Times New Roman"/>
          <w:sz w:val="28"/>
          <w:szCs w:val="28"/>
        </w:rPr>
        <w:t>lofu</w:t>
      </w:r>
      <w:proofErr w:type="spellEnd"/>
      <w:r w:rsidRPr="00360AE5">
        <w:rPr>
          <w:rFonts w:ascii="Times New Roman" w:hAnsi="Times New Roman" w:cs="Times New Roman"/>
          <w:sz w:val="28"/>
          <w:szCs w:val="28"/>
        </w:rPr>
        <w:t>/10</w:t>
      </w:r>
      <w:proofErr w:type="gramStart"/>
      <w:r w:rsidRPr="00360AE5">
        <w:rPr>
          <w:rFonts w:ascii="Times New Roman" w:hAnsi="Times New Roman" w:cs="Times New Roman"/>
          <w:sz w:val="28"/>
          <w:szCs w:val="28"/>
        </w:rPr>
        <w:t>:fu</w:t>
      </w:r>
      <w:proofErr w:type="gramEnd"/>
      <w:r w:rsidRPr="00360AE5">
        <w:rPr>
          <w:rFonts w:ascii="Times New Roman" w:hAnsi="Times New Roman" w:cs="Times New Roman"/>
          <w:sz w:val="28"/>
          <w:szCs w:val="28"/>
        </w:rPr>
        <w:t>/</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Put/put/</w:t>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t>put/</w:t>
      </w:r>
      <w:proofErr w:type="spellStart"/>
      <w:r w:rsidRPr="00360AE5">
        <w:rPr>
          <w:rFonts w:ascii="Times New Roman" w:hAnsi="Times New Roman" w:cs="Times New Roman"/>
          <w:sz w:val="28"/>
          <w:szCs w:val="28"/>
        </w:rPr>
        <w:t>pult</w:t>
      </w:r>
      <w:proofErr w:type="spellEnd"/>
      <w:r w:rsidRPr="00360AE5">
        <w:rPr>
          <w:rFonts w:ascii="Times New Roman" w:hAnsi="Times New Roman" w:cs="Times New Roman"/>
          <w:sz w:val="28"/>
          <w:szCs w:val="28"/>
        </w:rPr>
        <w:t>/</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GOT/got/</w:t>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t>got/</w:t>
      </w:r>
      <w:proofErr w:type="spellStart"/>
      <w:r w:rsidRPr="00360AE5">
        <w:rPr>
          <w:rFonts w:ascii="Times New Roman" w:hAnsi="Times New Roman" w:cs="Times New Roman"/>
          <w:sz w:val="28"/>
          <w:szCs w:val="28"/>
        </w:rPr>
        <w:t>go</w:t>
      </w:r>
      <w:proofErr w:type="gramStart"/>
      <w:r w:rsidRPr="00360AE5">
        <w:rPr>
          <w:rFonts w:ascii="Times New Roman" w:hAnsi="Times New Roman" w:cs="Times New Roman"/>
          <w:sz w:val="28"/>
          <w:szCs w:val="28"/>
        </w:rPr>
        <w:t>!t</w:t>
      </w:r>
      <w:proofErr w:type="spellEnd"/>
      <w:proofErr w:type="gramEnd"/>
      <w:r w:rsidRPr="00360AE5">
        <w:rPr>
          <w:rFonts w:ascii="Times New Roman" w:hAnsi="Times New Roman" w:cs="Times New Roman"/>
          <w:sz w:val="28"/>
          <w:szCs w:val="28"/>
        </w:rPr>
        <w:t>/</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Living/</w:t>
      </w:r>
      <w:proofErr w:type="spellStart"/>
      <w:r w:rsidRPr="00360AE5">
        <w:rPr>
          <w:rFonts w:ascii="Times New Roman" w:hAnsi="Times New Roman" w:cs="Times New Roman"/>
          <w:sz w:val="28"/>
          <w:szCs w:val="28"/>
        </w:rPr>
        <w:t>livj</w:t>
      </w:r>
      <w:proofErr w:type="spellEnd"/>
      <w:r w:rsidRPr="00360AE5">
        <w:rPr>
          <w:rFonts w:ascii="Times New Roman" w:hAnsi="Times New Roman" w:cs="Times New Roman"/>
          <w:sz w:val="28"/>
          <w:szCs w:val="28"/>
        </w:rPr>
        <w:t>/</w:t>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sidRPr="00360AE5">
        <w:rPr>
          <w:rFonts w:ascii="Times New Roman" w:hAnsi="Times New Roman" w:cs="Times New Roman"/>
          <w:sz w:val="28"/>
          <w:szCs w:val="28"/>
        </w:rPr>
        <w:tab/>
      </w:r>
      <w:r>
        <w:rPr>
          <w:rFonts w:ascii="Times New Roman" w:hAnsi="Times New Roman" w:cs="Times New Roman"/>
          <w:sz w:val="28"/>
          <w:szCs w:val="28"/>
        </w:rPr>
        <w:tab/>
      </w:r>
      <w:r w:rsidRPr="00360AE5">
        <w:rPr>
          <w:rFonts w:ascii="Times New Roman" w:hAnsi="Times New Roman" w:cs="Times New Roman"/>
          <w:sz w:val="28"/>
          <w:szCs w:val="28"/>
        </w:rPr>
        <w:t>living /</w:t>
      </w:r>
      <w:proofErr w:type="spellStart"/>
      <w:r w:rsidRPr="00360AE5">
        <w:rPr>
          <w:rFonts w:ascii="Times New Roman" w:hAnsi="Times New Roman" w:cs="Times New Roman"/>
          <w:sz w:val="28"/>
          <w:szCs w:val="28"/>
        </w:rPr>
        <w:t>l</w:t>
      </w:r>
      <w:proofErr w:type="gramStart"/>
      <w:r w:rsidRPr="00360AE5">
        <w:rPr>
          <w:rFonts w:ascii="Times New Roman" w:hAnsi="Times New Roman" w:cs="Times New Roman"/>
          <w:sz w:val="28"/>
          <w:szCs w:val="28"/>
        </w:rPr>
        <w:t>;v</w:t>
      </w:r>
      <w:proofErr w:type="spellEnd"/>
      <w:proofErr w:type="gramEnd"/>
      <w:r w:rsidRPr="00360AE5">
        <w:rPr>
          <w:rFonts w:ascii="Times New Roman" w:hAnsi="Times New Roman" w:cs="Times New Roman"/>
          <w:sz w:val="28"/>
          <w:szCs w:val="28"/>
        </w:rPr>
        <w:t>;/</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 xml:space="preserve">Pronunciation </w:t>
      </w:r>
    </w:p>
    <w:tbl>
      <w:tblPr>
        <w:tblStyle w:val="TableGrid"/>
        <w:tblW w:w="0" w:type="auto"/>
        <w:tblLook w:val="04A0" w:firstRow="1" w:lastRow="0" w:firstColumn="1" w:lastColumn="0" w:noHBand="0" w:noVBand="1"/>
      </w:tblPr>
      <w:tblGrid>
        <w:gridCol w:w="2854"/>
        <w:gridCol w:w="2884"/>
        <w:gridCol w:w="2892"/>
      </w:tblGrid>
      <w:tr w:rsidR="00360AE5" w:rsidRPr="00360AE5" w:rsidTr="00295F63">
        <w:tc>
          <w:tcPr>
            <w:tcW w:w="3192" w:type="dxa"/>
          </w:tcPr>
          <w:p w:rsidR="00360AE5" w:rsidRPr="00360AE5" w:rsidRDefault="00360AE5" w:rsidP="0064099F">
            <w:pPr>
              <w:spacing w:line="480" w:lineRule="auto"/>
              <w:jc w:val="both"/>
              <w:rPr>
                <w:rFonts w:ascii="Times New Roman" w:hAnsi="Times New Roman" w:cs="Times New Roman"/>
                <w:szCs w:val="28"/>
              </w:rPr>
            </w:pPr>
          </w:p>
        </w:tc>
        <w:tc>
          <w:tcPr>
            <w:tcW w:w="319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Frequency </w:t>
            </w:r>
          </w:p>
        </w:tc>
        <w:tc>
          <w:tcPr>
            <w:tcW w:w="319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Percentage </w:t>
            </w:r>
          </w:p>
        </w:tc>
      </w:tr>
      <w:tr w:rsidR="00360AE5" w:rsidRPr="00360AE5" w:rsidTr="00295F63">
        <w:tc>
          <w:tcPr>
            <w:tcW w:w="319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Correct</w:t>
            </w:r>
          </w:p>
        </w:tc>
        <w:tc>
          <w:tcPr>
            <w:tcW w:w="319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15</w:t>
            </w:r>
          </w:p>
        </w:tc>
        <w:tc>
          <w:tcPr>
            <w:tcW w:w="319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42.9</w:t>
            </w:r>
          </w:p>
        </w:tc>
      </w:tr>
      <w:tr w:rsidR="00360AE5" w:rsidRPr="00360AE5" w:rsidTr="00295F63">
        <w:tc>
          <w:tcPr>
            <w:tcW w:w="319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Incorrect </w:t>
            </w:r>
          </w:p>
        </w:tc>
        <w:tc>
          <w:tcPr>
            <w:tcW w:w="319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15</w:t>
            </w:r>
          </w:p>
        </w:tc>
        <w:tc>
          <w:tcPr>
            <w:tcW w:w="319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42.9</w:t>
            </w:r>
          </w:p>
        </w:tc>
      </w:tr>
    </w:tbl>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ab/>
        <w:t>From the above table effort was made to enlist the error committed by student</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ab/>
        <w:t>In table 3</w:t>
      </w:r>
      <w:proofErr w:type="gramStart"/>
      <w:r w:rsidRPr="00360AE5">
        <w:rPr>
          <w:rFonts w:ascii="Times New Roman" w:hAnsi="Times New Roman" w:cs="Times New Roman"/>
          <w:sz w:val="28"/>
          <w:szCs w:val="28"/>
        </w:rPr>
        <w:t>,15</w:t>
      </w:r>
      <w:proofErr w:type="gramEnd"/>
      <w:r w:rsidRPr="00360AE5">
        <w:rPr>
          <w:rFonts w:ascii="Times New Roman" w:hAnsi="Times New Roman" w:cs="Times New Roman"/>
          <w:sz w:val="28"/>
          <w:szCs w:val="28"/>
        </w:rPr>
        <w:t xml:space="preserve"> respondent pronounced the correctly while the percentage is 42.9 in order hand, 15 respondent did not pronounce the word correctly while the percentage is also 42.9</w:t>
      </w:r>
    </w:p>
    <w:p w:rsidR="00360AE5" w:rsidRPr="00360AE5" w:rsidRDefault="00360AE5"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Table 4:</w:t>
      </w:r>
      <w:r w:rsidR="0064099F">
        <w:rPr>
          <w:rFonts w:ascii="Times New Roman" w:hAnsi="Times New Roman" w:cs="Times New Roman"/>
          <w:b/>
          <w:sz w:val="28"/>
          <w:szCs w:val="28"/>
        </w:rPr>
        <w:t xml:space="preserve"> </w:t>
      </w:r>
      <w:r w:rsidR="0064099F" w:rsidRPr="00360AE5">
        <w:rPr>
          <w:rFonts w:ascii="Times New Roman" w:hAnsi="Times New Roman" w:cs="Times New Roman"/>
          <w:b/>
          <w:sz w:val="28"/>
          <w:szCs w:val="28"/>
        </w:rPr>
        <w:t xml:space="preserve">Transfer </w:t>
      </w:r>
      <w:r w:rsidRPr="00360AE5">
        <w:rPr>
          <w:rFonts w:ascii="Times New Roman" w:hAnsi="Times New Roman" w:cs="Times New Roman"/>
          <w:b/>
          <w:sz w:val="28"/>
          <w:szCs w:val="28"/>
        </w:rPr>
        <w:t xml:space="preserve">from MT knowledge </w:t>
      </w:r>
    </w:p>
    <w:tbl>
      <w:tblPr>
        <w:tblStyle w:val="TableGrid"/>
        <w:tblW w:w="0" w:type="auto"/>
        <w:tblLook w:val="04A0" w:firstRow="1" w:lastRow="0" w:firstColumn="1" w:lastColumn="0" w:noHBand="0" w:noVBand="1"/>
      </w:tblPr>
      <w:tblGrid>
        <w:gridCol w:w="721"/>
        <w:gridCol w:w="3057"/>
        <w:gridCol w:w="590"/>
        <w:gridCol w:w="706"/>
        <w:gridCol w:w="496"/>
        <w:gridCol w:w="706"/>
        <w:gridCol w:w="600"/>
        <w:gridCol w:w="706"/>
        <w:gridCol w:w="436"/>
        <w:gridCol w:w="612"/>
      </w:tblGrid>
      <w:tr w:rsidR="00360AE5" w:rsidRPr="00360AE5" w:rsidTr="00295F63">
        <w:tc>
          <w:tcPr>
            <w:tcW w:w="776"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S/N</w:t>
            </w:r>
          </w:p>
        </w:tc>
        <w:tc>
          <w:tcPr>
            <w:tcW w:w="4549"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 xml:space="preserve">ITEM </w:t>
            </w:r>
          </w:p>
        </w:tc>
        <w:tc>
          <w:tcPr>
            <w:tcW w:w="603"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SA</w:t>
            </w:r>
          </w:p>
        </w:tc>
        <w:tc>
          <w:tcPr>
            <w:tcW w:w="480"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w:t>
            </w:r>
          </w:p>
        </w:tc>
        <w:tc>
          <w:tcPr>
            <w:tcW w:w="450"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A</w:t>
            </w:r>
          </w:p>
        </w:tc>
        <w:tc>
          <w:tcPr>
            <w:tcW w:w="520"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w:t>
            </w:r>
          </w:p>
        </w:tc>
        <w:tc>
          <w:tcPr>
            <w:tcW w:w="620"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SD</w:t>
            </w:r>
          </w:p>
        </w:tc>
        <w:tc>
          <w:tcPr>
            <w:tcW w:w="480"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w:t>
            </w:r>
          </w:p>
        </w:tc>
        <w:tc>
          <w:tcPr>
            <w:tcW w:w="450"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D</w:t>
            </w:r>
          </w:p>
        </w:tc>
        <w:tc>
          <w:tcPr>
            <w:tcW w:w="648"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w:t>
            </w:r>
          </w:p>
        </w:tc>
      </w:tr>
      <w:tr w:rsidR="00360AE5" w:rsidRPr="00360AE5" w:rsidTr="00295F63">
        <w:tc>
          <w:tcPr>
            <w:tcW w:w="776"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w:t>
            </w:r>
          </w:p>
        </w:tc>
        <w:tc>
          <w:tcPr>
            <w:tcW w:w="4549"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I dropped from a taxi</w:t>
            </w:r>
          </w:p>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 I alighted from taxi</w:t>
            </w:r>
          </w:p>
        </w:tc>
        <w:tc>
          <w:tcPr>
            <w:tcW w:w="60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20</w:t>
            </w:r>
          </w:p>
        </w:tc>
        <w:tc>
          <w:tcPr>
            <w:tcW w:w="48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51.1</w:t>
            </w:r>
          </w:p>
        </w:tc>
        <w:tc>
          <w:tcPr>
            <w:tcW w:w="45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10</w:t>
            </w:r>
          </w:p>
        </w:tc>
        <w:tc>
          <w:tcPr>
            <w:tcW w:w="52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28.6</w:t>
            </w:r>
          </w:p>
        </w:tc>
        <w:tc>
          <w:tcPr>
            <w:tcW w:w="62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3</w:t>
            </w:r>
          </w:p>
        </w:tc>
        <w:tc>
          <w:tcPr>
            <w:tcW w:w="48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86</w:t>
            </w:r>
          </w:p>
        </w:tc>
        <w:tc>
          <w:tcPr>
            <w:tcW w:w="45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w:t>
            </w:r>
          </w:p>
        </w:tc>
        <w:tc>
          <w:tcPr>
            <w:tcW w:w="64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57</w:t>
            </w:r>
          </w:p>
        </w:tc>
      </w:tr>
      <w:tr w:rsidR="00360AE5" w:rsidRPr="00360AE5" w:rsidTr="00295F63">
        <w:tc>
          <w:tcPr>
            <w:tcW w:w="776"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w:t>
            </w:r>
          </w:p>
        </w:tc>
        <w:tc>
          <w:tcPr>
            <w:tcW w:w="4549"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I saw you beating him </w:t>
            </w:r>
          </w:p>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I saw you flogging him</w:t>
            </w:r>
          </w:p>
        </w:tc>
        <w:tc>
          <w:tcPr>
            <w:tcW w:w="60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12</w:t>
            </w:r>
          </w:p>
        </w:tc>
        <w:tc>
          <w:tcPr>
            <w:tcW w:w="48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34.3</w:t>
            </w:r>
          </w:p>
        </w:tc>
        <w:tc>
          <w:tcPr>
            <w:tcW w:w="45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16</w:t>
            </w:r>
          </w:p>
        </w:tc>
        <w:tc>
          <w:tcPr>
            <w:tcW w:w="52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56.0</w:t>
            </w:r>
          </w:p>
        </w:tc>
        <w:tc>
          <w:tcPr>
            <w:tcW w:w="62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w:t>
            </w:r>
          </w:p>
        </w:tc>
        <w:tc>
          <w:tcPr>
            <w:tcW w:w="48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11.4</w:t>
            </w:r>
          </w:p>
        </w:tc>
        <w:tc>
          <w:tcPr>
            <w:tcW w:w="45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3</w:t>
            </w:r>
          </w:p>
        </w:tc>
        <w:tc>
          <w:tcPr>
            <w:tcW w:w="64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8.5</w:t>
            </w:r>
          </w:p>
        </w:tc>
      </w:tr>
    </w:tbl>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lastRenderedPageBreak/>
        <w:t xml:space="preserve">In items 2, under table 4 51.2% respondents ticked strongly agreed with “I </w:t>
      </w:r>
      <w:proofErr w:type="spellStart"/>
      <w:r w:rsidRPr="00360AE5">
        <w:rPr>
          <w:rFonts w:ascii="Times New Roman" w:hAnsi="Times New Roman" w:cs="Times New Roman"/>
          <w:sz w:val="28"/>
          <w:szCs w:val="28"/>
        </w:rPr>
        <w:t>aligted</w:t>
      </w:r>
      <w:proofErr w:type="spellEnd"/>
      <w:r w:rsidRPr="00360AE5">
        <w:rPr>
          <w:rFonts w:ascii="Times New Roman" w:hAnsi="Times New Roman" w:cs="Times New Roman"/>
          <w:sz w:val="28"/>
          <w:szCs w:val="28"/>
        </w:rPr>
        <w:t xml:space="preserve"> from a taxi” and 28.6% agreed with “I alighted from a taxi” while 8.6% strongly disagreed with “I dropped from a taxi” and 5:17% disagreed with “I saw you flogging him and 56.0 agreed with “I saw you flogging him while 11.4 strongly disagreed with “I saw you beating” and 8.5% disagreed with “I saw you flogging”</w:t>
      </w:r>
    </w:p>
    <w:p w:rsidR="00360AE5" w:rsidRPr="00360AE5" w:rsidRDefault="00360AE5"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Table 5: Mother tongue interferences</w:t>
      </w:r>
    </w:p>
    <w:tbl>
      <w:tblPr>
        <w:tblStyle w:val="TableGrid"/>
        <w:tblW w:w="9556" w:type="dxa"/>
        <w:tblLook w:val="04A0" w:firstRow="1" w:lastRow="0" w:firstColumn="1" w:lastColumn="0" w:noHBand="0" w:noVBand="1"/>
      </w:tblPr>
      <w:tblGrid>
        <w:gridCol w:w="881"/>
        <w:gridCol w:w="3330"/>
        <w:gridCol w:w="602"/>
        <w:gridCol w:w="825"/>
        <w:gridCol w:w="563"/>
        <w:gridCol w:w="825"/>
        <w:gridCol w:w="618"/>
        <w:gridCol w:w="651"/>
        <w:gridCol w:w="436"/>
        <w:gridCol w:w="825"/>
      </w:tblGrid>
      <w:tr w:rsidR="00360AE5" w:rsidRPr="00360AE5" w:rsidTr="0064099F">
        <w:trPr>
          <w:trHeight w:val="370"/>
        </w:trPr>
        <w:tc>
          <w:tcPr>
            <w:tcW w:w="881"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S/N</w:t>
            </w:r>
          </w:p>
        </w:tc>
        <w:tc>
          <w:tcPr>
            <w:tcW w:w="3330"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ITEM</w:t>
            </w:r>
          </w:p>
        </w:tc>
        <w:tc>
          <w:tcPr>
            <w:tcW w:w="602"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SA</w:t>
            </w:r>
          </w:p>
        </w:tc>
        <w:tc>
          <w:tcPr>
            <w:tcW w:w="825"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w:t>
            </w:r>
          </w:p>
        </w:tc>
        <w:tc>
          <w:tcPr>
            <w:tcW w:w="563"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A</w:t>
            </w:r>
          </w:p>
        </w:tc>
        <w:tc>
          <w:tcPr>
            <w:tcW w:w="825"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w:t>
            </w:r>
          </w:p>
        </w:tc>
        <w:tc>
          <w:tcPr>
            <w:tcW w:w="618"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SD</w:t>
            </w:r>
          </w:p>
        </w:tc>
        <w:tc>
          <w:tcPr>
            <w:tcW w:w="651"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w:t>
            </w:r>
          </w:p>
        </w:tc>
        <w:tc>
          <w:tcPr>
            <w:tcW w:w="436"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D</w:t>
            </w:r>
          </w:p>
        </w:tc>
        <w:tc>
          <w:tcPr>
            <w:tcW w:w="825" w:type="dxa"/>
          </w:tcPr>
          <w:p w:rsidR="00360AE5" w:rsidRPr="00360AE5" w:rsidRDefault="00360AE5" w:rsidP="0064099F">
            <w:pPr>
              <w:spacing w:line="480" w:lineRule="auto"/>
              <w:jc w:val="both"/>
              <w:rPr>
                <w:rFonts w:ascii="Times New Roman" w:hAnsi="Times New Roman" w:cs="Times New Roman"/>
                <w:b/>
                <w:szCs w:val="28"/>
              </w:rPr>
            </w:pPr>
            <w:r w:rsidRPr="00360AE5">
              <w:rPr>
                <w:rFonts w:ascii="Times New Roman" w:hAnsi="Times New Roman" w:cs="Times New Roman"/>
                <w:b/>
                <w:szCs w:val="28"/>
              </w:rPr>
              <w:t>%</w:t>
            </w:r>
          </w:p>
        </w:tc>
      </w:tr>
      <w:tr w:rsidR="00360AE5" w:rsidRPr="00360AE5" w:rsidTr="0064099F">
        <w:trPr>
          <w:trHeight w:val="725"/>
        </w:trPr>
        <w:tc>
          <w:tcPr>
            <w:tcW w:w="881"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5</w:t>
            </w:r>
          </w:p>
        </w:tc>
        <w:tc>
          <w:tcPr>
            <w:tcW w:w="33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bring my shoes for me</w:t>
            </w:r>
          </w:p>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bring my sues for me </w:t>
            </w:r>
          </w:p>
        </w:tc>
        <w:tc>
          <w:tcPr>
            <w:tcW w:w="60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10</w:t>
            </w:r>
          </w:p>
        </w:tc>
        <w:tc>
          <w:tcPr>
            <w:tcW w:w="82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76.3</w:t>
            </w:r>
          </w:p>
        </w:tc>
        <w:tc>
          <w:tcPr>
            <w:tcW w:w="56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18</w:t>
            </w:r>
          </w:p>
        </w:tc>
        <w:tc>
          <w:tcPr>
            <w:tcW w:w="82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51.4</w:t>
            </w:r>
          </w:p>
        </w:tc>
        <w:tc>
          <w:tcPr>
            <w:tcW w:w="61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3</w:t>
            </w:r>
          </w:p>
        </w:tc>
        <w:tc>
          <w:tcPr>
            <w:tcW w:w="651"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8.5</w:t>
            </w:r>
          </w:p>
        </w:tc>
        <w:tc>
          <w:tcPr>
            <w:tcW w:w="436"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w:t>
            </w:r>
          </w:p>
        </w:tc>
        <w:tc>
          <w:tcPr>
            <w:tcW w:w="82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11.4</w:t>
            </w:r>
          </w:p>
        </w:tc>
      </w:tr>
      <w:tr w:rsidR="00360AE5" w:rsidRPr="00360AE5" w:rsidTr="0064099F">
        <w:trPr>
          <w:trHeight w:val="741"/>
        </w:trPr>
        <w:tc>
          <w:tcPr>
            <w:tcW w:w="881"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8</w:t>
            </w:r>
          </w:p>
        </w:tc>
        <w:tc>
          <w:tcPr>
            <w:tcW w:w="33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I drank </w:t>
            </w:r>
            <w:proofErr w:type="spellStart"/>
            <w:r w:rsidRPr="00360AE5">
              <w:rPr>
                <w:rFonts w:ascii="Times New Roman" w:hAnsi="Times New Roman" w:cs="Times New Roman"/>
                <w:szCs w:val="28"/>
              </w:rPr>
              <w:t>fanta</w:t>
            </w:r>
            <w:proofErr w:type="spellEnd"/>
            <w:r w:rsidRPr="00360AE5">
              <w:rPr>
                <w:rFonts w:ascii="Times New Roman" w:hAnsi="Times New Roman" w:cs="Times New Roman"/>
                <w:szCs w:val="28"/>
              </w:rPr>
              <w:t xml:space="preserve"> yesterday</w:t>
            </w:r>
          </w:p>
        </w:tc>
        <w:tc>
          <w:tcPr>
            <w:tcW w:w="60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8</w:t>
            </w:r>
          </w:p>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18</w:t>
            </w:r>
          </w:p>
        </w:tc>
        <w:tc>
          <w:tcPr>
            <w:tcW w:w="82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22.8</w:t>
            </w:r>
          </w:p>
        </w:tc>
        <w:tc>
          <w:tcPr>
            <w:tcW w:w="56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20</w:t>
            </w:r>
          </w:p>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28</w:t>
            </w:r>
          </w:p>
        </w:tc>
        <w:tc>
          <w:tcPr>
            <w:tcW w:w="825"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57.1</w:t>
            </w:r>
          </w:p>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17</w:t>
            </w:r>
          </w:p>
        </w:tc>
        <w:tc>
          <w:tcPr>
            <w:tcW w:w="61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17</w:t>
            </w:r>
          </w:p>
        </w:tc>
        <w:tc>
          <w:tcPr>
            <w:tcW w:w="651" w:type="dxa"/>
          </w:tcPr>
          <w:p w:rsidR="00360AE5" w:rsidRPr="00360AE5" w:rsidRDefault="00360AE5" w:rsidP="0064099F">
            <w:pPr>
              <w:spacing w:line="480" w:lineRule="auto"/>
              <w:jc w:val="both"/>
              <w:rPr>
                <w:rFonts w:ascii="Times New Roman" w:hAnsi="Times New Roman" w:cs="Times New Roman"/>
                <w:szCs w:val="28"/>
              </w:rPr>
            </w:pPr>
          </w:p>
        </w:tc>
        <w:tc>
          <w:tcPr>
            <w:tcW w:w="436" w:type="dxa"/>
          </w:tcPr>
          <w:p w:rsidR="00360AE5" w:rsidRPr="00360AE5" w:rsidRDefault="00360AE5" w:rsidP="0064099F">
            <w:pPr>
              <w:spacing w:line="480" w:lineRule="auto"/>
              <w:jc w:val="both"/>
              <w:rPr>
                <w:rFonts w:ascii="Times New Roman" w:hAnsi="Times New Roman" w:cs="Times New Roman"/>
                <w:b/>
                <w:szCs w:val="28"/>
              </w:rPr>
            </w:pPr>
          </w:p>
        </w:tc>
        <w:tc>
          <w:tcPr>
            <w:tcW w:w="825" w:type="dxa"/>
          </w:tcPr>
          <w:p w:rsidR="00360AE5" w:rsidRPr="00360AE5" w:rsidRDefault="00360AE5" w:rsidP="0064099F">
            <w:pPr>
              <w:spacing w:line="480" w:lineRule="auto"/>
              <w:jc w:val="both"/>
              <w:rPr>
                <w:rFonts w:ascii="Times New Roman" w:hAnsi="Times New Roman" w:cs="Times New Roman"/>
                <w:b/>
                <w:szCs w:val="28"/>
              </w:rPr>
            </w:pPr>
          </w:p>
        </w:tc>
      </w:tr>
    </w:tbl>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In item 5, 26.3% respondents ticked strongly agreed with “bring my shoes for me” while 51.4% disagreed with bring my sues for me” and 88.5% disagreed with bring my sues for me”</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lastRenderedPageBreak/>
        <w:tab/>
        <w:t>In items 8, 22.8% Respondents ticked strongly Agreed with “I drank Fanta yesterday” while 57.1 ticked Agreed and 11.4% ticked strongly disagreed while 8.5% ticked agreed.</w:t>
      </w:r>
    </w:p>
    <w:tbl>
      <w:tblPr>
        <w:tblStyle w:val="TableGrid"/>
        <w:tblpPr w:leftFromText="180" w:rightFromText="180" w:vertAnchor="text" w:horzAnchor="margin" w:tblpY="545"/>
        <w:tblW w:w="9535" w:type="dxa"/>
        <w:tblLayout w:type="fixed"/>
        <w:tblLook w:val="04A0" w:firstRow="1" w:lastRow="0" w:firstColumn="1" w:lastColumn="0" w:noHBand="0" w:noVBand="1"/>
      </w:tblPr>
      <w:tblGrid>
        <w:gridCol w:w="720"/>
        <w:gridCol w:w="2993"/>
        <w:gridCol w:w="630"/>
        <w:gridCol w:w="990"/>
        <w:gridCol w:w="630"/>
        <w:gridCol w:w="900"/>
        <w:gridCol w:w="630"/>
        <w:gridCol w:w="602"/>
        <w:gridCol w:w="540"/>
        <w:gridCol w:w="900"/>
      </w:tblGrid>
      <w:tr w:rsidR="00360AE5" w:rsidRPr="00360AE5" w:rsidTr="00360AE5">
        <w:tc>
          <w:tcPr>
            <w:tcW w:w="72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S/N</w:t>
            </w:r>
          </w:p>
        </w:tc>
        <w:tc>
          <w:tcPr>
            <w:tcW w:w="299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ITEMS</w:t>
            </w: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SA</w:t>
            </w:r>
          </w:p>
        </w:tc>
        <w:tc>
          <w:tcPr>
            <w:tcW w:w="99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w:t>
            </w: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A</w:t>
            </w:r>
          </w:p>
        </w:tc>
        <w:tc>
          <w:tcPr>
            <w:tcW w:w="90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w:t>
            </w: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SD</w:t>
            </w:r>
          </w:p>
        </w:tc>
        <w:tc>
          <w:tcPr>
            <w:tcW w:w="60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w:t>
            </w:r>
          </w:p>
        </w:tc>
        <w:tc>
          <w:tcPr>
            <w:tcW w:w="54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D</w:t>
            </w:r>
          </w:p>
        </w:tc>
        <w:tc>
          <w:tcPr>
            <w:tcW w:w="90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w:t>
            </w:r>
          </w:p>
        </w:tc>
      </w:tr>
      <w:tr w:rsidR="00360AE5" w:rsidRPr="00360AE5" w:rsidTr="00360AE5">
        <w:tc>
          <w:tcPr>
            <w:tcW w:w="72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1. </w:t>
            </w:r>
          </w:p>
        </w:tc>
        <w:tc>
          <w:tcPr>
            <w:tcW w:w="299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I saw your brother and greeted them </w:t>
            </w:r>
          </w:p>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I saw you brother and greeted him</w:t>
            </w: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6</w:t>
            </w:r>
          </w:p>
        </w:tc>
        <w:tc>
          <w:tcPr>
            <w:tcW w:w="99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17. 1</w:t>
            </w: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22</w:t>
            </w:r>
          </w:p>
        </w:tc>
        <w:tc>
          <w:tcPr>
            <w:tcW w:w="90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62.8</w:t>
            </w: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w:t>
            </w:r>
          </w:p>
        </w:tc>
        <w:tc>
          <w:tcPr>
            <w:tcW w:w="60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2.8</w:t>
            </w:r>
          </w:p>
        </w:tc>
        <w:tc>
          <w:tcPr>
            <w:tcW w:w="54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6</w:t>
            </w:r>
          </w:p>
        </w:tc>
        <w:tc>
          <w:tcPr>
            <w:tcW w:w="90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17.1</w:t>
            </w:r>
          </w:p>
        </w:tc>
      </w:tr>
      <w:tr w:rsidR="00360AE5" w:rsidRPr="00360AE5" w:rsidTr="00360AE5">
        <w:tc>
          <w:tcPr>
            <w:tcW w:w="72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w:t>
            </w:r>
          </w:p>
        </w:tc>
        <w:tc>
          <w:tcPr>
            <w:tcW w:w="299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She is calling you </w:t>
            </w:r>
          </w:p>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They are calling you </w:t>
            </w: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10</w:t>
            </w:r>
          </w:p>
        </w:tc>
        <w:tc>
          <w:tcPr>
            <w:tcW w:w="99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28.5</w:t>
            </w: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18</w:t>
            </w:r>
          </w:p>
        </w:tc>
        <w:tc>
          <w:tcPr>
            <w:tcW w:w="90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51.4</w:t>
            </w: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3</w:t>
            </w:r>
          </w:p>
        </w:tc>
        <w:tc>
          <w:tcPr>
            <w:tcW w:w="602"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8.6</w:t>
            </w:r>
          </w:p>
        </w:tc>
        <w:tc>
          <w:tcPr>
            <w:tcW w:w="54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w:t>
            </w:r>
          </w:p>
        </w:tc>
        <w:tc>
          <w:tcPr>
            <w:tcW w:w="90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11.4</w:t>
            </w:r>
          </w:p>
        </w:tc>
      </w:tr>
      <w:tr w:rsidR="00360AE5" w:rsidRPr="00360AE5" w:rsidTr="00360AE5">
        <w:tc>
          <w:tcPr>
            <w:tcW w:w="720" w:type="dxa"/>
          </w:tcPr>
          <w:p w:rsidR="00360AE5" w:rsidRPr="00360AE5" w:rsidRDefault="00360AE5" w:rsidP="0064099F">
            <w:pPr>
              <w:spacing w:line="480" w:lineRule="auto"/>
              <w:jc w:val="both"/>
              <w:rPr>
                <w:rFonts w:ascii="Times New Roman" w:hAnsi="Times New Roman" w:cs="Times New Roman"/>
                <w:szCs w:val="28"/>
              </w:rPr>
            </w:pPr>
          </w:p>
        </w:tc>
        <w:tc>
          <w:tcPr>
            <w:tcW w:w="2993"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Total</w:t>
            </w: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16</w:t>
            </w:r>
          </w:p>
        </w:tc>
        <w:tc>
          <w:tcPr>
            <w:tcW w:w="990" w:type="dxa"/>
          </w:tcPr>
          <w:p w:rsidR="00360AE5" w:rsidRPr="00360AE5" w:rsidRDefault="00360AE5" w:rsidP="0064099F">
            <w:pPr>
              <w:spacing w:line="480" w:lineRule="auto"/>
              <w:jc w:val="both"/>
              <w:rPr>
                <w:rFonts w:ascii="Times New Roman" w:hAnsi="Times New Roman" w:cs="Times New Roman"/>
                <w:szCs w:val="28"/>
              </w:rPr>
            </w:pP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40</w:t>
            </w:r>
          </w:p>
        </w:tc>
        <w:tc>
          <w:tcPr>
            <w:tcW w:w="900" w:type="dxa"/>
          </w:tcPr>
          <w:p w:rsidR="00360AE5" w:rsidRPr="00360AE5" w:rsidRDefault="00360AE5" w:rsidP="0064099F">
            <w:pPr>
              <w:spacing w:line="480" w:lineRule="auto"/>
              <w:jc w:val="both"/>
              <w:rPr>
                <w:rFonts w:ascii="Times New Roman" w:hAnsi="Times New Roman" w:cs="Times New Roman"/>
                <w:szCs w:val="28"/>
              </w:rPr>
            </w:pPr>
          </w:p>
        </w:tc>
        <w:tc>
          <w:tcPr>
            <w:tcW w:w="63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4</w:t>
            </w:r>
          </w:p>
        </w:tc>
        <w:tc>
          <w:tcPr>
            <w:tcW w:w="602" w:type="dxa"/>
          </w:tcPr>
          <w:p w:rsidR="00360AE5" w:rsidRPr="00360AE5" w:rsidRDefault="00360AE5" w:rsidP="0064099F">
            <w:pPr>
              <w:spacing w:line="480" w:lineRule="auto"/>
              <w:jc w:val="both"/>
              <w:rPr>
                <w:rFonts w:ascii="Times New Roman" w:hAnsi="Times New Roman" w:cs="Times New Roman"/>
                <w:szCs w:val="28"/>
              </w:rPr>
            </w:pPr>
          </w:p>
        </w:tc>
        <w:tc>
          <w:tcPr>
            <w:tcW w:w="540"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 w:val="24"/>
                <w:szCs w:val="28"/>
              </w:rPr>
              <w:t>10</w:t>
            </w:r>
          </w:p>
        </w:tc>
        <w:tc>
          <w:tcPr>
            <w:tcW w:w="900" w:type="dxa"/>
          </w:tcPr>
          <w:p w:rsidR="00360AE5" w:rsidRPr="00360AE5" w:rsidRDefault="00360AE5" w:rsidP="0064099F">
            <w:pPr>
              <w:spacing w:line="480" w:lineRule="auto"/>
              <w:jc w:val="both"/>
              <w:rPr>
                <w:rFonts w:ascii="Times New Roman" w:hAnsi="Times New Roman" w:cs="Times New Roman"/>
                <w:szCs w:val="28"/>
              </w:rPr>
            </w:pPr>
          </w:p>
        </w:tc>
      </w:tr>
    </w:tbl>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 xml:space="preserve">Table 7: Inter-translation of structure </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In items 1 of table 7 17% Respondents ticked strongly agreed “I saw you brother and greeted him” while 62.8% agreed and 2.8% Respondents ticked strongly disagreed “I saw your brother and greeted” them while 17.1% disagreed.</w:t>
      </w:r>
    </w:p>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lastRenderedPageBreak/>
        <w:t>In item 7, 28.5% Respondents ticked strongly agreed they are calling you” while 51.4% agreed and 8.6% respondents ticked strongly disagreed that “she is calling you” while 11.4% disagreed.</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 xml:space="preserve">Table 8: Spelling </w:t>
      </w:r>
    </w:p>
    <w:tbl>
      <w:tblPr>
        <w:tblStyle w:val="TableGrid"/>
        <w:tblW w:w="9280" w:type="dxa"/>
        <w:tblInd w:w="-432" w:type="dxa"/>
        <w:tblLayout w:type="fixed"/>
        <w:tblLook w:val="04A0" w:firstRow="1" w:lastRow="0" w:firstColumn="1" w:lastColumn="0" w:noHBand="0" w:noVBand="1"/>
      </w:tblPr>
      <w:tblGrid>
        <w:gridCol w:w="714"/>
        <w:gridCol w:w="3333"/>
        <w:gridCol w:w="555"/>
        <w:gridCol w:w="872"/>
        <w:gridCol w:w="555"/>
        <w:gridCol w:w="793"/>
        <w:gridCol w:w="555"/>
        <w:gridCol w:w="634"/>
        <w:gridCol w:w="476"/>
        <w:gridCol w:w="793"/>
      </w:tblGrid>
      <w:tr w:rsidR="00360AE5" w:rsidRPr="00360AE5" w:rsidTr="00360AE5">
        <w:trPr>
          <w:trHeight w:val="792"/>
        </w:trPr>
        <w:tc>
          <w:tcPr>
            <w:tcW w:w="714"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S/N</w:t>
            </w:r>
          </w:p>
        </w:tc>
        <w:tc>
          <w:tcPr>
            <w:tcW w:w="333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ITEMS</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SA</w:t>
            </w:r>
          </w:p>
        </w:tc>
        <w:tc>
          <w:tcPr>
            <w:tcW w:w="872"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A</w:t>
            </w:r>
          </w:p>
        </w:tc>
        <w:tc>
          <w:tcPr>
            <w:tcW w:w="79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SD</w:t>
            </w:r>
          </w:p>
        </w:tc>
        <w:tc>
          <w:tcPr>
            <w:tcW w:w="634"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w:t>
            </w:r>
          </w:p>
        </w:tc>
        <w:tc>
          <w:tcPr>
            <w:tcW w:w="476"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D</w:t>
            </w:r>
          </w:p>
        </w:tc>
        <w:tc>
          <w:tcPr>
            <w:tcW w:w="79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w:t>
            </w:r>
          </w:p>
        </w:tc>
      </w:tr>
      <w:tr w:rsidR="00360AE5" w:rsidRPr="00360AE5" w:rsidTr="00360AE5">
        <w:trPr>
          <w:trHeight w:val="1585"/>
        </w:trPr>
        <w:tc>
          <w:tcPr>
            <w:tcW w:w="714"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 xml:space="preserve">1. </w:t>
            </w:r>
          </w:p>
        </w:tc>
        <w:tc>
          <w:tcPr>
            <w:tcW w:w="333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 xml:space="preserve">I </w:t>
            </w:r>
            <w:proofErr w:type="spellStart"/>
            <w:r w:rsidRPr="00360AE5">
              <w:rPr>
                <w:rFonts w:ascii="Times New Roman" w:hAnsi="Times New Roman" w:cs="Times New Roman"/>
                <w:sz w:val="26"/>
                <w:szCs w:val="28"/>
              </w:rPr>
              <w:t>no</w:t>
            </w:r>
            <w:proofErr w:type="spellEnd"/>
            <w:r w:rsidRPr="00360AE5">
              <w:rPr>
                <w:rFonts w:ascii="Times New Roman" w:hAnsi="Times New Roman" w:cs="Times New Roman"/>
                <w:sz w:val="26"/>
                <w:szCs w:val="28"/>
              </w:rPr>
              <w:t xml:space="preserve"> how to deal with him </w:t>
            </w:r>
          </w:p>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I know how to deal with him</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10</w:t>
            </w:r>
          </w:p>
        </w:tc>
        <w:tc>
          <w:tcPr>
            <w:tcW w:w="872"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28.5</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20</w:t>
            </w:r>
          </w:p>
        </w:tc>
        <w:tc>
          <w:tcPr>
            <w:tcW w:w="79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57. 1</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3</w:t>
            </w:r>
          </w:p>
        </w:tc>
        <w:tc>
          <w:tcPr>
            <w:tcW w:w="634"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8.5</w:t>
            </w:r>
          </w:p>
        </w:tc>
        <w:tc>
          <w:tcPr>
            <w:tcW w:w="476"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2</w:t>
            </w:r>
          </w:p>
        </w:tc>
        <w:tc>
          <w:tcPr>
            <w:tcW w:w="79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5.7</w:t>
            </w:r>
          </w:p>
        </w:tc>
      </w:tr>
      <w:tr w:rsidR="00360AE5" w:rsidRPr="00360AE5" w:rsidTr="00360AE5">
        <w:trPr>
          <w:trHeight w:val="792"/>
        </w:trPr>
        <w:tc>
          <w:tcPr>
            <w:tcW w:w="714"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2.</w:t>
            </w:r>
          </w:p>
        </w:tc>
        <w:tc>
          <w:tcPr>
            <w:tcW w:w="333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 xml:space="preserve">I saw you in the occasion </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8</w:t>
            </w:r>
          </w:p>
        </w:tc>
        <w:tc>
          <w:tcPr>
            <w:tcW w:w="872"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22.8</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20</w:t>
            </w:r>
          </w:p>
        </w:tc>
        <w:tc>
          <w:tcPr>
            <w:tcW w:w="79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57. 1</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1</w:t>
            </w:r>
          </w:p>
        </w:tc>
        <w:tc>
          <w:tcPr>
            <w:tcW w:w="634"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28</w:t>
            </w:r>
          </w:p>
        </w:tc>
        <w:tc>
          <w:tcPr>
            <w:tcW w:w="476"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6</w:t>
            </w:r>
          </w:p>
        </w:tc>
        <w:tc>
          <w:tcPr>
            <w:tcW w:w="79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17. 1</w:t>
            </w:r>
          </w:p>
        </w:tc>
      </w:tr>
      <w:tr w:rsidR="00360AE5" w:rsidRPr="00360AE5" w:rsidTr="00360AE5">
        <w:trPr>
          <w:trHeight w:val="792"/>
        </w:trPr>
        <w:tc>
          <w:tcPr>
            <w:tcW w:w="714" w:type="dxa"/>
          </w:tcPr>
          <w:p w:rsidR="00360AE5" w:rsidRPr="00360AE5" w:rsidRDefault="00360AE5" w:rsidP="0064099F">
            <w:pPr>
              <w:spacing w:after="0" w:line="480" w:lineRule="auto"/>
              <w:jc w:val="both"/>
              <w:rPr>
                <w:rFonts w:ascii="Times New Roman" w:hAnsi="Times New Roman" w:cs="Times New Roman"/>
                <w:sz w:val="26"/>
                <w:szCs w:val="28"/>
              </w:rPr>
            </w:pPr>
          </w:p>
        </w:tc>
        <w:tc>
          <w:tcPr>
            <w:tcW w:w="333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Total</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8</w:t>
            </w:r>
          </w:p>
        </w:tc>
        <w:tc>
          <w:tcPr>
            <w:tcW w:w="872"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22.8</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20</w:t>
            </w:r>
          </w:p>
        </w:tc>
        <w:tc>
          <w:tcPr>
            <w:tcW w:w="79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57. 1</w:t>
            </w:r>
          </w:p>
        </w:tc>
        <w:tc>
          <w:tcPr>
            <w:tcW w:w="555"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1</w:t>
            </w:r>
          </w:p>
        </w:tc>
        <w:tc>
          <w:tcPr>
            <w:tcW w:w="634"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28</w:t>
            </w:r>
          </w:p>
        </w:tc>
        <w:tc>
          <w:tcPr>
            <w:tcW w:w="476"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6</w:t>
            </w:r>
          </w:p>
        </w:tc>
        <w:tc>
          <w:tcPr>
            <w:tcW w:w="793" w:type="dxa"/>
          </w:tcPr>
          <w:p w:rsidR="00360AE5" w:rsidRPr="00360AE5" w:rsidRDefault="00360AE5" w:rsidP="0064099F">
            <w:pPr>
              <w:spacing w:after="0" w:line="480" w:lineRule="auto"/>
              <w:jc w:val="both"/>
              <w:rPr>
                <w:rFonts w:ascii="Times New Roman" w:hAnsi="Times New Roman" w:cs="Times New Roman"/>
                <w:sz w:val="26"/>
                <w:szCs w:val="28"/>
              </w:rPr>
            </w:pPr>
            <w:r w:rsidRPr="00360AE5">
              <w:rPr>
                <w:rFonts w:ascii="Times New Roman" w:hAnsi="Times New Roman" w:cs="Times New Roman"/>
                <w:sz w:val="26"/>
                <w:szCs w:val="28"/>
              </w:rPr>
              <w:t>17. 1</w:t>
            </w:r>
          </w:p>
        </w:tc>
      </w:tr>
    </w:tbl>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In items under table 8 28.5% respondent ticked strongly agreed that “I kwon how to deal with him” while 57.1% agreed and 2.8% respondents ticked strongly disagreed “I </w:t>
      </w:r>
      <w:proofErr w:type="spellStart"/>
      <w:r w:rsidRPr="00360AE5">
        <w:rPr>
          <w:rFonts w:ascii="Times New Roman" w:hAnsi="Times New Roman" w:cs="Times New Roman"/>
          <w:sz w:val="28"/>
          <w:szCs w:val="28"/>
        </w:rPr>
        <w:t>no</w:t>
      </w:r>
      <w:proofErr w:type="spellEnd"/>
      <w:r w:rsidRPr="00360AE5">
        <w:rPr>
          <w:rFonts w:ascii="Times New Roman" w:hAnsi="Times New Roman" w:cs="Times New Roman"/>
          <w:sz w:val="28"/>
          <w:szCs w:val="28"/>
        </w:rPr>
        <w:t xml:space="preserve"> how to deal with” while 17.1% disagreed.</w:t>
      </w:r>
    </w:p>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b/>
          <w:sz w:val="28"/>
          <w:szCs w:val="28"/>
        </w:rPr>
        <w:t xml:space="preserve">Research question two: </w:t>
      </w:r>
      <w:r w:rsidRPr="00360AE5">
        <w:rPr>
          <w:rFonts w:ascii="Times New Roman" w:hAnsi="Times New Roman" w:cs="Times New Roman"/>
          <w:sz w:val="28"/>
          <w:szCs w:val="28"/>
        </w:rPr>
        <w:t xml:space="preserve">that are the factor that could possibly lead to error in the spoken English of English major student in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w:t>
      </w:r>
    </w:p>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Read aloud the paragraph below carefully. In the meantime, both the doctor and the man will have sit down and discuss how they will give helping </w:t>
      </w:r>
      <w:r w:rsidRPr="00360AE5">
        <w:rPr>
          <w:rFonts w:ascii="Times New Roman" w:hAnsi="Times New Roman" w:cs="Times New Roman"/>
          <w:sz w:val="28"/>
          <w:szCs w:val="28"/>
        </w:rPr>
        <w:lastRenderedPageBreak/>
        <w:t xml:space="preserve">hands and show their love in carrying and treating the young man who was knocked down by a car. They will have to put down little of what they’ve got for the young lad to be a living soul. Some words like doctor, man, sit, love, put, got, and living are pronounced wrongly due to mother tongue interference.   </w:t>
      </w:r>
    </w:p>
    <w:tbl>
      <w:tblPr>
        <w:tblStyle w:val="TableGrid"/>
        <w:tblW w:w="0" w:type="auto"/>
        <w:tblLook w:val="04A0" w:firstRow="1" w:lastRow="0" w:firstColumn="1" w:lastColumn="0" w:noHBand="0" w:noVBand="1"/>
      </w:tblPr>
      <w:tblGrid>
        <w:gridCol w:w="4316"/>
        <w:gridCol w:w="4314"/>
      </w:tblGrid>
      <w:tr w:rsidR="00360AE5" w:rsidRPr="00360AE5" w:rsidTr="00295F63">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 xml:space="preserve">Right Pronunciation </w:t>
            </w:r>
          </w:p>
        </w:tc>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Wrong pronunciation</w:t>
            </w:r>
          </w:p>
        </w:tc>
      </w:tr>
      <w:tr w:rsidR="00360AE5" w:rsidRPr="00360AE5" w:rsidTr="00295F63">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Doctor /</w:t>
            </w:r>
            <w:proofErr w:type="spellStart"/>
            <w:r w:rsidRPr="00360AE5">
              <w:rPr>
                <w:rFonts w:ascii="Times New Roman" w:hAnsi="Times New Roman" w:cs="Times New Roman"/>
                <w:szCs w:val="28"/>
              </w:rPr>
              <w:t>d^kt</w:t>
            </w:r>
            <w:proofErr w:type="spellEnd"/>
            <w:r w:rsidRPr="00360AE5">
              <w:rPr>
                <w:rFonts w:ascii="Times New Roman" w:hAnsi="Times New Roman" w:cs="Times New Roman"/>
                <w:szCs w:val="28"/>
              </w:rPr>
              <w:t>/</w:t>
            </w:r>
          </w:p>
        </w:tc>
        <w:tc>
          <w:tcPr>
            <w:tcW w:w="4788" w:type="dxa"/>
          </w:tcPr>
          <w:p w:rsidR="00360AE5" w:rsidRPr="00360AE5" w:rsidRDefault="00360AE5" w:rsidP="0064099F">
            <w:pPr>
              <w:spacing w:line="480" w:lineRule="auto"/>
              <w:jc w:val="both"/>
              <w:rPr>
                <w:rFonts w:ascii="Times New Roman" w:hAnsi="Times New Roman" w:cs="Times New Roman"/>
                <w:szCs w:val="28"/>
              </w:rPr>
            </w:pPr>
            <w:proofErr w:type="spellStart"/>
            <w:r w:rsidRPr="00360AE5">
              <w:rPr>
                <w:rFonts w:ascii="Times New Roman" w:hAnsi="Times New Roman" w:cs="Times New Roman"/>
                <w:szCs w:val="28"/>
              </w:rPr>
              <w:t>Dokto</w:t>
            </w:r>
            <w:proofErr w:type="spellEnd"/>
            <w:r w:rsidRPr="00360AE5">
              <w:rPr>
                <w:rFonts w:ascii="Times New Roman" w:hAnsi="Times New Roman" w:cs="Times New Roman"/>
                <w:szCs w:val="28"/>
              </w:rPr>
              <w:t>/</w:t>
            </w:r>
            <w:proofErr w:type="spellStart"/>
            <w:r w:rsidRPr="00360AE5">
              <w:rPr>
                <w:rFonts w:ascii="Times New Roman" w:hAnsi="Times New Roman" w:cs="Times New Roman"/>
                <w:szCs w:val="28"/>
              </w:rPr>
              <w:t>d:kt:l</w:t>
            </w:r>
            <w:proofErr w:type="spellEnd"/>
            <w:r w:rsidRPr="00360AE5">
              <w:rPr>
                <w:rFonts w:ascii="Times New Roman" w:hAnsi="Times New Roman" w:cs="Times New Roman"/>
                <w:szCs w:val="28"/>
              </w:rPr>
              <w:t>/</w:t>
            </w:r>
          </w:p>
        </w:tc>
      </w:tr>
      <w:tr w:rsidR="00360AE5" w:rsidRPr="00360AE5" w:rsidTr="00295F63">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Man /m n/</w:t>
            </w:r>
          </w:p>
        </w:tc>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Man /</w:t>
            </w:r>
            <w:proofErr w:type="spellStart"/>
            <w:r w:rsidRPr="00360AE5">
              <w:rPr>
                <w:rFonts w:ascii="Times New Roman" w:hAnsi="Times New Roman" w:cs="Times New Roman"/>
                <w:szCs w:val="28"/>
              </w:rPr>
              <w:t>mon</w:t>
            </w:r>
            <w:proofErr w:type="spellEnd"/>
            <w:r w:rsidRPr="00360AE5">
              <w:rPr>
                <w:rFonts w:ascii="Times New Roman" w:hAnsi="Times New Roman" w:cs="Times New Roman"/>
                <w:szCs w:val="28"/>
              </w:rPr>
              <w:t>/</w:t>
            </w:r>
          </w:p>
        </w:tc>
      </w:tr>
      <w:tr w:rsidR="00360AE5" w:rsidRPr="00360AE5" w:rsidTr="00295F63">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Sit /</w:t>
            </w:r>
            <w:proofErr w:type="spellStart"/>
            <w:r w:rsidRPr="00360AE5">
              <w:rPr>
                <w:rFonts w:ascii="Times New Roman" w:hAnsi="Times New Roman" w:cs="Times New Roman"/>
                <w:szCs w:val="28"/>
              </w:rPr>
              <w:t>sIt</w:t>
            </w:r>
            <w:proofErr w:type="spellEnd"/>
            <w:r w:rsidRPr="00360AE5">
              <w:rPr>
                <w:rFonts w:ascii="Times New Roman" w:hAnsi="Times New Roman" w:cs="Times New Roman"/>
                <w:szCs w:val="28"/>
              </w:rPr>
              <w:t>/</w:t>
            </w:r>
          </w:p>
        </w:tc>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Seat /</w:t>
            </w:r>
            <w:proofErr w:type="spellStart"/>
            <w:r w:rsidRPr="00360AE5">
              <w:rPr>
                <w:rFonts w:ascii="Times New Roman" w:hAnsi="Times New Roman" w:cs="Times New Roman"/>
                <w:szCs w:val="28"/>
              </w:rPr>
              <w:t>si:t</w:t>
            </w:r>
            <w:proofErr w:type="spellEnd"/>
            <w:r w:rsidRPr="00360AE5">
              <w:rPr>
                <w:rFonts w:ascii="Times New Roman" w:hAnsi="Times New Roman" w:cs="Times New Roman"/>
                <w:szCs w:val="28"/>
              </w:rPr>
              <w:t>/</w:t>
            </w:r>
          </w:p>
        </w:tc>
      </w:tr>
      <w:tr w:rsidR="00360AE5" w:rsidRPr="00360AE5" w:rsidTr="00295F63">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Love /</w:t>
            </w:r>
            <w:proofErr w:type="spellStart"/>
            <w:r w:rsidRPr="00360AE5">
              <w:rPr>
                <w:rFonts w:ascii="Times New Roman" w:hAnsi="Times New Roman" w:cs="Times New Roman"/>
                <w:szCs w:val="28"/>
              </w:rPr>
              <w:t>l^v</w:t>
            </w:r>
            <w:proofErr w:type="spellEnd"/>
            <w:r w:rsidRPr="00360AE5">
              <w:rPr>
                <w:rFonts w:ascii="Times New Roman" w:hAnsi="Times New Roman" w:cs="Times New Roman"/>
                <w:szCs w:val="28"/>
              </w:rPr>
              <w:t>/</w:t>
            </w:r>
          </w:p>
        </w:tc>
        <w:tc>
          <w:tcPr>
            <w:tcW w:w="4788" w:type="dxa"/>
          </w:tcPr>
          <w:p w:rsidR="00360AE5" w:rsidRPr="00360AE5" w:rsidRDefault="00360AE5" w:rsidP="0064099F">
            <w:pPr>
              <w:spacing w:line="480" w:lineRule="auto"/>
              <w:jc w:val="both"/>
              <w:rPr>
                <w:rFonts w:ascii="Times New Roman" w:hAnsi="Times New Roman" w:cs="Times New Roman"/>
                <w:szCs w:val="28"/>
              </w:rPr>
            </w:pPr>
            <w:proofErr w:type="spellStart"/>
            <w:r w:rsidRPr="00360AE5">
              <w:rPr>
                <w:rFonts w:ascii="Times New Roman" w:hAnsi="Times New Roman" w:cs="Times New Roman"/>
                <w:szCs w:val="28"/>
              </w:rPr>
              <w:t>Lofu</w:t>
            </w:r>
            <w:proofErr w:type="spellEnd"/>
            <w:r w:rsidRPr="00360AE5">
              <w:rPr>
                <w:rFonts w:ascii="Times New Roman" w:hAnsi="Times New Roman" w:cs="Times New Roman"/>
                <w:szCs w:val="28"/>
              </w:rPr>
              <w:t xml:space="preserve"> /</w:t>
            </w:r>
            <w:proofErr w:type="spellStart"/>
            <w:r w:rsidRPr="00360AE5">
              <w:rPr>
                <w:rFonts w:ascii="Times New Roman" w:hAnsi="Times New Roman" w:cs="Times New Roman"/>
                <w:szCs w:val="28"/>
              </w:rPr>
              <w:t>lo:fu</w:t>
            </w:r>
            <w:proofErr w:type="spellEnd"/>
            <w:r w:rsidRPr="00360AE5">
              <w:rPr>
                <w:rFonts w:ascii="Times New Roman" w:hAnsi="Times New Roman" w:cs="Times New Roman"/>
                <w:szCs w:val="28"/>
              </w:rPr>
              <w:t>/</w:t>
            </w:r>
          </w:p>
        </w:tc>
      </w:tr>
      <w:tr w:rsidR="00360AE5" w:rsidRPr="00360AE5" w:rsidTr="00295F63">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Put /put/</w:t>
            </w:r>
          </w:p>
        </w:tc>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Put /</w:t>
            </w:r>
            <w:proofErr w:type="spellStart"/>
            <w:r w:rsidRPr="00360AE5">
              <w:rPr>
                <w:rFonts w:ascii="Times New Roman" w:hAnsi="Times New Roman" w:cs="Times New Roman"/>
                <w:szCs w:val="28"/>
              </w:rPr>
              <w:t>pu:t</w:t>
            </w:r>
            <w:proofErr w:type="spellEnd"/>
            <w:r w:rsidRPr="00360AE5">
              <w:rPr>
                <w:rFonts w:ascii="Times New Roman" w:hAnsi="Times New Roman" w:cs="Times New Roman"/>
                <w:szCs w:val="28"/>
              </w:rPr>
              <w:t>/</w:t>
            </w:r>
          </w:p>
        </w:tc>
      </w:tr>
      <w:tr w:rsidR="00360AE5" w:rsidRPr="00360AE5" w:rsidTr="00295F63">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Got /got/</w:t>
            </w:r>
          </w:p>
        </w:tc>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Got /g&gt;:t/</w:t>
            </w:r>
          </w:p>
        </w:tc>
      </w:tr>
      <w:tr w:rsidR="00360AE5" w:rsidRPr="00360AE5" w:rsidTr="00295F63">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Living /</w:t>
            </w:r>
            <w:proofErr w:type="spellStart"/>
            <w:r w:rsidRPr="00360AE5">
              <w:rPr>
                <w:rFonts w:ascii="Times New Roman" w:hAnsi="Times New Roman" w:cs="Times New Roman"/>
                <w:szCs w:val="28"/>
              </w:rPr>
              <w:t>livig</w:t>
            </w:r>
            <w:proofErr w:type="spellEnd"/>
            <w:r w:rsidRPr="00360AE5">
              <w:rPr>
                <w:rFonts w:ascii="Times New Roman" w:hAnsi="Times New Roman" w:cs="Times New Roman"/>
                <w:szCs w:val="28"/>
              </w:rPr>
              <w:t>/</w:t>
            </w:r>
          </w:p>
        </w:tc>
        <w:tc>
          <w:tcPr>
            <w:tcW w:w="4788" w:type="dxa"/>
          </w:tcPr>
          <w:p w:rsidR="00360AE5" w:rsidRPr="00360AE5" w:rsidRDefault="00360AE5" w:rsidP="0064099F">
            <w:pPr>
              <w:spacing w:line="480" w:lineRule="auto"/>
              <w:jc w:val="both"/>
              <w:rPr>
                <w:rFonts w:ascii="Times New Roman" w:hAnsi="Times New Roman" w:cs="Times New Roman"/>
                <w:szCs w:val="28"/>
              </w:rPr>
            </w:pPr>
            <w:r w:rsidRPr="00360AE5">
              <w:rPr>
                <w:rFonts w:ascii="Times New Roman" w:hAnsi="Times New Roman" w:cs="Times New Roman"/>
                <w:szCs w:val="28"/>
              </w:rPr>
              <w:t>Living /</w:t>
            </w:r>
            <w:proofErr w:type="spellStart"/>
            <w:r w:rsidRPr="00360AE5">
              <w:rPr>
                <w:rFonts w:ascii="Times New Roman" w:hAnsi="Times New Roman" w:cs="Times New Roman"/>
                <w:szCs w:val="28"/>
              </w:rPr>
              <w:t>li:vn</w:t>
            </w:r>
            <w:proofErr w:type="spellEnd"/>
            <w:r w:rsidRPr="00360AE5">
              <w:rPr>
                <w:rFonts w:ascii="Times New Roman" w:hAnsi="Times New Roman" w:cs="Times New Roman"/>
                <w:szCs w:val="28"/>
              </w:rPr>
              <w:t>/</w:t>
            </w:r>
          </w:p>
        </w:tc>
      </w:tr>
    </w:tbl>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 xml:space="preserve">The table above shows that error committed by the learners are due to the transfer of their knowledge in to the learning of English language, employing </w:t>
      </w:r>
      <w:r w:rsidRPr="00360AE5">
        <w:rPr>
          <w:rFonts w:ascii="Times New Roman" w:hAnsi="Times New Roman" w:cs="Times New Roman"/>
          <w:sz w:val="28"/>
          <w:szCs w:val="28"/>
        </w:rPr>
        <w:lastRenderedPageBreak/>
        <w:t xml:space="preserve">of nearest sound to substitute for non-available sound and mother tongue interferences errors committed by the learners are described as a systematic and consistence elevation from the rules guiding the target language (English language ). </w:t>
      </w:r>
      <w:proofErr w:type="gramStart"/>
      <w:r w:rsidRPr="00360AE5">
        <w:rPr>
          <w:rFonts w:ascii="Times New Roman" w:hAnsi="Times New Roman" w:cs="Times New Roman"/>
          <w:sz w:val="28"/>
          <w:szCs w:val="28"/>
        </w:rPr>
        <w:t>these</w:t>
      </w:r>
      <w:proofErr w:type="gramEnd"/>
      <w:r w:rsidRPr="00360AE5">
        <w:rPr>
          <w:rFonts w:ascii="Times New Roman" w:hAnsi="Times New Roman" w:cs="Times New Roman"/>
          <w:sz w:val="28"/>
          <w:szCs w:val="28"/>
        </w:rPr>
        <w:t xml:space="preserve"> error emanate from the student incompetence in the rule of use of the English language and they are usually of such errors. </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b/>
          <w:sz w:val="28"/>
          <w:szCs w:val="28"/>
        </w:rPr>
        <w:t>Research question three:</w:t>
      </w:r>
      <w:r w:rsidRPr="00360AE5">
        <w:rPr>
          <w:rFonts w:ascii="Times New Roman" w:hAnsi="Times New Roman" w:cs="Times New Roman"/>
          <w:sz w:val="28"/>
          <w:szCs w:val="28"/>
        </w:rPr>
        <w:t xml:space="preserve"> how can these student improve on their spoken English? </w:t>
      </w: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Table 9: responses on student can improve on their spoken English?</w:t>
      </w:r>
    </w:p>
    <w:tbl>
      <w:tblPr>
        <w:tblStyle w:val="TableGrid"/>
        <w:tblW w:w="0" w:type="auto"/>
        <w:tblLook w:val="04A0" w:firstRow="1" w:lastRow="0" w:firstColumn="1" w:lastColumn="0" w:noHBand="0" w:noVBand="1"/>
      </w:tblPr>
      <w:tblGrid>
        <w:gridCol w:w="693"/>
        <w:gridCol w:w="3188"/>
        <w:gridCol w:w="587"/>
        <w:gridCol w:w="671"/>
        <w:gridCol w:w="476"/>
        <w:gridCol w:w="671"/>
        <w:gridCol w:w="582"/>
        <w:gridCol w:w="671"/>
        <w:gridCol w:w="420"/>
        <w:gridCol w:w="671"/>
      </w:tblGrid>
      <w:tr w:rsidR="00360AE5" w:rsidRPr="00295F63" w:rsidTr="0064099F">
        <w:tc>
          <w:tcPr>
            <w:tcW w:w="693" w:type="dxa"/>
          </w:tcPr>
          <w:p w:rsidR="00360AE5" w:rsidRPr="00295F63" w:rsidRDefault="00360AE5" w:rsidP="0064099F">
            <w:pPr>
              <w:spacing w:line="480" w:lineRule="auto"/>
              <w:jc w:val="both"/>
              <w:rPr>
                <w:rFonts w:ascii="Times New Roman" w:hAnsi="Times New Roman" w:cs="Times New Roman"/>
                <w:b/>
                <w:sz w:val="26"/>
                <w:szCs w:val="26"/>
              </w:rPr>
            </w:pPr>
            <w:r w:rsidRPr="00295F63">
              <w:rPr>
                <w:rFonts w:ascii="Times New Roman" w:hAnsi="Times New Roman" w:cs="Times New Roman"/>
                <w:b/>
                <w:sz w:val="26"/>
                <w:szCs w:val="26"/>
              </w:rPr>
              <w:t>S/N</w:t>
            </w:r>
          </w:p>
        </w:tc>
        <w:tc>
          <w:tcPr>
            <w:tcW w:w="3188" w:type="dxa"/>
          </w:tcPr>
          <w:p w:rsidR="00360AE5" w:rsidRPr="00295F63" w:rsidRDefault="00360AE5" w:rsidP="0064099F">
            <w:pPr>
              <w:spacing w:line="480" w:lineRule="auto"/>
              <w:jc w:val="both"/>
              <w:rPr>
                <w:rFonts w:ascii="Times New Roman" w:hAnsi="Times New Roman" w:cs="Times New Roman"/>
                <w:b/>
                <w:sz w:val="26"/>
                <w:szCs w:val="26"/>
              </w:rPr>
            </w:pPr>
            <w:r w:rsidRPr="00295F63">
              <w:rPr>
                <w:rFonts w:ascii="Times New Roman" w:hAnsi="Times New Roman" w:cs="Times New Roman"/>
                <w:b/>
                <w:sz w:val="26"/>
                <w:szCs w:val="26"/>
              </w:rPr>
              <w:t>ITEMS</w:t>
            </w:r>
          </w:p>
        </w:tc>
        <w:tc>
          <w:tcPr>
            <w:tcW w:w="587" w:type="dxa"/>
          </w:tcPr>
          <w:p w:rsidR="00360AE5" w:rsidRPr="00295F63" w:rsidRDefault="00360AE5" w:rsidP="0064099F">
            <w:pPr>
              <w:spacing w:line="480" w:lineRule="auto"/>
              <w:jc w:val="both"/>
              <w:rPr>
                <w:rFonts w:ascii="Times New Roman" w:hAnsi="Times New Roman" w:cs="Times New Roman"/>
                <w:b/>
                <w:sz w:val="26"/>
                <w:szCs w:val="26"/>
              </w:rPr>
            </w:pPr>
            <w:r w:rsidRPr="00295F63">
              <w:rPr>
                <w:rFonts w:ascii="Times New Roman" w:hAnsi="Times New Roman" w:cs="Times New Roman"/>
                <w:b/>
                <w:sz w:val="26"/>
                <w:szCs w:val="26"/>
              </w:rPr>
              <w:t>SA</w:t>
            </w:r>
          </w:p>
        </w:tc>
        <w:tc>
          <w:tcPr>
            <w:tcW w:w="671" w:type="dxa"/>
          </w:tcPr>
          <w:p w:rsidR="00360AE5" w:rsidRPr="00295F63" w:rsidRDefault="00360AE5" w:rsidP="0064099F">
            <w:pPr>
              <w:spacing w:line="480" w:lineRule="auto"/>
              <w:jc w:val="both"/>
              <w:rPr>
                <w:rFonts w:ascii="Times New Roman" w:hAnsi="Times New Roman" w:cs="Times New Roman"/>
                <w:b/>
                <w:sz w:val="26"/>
                <w:szCs w:val="26"/>
              </w:rPr>
            </w:pPr>
            <w:r w:rsidRPr="00295F63">
              <w:rPr>
                <w:rFonts w:ascii="Times New Roman" w:hAnsi="Times New Roman" w:cs="Times New Roman"/>
                <w:b/>
                <w:sz w:val="26"/>
                <w:szCs w:val="26"/>
              </w:rPr>
              <w:t>%</w:t>
            </w:r>
          </w:p>
        </w:tc>
        <w:tc>
          <w:tcPr>
            <w:tcW w:w="476" w:type="dxa"/>
          </w:tcPr>
          <w:p w:rsidR="00360AE5" w:rsidRPr="00295F63" w:rsidRDefault="00360AE5" w:rsidP="0064099F">
            <w:pPr>
              <w:spacing w:line="480" w:lineRule="auto"/>
              <w:jc w:val="both"/>
              <w:rPr>
                <w:rFonts w:ascii="Times New Roman" w:hAnsi="Times New Roman" w:cs="Times New Roman"/>
                <w:b/>
                <w:sz w:val="26"/>
                <w:szCs w:val="26"/>
              </w:rPr>
            </w:pPr>
            <w:r w:rsidRPr="00295F63">
              <w:rPr>
                <w:rFonts w:ascii="Times New Roman" w:hAnsi="Times New Roman" w:cs="Times New Roman"/>
                <w:b/>
                <w:sz w:val="26"/>
                <w:szCs w:val="26"/>
              </w:rPr>
              <w:t>A</w:t>
            </w:r>
          </w:p>
        </w:tc>
        <w:tc>
          <w:tcPr>
            <w:tcW w:w="671" w:type="dxa"/>
          </w:tcPr>
          <w:p w:rsidR="00360AE5" w:rsidRPr="00295F63" w:rsidRDefault="00360AE5" w:rsidP="0064099F">
            <w:pPr>
              <w:spacing w:line="480" w:lineRule="auto"/>
              <w:jc w:val="both"/>
              <w:rPr>
                <w:rFonts w:ascii="Times New Roman" w:hAnsi="Times New Roman" w:cs="Times New Roman"/>
                <w:b/>
                <w:sz w:val="26"/>
                <w:szCs w:val="26"/>
              </w:rPr>
            </w:pPr>
            <w:r w:rsidRPr="00295F63">
              <w:rPr>
                <w:rFonts w:ascii="Times New Roman" w:hAnsi="Times New Roman" w:cs="Times New Roman"/>
                <w:b/>
                <w:sz w:val="26"/>
                <w:szCs w:val="26"/>
              </w:rPr>
              <w:t>%</w:t>
            </w:r>
          </w:p>
        </w:tc>
        <w:tc>
          <w:tcPr>
            <w:tcW w:w="582" w:type="dxa"/>
          </w:tcPr>
          <w:p w:rsidR="00360AE5" w:rsidRPr="00295F63" w:rsidRDefault="00360AE5" w:rsidP="0064099F">
            <w:pPr>
              <w:spacing w:line="480" w:lineRule="auto"/>
              <w:jc w:val="both"/>
              <w:rPr>
                <w:rFonts w:ascii="Times New Roman" w:hAnsi="Times New Roman" w:cs="Times New Roman"/>
                <w:b/>
                <w:sz w:val="26"/>
                <w:szCs w:val="26"/>
              </w:rPr>
            </w:pPr>
            <w:r w:rsidRPr="00295F63">
              <w:rPr>
                <w:rFonts w:ascii="Times New Roman" w:hAnsi="Times New Roman" w:cs="Times New Roman"/>
                <w:b/>
                <w:sz w:val="26"/>
                <w:szCs w:val="26"/>
              </w:rPr>
              <w:t>SD</w:t>
            </w:r>
          </w:p>
        </w:tc>
        <w:tc>
          <w:tcPr>
            <w:tcW w:w="671" w:type="dxa"/>
          </w:tcPr>
          <w:p w:rsidR="00360AE5" w:rsidRPr="00295F63" w:rsidRDefault="00360AE5" w:rsidP="0064099F">
            <w:pPr>
              <w:spacing w:line="480" w:lineRule="auto"/>
              <w:jc w:val="both"/>
              <w:rPr>
                <w:rFonts w:ascii="Times New Roman" w:hAnsi="Times New Roman" w:cs="Times New Roman"/>
                <w:b/>
                <w:sz w:val="26"/>
                <w:szCs w:val="26"/>
              </w:rPr>
            </w:pPr>
            <w:r w:rsidRPr="00295F63">
              <w:rPr>
                <w:rFonts w:ascii="Times New Roman" w:hAnsi="Times New Roman" w:cs="Times New Roman"/>
                <w:b/>
                <w:sz w:val="26"/>
                <w:szCs w:val="26"/>
              </w:rPr>
              <w:t>%</w:t>
            </w:r>
          </w:p>
        </w:tc>
        <w:tc>
          <w:tcPr>
            <w:tcW w:w="420" w:type="dxa"/>
          </w:tcPr>
          <w:p w:rsidR="00360AE5" w:rsidRPr="00295F63" w:rsidRDefault="00360AE5" w:rsidP="0064099F">
            <w:pPr>
              <w:spacing w:line="480" w:lineRule="auto"/>
              <w:jc w:val="both"/>
              <w:rPr>
                <w:rFonts w:ascii="Times New Roman" w:hAnsi="Times New Roman" w:cs="Times New Roman"/>
                <w:b/>
                <w:sz w:val="26"/>
                <w:szCs w:val="26"/>
              </w:rPr>
            </w:pPr>
            <w:r w:rsidRPr="00295F63">
              <w:rPr>
                <w:rFonts w:ascii="Times New Roman" w:hAnsi="Times New Roman" w:cs="Times New Roman"/>
                <w:b/>
                <w:sz w:val="26"/>
                <w:szCs w:val="26"/>
              </w:rPr>
              <w:t>D</w:t>
            </w:r>
          </w:p>
        </w:tc>
        <w:tc>
          <w:tcPr>
            <w:tcW w:w="671" w:type="dxa"/>
          </w:tcPr>
          <w:p w:rsidR="00360AE5" w:rsidRPr="00295F63" w:rsidRDefault="00360AE5" w:rsidP="0064099F">
            <w:pPr>
              <w:spacing w:line="480" w:lineRule="auto"/>
              <w:jc w:val="both"/>
              <w:rPr>
                <w:rFonts w:ascii="Times New Roman" w:hAnsi="Times New Roman" w:cs="Times New Roman"/>
                <w:b/>
                <w:sz w:val="26"/>
                <w:szCs w:val="26"/>
              </w:rPr>
            </w:pPr>
            <w:r w:rsidRPr="00295F63">
              <w:rPr>
                <w:rFonts w:ascii="Times New Roman" w:hAnsi="Times New Roman" w:cs="Times New Roman"/>
                <w:b/>
                <w:sz w:val="26"/>
                <w:szCs w:val="26"/>
              </w:rPr>
              <w:t>%</w:t>
            </w:r>
          </w:p>
        </w:tc>
      </w:tr>
      <w:tr w:rsidR="00360AE5" w:rsidRPr="00295F63" w:rsidTr="0064099F">
        <w:tc>
          <w:tcPr>
            <w:tcW w:w="693"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9</w:t>
            </w:r>
          </w:p>
        </w:tc>
        <w:tc>
          <w:tcPr>
            <w:tcW w:w="3188"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 xml:space="preserve">Student can improve their spoken English as they have night disposition toward it </w:t>
            </w:r>
          </w:p>
        </w:tc>
        <w:tc>
          <w:tcPr>
            <w:tcW w:w="587"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5</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14.3</w:t>
            </w:r>
          </w:p>
        </w:tc>
        <w:tc>
          <w:tcPr>
            <w:tcW w:w="476"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25</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171</w:t>
            </w:r>
          </w:p>
        </w:tc>
        <w:tc>
          <w:tcPr>
            <w:tcW w:w="582"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3</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8.6</w:t>
            </w:r>
          </w:p>
        </w:tc>
        <w:tc>
          <w:tcPr>
            <w:tcW w:w="420"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2</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5.7</w:t>
            </w:r>
          </w:p>
        </w:tc>
      </w:tr>
      <w:tr w:rsidR="00360AE5" w:rsidRPr="00295F63" w:rsidTr="0064099F">
        <w:tc>
          <w:tcPr>
            <w:tcW w:w="693"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10</w:t>
            </w:r>
          </w:p>
        </w:tc>
        <w:tc>
          <w:tcPr>
            <w:tcW w:w="3188"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 xml:space="preserve">Teacher interaction is a key of improving student spoken English  </w:t>
            </w:r>
          </w:p>
        </w:tc>
        <w:tc>
          <w:tcPr>
            <w:tcW w:w="587"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10</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28.6</w:t>
            </w:r>
          </w:p>
        </w:tc>
        <w:tc>
          <w:tcPr>
            <w:tcW w:w="476"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20</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57.1</w:t>
            </w:r>
          </w:p>
        </w:tc>
        <w:tc>
          <w:tcPr>
            <w:tcW w:w="582"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3</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8.6</w:t>
            </w:r>
          </w:p>
        </w:tc>
        <w:tc>
          <w:tcPr>
            <w:tcW w:w="420"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2</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5.7</w:t>
            </w:r>
          </w:p>
        </w:tc>
      </w:tr>
      <w:tr w:rsidR="00360AE5" w:rsidRPr="00295F63" w:rsidTr="0064099F">
        <w:tc>
          <w:tcPr>
            <w:tcW w:w="693"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11</w:t>
            </w:r>
          </w:p>
        </w:tc>
        <w:tc>
          <w:tcPr>
            <w:tcW w:w="3188"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 xml:space="preserve">Interaction and communication among </w:t>
            </w:r>
            <w:r w:rsidRPr="00295F63">
              <w:rPr>
                <w:rFonts w:ascii="Times New Roman" w:hAnsi="Times New Roman" w:cs="Times New Roman"/>
                <w:sz w:val="26"/>
                <w:szCs w:val="26"/>
              </w:rPr>
              <w:lastRenderedPageBreak/>
              <w:t xml:space="preserve">themselves in English language is not necessary  </w:t>
            </w:r>
          </w:p>
        </w:tc>
        <w:tc>
          <w:tcPr>
            <w:tcW w:w="587"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lastRenderedPageBreak/>
              <w:t>4</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11.4</w:t>
            </w:r>
          </w:p>
        </w:tc>
        <w:tc>
          <w:tcPr>
            <w:tcW w:w="476"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1</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2.8</w:t>
            </w:r>
          </w:p>
        </w:tc>
        <w:tc>
          <w:tcPr>
            <w:tcW w:w="582"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25</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71.4</w:t>
            </w:r>
          </w:p>
        </w:tc>
        <w:tc>
          <w:tcPr>
            <w:tcW w:w="420"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5</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14.3</w:t>
            </w:r>
          </w:p>
        </w:tc>
      </w:tr>
      <w:tr w:rsidR="00360AE5" w:rsidRPr="00295F63" w:rsidTr="0064099F">
        <w:tc>
          <w:tcPr>
            <w:tcW w:w="693"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lastRenderedPageBreak/>
              <w:t>12</w:t>
            </w:r>
          </w:p>
        </w:tc>
        <w:tc>
          <w:tcPr>
            <w:tcW w:w="3188"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 xml:space="preserve">Student need to be motivated by teacher </w:t>
            </w:r>
          </w:p>
        </w:tc>
        <w:tc>
          <w:tcPr>
            <w:tcW w:w="587"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5</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14.3</w:t>
            </w:r>
          </w:p>
        </w:tc>
        <w:tc>
          <w:tcPr>
            <w:tcW w:w="476"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25</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31.4</w:t>
            </w:r>
          </w:p>
        </w:tc>
        <w:tc>
          <w:tcPr>
            <w:tcW w:w="582"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3</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8.6</w:t>
            </w:r>
          </w:p>
        </w:tc>
        <w:tc>
          <w:tcPr>
            <w:tcW w:w="420"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2</w:t>
            </w:r>
          </w:p>
        </w:tc>
        <w:tc>
          <w:tcPr>
            <w:tcW w:w="671" w:type="dxa"/>
          </w:tcPr>
          <w:p w:rsidR="00360AE5" w:rsidRPr="00295F63" w:rsidRDefault="00360AE5" w:rsidP="0064099F">
            <w:pPr>
              <w:spacing w:line="480" w:lineRule="auto"/>
              <w:jc w:val="both"/>
              <w:rPr>
                <w:rFonts w:ascii="Times New Roman" w:hAnsi="Times New Roman" w:cs="Times New Roman"/>
                <w:sz w:val="26"/>
                <w:szCs w:val="26"/>
              </w:rPr>
            </w:pPr>
            <w:r w:rsidRPr="00295F63">
              <w:rPr>
                <w:rFonts w:ascii="Times New Roman" w:hAnsi="Times New Roman" w:cs="Times New Roman"/>
                <w:sz w:val="26"/>
                <w:szCs w:val="26"/>
              </w:rPr>
              <w:t>5.7</w:t>
            </w:r>
          </w:p>
        </w:tc>
      </w:tr>
    </w:tbl>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 This table showed that in statement 9 of table 14.3% respondents ticked strongly as real student can improve their spoken English as they have right disposition. Toward it while 71.4% agreed and 8.6% respondent ticked strongly disagreed student can improve their spoken English as they have right disposition toward it while 5.7% disagreed.</w:t>
      </w:r>
    </w:p>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In statement 10, 28.6% respondents ticked strongly agrees “that teachers’ interaction is a key to improving student spoken English” while 57.1% agreed and 8.6% respondents ticked strongly disagreed that “teacher interaction is a key to improving student spoken English” while 5.7% disagreed.</w:t>
      </w:r>
    </w:p>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In statement 11, 11.4% respondents ticked strongly agreed that “interaction and communication among themselves in English language is not necessary” while 2.8% agreed and 71.4% respondents ticked strongly </w:t>
      </w:r>
      <w:r w:rsidRPr="00360AE5">
        <w:rPr>
          <w:rFonts w:ascii="Times New Roman" w:hAnsi="Times New Roman" w:cs="Times New Roman"/>
          <w:sz w:val="28"/>
          <w:szCs w:val="28"/>
        </w:rPr>
        <w:lastRenderedPageBreak/>
        <w:t>disagreed that that “interaction and communication among themselves in English language is not necessary” while 14.3% disagreed.</w:t>
      </w:r>
    </w:p>
    <w:p w:rsidR="00360AE5" w:rsidRPr="00360AE5" w:rsidRDefault="00360AE5"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In statement 12, 14.3% respondents ticked strongly agreed “that student’ need to </w:t>
      </w:r>
      <w:r w:rsidR="0064099F">
        <w:rPr>
          <w:rFonts w:ascii="Times New Roman" w:hAnsi="Times New Roman" w:cs="Times New Roman"/>
          <w:sz w:val="28"/>
          <w:szCs w:val="28"/>
        </w:rPr>
        <w:t xml:space="preserve">be motivated by teacher” while </w:t>
      </w:r>
      <w:r w:rsidRPr="00360AE5">
        <w:rPr>
          <w:rFonts w:ascii="Times New Roman" w:hAnsi="Times New Roman" w:cs="Times New Roman"/>
          <w:sz w:val="28"/>
          <w:szCs w:val="28"/>
        </w:rPr>
        <w:t>171.4% agreed and 5.6% strongly disagreed that “student need to be motivated by teacher while 5.7% disagreed.</w:t>
      </w:r>
    </w:p>
    <w:p w:rsidR="00360AE5" w:rsidRPr="00360AE5" w:rsidRDefault="00360AE5" w:rsidP="0064099F">
      <w:pPr>
        <w:spacing w:line="480" w:lineRule="auto"/>
        <w:rPr>
          <w:rFonts w:ascii="Times New Roman" w:hAnsi="Times New Roman" w:cs="Times New Roman"/>
          <w:sz w:val="28"/>
          <w:szCs w:val="28"/>
        </w:rPr>
      </w:pPr>
      <w:r w:rsidRPr="00360AE5">
        <w:rPr>
          <w:rFonts w:ascii="Times New Roman" w:hAnsi="Times New Roman" w:cs="Times New Roman"/>
          <w:sz w:val="28"/>
          <w:szCs w:val="28"/>
        </w:rPr>
        <w:br w:type="page"/>
      </w:r>
    </w:p>
    <w:p w:rsidR="00295F63" w:rsidRPr="00360AE5" w:rsidRDefault="00295F63" w:rsidP="0064099F">
      <w:pPr>
        <w:spacing w:after="0" w:line="480" w:lineRule="auto"/>
        <w:ind w:left="2880" w:firstLine="720"/>
        <w:jc w:val="both"/>
        <w:rPr>
          <w:rFonts w:ascii="Times New Roman" w:hAnsi="Times New Roman" w:cs="Times New Roman"/>
          <w:b/>
          <w:sz w:val="28"/>
          <w:szCs w:val="28"/>
        </w:rPr>
      </w:pPr>
      <w:r w:rsidRPr="00360AE5">
        <w:rPr>
          <w:rFonts w:ascii="Times New Roman" w:hAnsi="Times New Roman" w:cs="Times New Roman"/>
          <w:b/>
          <w:sz w:val="28"/>
          <w:szCs w:val="28"/>
        </w:rPr>
        <w:lastRenderedPageBreak/>
        <w:t>CHAPTER FIVE</w:t>
      </w:r>
    </w:p>
    <w:p w:rsidR="00295F63" w:rsidRPr="00360AE5" w:rsidRDefault="00295F63" w:rsidP="0064099F">
      <w:pPr>
        <w:spacing w:after="0" w:line="480" w:lineRule="auto"/>
        <w:ind w:firstLine="720"/>
        <w:jc w:val="both"/>
        <w:rPr>
          <w:rFonts w:ascii="Times New Roman" w:hAnsi="Times New Roman" w:cs="Times New Roman"/>
          <w:b/>
          <w:sz w:val="28"/>
          <w:szCs w:val="28"/>
        </w:rPr>
      </w:pPr>
      <w:r w:rsidRPr="00360AE5">
        <w:rPr>
          <w:rFonts w:ascii="Times New Roman" w:hAnsi="Times New Roman" w:cs="Times New Roman"/>
          <w:b/>
          <w:sz w:val="28"/>
          <w:szCs w:val="28"/>
        </w:rPr>
        <w:t>SUMMARY, CONCLUSION AND RECOMMENDATION</w:t>
      </w:r>
    </w:p>
    <w:p w:rsidR="00295F63" w:rsidRPr="00360AE5" w:rsidRDefault="00295F63"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5.0 Introduction</w:t>
      </w:r>
    </w:p>
    <w:p w:rsidR="00295F63" w:rsidRPr="00360AE5" w:rsidRDefault="00295F63"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This chapter discusses the summary of the research conducted, conclusion and recommendations</w:t>
      </w:r>
    </w:p>
    <w:p w:rsidR="00295F63" w:rsidRPr="00360AE5" w:rsidRDefault="00295F63"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5.1 Summary</w:t>
      </w:r>
    </w:p>
    <w:p w:rsidR="00295F63" w:rsidRPr="00360AE5" w:rsidRDefault="00295F63"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The research conducted was to analyses the errors in the spoken English of the N.C.E one English student in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Ilorin. The researcher administered his questionnaire to a number of thirty-five respondents of the N.C.E one English students which served as the population for the work.</w:t>
      </w:r>
    </w:p>
    <w:p w:rsidR="00295F63" w:rsidRPr="00360AE5" w:rsidRDefault="00295F63"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The instrument used was</w:t>
      </w:r>
      <w:r w:rsidR="0064099F">
        <w:rPr>
          <w:rFonts w:ascii="Times New Roman" w:hAnsi="Times New Roman" w:cs="Times New Roman"/>
          <w:sz w:val="28"/>
          <w:szCs w:val="28"/>
        </w:rPr>
        <w:t xml:space="preserve"> a structured questionnaire and </w:t>
      </w:r>
      <w:r w:rsidRPr="00360AE5">
        <w:rPr>
          <w:rFonts w:ascii="Times New Roman" w:hAnsi="Times New Roman" w:cs="Times New Roman"/>
          <w:sz w:val="28"/>
          <w:szCs w:val="28"/>
        </w:rPr>
        <w:t xml:space="preserve">a paragraph of a passage the researcher administered these instrument to the student after which the analysis was done. The results showed that student’ spoken English were affected by interference’ from their mother tongue. Another factor identified which results to committing errors was over application of rules grammar. </w:t>
      </w:r>
    </w:p>
    <w:p w:rsidR="00295F63" w:rsidRPr="00360AE5" w:rsidRDefault="00295F63"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lastRenderedPageBreak/>
        <w:t xml:space="preserve"> The results further show that error committing are regarded as problem in which the learners has deviated from the realization of rules he target language (English language) </w:t>
      </w:r>
      <w:proofErr w:type="spellStart"/>
      <w:r w:rsidRPr="00360AE5">
        <w:rPr>
          <w:rFonts w:ascii="Times New Roman" w:hAnsi="Times New Roman" w:cs="Times New Roman"/>
          <w:sz w:val="28"/>
          <w:szCs w:val="28"/>
        </w:rPr>
        <w:t>i.e</w:t>
      </w:r>
      <w:proofErr w:type="spellEnd"/>
      <w:r w:rsidRPr="00360AE5">
        <w:rPr>
          <w:rFonts w:ascii="Times New Roman" w:hAnsi="Times New Roman" w:cs="Times New Roman"/>
          <w:sz w:val="28"/>
          <w:szCs w:val="28"/>
        </w:rPr>
        <w:t xml:space="preserve"> the way in which he/she has disregarded, broken or substituted the rules can also be seen as a psycholinguistic problem </w:t>
      </w:r>
      <w:proofErr w:type="spellStart"/>
      <w:r w:rsidRPr="00360AE5">
        <w:rPr>
          <w:rFonts w:ascii="Times New Roman" w:hAnsi="Times New Roman" w:cs="Times New Roman"/>
          <w:sz w:val="28"/>
          <w:szCs w:val="28"/>
        </w:rPr>
        <w:t>i.e</w:t>
      </w:r>
      <w:proofErr w:type="spellEnd"/>
      <w:r w:rsidRPr="00360AE5">
        <w:rPr>
          <w:rFonts w:ascii="Times New Roman" w:hAnsi="Times New Roman" w:cs="Times New Roman"/>
          <w:sz w:val="28"/>
          <w:szCs w:val="28"/>
        </w:rPr>
        <w:t xml:space="preserve"> the reason why he has vocabulary which they we use appropriately student as also seen to be poor listeners particularly to native speaker of the language and even </w:t>
      </w:r>
      <w:proofErr w:type="spellStart"/>
      <w:r w:rsidRPr="00360AE5">
        <w:rPr>
          <w:rFonts w:ascii="Times New Roman" w:hAnsi="Times New Roman" w:cs="Times New Roman"/>
          <w:sz w:val="28"/>
          <w:szCs w:val="28"/>
        </w:rPr>
        <w:t>programmes</w:t>
      </w:r>
      <w:proofErr w:type="spellEnd"/>
      <w:r w:rsidRPr="00360AE5">
        <w:rPr>
          <w:rFonts w:ascii="Times New Roman" w:hAnsi="Times New Roman" w:cs="Times New Roman"/>
          <w:sz w:val="28"/>
          <w:szCs w:val="28"/>
        </w:rPr>
        <w:t xml:space="preserve"> on radio in English which can help to improve their spoken English. Generally, it was discovered</w:t>
      </w:r>
      <w:r w:rsidR="0064099F">
        <w:rPr>
          <w:rFonts w:ascii="Times New Roman" w:hAnsi="Times New Roman" w:cs="Times New Roman"/>
          <w:sz w:val="28"/>
          <w:szCs w:val="28"/>
        </w:rPr>
        <w:t xml:space="preserve"> that all the students have one </w:t>
      </w:r>
      <w:r w:rsidRPr="00360AE5">
        <w:rPr>
          <w:rFonts w:ascii="Times New Roman" w:hAnsi="Times New Roman" w:cs="Times New Roman"/>
          <w:sz w:val="28"/>
          <w:szCs w:val="28"/>
        </w:rPr>
        <w:t>type of error or another committed.</w:t>
      </w:r>
    </w:p>
    <w:p w:rsidR="00295F63" w:rsidRPr="00360AE5" w:rsidRDefault="00295F63"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5.2 Conclusion</w:t>
      </w:r>
    </w:p>
    <w:p w:rsidR="00295F63" w:rsidRPr="00360AE5" w:rsidRDefault="00295F63"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The outcome of this </w:t>
      </w:r>
      <w:r w:rsidR="0064099F">
        <w:rPr>
          <w:rFonts w:ascii="Times New Roman" w:hAnsi="Times New Roman" w:cs="Times New Roman"/>
          <w:sz w:val="28"/>
          <w:szCs w:val="28"/>
        </w:rPr>
        <w:t xml:space="preserve">research work shows that a good </w:t>
      </w:r>
      <w:r w:rsidRPr="00360AE5">
        <w:rPr>
          <w:rFonts w:ascii="Times New Roman" w:hAnsi="Times New Roman" w:cs="Times New Roman"/>
          <w:sz w:val="28"/>
          <w:szCs w:val="28"/>
        </w:rPr>
        <w:t>spoken English is essential for any intelligible communication it has been seen that the N.C.E one</w:t>
      </w:r>
      <w:r w:rsidR="0064099F">
        <w:rPr>
          <w:rFonts w:ascii="Times New Roman" w:hAnsi="Times New Roman" w:cs="Times New Roman"/>
          <w:sz w:val="28"/>
          <w:szCs w:val="28"/>
        </w:rPr>
        <w:t xml:space="preserve"> </w:t>
      </w:r>
      <w:r w:rsidRPr="00360AE5">
        <w:rPr>
          <w:rFonts w:ascii="Times New Roman" w:hAnsi="Times New Roman" w:cs="Times New Roman"/>
          <w:sz w:val="28"/>
          <w:szCs w:val="28"/>
        </w:rPr>
        <w:t xml:space="preserve">English students spoken English was affected by the interferences of their mother tongue, misuse of words over application of rules, poor spelling ability to pronounce work correctly, transfer of their former knowledge into the learning in to the learning of English language, employing of nearest sounds to substitute for non-available sound can improve their spoken English if they showed their interest in reading textbooks, novels and listening to native </w:t>
      </w:r>
      <w:r w:rsidRPr="00360AE5">
        <w:rPr>
          <w:rFonts w:ascii="Times New Roman" w:hAnsi="Times New Roman" w:cs="Times New Roman"/>
          <w:sz w:val="28"/>
          <w:szCs w:val="28"/>
        </w:rPr>
        <w:lastRenderedPageBreak/>
        <w:t xml:space="preserve">speakers and practice the use of English and speak the language frequently. </w:t>
      </w:r>
      <w:r w:rsidR="0064099F">
        <w:rPr>
          <w:rFonts w:ascii="Times New Roman" w:hAnsi="Times New Roman" w:cs="Times New Roman"/>
          <w:sz w:val="28"/>
          <w:szCs w:val="28"/>
        </w:rPr>
        <w:t xml:space="preserve">Teachers of English should take </w:t>
      </w:r>
      <w:r w:rsidRPr="00360AE5">
        <w:rPr>
          <w:rFonts w:ascii="Times New Roman" w:hAnsi="Times New Roman" w:cs="Times New Roman"/>
          <w:sz w:val="28"/>
          <w:szCs w:val="28"/>
        </w:rPr>
        <w:t xml:space="preserve">note of these factors and devise other ways by which students can improve their spoken English errors correction. Errors need to be corrected and student should be guided in recognizing deviant forms and structure in their written work. A situation where a learner cannot recognize his error, it would be difficult for the teacher to correct such. </w:t>
      </w:r>
    </w:p>
    <w:p w:rsidR="00295F63" w:rsidRPr="00360AE5" w:rsidRDefault="00295F63"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It is also good to determine their causes and when this is done, the teacher can think of how serious the error is. The teacher should know that rules have been broken.</w:t>
      </w:r>
    </w:p>
    <w:p w:rsidR="00295F63" w:rsidRPr="00360AE5" w:rsidRDefault="00295F63" w:rsidP="0064099F">
      <w:pPr>
        <w:spacing w:after="0" w:line="480" w:lineRule="auto"/>
        <w:jc w:val="both"/>
        <w:rPr>
          <w:rFonts w:ascii="Times New Roman" w:hAnsi="Times New Roman" w:cs="Times New Roman"/>
          <w:b/>
          <w:sz w:val="28"/>
          <w:szCs w:val="28"/>
        </w:rPr>
      </w:pPr>
      <w:r w:rsidRPr="00360AE5">
        <w:rPr>
          <w:rFonts w:ascii="Times New Roman" w:hAnsi="Times New Roman" w:cs="Times New Roman"/>
          <w:b/>
          <w:sz w:val="28"/>
          <w:szCs w:val="28"/>
        </w:rPr>
        <w:t>5.3 Recommendation</w:t>
      </w:r>
    </w:p>
    <w:p w:rsidR="00295F63" w:rsidRPr="00360AE5" w:rsidRDefault="00295F63"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This research would not have been completed without providing some useful recommendation based on the findings. The research project can be useful in ameliorating some latent problems emanating from the findings and how to improve the various techniques and method used for the teaching and learning of spoken English.</w:t>
      </w:r>
    </w:p>
    <w:p w:rsidR="00295F63" w:rsidRPr="00360AE5" w:rsidRDefault="00295F63"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It should be noted that, when the N.C.E. One English students improve their spoken English, it would bring back the glory and the good image of English department which is the hear-beat of the College. Also, it would bring </w:t>
      </w:r>
      <w:r w:rsidRPr="00360AE5">
        <w:rPr>
          <w:rFonts w:ascii="Times New Roman" w:hAnsi="Times New Roman" w:cs="Times New Roman"/>
          <w:sz w:val="28"/>
          <w:szCs w:val="28"/>
        </w:rPr>
        <w:lastRenderedPageBreak/>
        <w:t xml:space="preserve">prestige and </w:t>
      </w:r>
      <w:proofErr w:type="spellStart"/>
      <w:r w:rsidRPr="00360AE5">
        <w:rPr>
          <w:rFonts w:ascii="Times New Roman" w:hAnsi="Times New Roman" w:cs="Times New Roman"/>
          <w:sz w:val="28"/>
          <w:szCs w:val="28"/>
        </w:rPr>
        <w:t>self esteem</w:t>
      </w:r>
      <w:proofErr w:type="spellEnd"/>
      <w:r w:rsidRPr="00360AE5">
        <w:rPr>
          <w:rFonts w:ascii="Times New Roman" w:hAnsi="Times New Roman" w:cs="Times New Roman"/>
          <w:sz w:val="28"/>
          <w:szCs w:val="28"/>
        </w:rPr>
        <w:t xml:space="preserve"> to the N.C.E. English in the school and in the society as the future teachers capable of facilitating and imparting knowledge effectively since they have their tool of communication. So also, all students at whatever level in the school, should be made to offer oral English as a subject. This will bring about better mastery, of the spoken English students are advised to practice by having interactive activities and use English language even and after leaving the school premises. They are also to consult dictionary to improve on the spelling aspect.</w:t>
      </w:r>
    </w:p>
    <w:p w:rsidR="00295F63" w:rsidRPr="00360AE5" w:rsidRDefault="00295F63"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Teachers of English language should encourage students to use the language often, designing interactive activities in a relaxed classroom atmosphere.</w:t>
      </w:r>
    </w:p>
    <w:p w:rsidR="00295F63" w:rsidRDefault="00295F63" w:rsidP="0064099F">
      <w:pPr>
        <w:spacing w:after="0" w:line="480" w:lineRule="auto"/>
        <w:ind w:firstLine="720"/>
        <w:jc w:val="both"/>
        <w:rPr>
          <w:rFonts w:ascii="Times New Roman" w:hAnsi="Times New Roman" w:cs="Times New Roman"/>
          <w:sz w:val="28"/>
          <w:szCs w:val="28"/>
        </w:rPr>
      </w:pPr>
      <w:r w:rsidRPr="00360AE5">
        <w:rPr>
          <w:rFonts w:ascii="Times New Roman" w:hAnsi="Times New Roman" w:cs="Times New Roman"/>
          <w:sz w:val="28"/>
          <w:szCs w:val="28"/>
        </w:rPr>
        <w:t xml:space="preserve">Government should provide more fund for building and equipping of English laboratory in the college and students should also be given free access in to English laboratory for practice. </w:t>
      </w:r>
    </w:p>
    <w:p w:rsidR="00295F63" w:rsidRDefault="00295F63" w:rsidP="0064099F">
      <w:pPr>
        <w:spacing w:after="0" w:line="480" w:lineRule="auto"/>
        <w:ind w:left="2880" w:firstLine="720"/>
        <w:jc w:val="both"/>
        <w:rPr>
          <w:rFonts w:ascii="Times New Roman" w:hAnsi="Times New Roman" w:cs="Times New Roman"/>
          <w:b/>
          <w:sz w:val="28"/>
          <w:szCs w:val="28"/>
        </w:rPr>
      </w:pPr>
    </w:p>
    <w:p w:rsidR="0064099F" w:rsidRDefault="0064099F" w:rsidP="0064099F">
      <w:pPr>
        <w:spacing w:after="16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360AE5" w:rsidRPr="00360AE5" w:rsidRDefault="00360AE5" w:rsidP="0064099F">
      <w:pPr>
        <w:spacing w:after="0" w:line="480" w:lineRule="auto"/>
        <w:ind w:left="2880" w:firstLine="720"/>
        <w:jc w:val="both"/>
        <w:rPr>
          <w:rFonts w:ascii="Times New Roman" w:hAnsi="Times New Roman" w:cs="Times New Roman"/>
          <w:b/>
          <w:sz w:val="28"/>
          <w:szCs w:val="28"/>
        </w:rPr>
      </w:pPr>
      <w:r w:rsidRPr="00360AE5">
        <w:rPr>
          <w:rFonts w:ascii="Times New Roman" w:hAnsi="Times New Roman" w:cs="Times New Roman"/>
          <w:b/>
          <w:sz w:val="28"/>
          <w:szCs w:val="28"/>
        </w:rPr>
        <w:lastRenderedPageBreak/>
        <w:t xml:space="preserve">REFERENCES </w:t>
      </w:r>
    </w:p>
    <w:p w:rsidR="00360AE5" w:rsidRDefault="00360AE5" w:rsidP="0064099F">
      <w:pPr>
        <w:spacing w:after="0" w:line="480" w:lineRule="auto"/>
        <w:jc w:val="both"/>
        <w:rPr>
          <w:rFonts w:ascii="Times New Roman" w:hAnsi="Times New Roman" w:cs="Times New Roman"/>
          <w:sz w:val="28"/>
          <w:szCs w:val="28"/>
        </w:rPr>
      </w:pPr>
      <w:proofErr w:type="spellStart"/>
      <w:r w:rsidRPr="00360AE5">
        <w:rPr>
          <w:rFonts w:ascii="Times New Roman" w:hAnsi="Times New Roman" w:cs="Times New Roman"/>
          <w:sz w:val="28"/>
          <w:szCs w:val="28"/>
        </w:rPr>
        <w:t>Adegbija</w:t>
      </w:r>
      <w:proofErr w:type="spellEnd"/>
      <w:r w:rsidRPr="00360AE5">
        <w:rPr>
          <w:rFonts w:ascii="Times New Roman" w:hAnsi="Times New Roman" w:cs="Times New Roman"/>
          <w:sz w:val="28"/>
          <w:szCs w:val="28"/>
        </w:rPr>
        <w:t xml:space="preserve">, E.E. (1998) linguistic and second. Language teaching and learning </w:t>
      </w:r>
      <w:r w:rsidR="00295F63">
        <w:rPr>
          <w:rFonts w:ascii="Times New Roman" w:hAnsi="Times New Roman" w:cs="Times New Roman"/>
          <w:sz w:val="28"/>
          <w:szCs w:val="28"/>
        </w:rPr>
        <w:tab/>
      </w:r>
      <w:r w:rsidRPr="00360AE5">
        <w:rPr>
          <w:rFonts w:ascii="Times New Roman" w:hAnsi="Times New Roman" w:cs="Times New Roman"/>
          <w:sz w:val="28"/>
          <w:szCs w:val="28"/>
        </w:rPr>
        <w:t>{unpublished lecture note}</w:t>
      </w:r>
    </w:p>
    <w:p w:rsidR="00295F63" w:rsidRPr="00360AE5" w:rsidRDefault="00295F63" w:rsidP="0064099F">
      <w:pPr>
        <w:spacing w:after="0" w:line="480" w:lineRule="auto"/>
        <w:jc w:val="both"/>
        <w:rPr>
          <w:rFonts w:ascii="Times New Roman" w:hAnsi="Times New Roman" w:cs="Times New Roman"/>
          <w:sz w:val="28"/>
          <w:szCs w:val="28"/>
        </w:rPr>
      </w:pPr>
    </w:p>
    <w:p w:rsidR="00360AE5" w:rsidRPr="00360AE5" w:rsidRDefault="00360AE5" w:rsidP="0064099F">
      <w:pPr>
        <w:spacing w:after="0" w:line="480" w:lineRule="auto"/>
        <w:jc w:val="both"/>
        <w:rPr>
          <w:rFonts w:ascii="Times New Roman" w:hAnsi="Times New Roman" w:cs="Times New Roman"/>
          <w:sz w:val="28"/>
          <w:szCs w:val="28"/>
        </w:rPr>
      </w:pPr>
      <w:proofErr w:type="spellStart"/>
      <w:r w:rsidRPr="00360AE5">
        <w:rPr>
          <w:rFonts w:ascii="Times New Roman" w:hAnsi="Times New Roman" w:cs="Times New Roman"/>
          <w:sz w:val="28"/>
          <w:szCs w:val="28"/>
        </w:rPr>
        <w:t>Awoluja</w:t>
      </w:r>
      <w:proofErr w:type="spellEnd"/>
      <w:r w:rsidRPr="00360AE5">
        <w:rPr>
          <w:rFonts w:ascii="Times New Roman" w:hAnsi="Times New Roman" w:cs="Times New Roman"/>
          <w:sz w:val="28"/>
          <w:szCs w:val="28"/>
        </w:rPr>
        <w:t>, O.O. (2004) how to speak, write perfect English Ilorin Al-</w:t>
      </w:r>
      <w:proofErr w:type="spellStart"/>
      <w:r w:rsidRPr="00360AE5">
        <w:rPr>
          <w:rFonts w:ascii="Times New Roman" w:hAnsi="Times New Roman" w:cs="Times New Roman"/>
          <w:sz w:val="28"/>
          <w:szCs w:val="28"/>
        </w:rPr>
        <w:t>Asalam</w:t>
      </w:r>
      <w:proofErr w:type="spellEnd"/>
      <w:r w:rsidRPr="00360AE5">
        <w:rPr>
          <w:rFonts w:ascii="Times New Roman" w:hAnsi="Times New Roman" w:cs="Times New Roman"/>
          <w:sz w:val="28"/>
          <w:szCs w:val="28"/>
        </w:rPr>
        <w:t xml:space="preserve"> </w:t>
      </w:r>
      <w:r w:rsidR="00295F63">
        <w:rPr>
          <w:rFonts w:ascii="Times New Roman" w:hAnsi="Times New Roman" w:cs="Times New Roman"/>
          <w:sz w:val="28"/>
          <w:szCs w:val="28"/>
        </w:rPr>
        <w:tab/>
      </w:r>
      <w:r w:rsidRPr="00360AE5">
        <w:rPr>
          <w:rFonts w:ascii="Times New Roman" w:hAnsi="Times New Roman" w:cs="Times New Roman"/>
          <w:sz w:val="28"/>
          <w:szCs w:val="28"/>
        </w:rPr>
        <w:t>press.</w:t>
      </w:r>
    </w:p>
    <w:p w:rsidR="00295F63" w:rsidRDefault="00295F63" w:rsidP="0064099F">
      <w:pPr>
        <w:spacing w:after="0" w:line="480" w:lineRule="auto"/>
        <w:jc w:val="both"/>
        <w:rPr>
          <w:rFonts w:ascii="Times New Roman" w:hAnsi="Times New Roman" w:cs="Times New Roman"/>
          <w:sz w:val="28"/>
          <w:szCs w:val="28"/>
        </w:rPr>
      </w:pPr>
    </w:p>
    <w:p w:rsidR="00360AE5" w:rsidRPr="00360AE5" w:rsidRDefault="00360AE5" w:rsidP="0064099F">
      <w:pPr>
        <w:spacing w:after="0" w:line="480" w:lineRule="auto"/>
        <w:jc w:val="both"/>
        <w:rPr>
          <w:rFonts w:ascii="Times New Roman" w:hAnsi="Times New Roman" w:cs="Times New Roman"/>
          <w:sz w:val="28"/>
          <w:szCs w:val="28"/>
        </w:rPr>
      </w:pPr>
      <w:proofErr w:type="spellStart"/>
      <w:r w:rsidRPr="00360AE5">
        <w:rPr>
          <w:rFonts w:ascii="Times New Roman" w:hAnsi="Times New Roman" w:cs="Times New Roman"/>
          <w:sz w:val="28"/>
          <w:szCs w:val="28"/>
        </w:rPr>
        <w:t>Corder</w:t>
      </w:r>
      <w:proofErr w:type="spellEnd"/>
      <w:r w:rsidRPr="00360AE5">
        <w:rPr>
          <w:rFonts w:ascii="Times New Roman" w:hAnsi="Times New Roman" w:cs="Times New Roman"/>
          <w:sz w:val="28"/>
          <w:szCs w:val="28"/>
        </w:rPr>
        <w:t xml:space="preserve">, S.P. (1974). Introducing applied </w:t>
      </w:r>
      <w:proofErr w:type="spellStart"/>
      <w:r w:rsidRPr="00360AE5">
        <w:rPr>
          <w:rFonts w:ascii="Times New Roman" w:hAnsi="Times New Roman" w:cs="Times New Roman"/>
          <w:sz w:val="28"/>
          <w:szCs w:val="28"/>
        </w:rPr>
        <w:t>linguistice</w:t>
      </w:r>
      <w:proofErr w:type="spellEnd"/>
      <w:r w:rsidRPr="00360AE5">
        <w:rPr>
          <w:rFonts w:ascii="Times New Roman" w:hAnsi="Times New Roman" w:cs="Times New Roman"/>
          <w:sz w:val="28"/>
          <w:szCs w:val="28"/>
        </w:rPr>
        <w:t>. London oxford up.</w:t>
      </w:r>
    </w:p>
    <w:p w:rsidR="00295F63" w:rsidRDefault="00295F63" w:rsidP="0064099F">
      <w:pPr>
        <w:spacing w:after="0" w:line="480" w:lineRule="auto"/>
        <w:jc w:val="both"/>
        <w:rPr>
          <w:rFonts w:ascii="Times New Roman" w:hAnsi="Times New Roman" w:cs="Times New Roman"/>
          <w:sz w:val="28"/>
          <w:szCs w:val="28"/>
        </w:rPr>
      </w:pPr>
    </w:p>
    <w:p w:rsidR="00360AE5" w:rsidRPr="00360AE5" w:rsidRDefault="00360AE5" w:rsidP="0064099F">
      <w:pPr>
        <w:spacing w:after="0" w:line="480" w:lineRule="auto"/>
        <w:jc w:val="both"/>
        <w:rPr>
          <w:rFonts w:ascii="Times New Roman" w:hAnsi="Times New Roman" w:cs="Times New Roman"/>
          <w:sz w:val="28"/>
          <w:szCs w:val="28"/>
        </w:rPr>
      </w:pPr>
      <w:proofErr w:type="spellStart"/>
      <w:r w:rsidRPr="00360AE5">
        <w:rPr>
          <w:rFonts w:ascii="Times New Roman" w:hAnsi="Times New Roman" w:cs="Times New Roman"/>
          <w:sz w:val="28"/>
          <w:szCs w:val="28"/>
        </w:rPr>
        <w:t>Duntoye</w:t>
      </w:r>
      <w:proofErr w:type="spellEnd"/>
      <w:r w:rsidRPr="00360AE5">
        <w:rPr>
          <w:rFonts w:ascii="Times New Roman" w:hAnsi="Times New Roman" w:cs="Times New Roman"/>
          <w:sz w:val="28"/>
          <w:szCs w:val="28"/>
        </w:rPr>
        <w:t>, J.A. Et Al (</w:t>
      </w:r>
      <w:proofErr w:type="spellStart"/>
      <w:r w:rsidRPr="00360AE5">
        <w:rPr>
          <w:rFonts w:ascii="Times New Roman" w:hAnsi="Times New Roman" w:cs="Times New Roman"/>
          <w:sz w:val="28"/>
          <w:szCs w:val="28"/>
        </w:rPr>
        <w:t>Eds</w:t>
      </w:r>
      <w:proofErr w:type="spellEnd"/>
      <w:r w:rsidRPr="00360AE5">
        <w:rPr>
          <w:rFonts w:ascii="Times New Roman" w:hAnsi="Times New Roman" w:cs="Times New Roman"/>
          <w:sz w:val="28"/>
          <w:szCs w:val="28"/>
        </w:rPr>
        <w:t xml:space="preserve">) 2003 language </w:t>
      </w:r>
      <w:proofErr w:type="gramStart"/>
      <w:r w:rsidRPr="00360AE5">
        <w:rPr>
          <w:rFonts w:ascii="Times New Roman" w:hAnsi="Times New Roman" w:cs="Times New Roman"/>
          <w:sz w:val="28"/>
          <w:szCs w:val="28"/>
        </w:rPr>
        <w:t>an</w:t>
      </w:r>
      <w:proofErr w:type="gramEnd"/>
      <w:r w:rsidRPr="00360AE5">
        <w:rPr>
          <w:rFonts w:ascii="Times New Roman" w:hAnsi="Times New Roman" w:cs="Times New Roman"/>
          <w:sz w:val="28"/>
          <w:szCs w:val="28"/>
        </w:rPr>
        <w:t xml:space="preserve"> communication skills. A publican </w:t>
      </w:r>
      <w:r w:rsidR="00295F63">
        <w:rPr>
          <w:rFonts w:ascii="Times New Roman" w:hAnsi="Times New Roman" w:cs="Times New Roman"/>
          <w:sz w:val="28"/>
          <w:szCs w:val="28"/>
        </w:rPr>
        <w:tab/>
      </w:r>
      <w:r w:rsidRPr="00360AE5">
        <w:rPr>
          <w:rFonts w:ascii="Times New Roman" w:hAnsi="Times New Roman" w:cs="Times New Roman"/>
          <w:sz w:val="28"/>
          <w:szCs w:val="28"/>
        </w:rPr>
        <w:t xml:space="preserve">of the English department, </w:t>
      </w:r>
      <w:proofErr w:type="spellStart"/>
      <w:r w:rsidRPr="00360AE5">
        <w:rPr>
          <w:rFonts w:ascii="Times New Roman" w:hAnsi="Times New Roman" w:cs="Times New Roman"/>
          <w:sz w:val="28"/>
          <w:szCs w:val="28"/>
        </w:rPr>
        <w:t>Kwara</w:t>
      </w:r>
      <w:proofErr w:type="spellEnd"/>
      <w:r w:rsidRPr="00360AE5">
        <w:rPr>
          <w:rFonts w:ascii="Times New Roman" w:hAnsi="Times New Roman" w:cs="Times New Roman"/>
          <w:sz w:val="28"/>
          <w:szCs w:val="28"/>
        </w:rPr>
        <w:t xml:space="preserve"> State College of Education, Ilorin: </w:t>
      </w:r>
      <w:r w:rsidR="00295F63">
        <w:rPr>
          <w:rFonts w:ascii="Times New Roman" w:hAnsi="Times New Roman" w:cs="Times New Roman"/>
          <w:sz w:val="28"/>
          <w:szCs w:val="28"/>
        </w:rPr>
        <w:tab/>
      </w:r>
      <w:r w:rsidRPr="00360AE5">
        <w:rPr>
          <w:rFonts w:ascii="Times New Roman" w:hAnsi="Times New Roman" w:cs="Times New Roman"/>
          <w:sz w:val="28"/>
          <w:szCs w:val="28"/>
        </w:rPr>
        <w:t xml:space="preserve">Nigerian </w:t>
      </w:r>
      <w:proofErr w:type="spellStart"/>
      <w:r w:rsidRPr="00360AE5">
        <w:rPr>
          <w:rFonts w:ascii="Times New Roman" w:hAnsi="Times New Roman" w:cs="Times New Roman"/>
          <w:sz w:val="28"/>
          <w:szCs w:val="28"/>
        </w:rPr>
        <w:t>haytee</w:t>
      </w:r>
      <w:proofErr w:type="spellEnd"/>
      <w:r w:rsidRPr="00360AE5">
        <w:rPr>
          <w:rFonts w:ascii="Times New Roman" w:hAnsi="Times New Roman" w:cs="Times New Roman"/>
          <w:sz w:val="28"/>
          <w:szCs w:val="28"/>
        </w:rPr>
        <w:t xml:space="preserve"> press and publishing company Ltd.</w:t>
      </w:r>
    </w:p>
    <w:p w:rsidR="00295F63" w:rsidRDefault="00295F63" w:rsidP="0064099F">
      <w:pPr>
        <w:spacing w:after="0" w:line="480" w:lineRule="auto"/>
        <w:jc w:val="both"/>
        <w:rPr>
          <w:rFonts w:ascii="Times New Roman" w:hAnsi="Times New Roman" w:cs="Times New Roman"/>
          <w:sz w:val="28"/>
          <w:szCs w:val="28"/>
        </w:rPr>
      </w:pPr>
    </w:p>
    <w:p w:rsidR="00360AE5" w:rsidRPr="00360AE5" w:rsidRDefault="00360AE5" w:rsidP="0064099F">
      <w:pPr>
        <w:spacing w:after="0" w:line="480" w:lineRule="auto"/>
        <w:jc w:val="both"/>
        <w:rPr>
          <w:rFonts w:ascii="Times New Roman" w:hAnsi="Times New Roman" w:cs="Times New Roman"/>
          <w:sz w:val="28"/>
          <w:szCs w:val="28"/>
        </w:rPr>
      </w:pPr>
      <w:r w:rsidRPr="00360AE5">
        <w:rPr>
          <w:rFonts w:ascii="Times New Roman" w:hAnsi="Times New Roman" w:cs="Times New Roman"/>
          <w:sz w:val="28"/>
          <w:szCs w:val="28"/>
        </w:rPr>
        <w:t>Jain, M.P. (1994) Error analysis source cause and usage Lagos: Heinemann</w:t>
      </w:r>
    </w:p>
    <w:p w:rsidR="00295F63" w:rsidRDefault="00295F63" w:rsidP="0064099F">
      <w:pPr>
        <w:spacing w:after="0" w:line="480" w:lineRule="auto"/>
        <w:jc w:val="both"/>
        <w:rPr>
          <w:rFonts w:ascii="Times New Roman" w:hAnsi="Times New Roman" w:cs="Times New Roman"/>
          <w:sz w:val="28"/>
          <w:szCs w:val="28"/>
        </w:rPr>
      </w:pPr>
    </w:p>
    <w:p w:rsidR="00360AE5" w:rsidRPr="00360AE5" w:rsidRDefault="00360AE5" w:rsidP="0064099F">
      <w:pPr>
        <w:spacing w:after="0" w:line="480" w:lineRule="auto"/>
        <w:jc w:val="both"/>
        <w:rPr>
          <w:rFonts w:ascii="Times New Roman" w:hAnsi="Times New Roman" w:cs="Times New Roman"/>
          <w:sz w:val="28"/>
          <w:szCs w:val="28"/>
        </w:rPr>
      </w:pPr>
      <w:proofErr w:type="spellStart"/>
      <w:r w:rsidRPr="00360AE5">
        <w:rPr>
          <w:rFonts w:ascii="Times New Roman" w:hAnsi="Times New Roman" w:cs="Times New Roman"/>
          <w:sz w:val="28"/>
          <w:szCs w:val="28"/>
        </w:rPr>
        <w:t>Odebumi</w:t>
      </w:r>
      <w:proofErr w:type="spellEnd"/>
      <w:r w:rsidRPr="00360AE5">
        <w:rPr>
          <w:rFonts w:ascii="Times New Roman" w:hAnsi="Times New Roman" w:cs="Times New Roman"/>
          <w:sz w:val="28"/>
          <w:szCs w:val="28"/>
        </w:rPr>
        <w:t xml:space="preserve">, (2001) the analysis source cause and usage </w:t>
      </w:r>
      <w:proofErr w:type="spellStart"/>
      <w:proofErr w:type="gramStart"/>
      <w:r w:rsidRPr="00360AE5">
        <w:rPr>
          <w:rFonts w:ascii="Times New Roman" w:hAnsi="Times New Roman" w:cs="Times New Roman"/>
          <w:sz w:val="28"/>
          <w:szCs w:val="28"/>
        </w:rPr>
        <w:t>lagos</w:t>
      </w:r>
      <w:proofErr w:type="spellEnd"/>
      <w:proofErr w:type="gramEnd"/>
      <w:r w:rsidRPr="00360AE5">
        <w:rPr>
          <w:rFonts w:ascii="Times New Roman" w:hAnsi="Times New Roman" w:cs="Times New Roman"/>
          <w:sz w:val="28"/>
          <w:szCs w:val="28"/>
        </w:rPr>
        <w:t>: Heinemann</w:t>
      </w:r>
    </w:p>
    <w:p w:rsidR="00295F63" w:rsidRDefault="00295F63" w:rsidP="0064099F">
      <w:pPr>
        <w:spacing w:after="0" w:line="480" w:lineRule="auto"/>
        <w:jc w:val="both"/>
        <w:rPr>
          <w:rFonts w:ascii="Times New Roman" w:hAnsi="Times New Roman" w:cs="Times New Roman"/>
          <w:sz w:val="28"/>
          <w:szCs w:val="28"/>
        </w:rPr>
      </w:pPr>
    </w:p>
    <w:p w:rsidR="00360AE5" w:rsidRPr="00360AE5" w:rsidRDefault="00360AE5" w:rsidP="0064099F">
      <w:pPr>
        <w:spacing w:after="0" w:line="480" w:lineRule="auto"/>
        <w:jc w:val="both"/>
        <w:rPr>
          <w:rFonts w:ascii="Times New Roman" w:hAnsi="Times New Roman" w:cs="Times New Roman"/>
          <w:sz w:val="28"/>
          <w:szCs w:val="28"/>
        </w:rPr>
      </w:pPr>
      <w:proofErr w:type="spellStart"/>
      <w:r w:rsidRPr="00360AE5">
        <w:rPr>
          <w:rFonts w:ascii="Times New Roman" w:hAnsi="Times New Roman" w:cs="Times New Roman"/>
          <w:sz w:val="28"/>
          <w:szCs w:val="28"/>
        </w:rPr>
        <w:lastRenderedPageBreak/>
        <w:t>Olasehinde</w:t>
      </w:r>
      <w:proofErr w:type="spellEnd"/>
      <w:r w:rsidRPr="00360AE5">
        <w:rPr>
          <w:rFonts w:ascii="Times New Roman" w:hAnsi="Times New Roman" w:cs="Times New Roman"/>
          <w:sz w:val="28"/>
          <w:szCs w:val="28"/>
        </w:rPr>
        <w:t xml:space="preserve">, M.O. (2002) analysis and remedial pedagogy. In language </w:t>
      </w:r>
      <w:r w:rsidR="00295F63">
        <w:rPr>
          <w:rFonts w:ascii="Times New Roman" w:hAnsi="Times New Roman" w:cs="Times New Roman"/>
          <w:sz w:val="28"/>
          <w:szCs w:val="28"/>
        </w:rPr>
        <w:tab/>
      </w:r>
      <w:r w:rsidRPr="00360AE5">
        <w:rPr>
          <w:rFonts w:ascii="Times New Roman" w:hAnsi="Times New Roman" w:cs="Times New Roman"/>
          <w:sz w:val="28"/>
          <w:szCs w:val="28"/>
        </w:rPr>
        <w:t xml:space="preserve">meaning and society edited by </w:t>
      </w:r>
      <w:proofErr w:type="spellStart"/>
      <w:r w:rsidRPr="00360AE5">
        <w:rPr>
          <w:rFonts w:ascii="Times New Roman" w:hAnsi="Times New Roman" w:cs="Times New Roman"/>
          <w:sz w:val="28"/>
          <w:szCs w:val="28"/>
        </w:rPr>
        <w:t>Babatunde</w:t>
      </w:r>
      <w:proofErr w:type="spellEnd"/>
      <w:r w:rsidRPr="00360AE5">
        <w:rPr>
          <w:rFonts w:ascii="Times New Roman" w:hAnsi="Times New Roman" w:cs="Times New Roman"/>
          <w:sz w:val="28"/>
          <w:szCs w:val="28"/>
        </w:rPr>
        <w:t xml:space="preserve"> and </w:t>
      </w:r>
      <w:proofErr w:type="spellStart"/>
      <w:r w:rsidRPr="00360AE5">
        <w:rPr>
          <w:rFonts w:ascii="Times New Roman" w:hAnsi="Times New Roman" w:cs="Times New Roman"/>
          <w:sz w:val="28"/>
          <w:szCs w:val="28"/>
        </w:rPr>
        <w:t>Adeyanju</w:t>
      </w:r>
      <w:proofErr w:type="spellEnd"/>
      <w:r w:rsidRPr="00360AE5">
        <w:rPr>
          <w:rFonts w:ascii="Times New Roman" w:hAnsi="Times New Roman" w:cs="Times New Roman"/>
          <w:sz w:val="28"/>
          <w:szCs w:val="28"/>
        </w:rPr>
        <w:t xml:space="preserve"> D.S. (pp-111-</w:t>
      </w:r>
      <w:r w:rsidR="00295F63">
        <w:rPr>
          <w:rFonts w:ascii="Times New Roman" w:hAnsi="Times New Roman" w:cs="Times New Roman"/>
          <w:sz w:val="28"/>
          <w:szCs w:val="28"/>
        </w:rPr>
        <w:tab/>
      </w:r>
      <w:r w:rsidRPr="00360AE5">
        <w:rPr>
          <w:rFonts w:ascii="Times New Roman" w:hAnsi="Times New Roman" w:cs="Times New Roman"/>
          <w:sz w:val="28"/>
          <w:szCs w:val="28"/>
        </w:rPr>
        <w:t xml:space="preserve">124), Ilorin </w:t>
      </w:r>
      <w:proofErr w:type="spellStart"/>
      <w:r w:rsidRPr="00360AE5">
        <w:rPr>
          <w:rFonts w:ascii="Times New Roman" w:hAnsi="Times New Roman" w:cs="Times New Roman"/>
          <w:sz w:val="28"/>
          <w:szCs w:val="28"/>
        </w:rPr>
        <w:t>Heytee</w:t>
      </w:r>
      <w:proofErr w:type="spellEnd"/>
      <w:r w:rsidRPr="00360AE5">
        <w:rPr>
          <w:rFonts w:ascii="Times New Roman" w:hAnsi="Times New Roman" w:cs="Times New Roman"/>
          <w:sz w:val="28"/>
          <w:szCs w:val="28"/>
        </w:rPr>
        <w:t xml:space="preserve"> press Ltd.</w:t>
      </w:r>
    </w:p>
    <w:p w:rsidR="00295F63" w:rsidRDefault="00295F63" w:rsidP="0064099F">
      <w:pPr>
        <w:spacing w:after="0" w:line="480" w:lineRule="auto"/>
        <w:jc w:val="both"/>
        <w:rPr>
          <w:rFonts w:ascii="Times New Roman" w:hAnsi="Times New Roman" w:cs="Times New Roman"/>
          <w:sz w:val="28"/>
          <w:szCs w:val="28"/>
        </w:rPr>
      </w:pPr>
    </w:p>
    <w:p w:rsidR="00360AE5" w:rsidRDefault="00360AE5" w:rsidP="0064099F">
      <w:pPr>
        <w:spacing w:after="0" w:line="480" w:lineRule="auto"/>
        <w:jc w:val="both"/>
        <w:rPr>
          <w:rFonts w:ascii="Times New Roman" w:hAnsi="Times New Roman" w:cs="Times New Roman"/>
          <w:sz w:val="28"/>
          <w:szCs w:val="28"/>
        </w:rPr>
      </w:pPr>
      <w:proofErr w:type="spellStart"/>
      <w:r w:rsidRPr="00360AE5">
        <w:rPr>
          <w:rFonts w:ascii="Times New Roman" w:hAnsi="Times New Roman" w:cs="Times New Roman"/>
          <w:sz w:val="28"/>
          <w:szCs w:val="28"/>
        </w:rPr>
        <w:t>Oyeyemi</w:t>
      </w:r>
      <w:proofErr w:type="spellEnd"/>
      <w:r w:rsidRPr="00360AE5">
        <w:rPr>
          <w:rFonts w:ascii="Times New Roman" w:hAnsi="Times New Roman" w:cs="Times New Roman"/>
          <w:sz w:val="28"/>
          <w:szCs w:val="28"/>
        </w:rPr>
        <w:t>, S.O (2005) applied</w:t>
      </w:r>
      <w:r w:rsidR="0064099F">
        <w:rPr>
          <w:rFonts w:ascii="Times New Roman" w:hAnsi="Times New Roman" w:cs="Times New Roman"/>
          <w:sz w:val="28"/>
          <w:szCs w:val="28"/>
        </w:rPr>
        <w:t xml:space="preserve"> linguistics II an unpublished </w:t>
      </w:r>
      <w:r w:rsidRPr="00360AE5">
        <w:rPr>
          <w:rFonts w:ascii="Times New Roman" w:hAnsi="Times New Roman" w:cs="Times New Roman"/>
          <w:sz w:val="28"/>
          <w:szCs w:val="28"/>
        </w:rPr>
        <w:t xml:space="preserve">lecture note on </w:t>
      </w:r>
      <w:r w:rsidR="00295F63">
        <w:rPr>
          <w:rFonts w:ascii="Times New Roman" w:hAnsi="Times New Roman" w:cs="Times New Roman"/>
          <w:sz w:val="28"/>
          <w:szCs w:val="28"/>
        </w:rPr>
        <w:tab/>
      </w:r>
      <w:proofErr w:type="spellStart"/>
      <w:r w:rsidRPr="00360AE5">
        <w:rPr>
          <w:rFonts w:ascii="Times New Roman" w:hAnsi="Times New Roman" w:cs="Times New Roman"/>
          <w:sz w:val="28"/>
          <w:szCs w:val="28"/>
        </w:rPr>
        <w:t>eng</w:t>
      </w:r>
      <w:proofErr w:type="spellEnd"/>
      <w:r w:rsidRPr="00360AE5">
        <w:rPr>
          <w:rFonts w:ascii="Times New Roman" w:hAnsi="Times New Roman" w:cs="Times New Roman"/>
          <w:sz w:val="28"/>
          <w:szCs w:val="28"/>
        </w:rPr>
        <w:t xml:space="preserve"> 313 in the English department,</w:t>
      </w:r>
    </w:p>
    <w:p w:rsidR="00295F63" w:rsidRPr="00360AE5" w:rsidRDefault="00295F63" w:rsidP="0064099F">
      <w:pPr>
        <w:spacing w:after="0" w:line="480" w:lineRule="auto"/>
        <w:jc w:val="both"/>
        <w:rPr>
          <w:rFonts w:ascii="Times New Roman" w:hAnsi="Times New Roman" w:cs="Times New Roman"/>
          <w:sz w:val="28"/>
          <w:szCs w:val="28"/>
        </w:rPr>
      </w:pPr>
    </w:p>
    <w:p w:rsidR="00C06A4F" w:rsidRPr="00360AE5" w:rsidRDefault="00295F63" w:rsidP="0064099F">
      <w:pPr>
        <w:spacing w:after="0" w:line="480" w:lineRule="auto"/>
        <w:jc w:val="both"/>
        <w:rPr>
          <w:rFonts w:ascii="Times New Roman" w:hAnsi="Times New Roman" w:cs="Times New Roman"/>
        </w:rPr>
      </w:pPr>
      <w:r>
        <w:rPr>
          <w:rFonts w:ascii="Times New Roman" w:hAnsi="Times New Roman" w:cs="Times New Roman"/>
          <w:sz w:val="28"/>
          <w:szCs w:val="28"/>
        </w:rPr>
        <w:tab/>
      </w:r>
      <w:r w:rsidR="00360AE5" w:rsidRPr="00360AE5">
        <w:rPr>
          <w:rFonts w:ascii="Times New Roman" w:hAnsi="Times New Roman" w:cs="Times New Roman"/>
          <w:sz w:val="28"/>
          <w:szCs w:val="28"/>
        </w:rPr>
        <w:t xml:space="preserve">Yusuf J.C. (2002) a guide to effective speaking of English, Ilorin </w:t>
      </w:r>
      <w:proofErr w:type="spellStart"/>
      <w:r w:rsidR="00360AE5" w:rsidRPr="00360AE5">
        <w:rPr>
          <w:rFonts w:ascii="Times New Roman" w:hAnsi="Times New Roman" w:cs="Times New Roman"/>
          <w:sz w:val="28"/>
          <w:szCs w:val="28"/>
        </w:rPr>
        <w:t>Nathadex</w:t>
      </w:r>
      <w:proofErr w:type="spellEnd"/>
      <w:r w:rsidR="00360AE5" w:rsidRPr="00360AE5">
        <w:rPr>
          <w:rFonts w:ascii="Times New Roman" w:hAnsi="Times New Roman" w:cs="Times New Roman"/>
          <w:sz w:val="28"/>
          <w:szCs w:val="28"/>
        </w:rPr>
        <w:t xml:space="preserve"> pub.111111111</w:t>
      </w:r>
      <w:r w:rsidR="00360AE5" w:rsidRPr="00360AE5">
        <w:rPr>
          <w:rFonts w:ascii="Times New Roman" w:hAnsi="Times New Roman" w:cs="Times New Roman"/>
          <w:sz w:val="28"/>
          <w:szCs w:val="28"/>
        </w:rPr>
        <w:tab/>
      </w:r>
    </w:p>
    <w:sectPr w:rsidR="00C06A4F" w:rsidRPr="00360AE5" w:rsidSect="006A6555">
      <w:type w:val="continuous"/>
      <w:pgSz w:w="11520" w:h="1440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899" w:rsidRDefault="00591899" w:rsidP="00360AE5">
      <w:pPr>
        <w:spacing w:after="0" w:line="240" w:lineRule="auto"/>
      </w:pPr>
      <w:r>
        <w:separator/>
      </w:r>
    </w:p>
  </w:endnote>
  <w:endnote w:type="continuationSeparator" w:id="0">
    <w:p w:rsidR="00591899" w:rsidRDefault="00591899" w:rsidP="0036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279383"/>
      <w:docPartObj>
        <w:docPartGallery w:val="Page Numbers (Bottom of Page)"/>
        <w:docPartUnique/>
      </w:docPartObj>
    </w:sdtPr>
    <w:sdtEndPr>
      <w:rPr>
        <w:noProof/>
      </w:rPr>
    </w:sdtEndPr>
    <w:sdtContent>
      <w:p w:rsidR="006A6555" w:rsidRDefault="006A6555">
        <w:pPr>
          <w:pStyle w:val="Footer"/>
          <w:jc w:val="center"/>
        </w:pPr>
        <w:r>
          <w:fldChar w:fldCharType="begin"/>
        </w:r>
        <w:r>
          <w:instrText xml:space="preserve"> PAGE   \* MERGEFORMAT </w:instrText>
        </w:r>
        <w:r>
          <w:fldChar w:fldCharType="separate"/>
        </w:r>
        <w:r w:rsidR="009D24D6">
          <w:rPr>
            <w:noProof/>
          </w:rPr>
          <w:t>v</w:t>
        </w:r>
        <w:r>
          <w:rPr>
            <w:noProof/>
          </w:rPr>
          <w:fldChar w:fldCharType="end"/>
        </w:r>
      </w:p>
    </w:sdtContent>
  </w:sdt>
  <w:p w:rsidR="00295F63" w:rsidRDefault="0029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899" w:rsidRDefault="00591899" w:rsidP="00360AE5">
      <w:pPr>
        <w:spacing w:after="0" w:line="240" w:lineRule="auto"/>
      </w:pPr>
      <w:r>
        <w:separator/>
      </w:r>
    </w:p>
  </w:footnote>
  <w:footnote w:type="continuationSeparator" w:id="0">
    <w:p w:rsidR="00591899" w:rsidRDefault="00591899" w:rsidP="00360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121F49"/>
    <w:multiLevelType w:val="hybridMultilevel"/>
    <w:tmpl w:val="DAC2E96E"/>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D6547A1"/>
    <w:multiLevelType w:val="hybridMultilevel"/>
    <w:tmpl w:val="686424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AB2BE7"/>
    <w:multiLevelType w:val="hybridMultilevel"/>
    <w:tmpl w:val="012A1C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A13EAE"/>
    <w:multiLevelType w:val="hybridMultilevel"/>
    <w:tmpl w:val="0BC27D6C"/>
    <w:lvl w:ilvl="0" w:tplc="056671DE">
      <w:start w:val="1"/>
      <w:numFmt w:val="lowerRoman"/>
      <w:lvlText w:val="(%1)"/>
      <w:lvlJc w:val="right"/>
      <w:pPr>
        <w:ind w:left="360" w:hanging="360"/>
      </w:pPr>
      <w:rPr>
        <w:rFonts w:ascii="Times New Roman" w:eastAsiaTheme="minorHAnsi" w:hAnsi="Times New Roman" w:cs="Times New Roman"/>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E5"/>
    <w:rsid w:val="001A51D3"/>
    <w:rsid w:val="00295F63"/>
    <w:rsid w:val="003508B9"/>
    <w:rsid w:val="00360AE5"/>
    <w:rsid w:val="003901FB"/>
    <w:rsid w:val="00403E20"/>
    <w:rsid w:val="00573E37"/>
    <w:rsid w:val="00591899"/>
    <w:rsid w:val="0064099F"/>
    <w:rsid w:val="006A6555"/>
    <w:rsid w:val="00700BA6"/>
    <w:rsid w:val="00737BE3"/>
    <w:rsid w:val="00782C7B"/>
    <w:rsid w:val="009D24D6"/>
    <w:rsid w:val="00A01F51"/>
    <w:rsid w:val="00C06689"/>
    <w:rsid w:val="00C06A4F"/>
    <w:rsid w:val="00CD1668"/>
    <w:rsid w:val="00D92BFA"/>
    <w:rsid w:val="00DE24B2"/>
    <w:rsid w:val="00E73D70"/>
    <w:rsid w:val="00F7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3A8F8-0295-4555-9F75-781F93EE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A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AE5"/>
    <w:pPr>
      <w:ind w:left="720"/>
      <w:contextualSpacing/>
    </w:pPr>
  </w:style>
  <w:style w:type="table" w:styleId="TableGrid">
    <w:name w:val="Table Grid"/>
    <w:basedOn w:val="TableNormal"/>
    <w:uiPriority w:val="59"/>
    <w:rsid w:val="00360AE5"/>
    <w:pPr>
      <w:spacing w:after="0" w:line="240" w:lineRule="auto"/>
    </w:pPr>
    <w:rPr>
      <w:rFonts w:ascii="Bookman Old Style" w:hAnsi="Bookman Old Style"/>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0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AE5"/>
  </w:style>
  <w:style w:type="paragraph" w:styleId="Footer">
    <w:name w:val="footer"/>
    <w:basedOn w:val="Normal"/>
    <w:link w:val="FooterChar"/>
    <w:uiPriority w:val="99"/>
    <w:unhideWhenUsed/>
    <w:rsid w:val="00360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43</Pages>
  <Words>5208</Words>
  <Characters>29690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2024-10-08T11:31:00Z</dcterms:created>
  <dcterms:modified xsi:type="dcterms:W3CDTF">2024-10-09T08:47:00Z</dcterms:modified>
</cp:coreProperties>
</file>